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5" w:rsidRDefault="00887935" w:rsidP="00887935">
      <w:pPr>
        <w:pStyle w:val="ConsPlusNormal"/>
        <w:jc w:val="center"/>
        <w:rPr>
          <w:b/>
        </w:rPr>
      </w:pPr>
      <w:r>
        <w:rPr>
          <w:b/>
          <w:noProof/>
        </w:rPr>
        <w:drawing>
          <wp:inline distT="0" distB="0" distL="0" distR="0">
            <wp:extent cx="685800" cy="88582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rsidR="00887935" w:rsidRDefault="00887935" w:rsidP="0088793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АДМИНИСТРАЦИЯ ГОРОДСКОГО ОКРУГА ТЕЙКОВО</w:t>
      </w:r>
    </w:p>
    <w:p w:rsidR="00887935" w:rsidRDefault="00887935" w:rsidP="0088793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887935" w:rsidRDefault="00887935" w:rsidP="008879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w:t>
      </w:r>
    </w:p>
    <w:p w:rsidR="00887935" w:rsidRDefault="00887935" w:rsidP="00887935">
      <w:pPr>
        <w:pStyle w:val="ConsPlusTitle"/>
        <w:widowControl/>
        <w:jc w:val="center"/>
        <w:rPr>
          <w:rFonts w:ascii="Times New Roman" w:hAnsi="Times New Roman" w:cs="Times New Roman"/>
          <w:sz w:val="28"/>
          <w:szCs w:val="28"/>
        </w:rPr>
      </w:pPr>
    </w:p>
    <w:p w:rsidR="00887935" w:rsidRDefault="00887935" w:rsidP="00887935">
      <w:pPr>
        <w:pStyle w:val="ConsPlusTitle"/>
        <w:widowControl/>
        <w:jc w:val="center"/>
        <w:rPr>
          <w:rFonts w:ascii="Times New Roman" w:hAnsi="Times New Roman" w:cs="Times New Roman"/>
          <w:sz w:val="28"/>
          <w:szCs w:val="28"/>
        </w:rPr>
      </w:pPr>
    </w:p>
    <w:p w:rsidR="00887935" w:rsidRDefault="00887935" w:rsidP="00887935">
      <w:pPr>
        <w:spacing w:after="0" w:line="240" w:lineRule="auto"/>
        <w:jc w:val="center"/>
        <w:rPr>
          <w:rFonts w:ascii="Times New Roman" w:hAnsi="Times New Roman" w:cs="Times New Roman"/>
          <w:b/>
          <w:sz w:val="40"/>
          <w:szCs w:val="40"/>
        </w:rPr>
      </w:pPr>
      <w:proofErr w:type="gramStart"/>
      <w:r>
        <w:rPr>
          <w:rFonts w:ascii="Times New Roman" w:hAnsi="Times New Roman" w:cs="Times New Roman"/>
          <w:b/>
          <w:sz w:val="40"/>
          <w:szCs w:val="40"/>
        </w:rPr>
        <w:t>П</w:t>
      </w:r>
      <w:proofErr w:type="gramEnd"/>
      <w:r>
        <w:rPr>
          <w:rFonts w:ascii="Times New Roman" w:hAnsi="Times New Roman" w:cs="Times New Roman"/>
          <w:b/>
          <w:sz w:val="40"/>
          <w:szCs w:val="40"/>
        </w:rPr>
        <w:t xml:space="preserve"> О С Т А Н О В Л Е Н И Е</w:t>
      </w:r>
    </w:p>
    <w:p w:rsidR="00887935" w:rsidRDefault="00887935" w:rsidP="00887935">
      <w:pPr>
        <w:pStyle w:val="ConsPlusTitle"/>
        <w:widowControl/>
        <w:jc w:val="center"/>
        <w:rPr>
          <w:rFonts w:ascii="Times New Roman" w:hAnsi="Times New Roman" w:cs="Times New Roman"/>
          <w:sz w:val="28"/>
          <w:szCs w:val="28"/>
        </w:rPr>
      </w:pPr>
    </w:p>
    <w:p w:rsidR="00887935" w:rsidRDefault="00887935" w:rsidP="00887935">
      <w:pPr>
        <w:pStyle w:val="ConsPlusTitle"/>
        <w:widowControl/>
        <w:jc w:val="center"/>
        <w:rPr>
          <w:rFonts w:ascii="Times New Roman" w:hAnsi="Times New Roman" w:cs="Times New Roman"/>
          <w:sz w:val="28"/>
          <w:szCs w:val="28"/>
        </w:rPr>
      </w:pPr>
    </w:p>
    <w:p w:rsidR="00887935" w:rsidRDefault="00125A61" w:rsidP="008879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 31.03.2022 № 151</w:t>
      </w:r>
      <w:r w:rsidR="00887935">
        <w:rPr>
          <w:rFonts w:ascii="Times New Roman" w:hAnsi="Times New Roman" w:cs="Times New Roman"/>
          <w:b/>
          <w:sz w:val="28"/>
          <w:szCs w:val="28"/>
        </w:rPr>
        <w:t xml:space="preserve">                     </w:t>
      </w:r>
    </w:p>
    <w:p w:rsidR="00887935" w:rsidRDefault="00887935" w:rsidP="00887935">
      <w:pPr>
        <w:spacing w:after="0" w:line="240" w:lineRule="auto"/>
        <w:jc w:val="center"/>
        <w:rPr>
          <w:rFonts w:ascii="Times New Roman" w:hAnsi="Times New Roman" w:cs="Times New Roman"/>
          <w:b/>
          <w:sz w:val="28"/>
          <w:szCs w:val="28"/>
        </w:rPr>
      </w:pPr>
    </w:p>
    <w:p w:rsidR="00887935" w:rsidRDefault="00887935" w:rsidP="0088793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Тейково</w:t>
      </w:r>
    </w:p>
    <w:p w:rsidR="00887935" w:rsidRDefault="00887935" w:rsidP="00887935">
      <w:pPr>
        <w:spacing w:after="0" w:line="240" w:lineRule="auto"/>
        <w:jc w:val="center"/>
        <w:rPr>
          <w:rFonts w:ascii="Times New Roman" w:hAnsi="Times New Roman" w:cs="Times New Roman"/>
          <w:sz w:val="28"/>
          <w:szCs w:val="28"/>
        </w:rPr>
      </w:pPr>
    </w:p>
    <w:p w:rsidR="00887935" w:rsidRDefault="007F1300" w:rsidP="008879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6B6880">
        <w:rPr>
          <w:rFonts w:ascii="Times New Roman" w:hAnsi="Times New Roman" w:cs="Times New Roman"/>
          <w:b/>
          <w:sz w:val="28"/>
          <w:szCs w:val="28"/>
        </w:rPr>
        <w:t>Предоставление разрешения на осуществление земляных работ</w:t>
      </w:r>
      <w:r>
        <w:rPr>
          <w:rFonts w:ascii="Times New Roman" w:hAnsi="Times New Roman" w:cs="Times New Roman"/>
          <w:b/>
          <w:sz w:val="28"/>
          <w:szCs w:val="28"/>
        </w:rPr>
        <w:t>»</w:t>
      </w:r>
      <w:r w:rsidR="00212409">
        <w:rPr>
          <w:rFonts w:ascii="Times New Roman" w:hAnsi="Times New Roman" w:cs="Times New Roman"/>
          <w:b/>
          <w:sz w:val="28"/>
          <w:szCs w:val="28"/>
        </w:rPr>
        <w:t xml:space="preserve"> на территории городского округа Тейково Ивановской области</w:t>
      </w:r>
    </w:p>
    <w:p w:rsidR="00887935" w:rsidRDefault="00887935" w:rsidP="00887935">
      <w:pPr>
        <w:spacing w:after="0" w:line="240" w:lineRule="auto"/>
        <w:jc w:val="center"/>
        <w:rPr>
          <w:rFonts w:ascii="Times New Roman" w:hAnsi="Times New Roman" w:cs="Times New Roman"/>
          <w:sz w:val="28"/>
          <w:szCs w:val="28"/>
        </w:rPr>
      </w:pPr>
    </w:p>
    <w:p w:rsidR="007F1300" w:rsidRPr="007F1300" w:rsidRDefault="007F1300" w:rsidP="007F1300">
      <w:pPr>
        <w:pStyle w:val="ConsPlusNormal"/>
        <w:ind w:firstLine="540"/>
        <w:jc w:val="both"/>
        <w:rPr>
          <w:sz w:val="28"/>
          <w:szCs w:val="28"/>
        </w:rPr>
      </w:pPr>
      <w:r w:rsidRPr="007F1300">
        <w:rPr>
          <w:sz w:val="28"/>
          <w:szCs w:val="28"/>
        </w:rPr>
        <w:t xml:space="preserve">В соответствии с </w:t>
      </w:r>
      <w:r w:rsidR="006B6880">
        <w:rPr>
          <w:sz w:val="28"/>
          <w:szCs w:val="28"/>
        </w:rPr>
        <w:t>Градостроительным</w:t>
      </w:r>
      <w:r w:rsidR="00212409">
        <w:rPr>
          <w:sz w:val="28"/>
          <w:szCs w:val="28"/>
        </w:rPr>
        <w:t xml:space="preserve"> кодексом Российской Федерации, </w:t>
      </w:r>
      <w:r w:rsidRPr="007F1300">
        <w:rPr>
          <w:sz w:val="28"/>
          <w:szCs w:val="28"/>
        </w:rPr>
        <w:t xml:space="preserve">Федеральным </w:t>
      </w:r>
      <w:hyperlink r:id="rId9" w:history="1">
        <w:r w:rsidRPr="007F1300">
          <w:rPr>
            <w:sz w:val="28"/>
            <w:szCs w:val="28"/>
          </w:rPr>
          <w:t>законом</w:t>
        </w:r>
      </w:hyperlink>
      <w:r w:rsidRPr="007F1300">
        <w:rPr>
          <w:sz w:val="28"/>
          <w:szCs w:val="28"/>
        </w:rPr>
        <w:t xml:space="preserve"> от 06.10.2003 </w:t>
      </w:r>
      <w:r>
        <w:rPr>
          <w:sz w:val="28"/>
          <w:szCs w:val="28"/>
        </w:rPr>
        <w:t>№ 131-ФЗ «</w:t>
      </w:r>
      <w:r w:rsidRPr="007F1300">
        <w:rPr>
          <w:sz w:val="28"/>
          <w:szCs w:val="28"/>
        </w:rPr>
        <w:t>Об общих принципах организации местного самоуп</w:t>
      </w:r>
      <w:r>
        <w:rPr>
          <w:sz w:val="28"/>
          <w:szCs w:val="28"/>
        </w:rPr>
        <w:t>равления в Российской Федерации»</w:t>
      </w:r>
      <w:r w:rsidRPr="007F1300">
        <w:rPr>
          <w:sz w:val="28"/>
          <w:szCs w:val="28"/>
        </w:rPr>
        <w:t xml:space="preserve">, Федеральным </w:t>
      </w:r>
      <w:hyperlink r:id="rId10" w:history="1">
        <w:r w:rsidRPr="007F1300">
          <w:rPr>
            <w:sz w:val="28"/>
            <w:szCs w:val="28"/>
          </w:rPr>
          <w:t>законом</w:t>
        </w:r>
      </w:hyperlink>
      <w:r w:rsidRPr="007F1300">
        <w:rPr>
          <w:sz w:val="28"/>
          <w:szCs w:val="28"/>
        </w:rPr>
        <w:t xml:space="preserve"> от 27.07.2010 </w:t>
      </w:r>
      <w:r>
        <w:rPr>
          <w:sz w:val="28"/>
          <w:szCs w:val="28"/>
        </w:rPr>
        <w:t>№ 210-ФЗ «</w:t>
      </w:r>
      <w:r w:rsidRPr="007F1300">
        <w:rPr>
          <w:sz w:val="28"/>
          <w:szCs w:val="28"/>
        </w:rPr>
        <w:t>Об организации предоставления госуда</w:t>
      </w:r>
      <w:r>
        <w:rPr>
          <w:sz w:val="28"/>
          <w:szCs w:val="28"/>
        </w:rPr>
        <w:t>рственных и муниципальных услуг»</w:t>
      </w:r>
      <w:r w:rsidRPr="007F1300">
        <w:rPr>
          <w:sz w:val="28"/>
          <w:szCs w:val="28"/>
        </w:rPr>
        <w:t xml:space="preserve">, </w:t>
      </w:r>
      <w:hyperlink r:id="rId11" w:history="1">
        <w:r w:rsidRPr="007F1300">
          <w:rPr>
            <w:sz w:val="28"/>
            <w:szCs w:val="28"/>
          </w:rPr>
          <w:t>Уставом</w:t>
        </w:r>
      </w:hyperlink>
      <w:r w:rsidRPr="007F1300">
        <w:rPr>
          <w:sz w:val="28"/>
          <w:szCs w:val="28"/>
        </w:rPr>
        <w:t xml:space="preserve"> городского округа Тейково</w:t>
      </w:r>
      <w:r w:rsidR="00212409">
        <w:rPr>
          <w:sz w:val="28"/>
          <w:szCs w:val="28"/>
        </w:rPr>
        <w:t xml:space="preserve"> Ивановской области</w:t>
      </w:r>
      <w:r w:rsidRPr="007F1300">
        <w:rPr>
          <w:sz w:val="28"/>
          <w:szCs w:val="28"/>
        </w:rPr>
        <w:t>, в целях повышения результативности и качества, открытости и общедоступности предоставления муниципальных услуг населению городского округа Тейково</w:t>
      </w:r>
      <w:r w:rsidR="00451572">
        <w:rPr>
          <w:sz w:val="28"/>
          <w:szCs w:val="28"/>
        </w:rPr>
        <w:t xml:space="preserve"> Ивановской области</w:t>
      </w:r>
      <w:r w:rsidRPr="007F1300">
        <w:rPr>
          <w:sz w:val="28"/>
          <w:szCs w:val="28"/>
        </w:rPr>
        <w:t>, администрация городского округа Тейково</w:t>
      </w:r>
      <w:r w:rsidR="00451572">
        <w:rPr>
          <w:sz w:val="28"/>
          <w:szCs w:val="28"/>
        </w:rPr>
        <w:t xml:space="preserve"> Ивановской области</w:t>
      </w:r>
    </w:p>
    <w:p w:rsidR="00887935" w:rsidRDefault="00887935" w:rsidP="00887935">
      <w:pPr>
        <w:tabs>
          <w:tab w:val="left" w:pos="709"/>
        </w:tabs>
        <w:spacing w:after="0" w:line="240" w:lineRule="auto"/>
        <w:rPr>
          <w:rFonts w:ascii="Times New Roman" w:hAnsi="Times New Roman" w:cs="Times New Roman"/>
          <w:color w:val="000000"/>
          <w:sz w:val="28"/>
          <w:szCs w:val="28"/>
        </w:rPr>
      </w:pPr>
    </w:p>
    <w:p w:rsidR="00887935" w:rsidRDefault="00887935" w:rsidP="00887935">
      <w:pPr>
        <w:tabs>
          <w:tab w:val="left" w:pos="709"/>
        </w:tabs>
        <w:spacing w:after="0" w:line="240" w:lineRule="auto"/>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П</w:t>
      </w:r>
      <w:proofErr w:type="gramEnd"/>
      <w:r>
        <w:rPr>
          <w:rFonts w:ascii="Times New Roman" w:hAnsi="Times New Roman" w:cs="Times New Roman"/>
          <w:b/>
          <w:bCs/>
          <w:color w:val="000000"/>
          <w:sz w:val="28"/>
          <w:szCs w:val="28"/>
        </w:rPr>
        <w:t xml:space="preserve"> О С Т А Н О В Л Я Е Т:</w:t>
      </w:r>
    </w:p>
    <w:p w:rsidR="00887935" w:rsidRDefault="00887935" w:rsidP="00887935">
      <w:pPr>
        <w:tabs>
          <w:tab w:val="left" w:pos="709"/>
        </w:tabs>
        <w:spacing w:after="0" w:line="240" w:lineRule="auto"/>
        <w:jc w:val="both"/>
        <w:rPr>
          <w:rFonts w:ascii="Times New Roman" w:hAnsi="Times New Roman" w:cs="Times New Roman"/>
          <w:bCs/>
          <w:color w:val="000000"/>
          <w:sz w:val="28"/>
          <w:szCs w:val="28"/>
        </w:rPr>
      </w:pPr>
    </w:p>
    <w:p w:rsidR="007F1300" w:rsidRPr="007F1300" w:rsidRDefault="007F1300" w:rsidP="007F1300">
      <w:pPr>
        <w:pStyle w:val="ConsPlusNormal"/>
        <w:ind w:firstLine="540"/>
        <w:jc w:val="both"/>
        <w:rPr>
          <w:sz w:val="28"/>
          <w:szCs w:val="28"/>
        </w:rPr>
      </w:pPr>
      <w:r w:rsidRPr="007F1300">
        <w:rPr>
          <w:sz w:val="28"/>
          <w:szCs w:val="28"/>
        </w:rPr>
        <w:t xml:space="preserve"> 1. Утвердить административный </w:t>
      </w:r>
      <w:hyperlink w:anchor="P37" w:history="1">
        <w:r w:rsidRPr="007F1300">
          <w:rPr>
            <w:sz w:val="28"/>
            <w:szCs w:val="28"/>
          </w:rPr>
          <w:t>регламент</w:t>
        </w:r>
      </w:hyperlink>
      <w:r w:rsidRPr="007F1300">
        <w:rPr>
          <w:sz w:val="28"/>
          <w:szCs w:val="28"/>
        </w:rPr>
        <w:t xml:space="preserve"> предоставлени</w:t>
      </w:r>
      <w:r>
        <w:rPr>
          <w:sz w:val="28"/>
          <w:szCs w:val="28"/>
        </w:rPr>
        <w:t xml:space="preserve">я муниципальной услуги </w:t>
      </w:r>
      <w:r w:rsidR="001E4324" w:rsidRPr="001E4324">
        <w:rPr>
          <w:sz w:val="28"/>
          <w:szCs w:val="28"/>
        </w:rPr>
        <w:t>«</w:t>
      </w:r>
      <w:r w:rsidR="006B6880" w:rsidRPr="006B6880">
        <w:rPr>
          <w:sz w:val="28"/>
          <w:szCs w:val="28"/>
        </w:rPr>
        <w:t>Предоставление разрешения на осуществление земляных работ</w:t>
      </w:r>
      <w:r w:rsidR="001E4324" w:rsidRPr="001E4324">
        <w:rPr>
          <w:sz w:val="28"/>
          <w:szCs w:val="28"/>
        </w:rPr>
        <w:t>»</w:t>
      </w:r>
      <w:r w:rsidR="00A941F4">
        <w:rPr>
          <w:sz w:val="28"/>
          <w:szCs w:val="28"/>
        </w:rPr>
        <w:t xml:space="preserve"> на территории городского округа Тейково Ивановской области</w:t>
      </w:r>
      <w:r w:rsidR="00B02B94">
        <w:rPr>
          <w:sz w:val="28"/>
          <w:szCs w:val="28"/>
        </w:rPr>
        <w:t xml:space="preserve"> (п</w:t>
      </w:r>
      <w:r w:rsidR="00451572">
        <w:rPr>
          <w:sz w:val="28"/>
          <w:szCs w:val="28"/>
        </w:rPr>
        <w:t>рилагается)</w:t>
      </w:r>
      <w:r w:rsidR="001E4324">
        <w:rPr>
          <w:sz w:val="28"/>
          <w:szCs w:val="28"/>
        </w:rPr>
        <w:t>.</w:t>
      </w:r>
    </w:p>
    <w:p w:rsidR="007F1300" w:rsidRPr="007F1300" w:rsidRDefault="007F1300" w:rsidP="007F1300">
      <w:pPr>
        <w:pStyle w:val="ConsPlusNormal"/>
        <w:ind w:firstLine="540"/>
        <w:jc w:val="both"/>
        <w:rPr>
          <w:sz w:val="28"/>
          <w:szCs w:val="28"/>
        </w:rPr>
      </w:pPr>
      <w:r w:rsidRPr="007F1300">
        <w:rPr>
          <w:sz w:val="28"/>
          <w:szCs w:val="28"/>
        </w:rPr>
        <w:t xml:space="preserve">2. Опубликовать настоящее постановление в Вестнике органов местного самоуправления городского округа Тейково и разместить на официальном сайте </w:t>
      </w:r>
      <w:r w:rsidR="00212409">
        <w:rPr>
          <w:sz w:val="28"/>
          <w:szCs w:val="28"/>
        </w:rPr>
        <w:t xml:space="preserve">администрации </w:t>
      </w:r>
      <w:r w:rsidRPr="007F1300">
        <w:rPr>
          <w:sz w:val="28"/>
          <w:szCs w:val="28"/>
        </w:rPr>
        <w:t xml:space="preserve">городского округа Тейково </w:t>
      </w:r>
      <w:r w:rsidR="00212409">
        <w:rPr>
          <w:sz w:val="28"/>
          <w:szCs w:val="28"/>
        </w:rPr>
        <w:t xml:space="preserve">Ивановской области </w:t>
      </w:r>
      <w:r w:rsidRPr="007F1300">
        <w:rPr>
          <w:sz w:val="28"/>
          <w:szCs w:val="28"/>
        </w:rPr>
        <w:t>в сети Интернет.</w:t>
      </w:r>
    </w:p>
    <w:p w:rsidR="007F1300" w:rsidRDefault="007F1300" w:rsidP="001E4324">
      <w:pPr>
        <w:pStyle w:val="ConsPlusNormal"/>
        <w:ind w:firstLine="540"/>
        <w:jc w:val="both"/>
        <w:rPr>
          <w:sz w:val="28"/>
          <w:szCs w:val="28"/>
        </w:rPr>
      </w:pPr>
      <w:r w:rsidRPr="007F1300">
        <w:rPr>
          <w:sz w:val="28"/>
          <w:szCs w:val="28"/>
        </w:rPr>
        <w:t xml:space="preserve">3. Контроль исполнения настоящего постановления возложить на </w:t>
      </w:r>
      <w:r w:rsidR="001E4324">
        <w:rPr>
          <w:sz w:val="28"/>
          <w:szCs w:val="28"/>
        </w:rPr>
        <w:t xml:space="preserve">первого </w:t>
      </w:r>
      <w:r w:rsidRPr="007F1300">
        <w:rPr>
          <w:sz w:val="28"/>
          <w:szCs w:val="28"/>
        </w:rPr>
        <w:t>заместителя главы администрации (по вопросам город</w:t>
      </w:r>
      <w:r w:rsidR="001E4324">
        <w:rPr>
          <w:sz w:val="28"/>
          <w:szCs w:val="28"/>
        </w:rPr>
        <w:t>ского хозяйства), начальника отдела городской инфраструктуры администрации городского округа Тейково Ивановской области Ермолаева С.Н.</w:t>
      </w:r>
    </w:p>
    <w:p w:rsidR="001E4324" w:rsidRPr="007F1300" w:rsidRDefault="001E4324" w:rsidP="001E4324">
      <w:pPr>
        <w:pStyle w:val="ConsPlusNormal"/>
        <w:ind w:firstLine="540"/>
        <w:jc w:val="both"/>
        <w:rPr>
          <w:sz w:val="28"/>
          <w:szCs w:val="28"/>
        </w:rPr>
      </w:pPr>
      <w:r>
        <w:rPr>
          <w:sz w:val="28"/>
          <w:szCs w:val="28"/>
        </w:rPr>
        <w:lastRenderedPageBreak/>
        <w:t>4.</w:t>
      </w:r>
      <w:r w:rsidR="006B6880" w:rsidRPr="006B6880">
        <w:rPr>
          <w:sz w:val="28"/>
          <w:szCs w:val="28"/>
        </w:rPr>
        <w:t xml:space="preserve">Постановление администрации городского округа Тейково от 05.03.2018 </w:t>
      </w:r>
      <w:r w:rsidR="006B6880">
        <w:rPr>
          <w:sz w:val="28"/>
          <w:szCs w:val="28"/>
        </w:rPr>
        <w:t>№102 «</w:t>
      </w:r>
      <w:r w:rsidR="006B6880" w:rsidRPr="006B6880">
        <w:rPr>
          <w:sz w:val="28"/>
          <w:szCs w:val="28"/>
        </w:rPr>
        <w:t>Об утверждении административного регламента предо</w:t>
      </w:r>
      <w:r w:rsidR="006B6880">
        <w:rPr>
          <w:sz w:val="28"/>
          <w:szCs w:val="28"/>
        </w:rPr>
        <w:t>ставления муниципальной услуги «</w:t>
      </w:r>
      <w:r w:rsidR="006B6880" w:rsidRPr="006B6880">
        <w:rPr>
          <w:sz w:val="28"/>
          <w:szCs w:val="28"/>
        </w:rPr>
        <w:t>Выдача ордера</w:t>
      </w:r>
      <w:r w:rsidR="006B6880">
        <w:rPr>
          <w:sz w:val="28"/>
          <w:szCs w:val="28"/>
        </w:rPr>
        <w:t xml:space="preserve"> на производство земляных работ»</w:t>
      </w:r>
      <w:r w:rsidR="003C55AF">
        <w:rPr>
          <w:sz w:val="28"/>
          <w:szCs w:val="28"/>
        </w:rPr>
        <w:t>отменить.</w:t>
      </w:r>
    </w:p>
    <w:p w:rsidR="00887935" w:rsidRPr="007F1300" w:rsidRDefault="00887935" w:rsidP="00887935">
      <w:pPr>
        <w:pStyle w:val="a6"/>
        <w:spacing w:after="0"/>
        <w:ind w:right="-1" w:firstLine="708"/>
        <w:contextualSpacing/>
        <w:jc w:val="both"/>
        <w:rPr>
          <w:sz w:val="28"/>
          <w:szCs w:val="28"/>
        </w:rPr>
      </w:pPr>
    </w:p>
    <w:p w:rsidR="00887935" w:rsidRDefault="00887935" w:rsidP="00887935">
      <w:pPr>
        <w:spacing w:after="0" w:line="240" w:lineRule="auto"/>
        <w:ind w:right="-1"/>
        <w:contextualSpacing/>
        <w:jc w:val="center"/>
        <w:rPr>
          <w:rFonts w:ascii="Times New Roman" w:hAnsi="Times New Roman" w:cs="Times New Roman"/>
          <w:sz w:val="28"/>
          <w:szCs w:val="28"/>
        </w:rPr>
      </w:pPr>
    </w:p>
    <w:p w:rsidR="00887935" w:rsidRDefault="00887935" w:rsidP="00887935">
      <w:pPr>
        <w:spacing w:after="0" w:line="240" w:lineRule="auto"/>
        <w:ind w:right="-1"/>
        <w:contextualSpacing/>
        <w:rPr>
          <w:rFonts w:ascii="Times New Roman" w:hAnsi="Times New Roman" w:cs="Times New Roman"/>
          <w:sz w:val="28"/>
          <w:szCs w:val="28"/>
        </w:rPr>
      </w:pPr>
    </w:p>
    <w:p w:rsidR="00887935" w:rsidRDefault="00887935" w:rsidP="0088793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городского округа Тейково   </w:t>
      </w:r>
    </w:p>
    <w:p w:rsidR="00887935" w:rsidRDefault="00887935" w:rsidP="00887935">
      <w:pPr>
        <w:spacing w:after="0" w:line="240" w:lineRule="auto"/>
        <w:rPr>
          <w:rFonts w:ascii="Times New Roman" w:hAnsi="Times New Roman" w:cs="Times New Roman"/>
          <w:b/>
          <w:sz w:val="28"/>
          <w:szCs w:val="28"/>
        </w:rPr>
      </w:pPr>
      <w:r>
        <w:rPr>
          <w:rFonts w:ascii="Times New Roman" w:hAnsi="Times New Roman" w:cs="Times New Roman"/>
          <w:b/>
          <w:sz w:val="28"/>
          <w:szCs w:val="28"/>
        </w:rPr>
        <w:t>Ивановской области                                                С.А. Семенова</w:t>
      </w:r>
    </w:p>
    <w:p w:rsidR="00887935" w:rsidRDefault="00887935" w:rsidP="00887935">
      <w:pPr>
        <w:spacing w:line="240" w:lineRule="auto"/>
        <w:ind w:firstLine="708"/>
        <w:jc w:val="both"/>
        <w:rPr>
          <w:rFonts w:ascii="Times New Roman" w:hAnsi="Times New Roman" w:cs="Times New Roman"/>
          <w:sz w:val="28"/>
          <w:szCs w:val="28"/>
        </w:rPr>
      </w:pPr>
    </w:p>
    <w:p w:rsidR="00887935" w:rsidRPr="00887935" w:rsidRDefault="00887935" w:rsidP="00887935">
      <w:r>
        <w:br w:type="page"/>
      </w:r>
    </w:p>
    <w:p w:rsidR="00A173E7" w:rsidRPr="0080229C" w:rsidRDefault="00A173E7" w:rsidP="00A173E7">
      <w:pPr>
        <w:spacing w:after="0" w:line="240" w:lineRule="auto"/>
        <w:jc w:val="right"/>
        <w:rPr>
          <w:rFonts w:ascii="Times New Roman" w:hAnsi="Times New Roman" w:cs="Times New Roman"/>
          <w:sz w:val="24"/>
          <w:szCs w:val="24"/>
        </w:rPr>
      </w:pPr>
      <w:r w:rsidRPr="0080229C">
        <w:rPr>
          <w:rFonts w:ascii="Times New Roman" w:hAnsi="Times New Roman" w:cs="Times New Roman"/>
          <w:sz w:val="24"/>
          <w:szCs w:val="24"/>
        </w:rPr>
        <w:lastRenderedPageBreak/>
        <w:t>Приложение  к постановлению</w:t>
      </w:r>
    </w:p>
    <w:p w:rsidR="00451572" w:rsidRPr="0080229C" w:rsidRDefault="00A173E7" w:rsidP="00A173E7">
      <w:pPr>
        <w:spacing w:after="0" w:line="240" w:lineRule="auto"/>
        <w:jc w:val="right"/>
        <w:rPr>
          <w:rFonts w:ascii="Times New Roman" w:hAnsi="Times New Roman" w:cs="Times New Roman"/>
          <w:sz w:val="24"/>
          <w:szCs w:val="24"/>
        </w:rPr>
      </w:pPr>
      <w:r w:rsidRPr="0080229C">
        <w:rPr>
          <w:rFonts w:ascii="Times New Roman" w:hAnsi="Times New Roman" w:cs="Times New Roman"/>
          <w:sz w:val="24"/>
          <w:szCs w:val="24"/>
        </w:rPr>
        <w:t xml:space="preserve"> администрации </w:t>
      </w:r>
      <w:r w:rsidR="00451572" w:rsidRPr="0080229C">
        <w:rPr>
          <w:rFonts w:ascii="Times New Roman" w:hAnsi="Times New Roman" w:cs="Times New Roman"/>
          <w:sz w:val="24"/>
          <w:szCs w:val="24"/>
        </w:rPr>
        <w:t xml:space="preserve">городского округа </w:t>
      </w:r>
      <w:r w:rsidRPr="0080229C">
        <w:rPr>
          <w:rFonts w:ascii="Times New Roman" w:hAnsi="Times New Roman" w:cs="Times New Roman"/>
          <w:sz w:val="24"/>
          <w:szCs w:val="24"/>
        </w:rPr>
        <w:t>Тейково</w:t>
      </w:r>
    </w:p>
    <w:p w:rsidR="00A173E7" w:rsidRPr="0080229C" w:rsidRDefault="00451572" w:rsidP="00A173E7">
      <w:pPr>
        <w:spacing w:after="0" w:line="240" w:lineRule="auto"/>
        <w:jc w:val="right"/>
        <w:rPr>
          <w:rFonts w:ascii="Times New Roman" w:hAnsi="Times New Roman" w:cs="Times New Roman"/>
          <w:sz w:val="24"/>
          <w:szCs w:val="24"/>
        </w:rPr>
      </w:pPr>
      <w:r w:rsidRPr="0080229C">
        <w:rPr>
          <w:rFonts w:ascii="Times New Roman" w:hAnsi="Times New Roman" w:cs="Times New Roman"/>
          <w:sz w:val="24"/>
          <w:szCs w:val="24"/>
        </w:rPr>
        <w:t>Ивановской области</w:t>
      </w:r>
    </w:p>
    <w:p w:rsidR="00212409" w:rsidRDefault="00125A61" w:rsidP="00125A61">
      <w:pPr>
        <w:pStyle w:val="ConsPlusTitle"/>
        <w:jc w:val="right"/>
        <w:rPr>
          <w:rFonts w:ascii="Times New Roman" w:hAnsi="Times New Roman" w:cs="Times New Roman"/>
          <w:sz w:val="28"/>
          <w:szCs w:val="28"/>
        </w:rPr>
      </w:pPr>
      <w:r w:rsidRPr="00125A61">
        <w:rPr>
          <w:rFonts w:ascii="Times New Roman" w:hAnsi="Times New Roman" w:cs="Times New Roman"/>
          <w:b w:val="0"/>
        </w:rPr>
        <w:t xml:space="preserve">от 31.03.2022 № 151                     </w:t>
      </w:r>
    </w:p>
    <w:p w:rsidR="00A173E7" w:rsidRDefault="006B6880" w:rsidP="00A173E7">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r w:rsidRPr="006B6880">
        <w:rPr>
          <w:rFonts w:ascii="Times New Roman" w:hAnsi="Times New Roman" w:cs="Times New Roman"/>
          <w:sz w:val="28"/>
          <w:szCs w:val="28"/>
        </w:rPr>
        <w:t xml:space="preserve">  предоставления муниципальной услуги «Предоставление разрешения на осуществление земляных работ» на территории городского округа Тейково Ивановской области</w:t>
      </w:r>
    </w:p>
    <w:p w:rsidR="006B6880" w:rsidRPr="009721A3" w:rsidRDefault="006B6880" w:rsidP="00A173E7">
      <w:pPr>
        <w:pStyle w:val="ConsPlusTitle"/>
        <w:jc w:val="center"/>
        <w:rPr>
          <w:rFonts w:ascii="Times New Roman" w:hAnsi="Times New Roman" w:cs="Times New Roman"/>
          <w:sz w:val="28"/>
          <w:szCs w:val="28"/>
        </w:rPr>
      </w:pPr>
    </w:p>
    <w:p w:rsidR="002F751E" w:rsidRPr="009721A3" w:rsidRDefault="00A941F4" w:rsidP="009B230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Pr="00A941F4">
        <w:rPr>
          <w:rFonts w:ascii="Times New Roman" w:hAnsi="Times New Roman" w:cs="Times New Roman"/>
          <w:sz w:val="28"/>
          <w:szCs w:val="28"/>
        </w:rPr>
        <w:t xml:space="preserve">. </w:t>
      </w:r>
      <w:r w:rsidR="002F751E" w:rsidRPr="009721A3">
        <w:rPr>
          <w:rFonts w:ascii="Times New Roman" w:hAnsi="Times New Roman" w:cs="Times New Roman"/>
          <w:sz w:val="28"/>
          <w:szCs w:val="28"/>
        </w:rPr>
        <w:t>Общие положения</w:t>
      </w:r>
    </w:p>
    <w:p w:rsidR="002F751E" w:rsidRPr="009721A3" w:rsidRDefault="002F751E" w:rsidP="009B230B">
      <w:pPr>
        <w:pStyle w:val="ConsPlusNormal"/>
        <w:jc w:val="both"/>
        <w:rPr>
          <w:sz w:val="28"/>
          <w:szCs w:val="28"/>
        </w:rPr>
      </w:pPr>
    </w:p>
    <w:p w:rsidR="002F751E" w:rsidRPr="00A941F4" w:rsidRDefault="002F751E" w:rsidP="00A941F4">
      <w:pPr>
        <w:pStyle w:val="ConsPlusNormal"/>
        <w:ind w:left="567"/>
        <w:jc w:val="center"/>
        <w:rPr>
          <w:b/>
          <w:sz w:val="28"/>
          <w:szCs w:val="28"/>
        </w:rPr>
      </w:pPr>
      <w:r w:rsidRPr="00A941F4">
        <w:rPr>
          <w:b/>
          <w:sz w:val="28"/>
          <w:szCs w:val="28"/>
        </w:rPr>
        <w:t>Предмет регулирован</w:t>
      </w:r>
      <w:r w:rsidR="00A941F4">
        <w:rPr>
          <w:b/>
          <w:sz w:val="28"/>
          <w:szCs w:val="28"/>
        </w:rPr>
        <w:t>ия административного регламента</w:t>
      </w:r>
    </w:p>
    <w:p w:rsidR="00A941F4" w:rsidRPr="00A941F4" w:rsidRDefault="00A941F4" w:rsidP="00A941F4">
      <w:pPr>
        <w:pStyle w:val="ConsPlusNormal"/>
        <w:ind w:left="567"/>
        <w:jc w:val="center"/>
        <w:rPr>
          <w:b/>
          <w:sz w:val="28"/>
          <w:szCs w:val="28"/>
        </w:rPr>
      </w:pPr>
    </w:p>
    <w:p w:rsidR="002F751E" w:rsidRDefault="00A941F4" w:rsidP="009B230B">
      <w:pPr>
        <w:pStyle w:val="ConsPlusNormal"/>
        <w:ind w:firstLine="540"/>
        <w:jc w:val="both"/>
        <w:rPr>
          <w:sz w:val="28"/>
          <w:szCs w:val="28"/>
        </w:rPr>
      </w:pPr>
      <w:r>
        <w:rPr>
          <w:sz w:val="28"/>
          <w:szCs w:val="28"/>
        </w:rPr>
        <w:t xml:space="preserve">1.1. </w:t>
      </w:r>
      <w:proofErr w:type="gramStart"/>
      <w:r w:rsidRPr="00A941F4">
        <w:rPr>
          <w:sz w:val="28"/>
          <w:szCs w:val="28"/>
        </w:rPr>
        <w:t>Административный регламент предоставления муниципальной услуги «</w:t>
      </w:r>
      <w:r w:rsidR="006B6880" w:rsidRPr="006B6880">
        <w:rPr>
          <w:sz w:val="28"/>
          <w:szCs w:val="28"/>
        </w:rPr>
        <w:t>Предоставление разрешения на осуществление земляных работ</w:t>
      </w:r>
      <w:r w:rsidRPr="00A941F4">
        <w:rPr>
          <w:sz w:val="28"/>
          <w:szCs w:val="28"/>
        </w:rPr>
        <w:t xml:space="preserve">» на территории городского округа Тейково Ивановской области (далее - Административный регламент) разработан в целях повышения качества и доступности муниципальной услуги, определяет стандарт, сроки и последовательность действий (административных процедур) администрации городского округа Тейково Ивановской области (далее - Администрация) и </w:t>
      </w:r>
      <w:r w:rsidR="00E054D6">
        <w:rPr>
          <w:sz w:val="28"/>
          <w:szCs w:val="28"/>
        </w:rPr>
        <w:t xml:space="preserve">отдела </w:t>
      </w:r>
      <w:r w:rsidR="00EF04AC">
        <w:rPr>
          <w:sz w:val="28"/>
          <w:szCs w:val="28"/>
        </w:rPr>
        <w:t>муниципального контроля</w:t>
      </w:r>
      <w:r w:rsidRPr="00A941F4">
        <w:rPr>
          <w:sz w:val="28"/>
          <w:szCs w:val="28"/>
        </w:rPr>
        <w:t>администрации городского округа Тейково Ива</w:t>
      </w:r>
      <w:r w:rsidR="00E054D6">
        <w:rPr>
          <w:sz w:val="28"/>
          <w:szCs w:val="28"/>
        </w:rPr>
        <w:t>новской области (далее – Отдел</w:t>
      </w:r>
      <w:r w:rsidRPr="00A941F4">
        <w:rPr>
          <w:sz w:val="28"/>
          <w:szCs w:val="28"/>
        </w:rPr>
        <w:t>) по осуществлению полномочий</w:t>
      </w:r>
      <w:proofErr w:type="gramEnd"/>
      <w:r w:rsidRPr="00A941F4">
        <w:rPr>
          <w:sz w:val="28"/>
          <w:szCs w:val="28"/>
        </w:rPr>
        <w:t xml:space="preserve"> по </w:t>
      </w:r>
      <w:r w:rsidR="00EF04AC">
        <w:rPr>
          <w:sz w:val="28"/>
          <w:szCs w:val="28"/>
        </w:rPr>
        <w:t>предоставлению</w:t>
      </w:r>
      <w:r w:rsidR="00EF04AC" w:rsidRPr="00EF04AC">
        <w:rPr>
          <w:sz w:val="28"/>
          <w:szCs w:val="28"/>
        </w:rPr>
        <w:t xml:space="preserve"> разрешения на осуществление земляных работ </w:t>
      </w:r>
      <w:r w:rsidR="00EF04AC">
        <w:rPr>
          <w:sz w:val="28"/>
          <w:szCs w:val="28"/>
        </w:rPr>
        <w:t xml:space="preserve"> на территории городского округа Тейково Ивановской области </w:t>
      </w:r>
      <w:r w:rsidR="00BF1CA9">
        <w:rPr>
          <w:sz w:val="28"/>
          <w:szCs w:val="28"/>
        </w:rPr>
        <w:t>(далее – Муниципальная услуга)</w:t>
      </w:r>
      <w:r w:rsidRPr="00A941F4">
        <w:rPr>
          <w:sz w:val="28"/>
          <w:szCs w:val="28"/>
        </w:rPr>
        <w:t>.</w:t>
      </w:r>
    </w:p>
    <w:p w:rsidR="00BF1CA9" w:rsidRPr="00912508" w:rsidRDefault="00BF1CA9" w:rsidP="009B230B">
      <w:pPr>
        <w:pStyle w:val="ConsPlusNormal"/>
        <w:ind w:firstLine="540"/>
        <w:jc w:val="both"/>
        <w:rPr>
          <w:sz w:val="28"/>
          <w:szCs w:val="28"/>
        </w:rPr>
      </w:pPr>
      <w:r w:rsidRPr="00BF1CA9">
        <w:rPr>
          <w:sz w:val="28"/>
          <w:szCs w:val="28"/>
        </w:rPr>
        <w:t>Административный регламент также определ</w:t>
      </w:r>
      <w:r>
        <w:rPr>
          <w:sz w:val="28"/>
          <w:szCs w:val="28"/>
        </w:rPr>
        <w:t>яет особенности предоставления М</w:t>
      </w:r>
      <w:r w:rsidRPr="00BF1CA9">
        <w:rPr>
          <w:sz w:val="28"/>
          <w:szCs w:val="28"/>
        </w:rPr>
        <w:t>униципальной услуги через многофункциональный центр предоставления государственных и муниципальных услуг, в электронной форме и информаци</w:t>
      </w:r>
      <w:r>
        <w:rPr>
          <w:sz w:val="28"/>
          <w:szCs w:val="28"/>
        </w:rPr>
        <w:t>онно-телекоммуникационной сети «Интернет»</w:t>
      </w:r>
      <w:r w:rsidRPr="00BF1CA9">
        <w:rPr>
          <w:sz w:val="28"/>
          <w:szCs w:val="28"/>
        </w:rPr>
        <w:t>.</w:t>
      </w:r>
    </w:p>
    <w:p w:rsidR="00912508" w:rsidRDefault="00912508" w:rsidP="009B230B">
      <w:pPr>
        <w:pStyle w:val="ConsPlusNormal"/>
        <w:ind w:firstLine="540"/>
        <w:jc w:val="both"/>
        <w:rPr>
          <w:sz w:val="28"/>
          <w:szCs w:val="28"/>
        </w:rPr>
      </w:pPr>
      <w:r w:rsidRPr="00912508">
        <w:rPr>
          <w:sz w:val="28"/>
          <w:szCs w:val="28"/>
        </w:rPr>
        <w:t>1</w:t>
      </w:r>
      <w:r>
        <w:rPr>
          <w:sz w:val="28"/>
          <w:szCs w:val="28"/>
        </w:rPr>
        <w:t xml:space="preserve">.2. </w:t>
      </w:r>
      <w:r w:rsidRPr="00912508">
        <w:rPr>
          <w:sz w:val="28"/>
          <w:szCs w:val="28"/>
        </w:rPr>
        <w:t>Проведение любых видов земляных работ без оформления разрешения на осуществление зем</w:t>
      </w:r>
      <w:r>
        <w:rPr>
          <w:sz w:val="28"/>
          <w:szCs w:val="28"/>
        </w:rPr>
        <w:t>ляных работ</w:t>
      </w:r>
      <w:r w:rsidRPr="00912508">
        <w:rPr>
          <w:sz w:val="28"/>
          <w:szCs w:val="28"/>
        </w:rPr>
        <w:t xml:space="preserve">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912508" w:rsidRPr="00912508" w:rsidRDefault="00912508" w:rsidP="00912508">
      <w:pPr>
        <w:pStyle w:val="ConsPlusNormal"/>
        <w:ind w:firstLine="540"/>
        <w:jc w:val="both"/>
        <w:rPr>
          <w:sz w:val="28"/>
          <w:szCs w:val="28"/>
        </w:rPr>
      </w:pPr>
      <w:r>
        <w:rPr>
          <w:sz w:val="28"/>
          <w:szCs w:val="28"/>
        </w:rPr>
        <w:t xml:space="preserve">1.3. </w:t>
      </w:r>
      <w:r w:rsidRPr="00912508">
        <w:rPr>
          <w:sz w:val="28"/>
          <w:szCs w:val="28"/>
        </w:rPr>
        <w:t xml:space="preserve">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 </w:t>
      </w:r>
    </w:p>
    <w:p w:rsidR="00912508" w:rsidRPr="00912508" w:rsidRDefault="00912508" w:rsidP="00912508">
      <w:pPr>
        <w:pStyle w:val="ConsPlusNormal"/>
        <w:ind w:firstLine="540"/>
        <w:jc w:val="both"/>
        <w:rPr>
          <w:sz w:val="28"/>
          <w:szCs w:val="28"/>
        </w:rPr>
      </w:pPr>
      <w:r>
        <w:rPr>
          <w:sz w:val="28"/>
          <w:szCs w:val="28"/>
        </w:rPr>
        <w:t>1.3</w:t>
      </w:r>
      <w:r w:rsidRPr="00912508">
        <w:rPr>
          <w:sz w:val="28"/>
          <w:szCs w:val="28"/>
        </w:rPr>
        <w:t xml:space="preserve">.1.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 </w:t>
      </w:r>
    </w:p>
    <w:p w:rsidR="00912508" w:rsidRPr="00912508" w:rsidRDefault="00912508" w:rsidP="00912508">
      <w:pPr>
        <w:pStyle w:val="ConsPlusNormal"/>
        <w:ind w:firstLine="540"/>
        <w:jc w:val="both"/>
        <w:rPr>
          <w:sz w:val="28"/>
          <w:szCs w:val="28"/>
        </w:rPr>
      </w:pPr>
      <w:r>
        <w:rPr>
          <w:sz w:val="28"/>
          <w:szCs w:val="28"/>
        </w:rPr>
        <w:t>1.3</w:t>
      </w:r>
      <w:r w:rsidRPr="00912508">
        <w:rPr>
          <w:sz w:val="28"/>
          <w:szCs w:val="28"/>
        </w:rPr>
        <w:t xml:space="preserve">.2.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912508" w:rsidRPr="00912508" w:rsidRDefault="00912508" w:rsidP="00912508">
      <w:pPr>
        <w:pStyle w:val="ConsPlusNormal"/>
        <w:ind w:firstLine="540"/>
        <w:jc w:val="both"/>
        <w:rPr>
          <w:sz w:val="28"/>
          <w:szCs w:val="28"/>
        </w:rPr>
      </w:pPr>
      <w:r>
        <w:rPr>
          <w:sz w:val="28"/>
          <w:szCs w:val="28"/>
        </w:rPr>
        <w:t>1.3</w:t>
      </w:r>
      <w:r w:rsidRPr="00912508">
        <w:rPr>
          <w:sz w:val="28"/>
          <w:szCs w:val="28"/>
        </w:rPr>
        <w:t xml:space="preserve">.3. инженерные изыскания; </w:t>
      </w:r>
    </w:p>
    <w:p w:rsidR="00912508" w:rsidRPr="00912508" w:rsidRDefault="00912508" w:rsidP="00912508">
      <w:pPr>
        <w:pStyle w:val="ConsPlusNormal"/>
        <w:ind w:firstLine="540"/>
        <w:jc w:val="both"/>
        <w:rPr>
          <w:sz w:val="28"/>
          <w:szCs w:val="28"/>
        </w:rPr>
      </w:pPr>
      <w:r>
        <w:rPr>
          <w:sz w:val="28"/>
          <w:szCs w:val="28"/>
        </w:rPr>
        <w:t>1.3</w:t>
      </w:r>
      <w:r w:rsidRPr="00912508">
        <w:rPr>
          <w:sz w:val="28"/>
          <w:szCs w:val="28"/>
        </w:rPr>
        <w:t xml:space="preserve">.4.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 </w:t>
      </w:r>
    </w:p>
    <w:p w:rsidR="00912508" w:rsidRPr="00912508" w:rsidRDefault="00912508" w:rsidP="00912508">
      <w:pPr>
        <w:pStyle w:val="ConsPlusNormal"/>
        <w:ind w:firstLine="540"/>
        <w:jc w:val="both"/>
        <w:rPr>
          <w:sz w:val="28"/>
          <w:szCs w:val="28"/>
        </w:rPr>
      </w:pPr>
      <w:proofErr w:type="gramStart"/>
      <w:r>
        <w:rPr>
          <w:sz w:val="28"/>
          <w:szCs w:val="28"/>
        </w:rPr>
        <w:lastRenderedPageBreak/>
        <w:t>1.3</w:t>
      </w:r>
      <w:r w:rsidRPr="00912508">
        <w:rPr>
          <w:sz w:val="28"/>
          <w:szCs w:val="28"/>
        </w:rPr>
        <w:t>.5.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w:t>
      </w:r>
      <w:proofErr w:type="gramEnd"/>
      <w:r w:rsidRPr="00912508">
        <w:rPr>
          <w:sz w:val="28"/>
          <w:szCs w:val="28"/>
        </w:rPr>
        <w:t xml:space="preserve">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912508" w:rsidRPr="00912508" w:rsidRDefault="00912508" w:rsidP="00912508">
      <w:pPr>
        <w:pStyle w:val="ConsPlusNormal"/>
        <w:ind w:firstLine="540"/>
        <w:jc w:val="both"/>
        <w:rPr>
          <w:sz w:val="28"/>
          <w:szCs w:val="28"/>
        </w:rPr>
      </w:pPr>
      <w:r>
        <w:rPr>
          <w:sz w:val="28"/>
          <w:szCs w:val="28"/>
        </w:rPr>
        <w:t>1.3</w:t>
      </w:r>
      <w:r w:rsidRPr="00912508">
        <w:rPr>
          <w:sz w:val="28"/>
          <w:szCs w:val="28"/>
        </w:rPr>
        <w:t xml:space="preserve">.6. аварийно-восстановительный ремонт, в том числе сетей </w:t>
      </w:r>
      <w:proofErr w:type="spellStart"/>
      <w:r w:rsidRPr="00912508">
        <w:rPr>
          <w:sz w:val="28"/>
          <w:szCs w:val="28"/>
        </w:rPr>
        <w:t>инженернотехнического</w:t>
      </w:r>
      <w:proofErr w:type="spellEnd"/>
      <w:r w:rsidRPr="00912508">
        <w:rPr>
          <w:sz w:val="28"/>
          <w:szCs w:val="28"/>
        </w:rPr>
        <w:t xml:space="preserve"> обеспечения, сооружений; </w:t>
      </w:r>
    </w:p>
    <w:p w:rsidR="00912508" w:rsidRPr="00912508" w:rsidRDefault="00912508" w:rsidP="00912508">
      <w:pPr>
        <w:pStyle w:val="ConsPlusNormal"/>
        <w:ind w:firstLine="540"/>
        <w:jc w:val="both"/>
        <w:rPr>
          <w:sz w:val="28"/>
          <w:szCs w:val="28"/>
        </w:rPr>
      </w:pPr>
      <w:r>
        <w:rPr>
          <w:sz w:val="28"/>
          <w:szCs w:val="28"/>
        </w:rPr>
        <w:t>1.3</w:t>
      </w:r>
      <w:r w:rsidRPr="00912508">
        <w:rPr>
          <w:sz w:val="28"/>
          <w:szCs w:val="28"/>
        </w:rPr>
        <w:t>.7. снос зданий и сооружений, ликвидация сетей инженерно-технического обеспечения за исключением случаев, когда указ</w:t>
      </w:r>
      <w:r>
        <w:rPr>
          <w:sz w:val="28"/>
          <w:szCs w:val="28"/>
        </w:rPr>
        <w:t xml:space="preserve">анные работы осуществляются на </w:t>
      </w:r>
      <w:r w:rsidRPr="00912508">
        <w:rPr>
          <w:sz w:val="28"/>
          <w:szCs w:val="28"/>
        </w:rPr>
        <w:t xml:space="preserve">основании разрешения на строительство; </w:t>
      </w:r>
    </w:p>
    <w:p w:rsidR="00912508" w:rsidRPr="00912508" w:rsidRDefault="00912508" w:rsidP="00912508">
      <w:pPr>
        <w:pStyle w:val="ConsPlusNormal"/>
        <w:ind w:firstLine="540"/>
        <w:jc w:val="both"/>
        <w:rPr>
          <w:sz w:val="28"/>
          <w:szCs w:val="28"/>
        </w:rPr>
      </w:pPr>
      <w:r>
        <w:rPr>
          <w:sz w:val="28"/>
          <w:szCs w:val="28"/>
        </w:rPr>
        <w:t>1.3</w:t>
      </w:r>
      <w:r w:rsidRPr="00912508">
        <w:rPr>
          <w:sz w:val="28"/>
          <w:szCs w:val="28"/>
        </w:rPr>
        <w:t xml:space="preserve">.8. Проведение работ по сохранению объектов культурного наследия (в том числе, проведение археологических полевых работ); </w:t>
      </w:r>
    </w:p>
    <w:p w:rsidR="00912508" w:rsidRPr="00912508" w:rsidRDefault="00697C73" w:rsidP="00912508">
      <w:pPr>
        <w:pStyle w:val="ConsPlusNormal"/>
        <w:ind w:firstLine="540"/>
        <w:jc w:val="both"/>
        <w:rPr>
          <w:sz w:val="28"/>
          <w:szCs w:val="28"/>
        </w:rPr>
      </w:pPr>
      <w:r>
        <w:rPr>
          <w:sz w:val="28"/>
          <w:szCs w:val="28"/>
        </w:rPr>
        <w:t xml:space="preserve">1.3.9. благоустройство - </w:t>
      </w:r>
      <w:r w:rsidR="00912508" w:rsidRPr="00912508">
        <w:rPr>
          <w:sz w:val="28"/>
          <w:szCs w:val="28"/>
        </w:rPr>
        <w:t>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w:t>
      </w:r>
      <w:r w:rsidR="00912508">
        <w:rPr>
          <w:sz w:val="28"/>
          <w:szCs w:val="28"/>
        </w:rPr>
        <w:t xml:space="preserve"> восприятия территории, (далее -</w:t>
      </w:r>
      <w:r w:rsidR="00912508" w:rsidRPr="00912508">
        <w:rPr>
          <w:sz w:val="28"/>
          <w:szCs w:val="28"/>
        </w:rP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BF1CA9" w:rsidRPr="00212409" w:rsidRDefault="00BF1CA9" w:rsidP="009B230B">
      <w:pPr>
        <w:pStyle w:val="ConsPlusNormal"/>
        <w:ind w:firstLine="540"/>
        <w:jc w:val="both"/>
        <w:rPr>
          <w:sz w:val="28"/>
          <w:szCs w:val="28"/>
        </w:rPr>
      </w:pPr>
    </w:p>
    <w:p w:rsidR="002F751E" w:rsidRDefault="00BF1CA9" w:rsidP="00BF1CA9">
      <w:pPr>
        <w:pStyle w:val="ConsPlusNormal"/>
        <w:jc w:val="center"/>
        <w:rPr>
          <w:b/>
          <w:sz w:val="28"/>
          <w:szCs w:val="28"/>
        </w:rPr>
      </w:pPr>
      <w:r>
        <w:rPr>
          <w:b/>
          <w:sz w:val="28"/>
          <w:szCs w:val="28"/>
        </w:rPr>
        <w:t>Круг заявителей</w:t>
      </w:r>
    </w:p>
    <w:p w:rsidR="00BF1CA9" w:rsidRPr="00BF1CA9" w:rsidRDefault="00BF1CA9" w:rsidP="00BF1CA9">
      <w:pPr>
        <w:pStyle w:val="ConsPlusNormal"/>
        <w:jc w:val="center"/>
        <w:rPr>
          <w:b/>
          <w:sz w:val="28"/>
          <w:szCs w:val="28"/>
        </w:rPr>
      </w:pPr>
    </w:p>
    <w:p w:rsidR="008D3D0A" w:rsidRPr="008D3D0A" w:rsidRDefault="00912508" w:rsidP="008D3D0A">
      <w:pPr>
        <w:pStyle w:val="ConsPlusNormal"/>
        <w:ind w:firstLine="540"/>
        <w:jc w:val="both"/>
        <w:rPr>
          <w:sz w:val="28"/>
          <w:szCs w:val="28"/>
        </w:rPr>
      </w:pPr>
      <w:r>
        <w:rPr>
          <w:sz w:val="28"/>
          <w:szCs w:val="28"/>
        </w:rPr>
        <w:t>1.4</w:t>
      </w:r>
      <w:r w:rsidR="0025325B">
        <w:rPr>
          <w:sz w:val="28"/>
          <w:szCs w:val="28"/>
        </w:rPr>
        <w:t>. Заявителями на предоставление М</w:t>
      </w:r>
      <w:r w:rsidR="0025325B" w:rsidRPr="0025325B">
        <w:rPr>
          <w:sz w:val="28"/>
          <w:szCs w:val="28"/>
        </w:rPr>
        <w:t>у</w:t>
      </w:r>
      <w:r w:rsidR="0025325B">
        <w:rPr>
          <w:sz w:val="28"/>
          <w:szCs w:val="28"/>
        </w:rPr>
        <w:t>ниципальной услуги (далее - З</w:t>
      </w:r>
      <w:r w:rsidR="001A6B4A">
        <w:rPr>
          <w:sz w:val="28"/>
          <w:szCs w:val="28"/>
        </w:rPr>
        <w:t>аявитель</w:t>
      </w:r>
      <w:r w:rsidR="0025325B" w:rsidRPr="0025325B">
        <w:rPr>
          <w:sz w:val="28"/>
          <w:szCs w:val="28"/>
        </w:rPr>
        <w:t xml:space="preserve">) являются </w:t>
      </w:r>
      <w:r w:rsidR="008D3D0A">
        <w:rPr>
          <w:sz w:val="28"/>
          <w:szCs w:val="28"/>
        </w:rPr>
        <w:t xml:space="preserve">физические лица, в </w:t>
      </w:r>
      <w:r w:rsidR="008D3D0A" w:rsidRPr="008D3D0A">
        <w:rPr>
          <w:sz w:val="28"/>
          <w:szCs w:val="28"/>
        </w:rPr>
        <w:t>том числе зарегистрированные в качестве индивидуальных предпринимателей, юридические лица.</w:t>
      </w:r>
    </w:p>
    <w:p w:rsidR="008D3D0A" w:rsidRPr="008D3D0A" w:rsidRDefault="008D3D0A" w:rsidP="008D3D0A">
      <w:pPr>
        <w:pStyle w:val="ConsPlusNormal"/>
        <w:ind w:firstLine="540"/>
        <w:jc w:val="both"/>
        <w:rPr>
          <w:sz w:val="28"/>
          <w:szCs w:val="28"/>
        </w:rPr>
      </w:pPr>
      <w:r w:rsidRPr="008D3D0A">
        <w:rPr>
          <w:sz w:val="28"/>
          <w:szCs w:val="28"/>
        </w:rPr>
        <w:t>Категории Заявителей:</w:t>
      </w:r>
    </w:p>
    <w:p w:rsidR="008D3D0A" w:rsidRPr="008D3D0A" w:rsidRDefault="008D3D0A" w:rsidP="008D3D0A">
      <w:pPr>
        <w:pStyle w:val="ConsPlusNormal"/>
        <w:ind w:firstLine="540"/>
        <w:jc w:val="both"/>
        <w:rPr>
          <w:sz w:val="28"/>
          <w:szCs w:val="28"/>
        </w:rPr>
      </w:pPr>
      <w:r w:rsidRPr="008D3D0A">
        <w:rPr>
          <w:sz w:val="28"/>
          <w:szCs w:val="28"/>
        </w:rPr>
        <w:t>-</w:t>
      </w:r>
      <w:r w:rsidRPr="008D3D0A">
        <w:rPr>
          <w:sz w:val="28"/>
          <w:szCs w:val="28"/>
        </w:rPr>
        <w:tab/>
        <w:t xml:space="preserve">собственники объекта недвижимости, расположенного на территории </w:t>
      </w:r>
      <w:r>
        <w:rPr>
          <w:sz w:val="28"/>
          <w:szCs w:val="28"/>
        </w:rPr>
        <w:t>городского округа Тейково Ивановской области</w:t>
      </w:r>
      <w:r w:rsidRPr="008D3D0A">
        <w:rPr>
          <w:sz w:val="28"/>
          <w:szCs w:val="28"/>
        </w:rPr>
        <w:t>;</w:t>
      </w:r>
    </w:p>
    <w:p w:rsidR="008D3D0A" w:rsidRPr="008D3D0A" w:rsidRDefault="008D3D0A" w:rsidP="008D3D0A">
      <w:pPr>
        <w:pStyle w:val="ConsPlusNormal"/>
        <w:ind w:firstLine="540"/>
        <w:jc w:val="both"/>
        <w:rPr>
          <w:sz w:val="28"/>
          <w:szCs w:val="28"/>
        </w:rPr>
      </w:pPr>
      <w:r w:rsidRPr="008D3D0A">
        <w:rPr>
          <w:sz w:val="28"/>
          <w:szCs w:val="28"/>
        </w:rPr>
        <w:t>-</w:t>
      </w:r>
      <w:r w:rsidRPr="008D3D0A">
        <w:rPr>
          <w:sz w:val="28"/>
          <w:szCs w:val="28"/>
        </w:rPr>
        <w:tab/>
        <w:t xml:space="preserve">иные правообладатели объекта недвижимости, расположенного на территории </w:t>
      </w:r>
      <w:r>
        <w:rPr>
          <w:sz w:val="28"/>
          <w:szCs w:val="28"/>
        </w:rPr>
        <w:t>городского округа Тейково Ивановской области</w:t>
      </w:r>
      <w:r w:rsidRPr="008D3D0A">
        <w:rPr>
          <w:sz w:val="28"/>
          <w:szCs w:val="28"/>
        </w:rPr>
        <w:t>, имеющие право проводить земляные работы или заключать договоры с исполнителями земляных работ;</w:t>
      </w:r>
    </w:p>
    <w:p w:rsidR="002F751E" w:rsidRDefault="008D3D0A" w:rsidP="008D3D0A">
      <w:pPr>
        <w:pStyle w:val="ConsPlusNormal"/>
        <w:ind w:firstLine="540"/>
        <w:jc w:val="both"/>
        <w:rPr>
          <w:sz w:val="28"/>
          <w:szCs w:val="28"/>
        </w:rPr>
      </w:pPr>
      <w:r w:rsidRPr="008D3D0A">
        <w:rPr>
          <w:sz w:val="28"/>
          <w:szCs w:val="28"/>
        </w:rPr>
        <w:t>-</w:t>
      </w:r>
      <w:r w:rsidRPr="008D3D0A">
        <w:rPr>
          <w:sz w:val="28"/>
          <w:szCs w:val="28"/>
        </w:rPr>
        <w:tab/>
        <w:t xml:space="preserve">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w:t>
      </w:r>
      <w:r>
        <w:rPr>
          <w:sz w:val="28"/>
          <w:szCs w:val="28"/>
        </w:rPr>
        <w:t>городского округа Тейково Ивановской области</w:t>
      </w:r>
      <w:r w:rsidRPr="008D3D0A">
        <w:rPr>
          <w:sz w:val="28"/>
          <w:szCs w:val="28"/>
        </w:rPr>
        <w:t>.</w:t>
      </w:r>
    </w:p>
    <w:p w:rsidR="0025325B" w:rsidRDefault="00912508" w:rsidP="009B230B">
      <w:pPr>
        <w:pStyle w:val="ConsPlusNormal"/>
        <w:ind w:firstLine="540"/>
        <w:jc w:val="both"/>
        <w:rPr>
          <w:sz w:val="28"/>
          <w:szCs w:val="28"/>
        </w:rPr>
      </w:pPr>
      <w:r>
        <w:rPr>
          <w:sz w:val="28"/>
          <w:szCs w:val="28"/>
        </w:rPr>
        <w:t>1.5</w:t>
      </w:r>
      <w:r w:rsidR="0025325B">
        <w:rPr>
          <w:sz w:val="28"/>
          <w:szCs w:val="28"/>
        </w:rPr>
        <w:t>. При предоставлении М</w:t>
      </w:r>
      <w:r w:rsidR="001A6B4A">
        <w:rPr>
          <w:sz w:val="28"/>
          <w:szCs w:val="28"/>
        </w:rPr>
        <w:t>униципальной услуги от имени З</w:t>
      </w:r>
      <w:r w:rsidR="0025325B" w:rsidRPr="0025325B">
        <w:rPr>
          <w:sz w:val="28"/>
          <w:szCs w:val="28"/>
        </w:rPr>
        <w:t>аявителей вправе выступать их законные представители или их представители по доверенности, выданной и оформленной в соответствии с гражданским законодательством Российской Фед</w:t>
      </w:r>
      <w:r w:rsidR="0025325B">
        <w:rPr>
          <w:sz w:val="28"/>
          <w:szCs w:val="28"/>
        </w:rPr>
        <w:t>ерации.</w:t>
      </w:r>
    </w:p>
    <w:p w:rsidR="001A6B4A" w:rsidRDefault="001A6B4A" w:rsidP="009B230B">
      <w:pPr>
        <w:pStyle w:val="ConsPlusNormal"/>
        <w:ind w:firstLine="540"/>
        <w:jc w:val="both"/>
        <w:rPr>
          <w:sz w:val="28"/>
          <w:szCs w:val="28"/>
        </w:rPr>
      </w:pPr>
    </w:p>
    <w:p w:rsidR="001A6B4A" w:rsidRPr="001A6B4A" w:rsidRDefault="001A6B4A" w:rsidP="001A6B4A">
      <w:pPr>
        <w:autoSpaceDE w:val="0"/>
        <w:autoSpaceDN w:val="0"/>
        <w:adjustRightInd w:val="0"/>
        <w:spacing w:before="240" w:after="0" w:line="240" w:lineRule="auto"/>
        <w:jc w:val="center"/>
        <w:rPr>
          <w:rFonts w:ascii="Times New Roman" w:eastAsia="Times New Roman" w:hAnsi="Times New Roman" w:cs="Times New Roman"/>
          <w:b/>
          <w:sz w:val="28"/>
          <w:szCs w:val="28"/>
        </w:rPr>
      </w:pPr>
      <w:r w:rsidRPr="001A6B4A">
        <w:rPr>
          <w:rFonts w:ascii="Times New Roman" w:eastAsia="Times New Roman" w:hAnsi="Times New Roman" w:cs="Times New Roman"/>
          <w:b/>
          <w:sz w:val="28"/>
          <w:szCs w:val="28"/>
        </w:rPr>
        <w:t>Требования к порядку информирования о предоставлении</w:t>
      </w:r>
    </w:p>
    <w:p w:rsidR="001A6B4A" w:rsidRPr="001A6B4A" w:rsidRDefault="00564298" w:rsidP="001A6B4A">
      <w:pPr>
        <w:autoSpaceDE w:val="0"/>
        <w:autoSpaceDN w:val="0"/>
        <w:adjustRightInd w:val="0"/>
        <w:spacing w:after="0" w:line="240" w:lineRule="auto"/>
        <w:ind w:firstLine="708"/>
        <w:contextualSpacing/>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муниципальной услуги</w:t>
      </w:r>
    </w:p>
    <w:p w:rsidR="001A6B4A" w:rsidRPr="001A6B4A" w:rsidRDefault="001A6B4A" w:rsidP="001A6B4A">
      <w:pPr>
        <w:autoSpaceDE w:val="0"/>
        <w:autoSpaceDN w:val="0"/>
        <w:adjustRightInd w:val="0"/>
        <w:spacing w:after="0" w:line="240" w:lineRule="auto"/>
        <w:ind w:firstLine="708"/>
        <w:contextualSpacing/>
        <w:jc w:val="center"/>
        <w:rPr>
          <w:rFonts w:ascii="Times New Roman" w:eastAsia="Calibri" w:hAnsi="Times New Roman" w:cs="Times New Roman"/>
          <w:b/>
          <w:bCs/>
          <w:sz w:val="28"/>
          <w:szCs w:val="28"/>
          <w:lang w:eastAsia="en-US"/>
        </w:rPr>
      </w:pPr>
    </w:p>
    <w:p w:rsidR="001A6B4A" w:rsidRPr="001A6B4A" w:rsidRDefault="00912508"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bCs/>
          <w:color w:val="000000"/>
          <w:sz w:val="28"/>
          <w:szCs w:val="28"/>
          <w:lang w:eastAsia="en-US"/>
        </w:rPr>
        <w:t>1.6</w:t>
      </w:r>
      <w:r w:rsidR="001A6B4A" w:rsidRPr="001A6B4A">
        <w:rPr>
          <w:rFonts w:ascii="Times New Roman" w:eastAsia="Calibri" w:hAnsi="Times New Roman" w:cs="Times New Roman"/>
          <w:sz w:val="28"/>
          <w:szCs w:val="28"/>
          <w:lang w:eastAsia="en-US"/>
        </w:rPr>
        <w:t>.Информирование о порядке предоста</w:t>
      </w:r>
      <w:r w:rsidR="001A6B4A">
        <w:rPr>
          <w:rFonts w:ascii="Times New Roman" w:eastAsia="Calibri" w:hAnsi="Times New Roman" w:cs="Times New Roman"/>
          <w:sz w:val="28"/>
          <w:szCs w:val="28"/>
          <w:lang w:eastAsia="en-US"/>
        </w:rPr>
        <w:t>вления М</w:t>
      </w:r>
      <w:r w:rsidR="001A6B4A" w:rsidRPr="001A6B4A">
        <w:rPr>
          <w:rFonts w:ascii="Times New Roman" w:eastAsia="Calibri" w:hAnsi="Times New Roman" w:cs="Times New Roman"/>
          <w:sz w:val="28"/>
          <w:szCs w:val="28"/>
          <w:lang w:eastAsia="en-US"/>
        </w:rPr>
        <w:t>униципальной услуги осуществляется:</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1) непосредственно при личном приеме Заявителя в Администра</w:t>
      </w:r>
      <w:r>
        <w:rPr>
          <w:rFonts w:ascii="Times New Roman" w:eastAsia="Calibri" w:hAnsi="Times New Roman" w:cs="Times New Roman"/>
          <w:sz w:val="28"/>
          <w:szCs w:val="28"/>
          <w:lang w:eastAsia="en-US"/>
        </w:rPr>
        <w:t>ции, Отделе</w:t>
      </w:r>
      <w:r w:rsidRPr="001A6B4A">
        <w:rPr>
          <w:rFonts w:ascii="Times New Roman" w:eastAsia="Calibri" w:hAnsi="Times New Roman" w:cs="Times New Roman"/>
          <w:sz w:val="28"/>
          <w:szCs w:val="28"/>
          <w:lang w:eastAsia="en-US"/>
        </w:rPr>
        <w:t xml:space="preserve">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Место нахождения Администрации</w:t>
      </w:r>
      <w:r>
        <w:rPr>
          <w:rFonts w:ascii="Times New Roman" w:eastAsia="Calibri" w:hAnsi="Times New Roman" w:cs="Times New Roman"/>
          <w:sz w:val="28"/>
          <w:szCs w:val="28"/>
          <w:lang w:eastAsia="en-US"/>
        </w:rPr>
        <w:t xml:space="preserve"> и Отдела</w:t>
      </w:r>
      <w:r w:rsidRPr="001A6B4A">
        <w:rPr>
          <w:rFonts w:ascii="Times New Roman" w:eastAsia="Calibri" w:hAnsi="Times New Roman" w:cs="Times New Roman"/>
          <w:sz w:val="28"/>
          <w:szCs w:val="28"/>
          <w:lang w:eastAsia="en-US"/>
        </w:rPr>
        <w:t>:</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Ивановская область, г</w:t>
      </w:r>
      <w:proofErr w:type="gramStart"/>
      <w:r w:rsidRPr="001A6B4A">
        <w:rPr>
          <w:rFonts w:ascii="Times New Roman" w:eastAsia="Calibri" w:hAnsi="Times New Roman" w:cs="Times New Roman"/>
          <w:sz w:val="28"/>
          <w:szCs w:val="28"/>
          <w:lang w:eastAsia="en-US"/>
        </w:rPr>
        <w:t>.Т</w:t>
      </w:r>
      <w:proofErr w:type="gramEnd"/>
      <w:r w:rsidRPr="001A6B4A">
        <w:rPr>
          <w:rFonts w:ascii="Times New Roman" w:eastAsia="Calibri" w:hAnsi="Times New Roman" w:cs="Times New Roman"/>
          <w:sz w:val="28"/>
          <w:szCs w:val="28"/>
          <w:lang w:eastAsia="en-US"/>
        </w:rPr>
        <w:t>ейково, пл.Ленина, д.4.</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График работы Администрации</w:t>
      </w:r>
      <w:r>
        <w:rPr>
          <w:rFonts w:ascii="Times New Roman" w:eastAsia="Calibri" w:hAnsi="Times New Roman" w:cs="Times New Roman"/>
          <w:sz w:val="28"/>
          <w:szCs w:val="28"/>
          <w:lang w:eastAsia="en-US"/>
        </w:rPr>
        <w:t xml:space="preserve"> и Отдела</w:t>
      </w:r>
      <w:r w:rsidRPr="001A6B4A">
        <w:rPr>
          <w:rFonts w:ascii="Times New Roman" w:eastAsia="Calibri" w:hAnsi="Times New Roman" w:cs="Times New Roman"/>
          <w:sz w:val="28"/>
          <w:szCs w:val="28"/>
          <w:lang w:eastAsia="en-US"/>
        </w:rPr>
        <w:t>:</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Понедельник-пятница с 8.00 до 17.00, перерыв на обед с 12.00 до 13.00.</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Суббота, воскресенье – выходные дни.</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Место нахождения МБУ «МФЦ»:</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Ивановская область, г. Тейково, ул. Станционная, д. 11.</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График работы МБУ «МФЦ»:</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Понедельник 8.00 - 17.00</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Вторник 9.00 – 20.00</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Среда-пятница 8.00 – 17.00</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Суббота 9.00 – 14.00</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2) по те</w:t>
      </w:r>
      <w:r>
        <w:rPr>
          <w:rFonts w:ascii="Times New Roman" w:eastAsia="Calibri" w:hAnsi="Times New Roman" w:cs="Times New Roman"/>
          <w:sz w:val="28"/>
          <w:szCs w:val="28"/>
          <w:lang w:eastAsia="en-US"/>
        </w:rPr>
        <w:t>лефону в Администрации, Отдела</w:t>
      </w:r>
      <w:r w:rsidRPr="001A6B4A">
        <w:rPr>
          <w:rFonts w:ascii="Times New Roman" w:eastAsia="Calibri" w:hAnsi="Times New Roman" w:cs="Times New Roman"/>
          <w:sz w:val="28"/>
          <w:szCs w:val="28"/>
          <w:lang w:eastAsia="en-US"/>
        </w:rPr>
        <w:t xml:space="preserve"> и МБУ «МФЦ»:</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Справочные телефоны: Админист</w:t>
      </w:r>
      <w:r>
        <w:rPr>
          <w:rFonts w:ascii="Times New Roman" w:eastAsia="Calibri" w:hAnsi="Times New Roman" w:cs="Times New Roman"/>
          <w:sz w:val="28"/>
          <w:szCs w:val="28"/>
          <w:lang w:eastAsia="en-US"/>
        </w:rPr>
        <w:t xml:space="preserve">рация </w:t>
      </w:r>
      <w:r w:rsidR="00F74F96">
        <w:rPr>
          <w:rFonts w:ascii="Times New Roman" w:eastAsia="Calibri" w:hAnsi="Times New Roman" w:cs="Times New Roman"/>
          <w:sz w:val="28"/>
          <w:szCs w:val="28"/>
          <w:lang w:eastAsia="en-US"/>
        </w:rPr>
        <w:t xml:space="preserve">–8 </w:t>
      </w:r>
      <w:r>
        <w:rPr>
          <w:rFonts w:ascii="Times New Roman" w:eastAsia="Calibri" w:hAnsi="Times New Roman" w:cs="Times New Roman"/>
          <w:sz w:val="28"/>
          <w:szCs w:val="28"/>
          <w:lang w:eastAsia="en-US"/>
        </w:rPr>
        <w:t>(49343)</w:t>
      </w:r>
      <w:r w:rsidR="008D3D0A">
        <w:rPr>
          <w:rFonts w:ascii="Times New Roman" w:eastAsia="Calibri" w:hAnsi="Times New Roman" w:cs="Times New Roman"/>
          <w:sz w:val="28"/>
          <w:szCs w:val="28"/>
          <w:lang w:eastAsia="en-US"/>
        </w:rPr>
        <w:t xml:space="preserve"> 4-02-02, Отдел </w:t>
      </w:r>
      <w:r w:rsidR="00F74F96">
        <w:rPr>
          <w:rFonts w:ascii="Times New Roman" w:eastAsia="Calibri" w:hAnsi="Times New Roman" w:cs="Times New Roman"/>
          <w:sz w:val="28"/>
          <w:szCs w:val="28"/>
          <w:lang w:eastAsia="en-US"/>
        </w:rPr>
        <w:t xml:space="preserve">–8 </w:t>
      </w:r>
      <w:r w:rsidR="008D3D0A">
        <w:rPr>
          <w:rFonts w:ascii="Times New Roman" w:eastAsia="Calibri" w:hAnsi="Times New Roman" w:cs="Times New Roman"/>
          <w:sz w:val="28"/>
          <w:szCs w:val="28"/>
          <w:lang w:eastAsia="en-US"/>
        </w:rPr>
        <w:t>(49343) 4-10-3</w:t>
      </w:r>
      <w:r>
        <w:rPr>
          <w:rFonts w:ascii="Times New Roman" w:eastAsia="Calibri" w:hAnsi="Times New Roman" w:cs="Times New Roman"/>
          <w:sz w:val="28"/>
          <w:szCs w:val="28"/>
          <w:lang w:eastAsia="en-US"/>
        </w:rPr>
        <w:t>3</w:t>
      </w:r>
      <w:r w:rsidRPr="001A6B4A">
        <w:rPr>
          <w:rFonts w:ascii="Times New Roman" w:eastAsia="Calibri" w:hAnsi="Times New Roman" w:cs="Times New Roman"/>
          <w:sz w:val="28"/>
          <w:szCs w:val="28"/>
          <w:lang w:eastAsia="en-US"/>
        </w:rPr>
        <w:t xml:space="preserve">, МБУ «МФЦ» - </w:t>
      </w:r>
      <w:r w:rsidR="00F74F96">
        <w:rPr>
          <w:rFonts w:ascii="Times New Roman" w:eastAsia="Calibri" w:hAnsi="Times New Roman" w:cs="Times New Roman"/>
          <w:sz w:val="28"/>
          <w:szCs w:val="28"/>
          <w:lang w:eastAsia="en-US"/>
        </w:rPr>
        <w:t xml:space="preserve">8 </w:t>
      </w:r>
      <w:r w:rsidRPr="001A6B4A">
        <w:rPr>
          <w:rFonts w:ascii="Times New Roman" w:eastAsia="Calibri" w:hAnsi="Times New Roman" w:cs="Times New Roman"/>
          <w:sz w:val="28"/>
          <w:szCs w:val="28"/>
          <w:lang w:eastAsia="en-US"/>
        </w:rPr>
        <w:t>(49343) 4-15-20.;</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3) письменно, в том числе посредством электронной почты, факсимильной связи: Почтовый адрес Администрации</w:t>
      </w:r>
      <w:r>
        <w:rPr>
          <w:rFonts w:ascii="Times New Roman" w:eastAsia="Calibri" w:hAnsi="Times New Roman" w:cs="Times New Roman"/>
          <w:sz w:val="28"/>
          <w:szCs w:val="28"/>
          <w:lang w:eastAsia="en-US"/>
        </w:rPr>
        <w:t xml:space="preserve"> и Отдела</w:t>
      </w:r>
      <w:r w:rsidRPr="001A6B4A">
        <w:rPr>
          <w:rFonts w:ascii="Times New Roman" w:eastAsia="Calibri" w:hAnsi="Times New Roman" w:cs="Times New Roman"/>
          <w:sz w:val="28"/>
          <w:szCs w:val="28"/>
          <w:lang w:eastAsia="en-US"/>
        </w:rPr>
        <w:t>:</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155040, Ивановская область, г</w:t>
      </w:r>
      <w:proofErr w:type="gramStart"/>
      <w:r w:rsidRPr="001A6B4A">
        <w:rPr>
          <w:rFonts w:ascii="Times New Roman" w:eastAsia="Calibri" w:hAnsi="Times New Roman" w:cs="Times New Roman"/>
          <w:sz w:val="28"/>
          <w:szCs w:val="28"/>
          <w:lang w:eastAsia="en-US"/>
        </w:rPr>
        <w:t>.Т</w:t>
      </w:r>
      <w:proofErr w:type="gramEnd"/>
      <w:r w:rsidRPr="001A6B4A">
        <w:rPr>
          <w:rFonts w:ascii="Times New Roman" w:eastAsia="Calibri" w:hAnsi="Times New Roman" w:cs="Times New Roman"/>
          <w:sz w:val="28"/>
          <w:szCs w:val="28"/>
          <w:lang w:eastAsia="en-US"/>
        </w:rPr>
        <w:t>ейково, пл.Ленина, д.4.</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spellStart"/>
      <w:r w:rsidRPr="001A6B4A">
        <w:rPr>
          <w:rFonts w:ascii="Times New Roman" w:eastAsia="Calibri" w:hAnsi="Times New Roman" w:cs="Times New Roman"/>
          <w:sz w:val="28"/>
          <w:szCs w:val="28"/>
          <w:lang w:eastAsia="en-US"/>
        </w:rPr>
        <w:t>E-mail</w:t>
      </w:r>
      <w:proofErr w:type="spellEnd"/>
      <w:r w:rsidRPr="001A6B4A">
        <w:rPr>
          <w:rFonts w:ascii="Times New Roman" w:eastAsia="Calibri" w:hAnsi="Times New Roman" w:cs="Times New Roman"/>
          <w:sz w:val="28"/>
          <w:szCs w:val="28"/>
          <w:lang w:eastAsia="en-US"/>
        </w:rPr>
        <w:t xml:space="preserve"> Администрации: admin_tei@ivreg.ru .</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Почтовый адрес МБУ «МФЦ»:</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155048, Ивановская область, Тейковский район, г</w:t>
      </w:r>
      <w:proofErr w:type="gramStart"/>
      <w:r w:rsidRPr="001A6B4A">
        <w:rPr>
          <w:rFonts w:ascii="Times New Roman" w:eastAsia="Calibri" w:hAnsi="Times New Roman" w:cs="Times New Roman"/>
          <w:sz w:val="28"/>
          <w:szCs w:val="28"/>
          <w:lang w:eastAsia="en-US"/>
        </w:rPr>
        <w:t>.Т</w:t>
      </w:r>
      <w:proofErr w:type="gramEnd"/>
      <w:r w:rsidRPr="001A6B4A">
        <w:rPr>
          <w:rFonts w:ascii="Times New Roman" w:eastAsia="Calibri" w:hAnsi="Times New Roman" w:cs="Times New Roman"/>
          <w:sz w:val="28"/>
          <w:szCs w:val="28"/>
          <w:lang w:eastAsia="en-US"/>
        </w:rPr>
        <w:t>ейково, ул.Станционная, д.11.</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4) посредством размещения в открытой и доступной форме информации:</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 на Региональном портале государственных и муниципальных услуг (http://pgu.ivanovoobl.ru/) (далее - Региональный портал);</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 на официальном сайте Администрации ( http://городтейково</w:t>
      </w:r>
      <w:proofErr w:type="gramStart"/>
      <w:r w:rsidRPr="001A6B4A">
        <w:rPr>
          <w:rFonts w:ascii="Times New Roman" w:eastAsia="Calibri" w:hAnsi="Times New Roman" w:cs="Times New Roman"/>
          <w:sz w:val="28"/>
          <w:szCs w:val="28"/>
          <w:lang w:eastAsia="en-US"/>
        </w:rPr>
        <w:t>.р</w:t>
      </w:r>
      <w:proofErr w:type="gramEnd"/>
      <w:r w:rsidRPr="001A6B4A">
        <w:rPr>
          <w:rFonts w:ascii="Times New Roman" w:eastAsia="Calibri" w:hAnsi="Times New Roman" w:cs="Times New Roman"/>
          <w:sz w:val="28"/>
          <w:szCs w:val="28"/>
          <w:lang w:eastAsia="en-US"/>
        </w:rPr>
        <w:t>ф ) или МБУ «МФЦ» ( http://mfc_teykovo.ru ).</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Отдел</w:t>
      </w:r>
      <w:r w:rsidRPr="001A6B4A">
        <w:rPr>
          <w:rFonts w:ascii="Times New Roman" w:eastAsia="Calibri" w:hAnsi="Times New Roman" w:cs="Times New Roman"/>
          <w:sz w:val="28"/>
          <w:szCs w:val="28"/>
          <w:lang w:eastAsia="en-US"/>
        </w:rPr>
        <w:t xml:space="preserve"> осуществляет размещение и поддерживает в актуальном состоянии информацию на официальном сайте Администрации в сети «Интернет»;</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5) посредством размещения информации на информационных</w:t>
      </w:r>
      <w:r w:rsidR="00437AA5">
        <w:rPr>
          <w:rFonts w:ascii="Times New Roman" w:eastAsia="Calibri" w:hAnsi="Times New Roman" w:cs="Times New Roman"/>
          <w:sz w:val="28"/>
          <w:szCs w:val="28"/>
          <w:lang w:eastAsia="en-US"/>
        </w:rPr>
        <w:t xml:space="preserve"> стендах Администрации</w:t>
      </w:r>
      <w:r w:rsidRPr="001A6B4A">
        <w:rPr>
          <w:rFonts w:ascii="Times New Roman" w:eastAsia="Calibri" w:hAnsi="Times New Roman" w:cs="Times New Roman"/>
          <w:sz w:val="28"/>
          <w:szCs w:val="28"/>
          <w:lang w:eastAsia="en-US"/>
        </w:rPr>
        <w:t xml:space="preserve"> и МБУ «МФЦ».</w:t>
      </w:r>
    </w:p>
    <w:p w:rsidR="001A6B4A" w:rsidRPr="001A6B4A" w:rsidRDefault="00912508" w:rsidP="00437AA5">
      <w:pPr>
        <w:spacing w:after="0" w:line="322" w:lineRule="exact"/>
        <w:ind w:right="20" w:firstLine="709"/>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1.7</w:t>
      </w:r>
      <w:r w:rsidR="001A6B4A" w:rsidRPr="001A6B4A">
        <w:rPr>
          <w:rFonts w:ascii="Times New Roman" w:eastAsia="Times New Roman" w:hAnsi="Times New Roman" w:cs="Times New Roman"/>
          <w:sz w:val="28"/>
          <w:szCs w:val="28"/>
        </w:rPr>
        <w:t>.</w:t>
      </w:r>
      <w:r w:rsidR="001A6B4A" w:rsidRPr="001A6B4A">
        <w:rPr>
          <w:rFonts w:ascii="Times New Roman" w:eastAsia="Times New Roman" w:hAnsi="Times New Roman" w:cs="Times New Roman"/>
          <w:color w:val="000000"/>
          <w:sz w:val="28"/>
          <w:szCs w:val="28"/>
          <w:shd w:val="clear" w:color="auto" w:fill="FFFFFF"/>
        </w:rPr>
        <w:t xml:space="preserve"> Информирование осуществляется по вопросам, касающимся: </w:t>
      </w:r>
    </w:p>
    <w:p w:rsidR="001A6B4A" w:rsidRPr="001A6B4A" w:rsidRDefault="001A6B4A" w:rsidP="001A6B4A">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способов подачи заявления о предоставлении Муниципальной услуги;</w:t>
      </w:r>
    </w:p>
    <w:p w:rsidR="001A6B4A" w:rsidRPr="001A6B4A" w:rsidRDefault="001A6B4A" w:rsidP="001A6B4A">
      <w:pPr>
        <w:numPr>
          <w:ilvl w:val="0"/>
          <w:numId w:val="4"/>
        </w:numPr>
        <w:tabs>
          <w:tab w:val="left" w:pos="142"/>
        </w:tabs>
        <w:spacing w:after="0" w:line="322" w:lineRule="exact"/>
        <w:ind w:left="0" w:right="20" w:firstLine="709"/>
        <w:contextualSpacing/>
        <w:jc w:val="both"/>
        <w:rPr>
          <w:rFonts w:ascii="Times New Roman" w:eastAsia="Calibri" w:hAnsi="Times New Roman" w:cs="Times New Roman"/>
          <w:color w:val="000000"/>
          <w:sz w:val="28"/>
          <w:szCs w:val="28"/>
          <w:lang w:eastAsia="en-US"/>
        </w:rPr>
      </w:pPr>
      <w:r w:rsidRPr="001A6B4A">
        <w:rPr>
          <w:rFonts w:ascii="Times New Roman" w:eastAsia="Calibri" w:hAnsi="Times New Roman" w:cs="Times New Roman"/>
          <w:color w:val="000000"/>
          <w:sz w:val="28"/>
          <w:szCs w:val="28"/>
          <w:shd w:val="clear" w:color="auto" w:fill="FFFFFF"/>
          <w:lang w:eastAsia="en-US"/>
        </w:rPr>
        <w:t>о предоставлении Муниципальной услуги;</w:t>
      </w:r>
    </w:p>
    <w:p w:rsidR="001A6B4A" w:rsidRPr="001A6B4A" w:rsidRDefault="00437AA5" w:rsidP="001A6B4A">
      <w:pPr>
        <w:numPr>
          <w:ilvl w:val="0"/>
          <w:numId w:val="4"/>
        </w:numPr>
        <w:spacing w:after="0" w:line="322" w:lineRule="exact"/>
        <w:ind w:left="0" w:right="20" w:firstLine="709"/>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shd w:val="clear" w:color="auto" w:fill="FFFFFF"/>
          <w:lang w:eastAsia="en-US"/>
        </w:rPr>
        <w:t>адресов Администрации,  Отдела</w:t>
      </w:r>
      <w:r w:rsidR="001A6B4A" w:rsidRPr="001A6B4A">
        <w:rPr>
          <w:rFonts w:ascii="Times New Roman" w:eastAsia="Calibri" w:hAnsi="Times New Roman" w:cs="Times New Roman"/>
          <w:color w:val="000000"/>
          <w:sz w:val="28"/>
          <w:szCs w:val="28"/>
          <w:shd w:val="clear" w:color="auto" w:fill="FFFFFF"/>
          <w:lang w:eastAsia="en-US"/>
        </w:rPr>
        <w:t xml:space="preserve"> и МБУ «МФЦ», обращение в которые необходимо для предоставления Муниципальной услуги;</w:t>
      </w:r>
    </w:p>
    <w:p w:rsidR="001A6B4A" w:rsidRPr="001A6B4A" w:rsidRDefault="001A6B4A" w:rsidP="001A6B4A">
      <w:pPr>
        <w:numPr>
          <w:ilvl w:val="0"/>
          <w:numId w:val="4"/>
        </w:numPr>
        <w:spacing w:after="0" w:line="322" w:lineRule="exact"/>
        <w:ind w:left="0" w:right="20" w:firstLine="709"/>
        <w:contextualSpacing/>
        <w:jc w:val="both"/>
        <w:rPr>
          <w:rFonts w:ascii="Times New Roman" w:eastAsia="Calibri" w:hAnsi="Times New Roman" w:cs="Times New Roman"/>
          <w:color w:val="000000"/>
          <w:sz w:val="28"/>
          <w:szCs w:val="28"/>
          <w:lang w:eastAsia="en-US"/>
        </w:rPr>
      </w:pPr>
      <w:r w:rsidRPr="001A6B4A">
        <w:rPr>
          <w:rFonts w:ascii="Times New Roman" w:eastAsia="Calibri" w:hAnsi="Times New Roman" w:cs="Times New Roman"/>
          <w:color w:val="000000"/>
          <w:sz w:val="28"/>
          <w:szCs w:val="28"/>
          <w:shd w:val="clear" w:color="auto" w:fill="FFFFFF"/>
          <w:lang w:eastAsia="en-US"/>
        </w:rPr>
        <w:t>справочной информации о график</w:t>
      </w:r>
      <w:r w:rsidR="00437AA5">
        <w:rPr>
          <w:rFonts w:ascii="Times New Roman" w:eastAsia="Calibri" w:hAnsi="Times New Roman" w:cs="Times New Roman"/>
          <w:color w:val="000000"/>
          <w:sz w:val="28"/>
          <w:szCs w:val="28"/>
          <w:shd w:val="clear" w:color="auto" w:fill="FFFFFF"/>
          <w:lang w:eastAsia="en-US"/>
        </w:rPr>
        <w:t>е работы Администрации, Отдела</w:t>
      </w:r>
      <w:r w:rsidRPr="001A6B4A">
        <w:rPr>
          <w:rFonts w:ascii="Times New Roman" w:eastAsia="Calibri" w:hAnsi="Times New Roman" w:cs="Times New Roman"/>
          <w:color w:val="000000"/>
          <w:sz w:val="28"/>
          <w:szCs w:val="28"/>
          <w:shd w:val="clear" w:color="auto" w:fill="FFFFFF"/>
          <w:lang w:eastAsia="en-US"/>
        </w:rPr>
        <w:t xml:space="preserve"> и МБУ «МФЦ»;</w:t>
      </w:r>
    </w:p>
    <w:p w:rsidR="001A6B4A" w:rsidRPr="001A6B4A" w:rsidRDefault="001A6B4A" w:rsidP="001A6B4A">
      <w:pPr>
        <w:numPr>
          <w:ilvl w:val="0"/>
          <w:numId w:val="4"/>
        </w:numPr>
        <w:spacing w:after="0" w:line="322" w:lineRule="exact"/>
        <w:ind w:left="0" w:right="-25" w:firstLine="709"/>
        <w:contextualSpacing/>
        <w:rPr>
          <w:rFonts w:ascii="Times New Roman" w:eastAsia="Calibri" w:hAnsi="Times New Roman" w:cs="Times New Roman"/>
          <w:color w:val="000000"/>
          <w:sz w:val="28"/>
          <w:szCs w:val="28"/>
          <w:shd w:val="clear" w:color="auto" w:fill="FFFFFF"/>
          <w:lang w:eastAsia="en-US"/>
        </w:rPr>
      </w:pPr>
      <w:r w:rsidRPr="001A6B4A">
        <w:rPr>
          <w:rFonts w:ascii="Times New Roman" w:eastAsia="Calibri" w:hAnsi="Times New Roman" w:cs="Times New Roman"/>
          <w:color w:val="000000"/>
          <w:sz w:val="28"/>
          <w:szCs w:val="28"/>
          <w:shd w:val="clear" w:color="auto" w:fill="FFFFFF"/>
          <w:lang w:eastAsia="en-US"/>
        </w:rPr>
        <w:t xml:space="preserve">документов, необходимых для предоставления Муниципальной услуги; </w:t>
      </w:r>
    </w:p>
    <w:p w:rsidR="001A6B4A" w:rsidRPr="001A6B4A" w:rsidRDefault="001A6B4A" w:rsidP="001A6B4A">
      <w:pPr>
        <w:numPr>
          <w:ilvl w:val="0"/>
          <w:numId w:val="4"/>
        </w:numPr>
        <w:spacing w:after="0" w:line="322" w:lineRule="exact"/>
        <w:ind w:left="0" w:right="-25" w:firstLine="709"/>
        <w:contextualSpacing/>
        <w:rPr>
          <w:rFonts w:ascii="Times New Roman" w:eastAsia="Calibri" w:hAnsi="Times New Roman" w:cs="Times New Roman"/>
          <w:color w:val="000000"/>
          <w:sz w:val="28"/>
          <w:szCs w:val="28"/>
          <w:shd w:val="clear" w:color="auto" w:fill="FFFFFF"/>
          <w:lang w:eastAsia="en-US"/>
        </w:rPr>
      </w:pPr>
      <w:r w:rsidRPr="001A6B4A">
        <w:rPr>
          <w:rFonts w:ascii="Times New Roman" w:eastAsia="Calibri" w:hAnsi="Times New Roman" w:cs="Times New Roman"/>
          <w:color w:val="000000"/>
          <w:sz w:val="28"/>
          <w:szCs w:val="28"/>
          <w:shd w:val="clear" w:color="auto" w:fill="FFFFFF"/>
          <w:lang w:eastAsia="en-US"/>
        </w:rPr>
        <w:t xml:space="preserve">порядка и сроков предоставления Муниципальной услуги; </w:t>
      </w:r>
    </w:p>
    <w:p w:rsidR="001A6B4A" w:rsidRPr="001A6B4A" w:rsidRDefault="001A6B4A" w:rsidP="001A6B4A">
      <w:pPr>
        <w:numPr>
          <w:ilvl w:val="0"/>
          <w:numId w:val="4"/>
        </w:numPr>
        <w:spacing w:after="0" w:line="322" w:lineRule="exact"/>
        <w:ind w:left="0" w:right="20" w:firstLine="709"/>
        <w:contextualSpacing/>
        <w:jc w:val="both"/>
        <w:rPr>
          <w:rFonts w:ascii="Times New Roman" w:eastAsia="Calibri" w:hAnsi="Times New Roman" w:cs="Times New Roman"/>
          <w:color w:val="000000"/>
          <w:sz w:val="28"/>
          <w:szCs w:val="28"/>
          <w:shd w:val="clear" w:color="auto" w:fill="FFFFFF"/>
          <w:lang w:eastAsia="en-US"/>
        </w:rPr>
      </w:pPr>
      <w:r w:rsidRPr="001A6B4A">
        <w:rPr>
          <w:rFonts w:ascii="Times New Roman" w:eastAsia="Calibri" w:hAnsi="Times New Roman" w:cs="Times New Roman"/>
          <w:color w:val="000000"/>
          <w:sz w:val="28"/>
          <w:szCs w:val="28"/>
          <w:shd w:val="clear" w:color="auto" w:fill="FFFFFF"/>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A6B4A" w:rsidRPr="001A6B4A" w:rsidRDefault="001A6B4A" w:rsidP="001A6B4A">
      <w:pPr>
        <w:numPr>
          <w:ilvl w:val="0"/>
          <w:numId w:val="4"/>
        </w:numPr>
        <w:spacing w:after="0" w:line="322" w:lineRule="exact"/>
        <w:ind w:left="0" w:right="20" w:firstLine="709"/>
        <w:contextualSpacing/>
        <w:jc w:val="both"/>
        <w:rPr>
          <w:rFonts w:ascii="Times New Roman" w:eastAsia="Calibri" w:hAnsi="Times New Roman" w:cs="Times New Roman"/>
          <w:color w:val="000000"/>
          <w:sz w:val="28"/>
          <w:szCs w:val="28"/>
          <w:lang w:eastAsia="en-US"/>
        </w:rPr>
      </w:pPr>
      <w:r w:rsidRPr="001A6B4A">
        <w:rPr>
          <w:rFonts w:ascii="Times New Roman" w:eastAsia="Calibri" w:hAnsi="Times New Roman" w:cs="Times New Roman"/>
          <w:color w:val="000000"/>
          <w:sz w:val="28"/>
          <w:szCs w:val="28"/>
          <w:shd w:val="clear" w:color="auto" w:fill="FFFFFF"/>
          <w:lang w:eastAsia="en-US"/>
        </w:rPr>
        <w:t xml:space="preserve">по вопросам предоставления услуг, которые являются необходимыми и обязательными для предоставления Муниципальной услуги; </w:t>
      </w:r>
    </w:p>
    <w:p w:rsidR="001A6B4A" w:rsidRPr="001A6B4A" w:rsidRDefault="001A6B4A" w:rsidP="001A6B4A">
      <w:pPr>
        <w:numPr>
          <w:ilvl w:val="0"/>
          <w:numId w:val="4"/>
        </w:numPr>
        <w:spacing w:after="0" w:line="322" w:lineRule="exact"/>
        <w:ind w:left="0" w:right="20" w:firstLine="709"/>
        <w:contextualSpacing/>
        <w:jc w:val="both"/>
        <w:rPr>
          <w:rFonts w:ascii="Times New Roman" w:eastAsia="Calibri" w:hAnsi="Times New Roman" w:cs="Times New Roman"/>
          <w:color w:val="000000"/>
          <w:sz w:val="28"/>
          <w:szCs w:val="28"/>
          <w:lang w:eastAsia="en-US"/>
        </w:rPr>
      </w:pPr>
      <w:r w:rsidRPr="001A6B4A">
        <w:rPr>
          <w:rFonts w:ascii="Times New Roman" w:eastAsia="Calibri" w:hAnsi="Times New Roman" w:cs="Times New Roman"/>
          <w:color w:val="000000"/>
          <w:sz w:val="28"/>
          <w:szCs w:val="28"/>
          <w:shd w:val="clear" w:color="auto" w:fill="FFFFFF"/>
          <w:lang w:eastAsia="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A6B4A" w:rsidRPr="001A6B4A" w:rsidRDefault="001A6B4A" w:rsidP="001A6B4A">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Получение информации по вопросам предоставления Муниципальной услуги осуществляется бесплатно.</w:t>
      </w:r>
    </w:p>
    <w:p w:rsidR="001A6B4A" w:rsidRPr="001A6B4A" w:rsidRDefault="00912508" w:rsidP="001A6B4A">
      <w:pPr>
        <w:tabs>
          <w:tab w:val="left" w:pos="567"/>
        </w:tabs>
        <w:autoSpaceDE w:val="0"/>
        <w:autoSpaceDN w:val="0"/>
        <w:spacing w:after="0" w:line="322" w:lineRule="exact"/>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ab/>
        <w:t>1.8</w:t>
      </w:r>
      <w:r w:rsidR="001A6B4A" w:rsidRPr="001A6B4A">
        <w:rPr>
          <w:rFonts w:ascii="Times New Roman" w:eastAsia="Times New Roman" w:hAnsi="Times New Roman" w:cs="Times New Roman"/>
          <w:color w:val="000000"/>
          <w:sz w:val="28"/>
          <w:szCs w:val="28"/>
          <w:shd w:val="clear" w:color="auto" w:fill="FFFFFF"/>
        </w:rPr>
        <w:t>.При устном обращении Заявителя (лично или по телефону) сп</w:t>
      </w:r>
      <w:r w:rsidR="00437AA5">
        <w:rPr>
          <w:rFonts w:ascii="Times New Roman" w:eastAsia="Times New Roman" w:hAnsi="Times New Roman" w:cs="Times New Roman"/>
          <w:color w:val="000000"/>
          <w:sz w:val="28"/>
          <w:szCs w:val="28"/>
          <w:shd w:val="clear" w:color="auto" w:fill="FFFFFF"/>
        </w:rPr>
        <w:t>ециалист Администрации, Отдела</w:t>
      </w:r>
      <w:r w:rsidR="001A6B4A" w:rsidRPr="001A6B4A">
        <w:rPr>
          <w:rFonts w:ascii="Times New Roman" w:eastAsia="Times New Roman" w:hAnsi="Times New Roman" w:cs="Times New Roman"/>
          <w:color w:val="000000"/>
          <w:sz w:val="28"/>
          <w:szCs w:val="28"/>
          <w:shd w:val="clear" w:color="auto" w:fill="FFFFFF"/>
        </w:rPr>
        <w:t xml:space="preserve"> или МБУ «МФЦ», осуществляющий консультирование, подробно и в вежливой (корректной) форме информирует </w:t>
      </w:r>
      <w:proofErr w:type="gramStart"/>
      <w:r w:rsidR="001A6B4A" w:rsidRPr="001A6B4A">
        <w:rPr>
          <w:rFonts w:ascii="Times New Roman" w:eastAsia="Times New Roman" w:hAnsi="Times New Roman" w:cs="Times New Roman"/>
          <w:color w:val="000000"/>
          <w:sz w:val="28"/>
          <w:szCs w:val="28"/>
          <w:shd w:val="clear" w:color="auto" w:fill="FFFFFF"/>
        </w:rPr>
        <w:t>обратившихся</w:t>
      </w:r>
      <w:proofErr w:type="gramEnd"/>
      <w:r w:rsidR="001A6B4A" w:rsidRPr="001A6B4A">
        <w:rPr>
          <w:rFonts w:ascii="Times New Roman" w:eastAsia="Times New Roman" w:hAnsi="Times New Roman" w:cs="Times New Roman"/>
          <w:color w:val="000000"/>
          <w:sz w:val="28"/>
          <w:szCs w:val="28"/>
          <w:shd w:val="clear" w:color="auto" w:fill="FFFFFF"/>
        </w:rPr>
        <w:t xml:space="preserve"> по интересующим вопросам.</w:t>
      </w:r>
    </w:p>
    <w:p w:rsidR="001A6B4A" w:rsidRPr="001A6B4A" w:rsidRDefault="001A6B4A" w:rsidP="001A6B4A">
      <w:pPr>
        <w:spacing w:after="0" w:line="322" w:lineRule="exact"/>
        <w:ind w:left="20"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A6B4A" w:rsidRPr="001A6B4A" w:rsidRDefault="001A6B4A" w:rsidP="001A6B4A">
      <w:pPr>
        <w:spacing w:after="0" w:line="322" w:lineRule="exact"/>
        <w:ind w:left="20"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Если сп</w:t>
      </w:r>
      <w:r w:rsidR="00437AA5">
        <w:rPr>
          <w:rFonts w:ascii="Times New Roman" w:eastAsia="Times New Roman" w:hAnsi="Times New Roman" w:cs="Times New Roman"/>
          <w:color w:val="000000"/>
          <w:sz w:val="28"/>
          <w:szCs w:val="28"/>
          <w:shd w:val="clear" w:color="auto" w:fill="FFFFFF"/>
        </w:rPr>
        <w:t>ециалист Администрации, Отдела</w:t>
      </w:r>
      <w:r w:rsidRPr="001A6B4A">
        <w:rPr>
          <w:rFonts w:ascii="Times New Roman" w:eastAsia="Times New Roman" w:hAnsi="Times New Roman" w:cs="Times New Roman"/>
          <w:color w:val="000000"/>
          <w:sz w:val="28"/>
          <w:szCs w:val="28"/>
          <w:shd w:val="clear" w:color="auto" w:fill="FFFFFF"/>
        </w:rPr>
        <w:t xml:space="preserve"> или МБУ «МФЦ»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r w:rsidR="00437AA5">
        <w:rPr>
          <w:rFonts w:ascii="Times New Roman" w:eastAsia="Times New Roman" w:hAnsi="Times New Roman" w:cs="Times New Roman"/>
          <w:color w:val="000000"/>
          <w:sz w:val="28"/>
          <w:szCs w:val="28"/>
          <w:shd w:val="clear" w:color="auto" w:fill="FFFFFF"/>
        </w:rPr>
        <w:t>.</w:t>
      </w:r>
    </w:p>
    <w:p w:rsidR="001A6B4A" w:rsidRPr="001A6B4A" w:rsidRDefault="001A6B4A" w:rsidP="001A6B4A">
      <w:pPr>
        <w:spacing w:after="0" w:line="322" w:lineRule="exact"/>
        <w:ind w:left="20"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1A6B4A" w:rsidRPr="001A6B4A" w:rsidRDefault="001A6B4A" w:rsidP="001A6B4A">
      <w:pPr>
        <w:spacing w:after="0" w:line="322" w:lineRule="exact"/>
        <w:ind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 изложить обращение в письменной форме;</w:t>
      </w:r>
    </w:p>
    <w:p w:rsidR="001A6B4A" w:rsidRPr="001A6B4A" w:rsidRDefault="001A6B4A" w:rsidP="001A6B4A">
      <w:pPr>
        <w:spacing w:after="0" w:line="322" w:lineRule="exact"/>
        <w:ind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 назначить другое время для консультаций.</w:t>
      </w:r>
    </w:p>
    <w:p w:rsidR="001A6B4A" w:rsidRPr="001A6B4A" w:rsidRDefault="001A6B4A" w:rsidP="001A6B4A">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Сп</w:t>
      </w:r>
      <w:r w:rsidR="00437AA5">
        <w:rPr>
          <w:rFonts w:ascii="Times New Roman" w:eastAsia="Times New Roman" w:hAnsi="Times New Roman" w:cs="Times New Roman"/>
          <w:color w:val="000000"/>
          <w:sz w:val="28"/>
          <w:szCs w:val="28"/>
          <w:shd w:val="clear" w:color="auto" w:fill="FFFFFF"/>
        </w:rPr>
        <w:t>ециалист Администрации, Отдела</w:t>
      </w:r>
      <w:r w:rsidRPr="001A6B4A">
        <w:rPr>
          <w:rFonts w:ascii="Times New Roman" w:eastAsia="Times New Roman" w:hAnsi="Times New Roman" w:cs="Times New Roman"/>
          <w:color w:val="000000"/>
          <w:sz w:val="28"/>
          <w:szCs w:val="28"/>
          <w:shd w:val="clear" w:color="auto" w:fill="FFFFFF"/>
        </w:rPr>
        <w:t xml:space="preserve"> или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A6B4A" w:rsidRPr="001A6B4A" w:rsidRDefault="001A6B4A" w:rsidP="001A6B4A">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Продолжительность информирования по телефону не должна превышать 10 минут.</w:t>
      </w:r>
    </w:p>
    <w:p w:rsidR="001A6B4A" w:rsidRPr="001A6B4A" w:rsidRDefault="001A6B4A" w:rsidP="001A6B4A">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Информирование осуществляется в соответствии с графиком работы.</w:t>
      </w:r>
    </w:p>
    <w:p w:rsidR="001A6B4A" w:rsidRPr="001A6B4A" w:rsidRDefault="00912508" w:rsidP="001A6B4A">
      <w:pPr>
        <w:tabs>
          <w:tab w:val="left" w:pos="567"/>
        </w:tabs>
        <w:autoSpaceDE w:val="0"/>
        <w:autoSpaceDN w:val="0"/>
        <w:spacing w:after="0" w:line="322" w:lineRule="exact"/>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ab/>
        <w:t>1.9</w:t>
      </w:r>
      <w:r w:rsidR="001A6B4A" w:rsidRPr="001A6B4A">
        <w:rPr>
          <w:rFonts w:ascii="Times New Roman" w:eastAsia="Times New Roman" w:hAnsi="Times New Roman" w:cs="Times New Roman"/>
          <w:color w:val="000000"/>
          <w:sz w:val="28"/>
          <w:szCs w:val="28"/>
          <w:shd w:val="clear" w:color="auto" w:fill="FFFFFF"/>
        </w:rPr>
        <w:t>.По письменному обращению сп</w:t>
      </w:r>
      <w:r w:rsidR="00437AA5">
        <w:rPr>
          <w:rFonts w:ascii="Times New Roman" w:eastAsia="Times New Roman" w:hAnsi="Times New Roman" w:cs="Times New Roman"/>
          <w:color w:val="000000"/>
          <w:sz w:val="28"/>
          <w:szCs w:val="28"/>
          <w:shd w:val="clear" w:color="auto" w:fill="FFFFFF"/>
        </w:rPr>
        <w:t>ециалист Администрации, Отдела</w:t>
      </w:r>
      <w:r w:rsidR="001A6B4A" w:rsidRPr="001A6B4A">
        <w:rPr>
          <w:rFonts w:ascii="Times New Roman" w:eastAsia="Times New Roman" w:hAnsi="Times New Roman" w:cs="Times New Roman"/>
          <w:color w:val="000000"/>
          <w:sz w:val="28"/>
          <w:szCs w:val="28"/>
          <w:shd w:val="clear" w:color="auto" w:fill="FFFFFF"/>
        </w:rPr>
        <w:t xml:space="preserve"> или МБУ «МФЦ» подробно в письменной форме разъясняет гражданину сведения по </w:t>
      </w:r>
      <w:r>
        <w:rPr>
          <w:rFonts w:ascii="Times New Roman" w:eastAsia="Times New Roman" w:hAnsi="Times New Roman" w:cs="Times New Roman"/>
          <w:color w:val="000000"/>
          <w:sz w:val="28"/>
          <w:szCs w:val="28"/>
          <w:shd w:val="clear" w:color="auto" w:fill="FFFFFF"/>
        </w:rPr>
        <w:lastRenderedPageBreak/>
        <w:t>вопросам, указанным в пункте 1.7</w:t>
      </w:r>
      <w:r w:rsidR="001A6B4A" w:rsidRPr="001A6B4A">
        <w:rPr>
          <w:rFonts w:ascii="Times New Roman" w:eastAsia="Times New Roman" w:hAnsi="Times New Roman" w:cs="Times New Roman"/>
          <w:color w:val="000000"/>
          <w:sz w:val="28"/>
          <w:szCs w:val="28"/>
          <w:shd w:val="clear" w:color="auto" w:fill="FFFFFF"/>
        </w:rPr>
        <w:t>.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1A6B4A" w:rsidRPr="001A6B4A" w:rsidRDefault="00912508" w:rsidP="001A6B4A">
      <w:pPr>
        <w:tabs>
          <w:tab w:val="left" w:pos="567"/>
        </w:tabs>
        <w:autoSpaceDE w:val="0"/>
        <w:autoSpaceDN w:val="0"/>
        <w:spacing w:after="0" w:line="322" w:lineRule="exact"/>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ab/>
        <w:t>1.10</w:t>
      </w:r>
      <w:r w:rsidR="001A6B4A" w:rsidRPr="001A6B4A">
        <w:rPr>
          <w:rFonts w:ascii="Times New Roman" w:eastAsia="Times New Roman" w:hAnsi="Times New Roman" w:cs="Times New Roman"/>
          <w:color w:val="000000"/>
          <w:sz w:val="28"/>
          <w:szCs w:val="28"/>
          <w:shd w:val="clear" w:color="auto" w:fill="FFFFFF"/>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A6B4A" w:rsidRPr="001A6B4A" w:rsidRDefault="001A6B4A" w:rsidP="001A6B4A">
      <w:pPr>
        <w:tabs>
          <w:tab w:val="left" w:pos="1421"/>
        </w:tabs>
        <w:spacing w:after="0" w:line="322" w:lineRule="exact"/>
        <w:ind w:right="20" w:firstLine="567"/>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rPr>
        <w:t>На Региональном портале размещаются сведения в соответствии с Порядком размещения сведений о государственных и муниципальных услугах (функциях) на региональном портале государственных и муниципальных услуг (функций) Ивановской области, утвержденным постановлением Правительства Ивановской области № 425-п от 29.11.2010.</w:t>
      </w:r>
    </w:p>
    <w:p w:rsidR="001A6B4A" w:rsidRPr="001A6B4A" w:rsidRDefault="001A6B4A" w:rsidP="001A6B4A">
      <w:pPr>
        <w:spacing w:after="0" w:line="322" w:lineRule="exact"/>
        <w:ind w:right="20" w:firstLine="720"/>
        <w:jc w:val="both"/>
        <w:rPr>
          <w:rFonts w:ascii="Times New Roman" w:eastAsia="Times New Roman" w:hAnsi="Times New Roman" w:cs="Times New Roman"/>
          <w:color w:val="000000"/>
          <w:sz w:val="28"/>
          <w:szCs w:val="28"/>
          <w:shd w:val="clear" w:color="auto" w:fill="FFFFFF"/>
        </w:rPr>
      </w:pPr>
      <w:proofErr w:type="gramStart"/>
      <w:r w:rsidRPr="001A6B4A">
        <w:rPr>
          <w:rFonts w:ascii="Times New Roman" w:eastAsia="Times New Roman" w:hAnsi="Times New Roman" w:cs="Times New Roman"/>
          <w:color w:val="000000"/>
          <w:sz w:val="28"/>
          <w:szCs w:val="28"/>
          <w:shd w:val="clear" w:color="auto" w:fill="FFFFFF"/>
        </w:rPr>
        <w:t xml:space="preserve">Доступ к информации о сроках и порядке предоставления </w:t>
      </w:r>
      <w:r w:rsidR="00437AA5">
        <w:rPr>
          <w:rFonts w:ascii="Times New Roman" w:eastAsia="Times New Roman" w:hAnsi="Times New Roman" w:cs="Times New Roman"/>
          <w:color w:val="000000"/>
          <w:sz w:val="28"/>
          <w:szCs w:val="28"/>
          <w:shd w:val="clear" w:color="auto" w:fill="FFFFFF"/>
        </w:rPr>
        <w:t xml:space="preserve">Муниципальной </w:t>
      </w:r>
      <w:r w:rsidRPr="001A6B4A">
        <w:rPr>
          <w:rFonts w:ascii="Times New Roman" w:eastAsia="Times New Roman" w:hAnsi="Times New Roman" w:cs="Times New Roman"/>
          <w:color w:val="000000"/>
          <w:sz w:val="28"/>
          <w:szCs w:val="28"/>
          <w:shd w:val="clear" w:color="auto" w:fill="FFFFFF"/>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6B4A" w:rsidRPr="001A6B4A" w:rsidRDefault="00912508" w:rsidP="001A6B4A">
      <w:pPr>
        <w:tabs>
          <w:tab w:val="left" w:pos="1190"/>
        </w:tabs>
        <w:spacing w:after="0" w:line="322" w:lineRule="exact"/>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1.11</w:t>
      </w:r>
      <w:r w:rsidR="001A6B4A" w:rsidRPr="001A6B4A">
        <w:rPr>
          <w:rFonts w:ascii="Times New Roman" w:eastAsia="Times New Roman" w:hAnsi="Times New Roman" w:cs="Times New Roman"/>
          <w:color w:val="000000"/>
          <w:sz w:val="28"/>
          <w:szCs w:val="28"/>
          <w:shd w:val="clear" w:color="auto" w:fill="FFFFFF"/>
        </w:rPr>
        <w:t>.На официальном сайте Администрации и МБУ «МФЦ», на стендах в местах пред</w:t>
      </w:r>
      <w:r w:rsidR="00437AA5">
        <w:rPr>
          <w:rFonts w:ascii="Times New Roman" w:eastAsia="Times New Roman" w:hAnsi="Times New Roman" w:cs="Times New Roman"/>
          <w:color w:val="000000"/>
          <w:sz w:val="28"/>
          <w:szCs w:val="28"/>
          <w:shd w:val="clear" w:color="auto" w:fill="FFFFFF"/>
        </w:rPr>
        <w:t xml:space="preserve">оставления Муниципальной услуги </w:t>
      </w:r>
      <w:r w:rsidR="001A6B4A" w:rsidRPr="001A6B4A">
        <w:rPr>
          <w:rFonts w:ascii="Times New Roman" w:eastAsia="Times New Roman" w:hAnsi="Times New Roman" w:cs="Times New Roman"/>
          <w:color w:val="000000"/>
          <w:sz w:val="28"/>
          <w:szCs w:val="28"/>
          <w:shd w:val="clear" w:color="auto" w:fill="FFFFFF"/>
        </w:rPr>
        <w:t>размещается следующая справочная информация:</w:t>
      </w:r>
    </w:p>
    <w:p w:rsidR="001A6B4A" w:rsidRPr="001A6B4A" w:rsidRDefault="001A6B4A" w:rsidP="001A6B4A">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 xml:space="preserve">- о месте нахождения и графике работы </w:t>
      </w:r>
      <w:r w:rsidR="00437AA5">
        <w:rPr>
          <w:rFonts w:ascii="Times New Roman" w:eastAsia="Times New Roman" w:hAnsi="Times New Roman" w:cs="Times New Roman"/>
          <w:color w:val="000000"/>
          <w:sz w:val="28"/>
          <w:szCs w:val="28"/>
          <w:shd w:val="clear" w:color="auto" w:fill="FFFFFF"/>
        </w:rPr>
        <w:t>Администрации, Отдела</w:t>
      </w:r>
      <w:r w:rsidRPr="001A6B4A">
        <w:rPr>
          <w:rFonts w:ascii="Times New Roman" w:eastAsia="Times New Roman" w:hAnsi="Times New Roman" w:cs="Times New Roman"/>
          <w:color w:val="000000"/>
          <w:sz w:val="28"/>
          <w:szCs w:val="28"/>
          <w:shd w:val="clear" w:color="auto" w:fill="FFFFFF"/>
        </w:rPr>
        <w:t>, ответственного за предоставление Муниципальной услуги, а также МБУ «МФЦ»;</w:t>
      </w:r>
    </w:p>
    <w:p w:rsidR="001A6B4A" w:rsidRPr="001A6B4A" w:rsidRDefault="001A6B4A" w:rsidP="001A6B4A">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 xml:space="preserve">- справочные телефоны </w:t>
      </w:r>
      <w:r w:rsidR="00437AA5">
        <w:rPr>
          <w:rFonts w:ascii="Times New Roman" w:eastAsia="Times New Roman" w:hAnsi="Times New Roman" w:cs="Times New Roman"/>
          <w:color w:val="000000"/>
          <w:sz w:val="28"/>
          <w:szCs w:val="28"/>
          <w:shd w:val="clear" w:color="auto" w:fill="FFFFFF"/>
        </w:rPr>
        <w:t>Администрации, Отдела</w:t>
      </w:r>
      <w:r w:rsidRPr="001A6B4A">
        <w:rPr>
          <w:rFonts w:ascii="Times New Roman" w:eastAsia="Times New Roman" w:hAnsi="Times New Roman" w:cs="Times New Roman"/>
          <w:color w:val="000000"/>
          <w:sz w:val="28"/>
          <w:szCs w:val="28"/>
          <w:shd w:val="clear" w:color="auto" w:fill="FFFFFF"/>
        </w:rPr>
        <w:t>, ответственного за предоставление Муниципальной услуги, в том числе номер телефона - автоинформатора (при наличии);</w:t>
      </w:r>
    </w:p>
    <w:p w:rsidR="001A6B4A" w:rsidRPr="001A6B4A" w:rsidRDefault="001A6B4A" w:rsidP="001A6B4A">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 xml:space="preserve">- адрес официального сайта, а также электронной почты и (или) формы обратной связи </w:t>
      </w:r>
      <w:r w:rsidR="00437AA5">
        <w:rPr>
          <w:rFonts w:ascii="Times New Roman" w:eastAsia="Times New Roman" w:hAnsi="Times New Roman" w:cs="Times New Roman"/>
          <w:color w:val="000000"/>
          <w:sz w:val="28"/>
          <w:szCs w:val="28"/>
          <w:shd w:val="clear" w:color="auto" w:fill="FFFFFF"/>
        </w:rPr>
        <w:t>Администрации</w:t>
      </w:r>
      <w:r w:rsidRPr="001A6B4A">
        <w:rPr>
          <w:rFonts w:ascii="Times New Roman" w:eastAsia="Times New Roman" w:hAnsi="Times New Roman" w:cs="Times New Roman"/>
          <w:color w:val="000000"/>
          <w:sz w:val="28"/>
          <w:szCs w:val="28"/>
          <w:shd w:val="clear" w:color="auto" w:fill="FFFFFF"/>
        </w:rPr>
        <w:t xml:space="preserve"> и  МБУ «МФЦ» в сети «Интернет».</w:t>
      </w:r>
    </w:p>
    <w:p w:rsidR="001A6B4A" w:rsidRPr="001A6B4A" w:rsidRDefault="00912508" w:rsidP="001A6B4A">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r w:rsidR="001A6B4A" w:rsidRPr="001A6B4A">
        <w:rPr>
          <w:rFonts w:ascii="Times New Roman" w:eastAsia="Times New Roman" w:hAnsi="Times New Roman" w:cs="Times New Roman"/>
          <w:sz w:val="28"/>
          <w:szCs w:val="28"/>
        </w:rPr>
        <w:t>. В местах предост</w:t>
      </w:r>
      <w:r w:rsidR="00437AA5">
        <w:rPr>
          <w:rFonts w:ascii="Times New Roman" w:eastAsia="Times New Roman" w:hAnsi="Times New Roman" w:cs="Times New Roman"/>
          <w:sz w:val="28"/>
          <w:szCs w:val="28"/>
        </w:rPr>
        <w:t xml:space="preserve">авления Муниципальной услуги </w:t>
      </w:r>
      <w:r w:rsidR="001A6B4A" w:rsidRPr="001A6B4A">
        <w:rPr>
          <w:rFonts w:ascii="Times New Roman" w:eastAsia="Times New Roman" w:hAnsi="Times New Roman" w:cs="Times New Roman"/>
          <w:sz w:val="28"/>
          <w:szCs w:val="28"/>
        </w:rPr>
        <w:t>размещается следующая информация:</w:t>
      </w:r>
    </w:p>
    <w:p w:rsidR="001A6B4A" w:rsidRPr="001A6B4A" w:rsidRDefault="001A6B4A" w:rsidP="001A6B4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1A6B4A" w:rsidRPr="001A6B4A" w:rsidRDefault="001A6B4A" w:rsidP="001A6B4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2) круг Заявителей;</w:t>
      </w:r>
    </w:p>
    <w:p w:rsidR="001A6B4A" w:rsidRPr="001A6B4A" w:rsidRDefault="001A6B4A" w:rsidP="001A6B4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3) срок предоставления Муниципальной услуги;</w:t>
      </w:r>
    </w:p>
    <w:p w:rsidR="001A6B4A" w:rsidRPr="001A6B4A" w:rsidRDefault="001A6B4A" w:rsidP="001A6B4A">
      <w:pPr>
        <w:tabs>
          <w:tab w:val="left" w:pos="851"/>
        </w:tabs>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6B4A" w:rsidRPr="001A6B4A" w:rsidRDefault="001A6B4A" w:rsidP="001A6B4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5) исчерпывающий перечень оснований для приостановления или отказа в предоставлении Муниципальной услуги;</w:t>
      </w:r>
    </w:p>
    <w:p w:rsidR="001A6B4A" w:rsidRPr="001A6B4A" w:rsidRDefault="001A6B4A" w:rsidP="001A6B4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lastRenderedPageBreak/>
        <w:t>6) о праве Заявителя на досудебное (внесудебное) обжалование действий (бездействия) и решений, принятых (осущест</w:t>
      </w:r>
      <w:r w:rsidR="00622DFD">
        <w:rPr>
          <w:rFonts w:ascii="Times New Roman" w:eastAsia="Times New Roman" w:hAnsi="Times New Roman" w:cs="Times New Roman"/>
          <w:sz w:val="28"/>
          <w:szCs w:val="28"/>
        </w:rPr>
        <w:t>вляемых) в ходе предоставления М</w:t>
      </w:r>
      <w:r w:rsidRPr="001A6B4A">
        <w:rPr>
          <w:rFonts w:ascii="Times New Roman" w:eastAsia="Times New Roman" w:hAnsi="Times New Roman" w:cs="Times New Roman"/>
          <w:sz w:val="28"/>
          <w:szCs w:val="28"/>
        </w:rPr>
        <w:t>униципальной услуги;</w:t>
      </w:r>
    </w:p>
    <w:p w:rsidR="001A6B4A" w:rsidRPr="001A6B4A" w:rsidRDefault="001A6B4A" w:rsidP="001A6B4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7) формы заявлений (уведомлений, сообщений), используемые при предоставлении Муниципальной услуги.</w:t>
      </w:r>
    </w:p>
    <w:p w:rsidR="001A6B4A" w:rsidRPr="001A6B4A" w:rsidRDefault="001A6B4A" w:rsidP="001A6B4A">
      <w:pPr>
        <w:tabs>
          <w:tab w:val="left" w:pos="1417"/>
        </w:tabs>
        <w:spacing w:after="0" w:line="322" w:lineRule="exact"/>
        <w:ind w:right="20" w:firstLine="567"/>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rPr>
        <w:t xml:space="preserve">8) </w:t>
      </w:r>
      <w:r w:rsidRPr="001A6B4A">
        <w:rPr>
          <w:rFonts w:ascii="Times New Roman" w:eastAsia="Times New Roman" w:hAnsi="Times New Roman" w:cs="Times New Roman"/>
          <w:color w:val="000000"/>
          <w:sz w:val="28"/>
          <w:szCs w:val="28"/>
          <w:shd w:val="clear" w:color="auto" w:fill="FFFFFF"/>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A6B4A" w:rsidRPr="001A6B4A" w:rsidRDefault="00912508" w:rsidP="001A6B4A">
      <w:pPr>
        <w:tabs>
          <w:tab w:val="left" w:pos="1522"/>
        </w:tabs>
        <w:spacing w:after="0" w:line="322" w:lineRule="exact"/>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1.13</w:t>
      </w:r>
      <w:r w:rsidR="001A6B4A" w:rsidRPr="001A6B4A">
        <w:rPr>
          <w:rFonts w:ascii="Times New Roman" w:eastAsia="Times New Roman" w:hAnsi="Times New Roman" w:cs="Times New Roman"/>
          <w:color w:val="000000"/>
          <w:sz w:val="28"/>
          <w:szCs w:val="28"/>
        </w:rPr>
        <w:t xml:space="preserve">. </w:t>
      </w:r>
      <w:r w:rsidR="001A6B4A" w:rsidRPr="001A6B4A">
        <w:rPr>
          <w:rFonts w:ascii="Times New Roman" w:eastAsia="Times New Roman" w:hAnsi="Times New Roman" w:cs="Times New Roman"/>
          <w:color w:val="000000"/>
          <w:sz w:val="28"/>
          <w:szCs w:val="28"/>
          <w:shd w:val="clear" w:color="auto" w:fill="FFFFFF"/>
        </w:rPr>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w:t>
      </w:r>
      <w:r w:rsidR="00023544">
        <w:rPr>
          <w:rFonts w:ascii="Times New Roman" w:eastAsia="Times New Roman" w:hAnsi="Times New Roman" w:cs="Times New Roman"/>
          <w:color w:val="000000"/>
          <w:sz w:val="28"/>
          <w:szCs w:val="28"/>
          <w:shd w:val="clear" w:color="auto" w:fill="FFFFFF"/>
        </w:rPr>
        <w:t xml:space="preserve"> между МБУ «МФЦ» и Администрацией</w:t>
      </w:r>
      <w:r w:rsidR="001A6B4A" w:rsidRPr="001A6B4A">
        <w:rPr>
          <w:rFonts w:ascii="Times New Roman" w:eastAsia="Times New Roman" w:hAnsi="Times New Roman" w:cs="Times New Roman"/>
          <w:color w:val="000000"/>
          <w:sz w:val="28"/>
          <w:szCs w:val="28"/>
          <w:shd w:val="clear" w:color="auto" w:fill="FFFFFF"/>
        </w:rPr>
        <w:t xml:space="preserve"> с учетом требований к информированию, установленных Административным регламентом.</w:t>
      </w:r>
    </w:p>
    <w:p w:rsidR="001A6B4A" w:rsidRPr="001A6B4A" w:rsidRDefault="00912508" w:rsidP="001A6B4A">
      <w:pPr>
        <w:tabs>
          <w:tab w:val="left" w:pos="1398"/>
        </w:tabs>
        <w:spacing w:after="341" w:line="322" w:lineRule="exact"/>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1.14</w:t>
      </w:r>
      <w:r w:rsidR="001A6B4A" w:rsidRPr="001A6B4A">
        <w:rPr>
          <w:rFonts w:ascii="Times New Roman" w:eastAsia="Times New Roman" w:hAnsi="Times New Roman" w:cs="Times New Roman"/>
          <w:color w:val="000000"/>
          <w:sz w:val="28"/>
          <w:szCs w:val="28"/>
        </w:rPr>
        <w:t>.</w:t>
      </w:r>
      <w:r w:rsidR="001A6B4A" w:rsidRPr="001A6B4A">
        <w:rPr>
          <w:rFonts w:ascii="Times New Roman" w:eastAsia="Times New Roman" w:hAnsi="Times New Roman" w:cs="Times New Roman"/>
          <w:color w:val="000000"/>
          <w:sz w:val="28"/>
          <w:szCs w:val="28"/>
          <w:shd w:val="clear" w:color="auto" w:fill="FFFFFF"/>
        </w:rPr>
        <w:t xml:space="preserve">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w:t>
      </w:r>
      <w:r w:rsidR="00437AA5">
        <w:rPr>
          <w:rFonts w:ascii="Times New Roman" w:eastAsia="Times New Roman" w:hAnsi="Times New Roman" w:cs="Times New Roman"/>
          <w:color w:val="000000"/>
          <w:sz w:val="28"/>
          <w:szCs w:val="28"/>
          <w:shd w:val="clear" w:color="auto" w:fill="FFFFFF"/>
        </w:rPr>
        <w:t>Отделе</w:t>
      </w:r>
      <w:r w:rsidR="001A6B4A" w:rsidRPr="001A6B4A">
        <w:rPr>
          <w:rFonts w:ascii="Times New Roman" w:eastAsia="Times New Roman" w:hAnsi="Times New Roman" w:cs="Times New Roman"/>
          <w:color w:val="000000"/>
          <w:sz w:val="28"/>
          <w:szCs w:val="28"/>
          <w:shd w:val="clear" w:color="auto" w:fill="FFFFFF"/>
        </w:rPr>
        <w:t xml:space="preserve"> при обращении Заявителя лично, по телефону</w:t>
      </w:r>
      <w:r w:rsidR="00437AA5">
        <w:rPr>
          <w:rFonts w:ascii="Times New Roman" w:eastAsia="Times New Roman" w:hAnsi="Times New Roman" w:cs="Times New Roman"/>
          <w:color w:val="000000"/>
          <w:sz w:val="28"/>
          <w:szCs w:val="28"/>
          <w:shd w:val="clear" w:color="auto" w:fill="FFFFFF"/>
        </w:rPr>
        <w:t>,</w:t>
      </w:r>
      <w:r w:rsidR="001A6B4A" w:rsidRPr="001A6B4A">
        <w:rPr>
          <w:rFonts w:ascii="Times New Roman" w:eastAsia="Times New Roman" w:hAnsi="Times New Roman" w:cs="Times New Roman"/>
          <w:color w:val="000000"/>
          <w:sz w:val="28"/>
          <w:szCs w:val="28"/>
          <w:shd w:val="clear" w:color="auto" w:fill="FFFFFF"/>
        </w:rPr>
        <w:t xml:space="preserve"> посредством электронной почты.</w:t>
      </w:r>
    </w:p>
    <w:p w:rsidR="002F751E" w:rsidRPr="009721A3" w:rsidRDefault="000309CF" w:rsidP="008E1296">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sidRPr="000309CF">
        <w:rPr>
          <w:rFonts w:ascii="Times New Roman" w:hAnsi="Times New Roman" w:cs="Times New Roman"/>
          <w:sz w:val="28"/>
          <w:szCs w:val="28"/>
        </w:rPr>
        <w:t xml:space="preserve">. </w:t>
      </w:r>
      <w:r w:rsidR="002F751E" w:rsidRPr="009721A3">
        <w:rPr>
          <w:rFonts w:ascii="Times New Roman" w:hAnsi="Times New Roman" w:cs="Times New Roman"/>
          <w:sz w:val="28"/>
          <w:szCs w:val="28"/>
        </w:rPr>
        <w:t>Стандарт предоставления муниципальной услуги</w:t>
      </w:r>
    </w:p>
    <w:p w:rsidR="002F751E" w:rsidRPr="009721A3" w:rsidRDefault="002F751E" w:rsidP="009B230B">
      <w:pPr>
        <w:pStyle w:val="ConsPlusNormal"/>
        <w:jc w:val="both"/>
      </w:pPr>
    </w:p>
    <w:p w:rsidR="00637BDD" w:rsidRDefault="00637BDD" w:rsidP="00637BDD">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2.1. Наименование М</w:t>
      </w:r>
      <w:r w:rsidRPr="00637BDD">
        <w:rPr>
          <w:rFonts w:ascii="Times New Roman" w:eastAsia="Times New Roman" w:hAnsi="Times New Roman" w:cs="Times New Roman"/>
          <w:sz w:val="28"/>
          <w:szCs w:val="28"/>
        </w:rPr>
        <w:t xml:space="preserve">униципальной </w:t>
      </w:r>
      <w:r w:rsidRPr="00637BDD">
        <w:rPr>
          <w:rFonts w:ascii="Times New Roman" w:eastAsia="Times New Roman" w:hAnsi="Times New Roman" w:cs="Times New Roman"/>
          <w:bCs/>
          <w:sz w:val="28"/>
          <w:szCs w:val="28"/>
        </w:rPr>
        <w:t xml:space="preserve">услуги - </w:t>
      </w:r>
      <w:r w:rsidR="001901E2" w:rsidRPr="001901E2">
        <w:rPr>
          <w:rFonts w:ascii="Times New Roman" w:eastAsia="Times New Roman" w:hAnsi="Times New Roman" w:cs="Times New Roman"/>
          <w:bCs/>
          <w:sz w:val="28"/>
          <w:szCs w:val="28"/>
        </w:rPr>
        <w:t>«</w:t>
      </w:r>
      <w:r w:rsidR="00622DFD" w:rsidRPr="00622DFD">
        <w:rPr>
          <w:rFonts w:ascii="Times New Roman" w:eastAsia="Times New Roman" w:hAnsi="Times New Roman" w:cs="Times New Roman"/>
          <w:bCs/>
          <w:sz w:val="28"/>
          <w:szCs w:val="28"/>
        </w:rPr>
        <w:t>Предоставление разрешения на осуществление земляных работ</w:t>
      </w:r>
      <w:r w:rsidR="001901E2" w:rsidRPr="001901E2">
        <w:rPr>
          <w:rFonts w:ascii="Times New Roman" w:eastAsia="Times New Roman" w:hAnsi="Times New Roman" w:cs="Times New Roman"/>
          <w:bCs/>
          <w:sz w:val="28"/>
          <w:szCs w:val="28"/>
        </w:rPr>
        <w:t>» на территории городского округа Тейково Ивановской области</w:t>
      </w:r>
      <w:r w:rsidRPr="00637BDD">
        <w:rPr>
          <w:rFonts w:ascii="Times New Roman" w:eastAsia="Times New Roman" w:hAnsi="Times New Roman" w:cs="Times New Roman"/>
          <w:bCs/>
          <w:sz w:val="28"/>
          <w:szCs w:val="28"/>
        </w:rPr>
        <w:t>.</w:t>
      </w:r>
    </w:p>
    <w:p w:rsidR="002D6D0B" w:rsidRDefault="00AB5926" w:rsidP="00637BDD">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2.2.</w:t>
      </w:r>
      <w:r w:rsidR="002D6D0B">
        <w:rPr>
          <w:rFonts w:ascii="Times New Roman" w:eastAsia="Times New Roman" w:hAnsi="Times New Roman" w:cs="Times New Roman"/>
          <w:bCs/>
          <w:sz w:val="28"/>
          <w:szCs w:val="28"/>
        </w:rPr>
        <w:t xml:space="preserve">Муниципальная услуга включает </w:t>
      </w:r>
      <w:r w:rsidR="001901E2">
        <w:rPr>
          <w:rFonts w:ascii="Times New Roman" w:eastAsia="Times New Roman" w:hAnsi="Times New Roman" w:cs="Times New Roman"/>
          <w:bCs/>
          <w:sz w:val="28"/>
          <w:szCs w:val="28"/>
        </w:rPr>
        <w:t>в себя следующие услуги:</w:t>
      </w:r>
    </w:p>
    <w:p w:rsidR="00720CFF" w:rsidRDefault="00AB5926" w:rsidP="00720CFF">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2.2.1</w:t>
      </w:r>
      <w:r w:rsidR="00720CFF">
        <w:rPr>
          <w:rFonts w:ascii="Times New Roman" w:eastAsia="Times New Roman" w:hAnsi="Times New Roman" w:cs="Times New Roman"/>
          <w:bCs/>
          <w:sz w:val="28"/>
          <w:szCs w:val="28"/>
        </w:rPr>
        <w:t>.</w:t>
      </w:r>
      <w:r w:rsidR="00720CFF" w:rsidRPr="00720CFF">
        <w:rPr>
          <w:rFonts w:ascii="Times New Roman" w:eastAsia="Times New Roman" w:hAnsi="Times New Roman" w:cs="Times New Roman"/>
          <w:bCs/>
          <w:sz w:val="28"/>
          <w:szCs w:val="28"/>
        </w:rPr>
        <w:t>Предоставление разрешения на осуществление земляных работ</w:t>
      </w:r>
      <w:r w:rsidR="00720CFF">
        <w:rPr>
          <w:rFonts w:ascii="Times New Roman" w:eastAsia="Times New Roman" w:hAnsi="Times New Roman" w:cs="Times New Roman"/>
          <w:bCs/>
          <w:sz w:val="28"/>
          <w:szCs w:val="28"/>
        </w:rPr>
        <w:t xml:space="preserve"> на территории городского округа Тейково Ивановской области;</w:t>
      </w:r>
    </w:p>
    <w:p w:rsidR="007A325D" w:rsidRPr="00720CFF" w:rsidRDefault="007A325D" w:rsidP="00720CFF">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2.2.2</w:t>
      </w:r>
      <w:r w:rsidRPr="007A325D">
        <w:rPr>
          <w:rFonts w:ascii="Times New Roman" w:eastAsia="Times New Roman" w:hAnsi="Times New Roman" w:cs="Times New Roman"/>
          <w:bCs/>
          <w:sz w:val="28"/>
          <w:szCs w:val="28"/>
        </w:rPr>
        <w:t>.Предоставление разрешения на осуществление земляных работ при проведении аварийного ремонта на территории городского округа Тейково Ивановской области;</w:t>
      </w:r>
    </w:p>
    <w:p w:rsidR="00720CFF" w:rsidRPr="00720CFF" w:rsidRDefault="00AB5926" w:rsidP="00720CFF">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2.2</w:t>
      </w:r>
      <w:r w:rsidR="007A325D">
        <w:rPr>
          <w:rFonts w:ascii="Times New Roman" w:eastAsia="Times New Roman" w:hAnsi="Times New Roman" w:cs="Times New Roman"/>
          <w:bCs/>
          <w:sz w:val="28"/>
          <w:szCs w:val="28"/>
        </w:rPr>
        <w:t>.3</w:t>
      </w:r>
      <w:r w:rsidR="00720CFF">
        <w:rPr>
          <w:rFonts w:ascii="Times New Roman" w:eastAsia="Times New Roman" w:hAnsi="Times New Roman" w:cs="Times New Roman"/>
          <w:bCs/>
          <w:sz w:val="28"/>
          <w:szCs w:val="28"/>
        </w:rPr>
        <w:t>.</w:t>
      </w:r>
      <w:r w:rsidR="00720CFF" w:rsidRPr="00720CFF">
        <w:rPr>
          <w:rFonts w:ascii="Times New Roman" w:eastAsia="Times New Roman" w:hAnsi="Times New Roman" w:cs="Times New Roman"/>
          <w:bCs/>
          <w:sz w:val="28"/>
          <w:szCs w:val="28"/>
        </w:rPr>
        <w:t>Продление разрешения на осуществление земляных работ</w:t>
      </w:r>
      <w:r w:rsidR="00720CFF">
        <w:rPr>
          <w:rFonts w:ascii="Times New Roman" w:eastAsia="Times New Roman" w:hAnsi="Times New Roman" w:cs="Times New Roman"/>
          <w:bCs/>
          <w:sz w:val="28"/>
          <w:szCs w:val="28"/>
        </w:rPr>
        <w:t xml:space="preserve"> на территории городского округа Тейково Ивановской области;</w:t>
      </w:r>
    </w:p>
    <w:p w:rsidR="00637BDD" w:rsidRDefault="00AB5926" w:rsidP="00720CFF">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2.2.4</w:t>
      </w:r>
      <w:r w:rsidR="00720CFF">
        <w:rPr>
          <w:rFonts w:ascii="Times New Roman" w:eastAsia="Times New Roman" w:hAnsi="Times New Roman" w:cs="Times New Roman"/>
          <w:bCs/>
          <w:sz w:val="28"/>
          <w:szCs w:val="28"/>
        </w:rPr>
        <w:t>.</w:t>
      </w:r>
      <w:r w:rsidR="00720CFF" w:rsidRPr="00720CFF">
        <w:rPr>
          <w:rFonts w:ascii="Times New Roman" w:eastAsia="Times New Roman" w:hAnsi="Times New Roman" w:cs="Times New Roman"/>
          <w:bCs/>
          <w:sz w:val="28"/>
          <w:szCs w:val="28"/>
        </w:rPr>
        <w:t xml:space="preserve">Закрытие разрешения </w:t>
      </w:r>
      <w:r w:rsidR="00720CFF">
        <w:rPr>
          <w:rFonts w:ascii="Times New Roman" w:eastAsia="Times New Roman" w:hAnsi="Times New Roman" w:cs="Times New Roman"/>
          <w:bCs/>
          <w:sz w:val="28"/>
          <w:szCs w:val="28"/>
        </w:rPr>
        <w:t>на осуществление земляных работ на территории городского округа Тейково Ивановской области.</w:t>
      </w:r>
    </w:p>
    <w:p w:rsidR="00720CFF" w:rsidRPr="00637BDD" w:rsidRDefault="00720CFF" w:rsidP="00720CFF">
      <w:pPr>
        <w:autoSpaceDE w:val="0"/>
        <w:autoSpaceDN w:val="0"/>
        <w:adjustRightInd w:val="0"/>
        <w:spacing w:after="0" w:line="240" w:lineRule="auto"/>
        <w:ind w:firstLine="540"/>
        <w:jc w:val="both"/>
        <w:rPr>
          <w:rFonts w:ascii="Times New Roman" w:eastAsia="Times New Roman" w:hAnsi="Times New Roman" w:cs="Times New Roman"/>
          <w:bCs/>
          <w:sz w:val="28"/>
          <w:szCs w:val="28"/>
        </w:rPr>
      </w:pPr>
    </w:p>
    <w:p w:rsidR="00637BDD" w:rsidRDefault="00637BDD" w:rsidP="00637BDD">
      <w:pPr>
        <w:autoSpaceDE w:val="0"/>
        <w:autoSpaceDN w:val="0"/>
        <w:adjustRightInd w:val="0"/>
        <w:spacing w:after="0" w:line="240" w:lineRule="auto"/>
        <w:ind w:firstLine="540"/>
        <w:jc w:val="center"/>
        <w:rPr>
          <w:rFonts w:ascii="Times New Roman" w:eastAsia="Times New Roman" w:hAnsi="Times New Roman" w:cs="Times New Roman"/>
          <w:b/>
          <w:bCs/>
          <w:sz w:val="28"/>
          <w:szCs w:val="28"/>
        </w:rPr>
      </w:pPr>
      <w:r w:rsidRPr="00637BDD">
        <w:rPr>
          <w:rFonts w:ascii="Times New Roman" w:eastAsia="Times New Roman" w:hAnsi="Times New Roman" w:cs="Times New Roman"/>
          <w:b/>
          <w:bCs/>
          <w:sz w:val="28"/>
          <w:szCs w:val="28"/>
        </w:rPr>
        <w:t>Наименование органа местного самоуправления, предос</w:t>
      </w:r>
      <w:r w:rsidR="00564298">
        <w:rPr>
          <w:rFonts w:ascii="Times New Roman" w:eastAsia="Times New Roman" w:hAnsi="Times New Roman" w:cs="Times New Roman"/>
          <w:b/>
          <w:bCs/>
          <w:sz w:val="28"/>
          <w:szCs w:val="28"/>
        </w:rPr>
        <w:t>тавляющего муниципальную услугу</w:t>
      </w:r>
    </w:p>
    <w:p w:rsidR="00FD5D60" w:rsidRPr="00637BDD" w:rsidRDefault="00FD5D60" w:rsidP="00637BDD">
      <w:pPr>
        <w:autoSpaceDE w:val="0"/>
        <w:autoSpaceDN w:val="0"/>
        <w:adjustRightInd w:val="0"/>
        <w:spacing w:after="0" w:line="240" w:lineRule="auto"/>
        <w:ind w:firstLine="540"/>
        <w:jc w:val="center"/>
        <w:rPr>
          <w:rFonts w:ascii="Times New Roman" w:eastAsia="Times New Roman" w:hAnsi="Times New Roman" w:cs="Times New Roman"/>
          <w:b/>
          <w:bCs/>
          <w:sz w:val="28"/>
          <w:szCs w:val="28"/>
        </w:rPr>
      </w:pPr>
    </w:p>
    <w:p w:rsidR="00FD5D60" w:rsidRPr="00FD5D60" w:rsidRDefault="00AB5926" w:rsidP="00FD5D60">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FD5D60">
        <w:rPr>
          <w:rFonts w:ascii="Times New Roman" w:eastAsia="Times New Roman" w:hAnsi="Times New Roman" w:cs="Times New Roman"/>
          <w:sz w:val="28"/>
          <w:szCs w:val="28"/>
        </w:rPr>
        <w:t xml:space="preserve">. </w:t>
      </w:r>
      <w:r w:rsidR="00FD5D60" w:rsidRPr="00FD5D60">
        <w:rPr>
          <w:rFonts w:ascii="Times New Roman" w:eastAsia="Times New Roman" w:hAnsi="Times New Roman" w:cs="Times New Roman"/>
          <w:sz w:val="28"/>
          <w:szCs w:val="28"/>
        </w:rPr>
        <w:t>Муниципальную услугу предоставляет администрация городского округа Тейково Ивановской области.</w:t>
      </w:r>
    </w:p>
    <w:p w:rsidR="00FD5D60" w:rsidRPr="00FD5D60" w:rsidRDefault="00FD5D60" w:rsidP="00FD5D60">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D5D60">
        <w:rPr>
          <w:rFonts w:ascii="Times New Roman" w:eastAsia="Times New Roman" w:hAnsi="Times New Roman" w:cs="Times New Roman"/>
          <w:sz w:val="28"/>
          <w:szCs w:val="28"/>
        </w:rPr>
        <w:t xml:space="preserve">Непосредственное предоставление Муниципальной услуги, оформление документов осуществляет </w:t>
      </w:r>
      <w:r>
        <w:rPr>
          <w:rFonts w:ascii="Times New Roman" w:eastAsia="Times New Roman" w:hAnsi="Times New Roman" w:cs="Times New Roman"/>
          <w:sz w:val="28"/>
          <w:szCs w:val="28"/>
        </w:rPr>
        <w:t xml:space="preserve">отдел </w:t>
      </w:r>
      <w:r w:rsidR="00720CFF">
        <w:rPr>
          <w:rFonts w:ascii="Times New Roman" w:eastAsia="Times New Roman" w:hAnsi="Times New Roman" w:cs="Times New Roman"/>
          <w:sz w:val="28"/>
          <w:szCs w:val="28"/>
        </w:rPr>
        <w:t>муниципального контроля</w:t>
      </w:r>
      <w:r w:rsidRPr="00FD5D60">
        <w:rPr>
          <w:rFonts w:ascii="Times New Roman" w:eastAsia="Times New Roman" w:hAnsi="Times New Roman" w:cs="Times New Roman"/>
          <w:sz w:val="28"/>
          <w:szCs w:val="28"/>
        </w:rPr>
        <w:t xml:space="preserve"> администрации городского округа Тейково Ивановской области.</w:t>
      </w:r>
    </w:p>
    <w:p w:rsidR="00FD5D60" w:rsidRPr="00FD5D60" w:rsidRDefault="00FD5D60" w:rsidP="00FD5D60">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D5D60">
        <w:rPr>
          <w:rFonts w:ascii="Times New Roman" w:eastAsia="Times New Roman" w:hAnsi="Times New Roman" w:cs="Times New Roman"/>
          <w:sz w:val="28"/>
          <w:szCs w:val="28"/>
        </w:rPr>
        <w:lastRenderedPageBreak/>
        <w:t xml:space="preserve"> Муниципальная услуга может предоставляться в МБУ «МФЦ» в части приема, регистраци</w:t>
      </w:r>
      <w:r w:rsidR="002D6D0B">
        <w:rPr>
          <w:rFonts w:ascii="Times New Roman" w:eastAsia="Times New Roman" w:hAnsi="Times New Roman" w:cs="Times New Roman"/>
          <w:sz w:val="28"/>
          <w:szCs w:val="28"/>
        </w:rPr>
        <w:t>и и передачи в Отдел</w:t>
      </w:r>
      <w:r w:rsidRPr="00FD5D60">
        <w:rPr>
          <w:rFonts w:ascii="Times New Roman" w:eastAsia="Times New Roman" w:hAnsi="Times New Roman" w:cs="Times New Roman"/>
          <w:sz w:val="28"/>
          <w:szCs w:val="28"/>
        </w:rPr>
        <w:t xml:space="preserve"> заявления и документов, необходимых для предоставления Муниципальной услуги, а также информирования о порядке предоставления М</w:t>
      </w:r>
      <w:r w:rsidR="002D6D0B">
        <w:rPr>
          <w:rFonts w:ascii="Times New Roman" w:eastAsia="Times New Roman" w:hAnsi="Times New Roman" w:cs="Times New Roman"/>
          <w:sz w:val="28"/>
          <w:szCs w:val="28"/>
        </w:rPr>
        <w:t>униципальной услуги и выдаче результата Муниципальной услуги.</w:t>
      </w:r>
    </w:p>
    <w:p w:rsidR="00720CFF" w:rsidRDefault="00023544" w:rsidP="009B230B">
      <w:pPr>
        <w:pStyle w:val="ConsPlusNormal"/>
        <w:ind w:firstLine="540"/>
        <w:jc w:val="both"/>
        <w:rPr>
          <w:sz w:val="28"/>
          <w:szCs w:val="28"/>
        </w:rPr>
      </w:pPr>
      <w:r>
        <w:rPr>
          <w:sz w:val="28"/>
          <w:szCs w:val="28"/>
        </w:rPr>
        <w:t>В предоставлении М</w:t>
      </w:r>
      <w:r w:rsidR="002F751E" w:rsidRPr="00212409">
        <w:rPr>
          <w:sz w:val="28"/>
          <w:szCs w:val="28"/>
        </w:rPr>
        <w:t>униципальной услуги в рамках межведомственного информационного взаимодействия участвует</w:t>
      </w:r>
      <w:r w:rsidR="00720CFF">
        <w:rPr>
          <w:sz w:val="28"/>
          <w:szCs w:val="28"/>
        </w:rPr>
        <w:t>:</w:t>
      </w:r>
    </w:p>
    <w:p w:rsidR="00720CFF" w:rsidRDefault="00720CFF" w:rsidP="00110ECF">
      <w:pPr>
        <w:pStyle w:val="ConsPlusNormal"/>
        <w:ind w:firstLine="540"/>
        <w:jc w:val="both"/>
        <w:rPr>
          <w:sz w:val="28"/>
          <w:szCs w:val="28"/>
        </w:rPr>
      </w:pPr>
      <w:r>
        <w:rPr>
          <w:sz w:val="28"/>
          <w:szCs w:val="28"/>
        </w:rPr>
        <w:t xml:space="preserve">1) </w:t>
      </w:r>
      <w:r w:rsidRPr="00720CFF">
        <w:rPr>
          <w:sz w:val="28"/>
          <w:szCs w:val="28"/>
        </w:rPr>
        <w:t>Федеральной налоговой службой в части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w:t>
      </w:r>
      <w:r w:rsidR="0085252C">
        <w:rPr>
          <w:sz w:val="28"/>
          <w:szCs w:val="28"/>
        </w:rPr>
        <w:t>ндивидуальным предпринимателем);</w:t>
      </w:r>
    </w:p>
    <w:p w:rsidR="0085252C" w:rsidRPr="0085252C" w:rsidRDefault="00720CFF" w:rsidP="0085252C">
      <w:pPr>
        <w:pStyle w:val="ConsPlusNormal"/>
        <w:ind w:firstLine="540"/>
        <w:jc w:val="both"/>
        <w:rPr>
          <w:sz w:val="28"/>
          <w:szCs w:val="28"/>
        </w:rPr>
      </w:pPr>
      <w:r w:rsidRPr="0085252C">
        <w:rPr>
          <w:sz w:val="28"/>
          <w:szCs w:val="28"/>
        </w:rPr>
        <w:t xml:space="preserve">2) </w:t>
      </w:r>
      <w:r w:rsidR="0085252C" w:rsidRPr="0085252C">
        <w:rPr>
          <w:sz w:val="28"/>
          <w:szCs w:val="28"/>
        </w:rPr>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r w:rsidR="0085252C">
        <w:rPr>
          <w:sz w:val="28"/>
          <w:szCs w:val="28"/>
        </w:rPr>
        <w:t>;</w:t>
      </w:r>
    </w:p>
    <w:p w:rsidR="00720CFF" w:rsidRDefault="0085252C" w:rsidP="0085252C">
      <w:pPr>
        <w:pStyle w:val="ConsPlusNormal"/>
        <w:ind w:firstLine="540"/>
        <w:jc w:val="both"/>
        <w:rPr>
          <w:sz w:val="28"/>
          <w:szCs w:val="28"/>
        </w:rPr>
      </w:pPr>
      <w:r>
        <w:rPr>
          <w:sz w:val="28"/>
          <w:szCs w:val="28"/>
        </w:rPr>
        <w:t xml:space="preserve">3) </w:t>
      </w:r>
      <w:r w:rsidRPr="0085252C">
        <w:rPr>
          <w:sz w:val="28"/>
          <w:szCs w:val="28"/>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AD643F" w:rsidRDefault="00AD643F" w:rsidP="0085252C">
      <w:pPr>
        <w:pStyle w:val="ConsPlusNormal"/>
        <w:ind w:firstLine="540"/>
        <w:jc w:val="both"/>
        <w:rPr>
          <w:sz w:val="28"/>
          <w:szCs w:val="28"/>
        </w:rPr>
      </w:pPr>
      <w:r>
        <w:rPr>
          <w:sz w:val="28"/>
          <w:szCs w:val="28"/>
        </w:rPr>
        <w:t xml:space="preserve">4) </w:t>
      </w:r>
      <w:r w:rsidRPr="00AD643F">
        <w:rPr>
          <w:sz w:val="28"/>
          <w:szCs w:val="28"/>
        </w:rPr>
        <w:t>Министерством культуры Российской Федерации</w:t>
      </w:r>
      <w:r>
        <w:rPr>
          <w:sz w:val="28"/>
          <w:szCs w:val="28"/>
        </w:rPr>
        <w:t>;</w:t>
      </w:r>
    </w:p>
    <w:p w:rsidR="00AD643F" w:rsidRDefault="00AD643F" w:rsidP="0085252C">
      <w:pPr>
        <w:pStyle w:val="ConsPlusNormal"/>
        <w:ind w:firstLine="540"/>
        <w:jc w:val="both"/>
        <w:rPr>
          <w:sz w:val="28"/>
          <w:szCs w:val="28"/>
        </w:rPr>
      </w:pPr>
      <w:r>
        <w:rPr>
          <w:sz w:val="28"/>
          <w:szCs w:val="28"/>
        </w:rPr>
        <w:t>5)</w:t>
      </w:r>
      <w:r w:rsidRPr="00AD643F">
        <w:rPr>
          <w:sz w:val="28"/>
          <w:szCs w:val="28"/>
        </w:rPr>
        <w:t>Министерством строительства и жилищно-коммунального хозяйства Российской Федерации</w:t>
      </w:r>
      <w:r>
        <w:rPr>
          <w:sz w:val="28"/>
          <w:szCs w:val="28"/>
        </w:rPr>
        <w:t>;</w:t>
      </w:r>
    </w:p>
    <w:p w:rsidR="00AD643F" w:rsidRPr="0085252C" w:rsidRDefault="00AD643F" w:rsidP="0085252C">
      <w:pPr>
        <w:pStyle w:val="ConsPlusNormal"/>
        <w:ind w:firstLine="540"/>
        <w:jc w:val="both"/>
        <w:rPr>
          <w:sz w:val="28"/>
          <w:szCs w:val="28"/>
        </w:rPr>
      </w:pPr>
      <w:r>
        <w:rPr>
          <w:sz w:val="28"/>
          <w:szCs w:val="28"/>
        </w:rPr>
        <w:t xml:space="preserve">6) </w:t>
      </w:r>
      <w:r w:rsidRPr="00AD643F">
        <w:rPr>
          <w:sz w:val="28"/>
          <w:szCs w:val="28"/>
        </w:rPr>
        <w:t>Государственной инспекцией безопасности дорожного движения</w:t>
      </w:r>
      <w:r>
        <w:rPr>
          <w:sz w:val="28"/>
          <w:szCs w:val="28"/>
        </w:rPr>
        <w:t>.</w:t>
      </w:r>
    </w:p>
    <w:p w:rsidR="002F751E" w:rsidRDefault="002213D4" w:rsidP="009B230B">
      <w:pPr>
        <w:pStyle w:val="ConsPlusNormal"/>
        <w:ind w:firstLine="540"/>
        <w:jc w:val="both"/>
        <w:rPr>
          <w:sz w:val="28"/>
          <w:szCs w:val="28"/>
        </w:rPr>
      </w:pPr>
      <w:proofErr w:type="gramStart"/>
      <w:r w:rsidRPr="002213D4">
        <w:rPr>
          <w:sz w:val="28"/>
          <w:szCs w:val="28"/>
        </w:rPr>
        <w:t>Запрещено требовать от Заявителя осуществления действий, в том числе согласова</w:t>
      </w:r>
      <w:r w:rsidR="0085252C">
        <w:rPr>
          <w:sz w:val="28"/>
          <w:szCs w:val="28"/>
        </w:rPr>
        <w:t>ний, необходимых для получения М</w:t>
      </w:r>
      <w:r w:rsidRPr="002213D4">
        <w:rPr>
          <w:sz w:val="28"/>
          <w:szCs w:val="28"/>
        </w:rPr>
        <w:t>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№210-ФЗ «Об организации предоставления государственных и муниципальных</w:t>
      </w:r>
      <w:proofErr w:type="gramEnd"/>
      <w:r w:rsidRPr="002213D4">
        <w:rPr>
          <w:sz w:val="28"/>
          <w:szCs w:val="28"/>
        </w:rPr>
        <w:t xml:space="preserve"> услуг» (дале</w:t>
      </w:r>
      <w:r>
        <w:rPr>
          <w:sz w:val="28"/>
          <w:szCs w:val="28"/>
        </w:rPr>
        <w:t>е - Федеральный закон № 210-ФЗ)</w:t>
      </w:r>
      <w:r w:rsidR="002F751E" w:rsidRPr="00212409">
        <w:rPr>
          <w:sz w:val="28"/>
          <w:szCs w:val="28"/>
        </w:rPr>
        <w:t>.</w:t>
      </w:r>
    </w:p>
    <w:p w:rsidR="002213D4" w:rsidRPr="00212409" w:rsidRDefault="002213D4" w:rsidP="009B230B">
      <w:pPr>
        <w:pStyle w:val="ConsPlusNormal"/>
        <w:ind w:firstLine="540"/>
        <w:jc w:val="both"/>
        <w:rPr>
          <w:sz w:val="28"/>
          <w:szCs w:val="28"/>
        </w:rPr>
      </w:pPr>
    </w:p>
    <w:p w:rsidR="002213D4" w:rsidRDefault="002213D4" w:rsidP="002213D4">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2213D4">
        <w:rPr>
          <w:rFonts w:ascii="Times New Roman" w:eastAsia="Times New Roman" w:hAnsi="Times New Roman" w:cs="Times New Roman"/>
          <w:b/>
          <w:sz w:val="28"/>
          <w:szCs w:val="28"/>
        </w:rPr>
        <w:t>Результат предоставления муниципальной услуги</w:t>
      </w:r>
    </w:p>
    <w:p w:rsidR="002213D4" w:rsidRPr="002213D4" w:rsidRDefault="002213D4" w:rsidP="002213D4">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406F4D" w:rsidRDefault="00AB5926" w:rsidP="002D0617">
      <w:pPr>
        <w:pStyle w:val="ConsPlusNormal"/>
        <w:ind w:firstLine="540"/>
        <w:jc w:val="both"/>
        <w:rPr>
          <w:sz w:val="28"/>
          <w:szCs w:val="28"/>
        </w:rPr>
      </w:pPr>
      <w:r>
        <w:rPr>
          <w:sz w:val="28"/>
          <w:szCs w:val="28"/>
        </w:rPr>
        <w:t>2.4</w:t>
      </w:r>
      <w:r w:rsidR="00406F4D">
        <w:rPr>
          <w:sz w:val="28"/>
          <w:szCs w:val="28"/>
        </w:rPr>
        <w:t>.</w:t>
      </w:r>
      <w:r w:rsidRPr="00AB5926">
        <w:rPr>
          <w:sz w:val="28"/>
          <w:szCs w:val="28"/>
        </w:rPr>
        <w:t>Результатом предоставления Муниципальной услуги в зависимости от основания для обращения является</w:t>
      </w:r>
      <w:r w:rsidR="002D0617" w:rsidRPr="002D0617">
        <w:rPr>
          <w:sz w:val="28"/>
          <w:szCs w:val="28"/>
        </w:rPr>
        <w:t>:</w:t>
      </w:r>
    </w:p>
    <w:p w:rsidR="00406F4D" w:rsidRDefault="00AB5926" w:rsidP="002D0617">
      <w:pPr>
        <w:pStyle w:val="ConsPlusNormal"/>
        <w:ind w:firstLine="540"/>
        <w:jc w:val="both"/>
        <w:rPr>
          <w:bCs/>
          <w:sz w:val="28"/>
          <w:szCs w:val="28"/>
        </w:rPr>
      </w:pPr>
      <w:r>
        <w:rPr>
          <w:sz w:val="28"/>
          <w:szCs w:val="28"/>
        </w:rPr>
        <w:t>2.4.1. При обращении Заявителя за услугой</w:t>
      </w:r>
      <w:r w:rsidR="002C2207">
        <w:rPr>
          <w:sz w:val="28"/>
          <w:szCs w:val="28"/>
        </w:rPr>
        <w:t xml:space="preserve">, </w:t>
      </w:r>
      <w:r>
        <w:rPr>
          <w:sz w:val="28"/>
          <w:szCs w:val="28"/>
        </w:rPr>
        <w:t>указа</w:t>
      </w:r>
      <w:r w:rsidR="002C2207">
        <w:rPr>
          <w:sz w:val="28"/>
          <w:szCs w:val="28"/>
        </w:rPr>
        <w:t>н</w:t>
      </w:r>
      <w:r>
        <w:rPr>
          <w:sz w:val="28"/>
          <w:szCs w:val="28"/>
        </w:rPr>
        <w:t>ной в подпункте 2.2.1.-2.2.3. настоящего Административного регламента</w:t>
      </w:r>
      <w:r w:rsidR="00406F4D">
        <w:rPr>
          <w:bCs/>
          <w:sz w:val="28"/>
          <w:szCs w:val="28"/>
        </w:rPr>
        <w:t>:</w:t>
      </w:r>
    </w:p>
    <w:p w:rsidR="002C2207" w:rsidRPr="002C2207" w:rsidRDefault="00AB5926" w:rsidP="002A68EC">
      <w:pPr>
        <w:pStyle w:val="ConsPlusNormal"/>
        <w:ind w:firstLine="540"/>
        <w:jc w:val="both"/>
        <w:rPr>
          <w:sz w:val="28"/>
          <w:szCs w:val="28"/>
        </w:rPr>
      </w:pPr>
      <w:r>
        <w:rPr>
          <w:bCs/>
          <w:sz w:val="28"/>
          <w:szCs w:val="28"/>
        </w:rPr>
        <w:t>2.4</w:t>
      </w:r>
      <w:r w:rsidR="00406F4D">
        <w:rPr>
          <w:bCs/>
          <w:sz w:val="28"/>
          <w:szCs w:val="28"/>
        </w:rPr>
        <w:t>.1.1.</w:t>
      </w:r>
      <w:r w:rsidR="00537621">
        <w:rPr>
          <w:sz w:val="28"/>
          <w:szCs w:val="28"/>
        </w:rPr>
        <w:t>Разрешение (о</w:t>
      </w:r>
      <w:r w:rsidRPr="00AB5926">
        <w:rPr>
          <w:sz w:val="28"/>
          <w:szCs w:val="28"/>
        </w:rPr>
        <w:t>рдер</w:t>
      </w:r>
      <w:r w:rsidR="00537621">
        <w:rPr>
          <w:sz w:val="28"/>
          <w:szCs w:val="28"/>
        </w:rPr>
        <w:t>)</w:t>
      </w:r>
      <w:r w:rsidRPr="00AB5926">
        <w:rPr>
          <w:sz w:val="28"/>
          <w:szCs w:val="28"/>
        </w:rPr>
        <w:t xml:space="preserve"> на право производства земляных работ</w:t>
      </w:r>
      <w:r w:rsidR="002C2207">
        <w:rPr>
          <w:sz w:val="28"/>
          <w:szCs w:val="28"/>
        </w:rPr>
        <w:t xml:space="preserve">, </w:t>
      </w:r>
      <w:r w:rsidR="002C2207" w:rsidRPr="002C2207">
        <w:rPr>
          <w:sz w:val="28"/>
          <w:szCs w:val="28"/>
        </w:rPr>
        <w:t>в соответствии с форм</w:t>
      </w:r>
      <w:r w:rsidR="002C2207">
        <w:rPr>
          <w:sz w:val="28"/>
          <w:szCs w:val="28"/>
        </w:rPr>
        <w:t xml:space="preserve">ой в </w:t>
      </w:r>
      <w:r w:rsidR="002C2207" w:rsidRPr="0014266E">
        <w:rPr>
          <w:sz w:val="28"/>
          <w:szCs w:val="28"/>
        </w:rPr>
        <w:t xml:space="preserve">Приложении №1 </w:t>
      </w:r>
      <w:r w:rsidR="002C2207">
        <w:rPr>
          <w:sz w:val="28"/>
          <w:szCs w:val="28"/>
        </w:rPr>
        <w:t>к настоящему А</w:t>
      </w:r>
      <w:r w:rsidR="002C2207" w:rsidRPr="002C2207">
        <w:rPr>
          <w:sz w:val="28"/>
          <w:szCs w:val="28"/>
        </w:rPr>
        <w:t>дминистративному регламенту</w:t>
      </w:r>
      <w:r w:rsidR="00406F4D">
        <w:rPr>
          <w:sz w:val="28"/>
          <w:szCs w:val="28"/>
        </w:rPr>
        <w:t>;</w:t>
      </w:r>
    </w:p>
    <w:p w:rsidR="002C2207" w:rsidRPr="002A68EC" w:rsidRDefault="00AB5926" w:rsidP="002A68EC">
      <w:pPr>
        <w:pStyle w:val="ConsPlusNormal"/>
        <w:ind w:firstLine="540"/>
        <w:jc w:val="both"/>
        <w:rPr>
          <w:sz w:val="28"/>
          <w:szCs w:val="28"/>
        </w:rPr>
      </w:pPr>
      <w:r>
        <w:rPr>
          <w:sz w:val="28"/>
          <w:szCs w:val="28"/>
        </w:rPr>
        <w:t>2.4</w:t>
      </w:r>
      <w:r w:rsidR="00406F4D">
        <w:rPr>
          <w:sz w:val="28"/>
          <w:szCs w:val="28"/>
        </w:rPr>
        <w:t xml:space="preserve">.1.2. </w:t>
      </w:r>
      <w:r w:rsidR="002C2207" w:rsidRPr="002C2207">
        <w:rPr>
          <w:sz w:val="28"/>
          <w:szCs w:val="28"/>
        </w:rPr>
        <w:t>Уведомление об отказе в предоставлении М</w:t>
      </w:r>
      <w:r w:rsidR="002C2207">
        <w:rPr>
          <w:sz w:val="28"/>
          <w:szCs w:val="28"/>
        </w:rPr>
        <w:t xml:space="preserve">униципальной услуги </w:t>
      </w:r>
      <w:r w:rsidR="002C2207" w:rsidRPr="002C2207">
        <w:rPr>
          <w:sz w:val="28"/>
          <w:szCs w:val="28"/>
        </w:rPr>
        <w:t xml:space="preserve">в соответствии с формой </w:t>
      </w:r>
      <w:r w:rsidR="00BF0A01" w:rsidRPr="00F74F96">
        <w:rPr>
          <w:sz w:val="28"/>
          <w:szCs w:val="28"/>
        </w:rPr>
        <w:t>Приложения №2</w:t>
      </w:r>
      <w:r w:rsidR="002C2207" w:rsidRPr="002C2207">
        <w:rPr>
          <w:sz w:val="28"/>
          <w:szCs w:val="28"/>
        </w:rPr>
        <w:t>к настоящему Административному регламенту</w:t>
      </w:r>
      <w:r w:rsidR="00406F4D">
        <w:rPr>
          <w:sz w:val="28"/>
          <w:szCs w:val="28"/>
        </w:rPr>
        <w:t>;</w:t>
      </w:r>
    </w:p>
    <w:p w:rsidR="00406F4D" w:rsidRDefault="002C2207" w:rsidP="002D0617">
      <w:pPr>
        <w:pStyle w:val="ConsPlusNormal"/>
        <w:ind w:firstLine="540"/>
        <w:jc w:val="both"/>
        <w:rPr>
          <w:bCs/>
          <w:sz w:val="28"/>
          <w:szCs w:val="28"/>
        </w:rPr>
      </w:pPr>
      <w:r>
        <w:rPr>
          <w:sz w:val="28"/>
          <w:szCs w:val="28"/>
        </w:rPr>
        <w:t>2.4</w:t>
      </w:r>
      <w:r w:rsidR="00406F4D">
        <w:rPr>
          <w:sz w:val="28"/>
          <w:szCs w:val="28"/>
        </w:rPr>
        <w:t xml:space="preserve">.2. </w:t>
      </w:r>
      <w:r w:rsidRPr="002C2207">
        <w:rPr>
          <w:sz w:val="28"/>
          <w:szCs w:val="28"/>
        </w:rPr>
        <w:t>При обращении Заявителя за услугой, ук</w:t>
      </w:r>
      <w:r>
        <w:rPr>
          <w:sz w:val="28"/>
          <w:szCs w:val="28"/>
        </w:rPr>
        <w:t>азанной в подпункте 2.2.4</w:t>
      </w:r>
      <w:r w:rsidRPr="002C2207">
        <w:rPr>
          <w:sz w:val="28"/>
          <w:szCs w:val="28"/>
        </w:rPr>
        <w:t>. настоящего Административного регламента</w:t>
      </w:r>
      <w:r w:rsidR="00406F4D">
        <w:rPr>
          <w:bCs/>
          <w:sz w:val="28"/>
          <w:szCs w:val="28"/>
        </w:rPr>
        <w:t>:</w:t>
      </w:r>
    </w:p>
    <w:p w:rsidR="00915FD6" w:rsidRPr="002A68EC" w:rsidRDefault="002C2207" w:rsidP="002A68EC">
      <w:pPr>
        <w:pStyle w:val="ConsPlusNormal"/>
        <w:ind w:firstLine="540"/>
        <w:jc w:val="both"/>
        <w:rPr>
          <w:bCs/>
          <w:sz w:val="28"/>
          <w:szCs w:val="28"/>
        </w:rPr>
      </w:pPr>
      <w:r>
        <w:rPr>
          <w:bCs/>
          <w:sz w:val="28"/>
          <w:szCs w:val="28"/>
        </w:rPr>
        <w:lastRenderedPageBreak/>
        <w:t>2.4</w:t>
      </w:r>
      <w:r w:rsidR="00406F4D">
        <w:rPr>
          <w:bCs/>
          <w:sz w:val="28"/>
          <w:szCs w:val="28"/>
        </w:rPr>
        <w:t xml:space="preserve">.2.1. </w:t>
      </w:r>
      <w:r w:rsidRPr="002C2207">
        <w:rPr>
          <w:bCs/>
          <w:sz w:val="28"/>
          <w:szCs w:val="28"/>
        </w:rPr>
        <w:t xml:space="preserve">Уведомление о закрытии </w:t>
      </w:r>
      <w:r w:rsidR="00537621">
        <w:rPr>
          <w:bCs/>
          <w:sz w:val="28"/>
          <w:szCs w:val="28"/>
        </w:rPr>
        <w:t>разрешения (</w:t>
      </w:r>
      <w:r w:rsidRPr="002C2207">
        <w:rPr>
          <w:bCs/>
          <w:sz w:val="28"/>
          <w:szCs w:val="28"/>
        </w:rPr>
        <w:t>ордера</w:t>
      </w:r>
      <w:r w:rsidR="00537621">
        <w:rPr>
          <w:bCs/>
          <w:sz w:val="28"/>
          <w:szCs w:val="28"/>
        </w:rPr>
        <w:t>)</w:t>
      </w:r>
      <w:r w:rsidRPr="002C2207">
        <w:rPr>
          <w:bCs/>
          <w:sz w:val="28"/>
          <w:szCs w:val="28"/>
        </w:rPr>
        <w:t xml:space="preserve"> на прав</w:t>
      </w:r>
      <w:r>
        <w:rPr>
          <w:bCs/>
          <w:sz w:val="28"/>
          <w:szCs w:val="28"/>
        </w:rPr>
        <w:t xml:space="preserve">о производства земляных работ </w:t>
      </w:r>
      <w:r w:rsidRPr="002C2207">
        <w:rPr>
          <w:bCs/>
          <w:sz w:val="28"/>
          <w:szCs w:val="28"/>
        </w:rPr>
        <w:t xml:space="preserve">в соответствии с формой в </w:t>
      </w:r>
      <w:r w:rsidR="00F74F96" w:rsidRPr="003B4AC6">
        <w:rPr>
          <w:bCs/>
          <w:sz w:val="28"/>
          <w:szCs w:val="28"/>
        </w:rPr>
        <w:t>Приложении №3</w:t>
      </w:r>
      <w:r w:rsidRPr="002C2207">
        <w:rPr>
          <w:bCs/>
          <w:sz w:val="28"/>
          <w:szCs w:val="28"/>
        </w:rPr>
        <w:t>к настоящему Административному регламенту</w:t>
      </w:r>
      <w:r w:rsidR="00406F4D">
        <w:rPr>
          <w:bCs/>
          <w:sz w:val="28"/>
          <w:szCs w:val="28"/>
        </w:rPr>
        <w:t>;</w:t>
      </w:r>
    </w:p>
    <w:p w:rsidR="00915FD6" w:rsidRDefault="002C2207" w:rsidP="002A68EC">
      <w:pPr>
        <w:pStyle w:val="ConsPlusNormal"/>
        <w:ind w:firstLine="540"/>
        <w:jc w:val="both"/>
        <w:rPr>
          <w:bCs/>
          <w:sz w:val="28"/>
          <w:szCs w:val="28"/>
        </w:rPr>
      </w:pPr>
      <w:r>
        <w:rPr>
          <w:bCs/>
          <w:sz w:val="28"/>
          <w:szCs w:val="28"/>
        </w:rPr>
        <w:t>2.4</w:t>
      </w:r>
      <w:r w:rsidR="00406F4D">
        <w:rPr>
          <w:bCs/>
          <w:sz w:val="28"/>
          <w:szCs w:val="28"/>
        </w:rPr>
        <w:t xml:space="preserve">.2.2. </w:t>
      </w:r>
      <w:r w:rsidRPr="002C2207">
        <w:rPr>
          <w:bCs/>
          <w:sz w:val="28"/>
          <w:szCs w:val="28"/>
        </w:rPr>
        <w:t xml:space="preserve">Уведомление об отказе в предоставлении Муниципальной услуги в соответствии с формой </w:t>
      </w:r>
      <w:r w:rsidR="0014266E" w:rsidRPr="003B4AC6">
        <w:rPr>
          <w:bCs/>
          <w:sz w:val="28"/>
          <w:szCs w:val="28"/>
        </w:rPr>
        <w:t>Приложения №2</w:t>
      </w:r>
      <w:r w:rsidRPr="002C2207">
        <w:rPr>
          <w:bCs/>
          <w:sz w:val="28"/>
          <w:szCs w:val="28"/>
        </w:rPr>
        <w:t>к настоящему Административному регламенту</w:t>
      </w:r>
      <w:r>
        <w:rPr>
          <w:bCs/>
          <w:sz w:val="28"/>
          <w:szCs w:val="28"/>
        </w:rPr>
        <w:t>.</w:t>
      </w:r>
    </w:p>
    <w:p w:rsidR="002A68EC" w:rsidRPr="002A68EC" w:rsidRDefault="002A68EC" w:rsidP="002A68EC">
      <w:pPr>
        <w:pStyle w:val="ConsPlusNormal"/>
        <w:ind w:firstLine="540"/>
        <w:jc w:val="both"/>
        <w:rPr>
          <w:bCs/>
          <w:sz w:val="28"/>
          <w:szCs w:val="28"/>
        </w:rPr>
      </w:pPr>
      <w:r>
        <w:rPr>
          <w:bCs/>
          <w:sz w:val="28"/>
          <w:szCs w:val="28"/>
        </w:rPr>
        <w:t xml:space="preserve">2.5. Результат предоставления Муниципальной услуги подписывается начальником отдела муниципального контроля администрации городского округа Тейково Ивановской области. </w:t>
      </w:r>
    </w:p>
    <w:p w:rsidR="002F751E" w:rsidRPr="00212409" w:rsidRDefault="005B179A" w:rsidP="00404106">
      <w:pPr>
        <w:pStyle w:val="ConsPlusNormal"/>
        <w:ind w:firstLine="540"/>
        <w:jc w:val="both"/>
        <w:rPr>
          <w:sz w:val="28"/>
          <w:szCs w:val="28"/>
        </w:rPr>
      </w:pPr>
      <w:r>
        <w:rPr>
          <w:sz w:val="28"/>
          <w:szCs w:val="28"/>
        </w:rPr>
        <w:t>2.6</w:t>
      </w:r>
      <w:r w:rsidR="00404106">
        <w:rPr>
          <w:sz w:val="28"/>
          <w:szCs w:val="28"/>
        </w:rPr>
        <w:t>.Результат предоставления М</w:t>
      </w:r>
      <w:r w:rsidR="002F751E" w:rsidRPr="00212409">
        <w:rPr>
          <w:sz w:val="28"/>
          <w:szCs w:val="28"/>
        </w:rPr>
        <w:t>униципальной услуги может быть получен:</w:t>
      </w:r>
    </w:p>
    <w:p w:rsidR="002F751E" w:rsidRPr="00212409" w:rsidRDefault="00E535EE" w:rsidP="009B230B">
      <w:pPr>
        <w:pStyle w:val="ConsPlusNormal"/>
        <w:ind w:firstLine="540"/>
        <w:jc w:val="both"/>
        <w:rPr>
          <w:sz w:val="28"/>
          <w:szCs w:val="28"/>
        </w:rPr>
      </w:pPr>
      <w:r>
        <w:rPr>
          <w:sz w:val="28"/>
          <w:szCs w:val="28"/>
        </w:rPr>
        <w:t>- в Отделе</w:t>
      </w:r>
      <w:r w:rsidR="002F751E" w:rsidRPr="00212409">
        <w:rPr>
          <w:sz w:val="28"/>
          <w:szCs w:val="28"/>
        </w:rPr>
        <w:t xml:space="preserve"> на бумажном носителе при личном обращении;</w:t>
      </w:r>
    </w:p>
    <w:p w:rsidR="002F751E" w:rsidRPr="00212409" w:rsidRDefault="002F751E" w:rsidP="009B230B">
      <w:pPr>
        <w:pStyle w:val="ConsPlusNormal"/>
        <w:ind w:firstLine="540"/>
        <w:jc w:val="both"/>
        <w:rPr>
          <w:sz w:val="28"/>
          <w:szCs w:val="28"/>
        </w:rPr>
      </w:pPr>
      <w:r w:rsidRPr="00212409">
        <w:rPr>
          <w:sz w:val="28"/>
          <w:szCs w:val="28"/>
        </w:rPr>
        <w:t xml:space="preserve">- в </w:t>
      </w:r>
      <w:r w:rsidR="00E535EE">
        <w:rPr>
          <w:sz w:val="28"/>
          <w:szCs w:val="28"/>
        </w:rPr>
        <w:t>МБУ «</w:t>
      </w:r>
      <w:r w:rsidRPr="00212409">
        <w:rPr>
          <w:sz w:val="28"/>
          <w:szCs w:val="28"/>
        </w:rPr>
        <w:t>МФЦ</w:t>
      </w:r>
      <w:r w:rsidR="00E535EE">
        <w:rPr>
          <w:sz w:val="28"/>
          <w:szCs w:val="28"/>
        </w:rPr>
        <w:t>»</w:t>
      </w:r>
      <w:r w:rsidRPr="00212409">
        <w:rPr>
          <w:sz w:val="28"/>
          <w:szCs w:val="28"/>
        </w:rPr>
        <w:t xml:space="preserve"> на бумажном носителе при личном обращении;</w:t>
      </w:r>
    </w:p>
    <w:p w:rsidR="002F751E" w:rsidRPr="00212409" w:rsidRDefault="002F751E" w:rsidP="009B230B">
      <w:pPr>
        <w:pStyle w:val="ConsPlusNormal"/>
        <w:ind w:firstLine="540"/>
        <w:jc w:val="both"/>
        <w:rPr>
          <w:sz w:val="28"/>
          <w:szCs w:val="28"/>
        </w:rPr>
      </w:pPr>
      <w:r w:rsidRPr="00212409">
        <w:rPr>
          <w:sz w:val="28"/>
          <w:szCs w:val="28"/>
        </w:rPr>
        <w:t>- почтовым отправлением;</w:t>
      </w:r>
    </w:p>
    <w:p w:rsidR="002F751E" w:rsidRDefault="00E535EE" w:rsidP="009B230B">
      <w:pPr>
        <w:pStyle w:val="ConsPlusNormal"/>
        <w:ind w:firstLine="540"/>
        <w:jc w:val="both"/>
        <w:rPr>
          <w:sz w:val="28"/>
          <w:szCs w:val="28"/>
        </w:rPr>
      </w:pPr>
      <w:r>
        <w:rPr>
          <w:sz w:val="28"/>
          <w:szCs w:val="28"/>
        </w:rPr>
        <w:t>- на Едином портале, Региональном портале</w:t>
      </w:r>
      <w:r w:rsidR="002F751E" w:rsidRPr="00212409">
        <w:rPr>
          <w:sz w:val="28"/>
          <w:szCs w:val="28"/>
        </w:rPr>
        <w:t>, в том числе в форме электронного документа, подписанного электронной подписью.</w:t>
      </w:r>
    </w:p>
    <w:p w:rsidR="00E535EE" w:rsidRDefault="00E535EE" w:rsidP="009B230B">
      <w:pPr>
        <w:pStyle w:val="ConsPlusNormal"/>
        <w:ind w:firstLine="540"/>
        <w:jc w:val="both"/>
        <w:rPr>
          <w:sz w:val="28"/>
          <w:szCs w:val="28"/>
        </w:rPr>
      </w:pPr>
    </w:p>
    <w:p w:rsidR="00E535EE" w:rsidRPr="005B10E5" w:rsidRDefault="00E535EE" w:rsidP="005B10E5">
      <w:pPr>
        <w:autoSpaceDE w:val="0"/>
        <w:autoSpaceDN w:val="0"/>
        <w:adjustRightInd w:val="0"/>
        <w:spacing w:after="0" w:line="240" w:lineRule="auto"/>
        <w:jc w:val="center"/>
        <w:rPr>
          <w:rFonts w:ascii="Times New Roman" w:eastAsia="Times New Roman" w:hAnsi="Times New Roman" w:cs="Times New Roman"/>
          <w:b/>
          <w:sz w:val="28"/>
          <w:szCs w:val="28"/>
        </w:rPr>
      </w:pPr>
      <w:r w:rsidRPr="005B10E5">
        <w:rPr>
          <w:rFonts w:ascii="Times New Roman" w:eastAsia="Times New Roman" w:hAnsi="Times New Roman" w:cs="Times New Roman"/>
          <w:b/>
          <w:sz w:val="28"/>
          <w:szCs w:val="28"/>
        </w:rPr>
        <w:t>Срок предоставления муниципальной услуги, в том числе сучетом необходимости обращения в организации, участвующие в</w:t>
      </w:r>
      <w:r w:rsidRPr="005B10E5">
        <w:rPr>
          <w:rFonts w:ascii="Times New Roman" w:hAnsi="Times New Roman" w:cs="Times New Roman"/>
          <w:b/>
          <w:sz w:val="28"/>
          <w:szCs w:val="28"/>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535EE" w:rsidRPr="00212409" w:rsidRDefault="00E535EE" w:rsidP="00E535EE">
      <w:pPr>
        <w:pStyle w:val="ConsPlusNormal"/>
        <w:ind w:firstLine="540"/>
        <w:jc w:val="center"/>
        <w:rPr>
          <w:sz w:val="28"/>
          <w:szCs w:val="28"/>
        </w:rPr>
      </w:pPr>
    </w:p>
    <w:p w:rsidR="005B179A" w:rsidRPr="005B179A" w:rsidRDefault="005B179A" w:rsidP="005B179A">
      <w:pPr>
        <w:pStyle w:val="ConsPlusNormal"/>
        <w:ind w:firstLine="540"/>
        <w:jc w:val="both"/>
        <w:rPr>
          <w:sz w:val="28"/>
          <w:szCs w:val="28"/>
        </w:rPr>
      </w:pPr>
      <w:r>
        <w:rPr>
          <w:sz w:val="28"/>
          <w:szCs w:val="28"/>
        </w:rPr>
        <w:t>2.7</w:t>
      </w:r>
      <w:r w:rsidR="00810BE2">
        <w:rPr>
          <w:sz w:val="28"/>
          <w:szCs w:val="28"/>
        </w:rPr>
        <w:t>.</w:t>
      </w:r>
      <w:r w:rsidRPr="005B179A">
        <w:rPr>
          <w:sz w:val="28"/>
          <w:szCs w:val="28"/>
        </w:rPr>
        <w:t>Срок предоставления Муниципальной услуги:</w:t>
      </w:r>
    </w:p>
    <w:p w:rsidR="005B179A" w:rsidRPr="005B179A" w:rsidRDefault="005B179A" w:rsidP="005B179A">
      <w:pPr>
        <w:pStyle w:val="ConsPlusNormal"/>
        <w:ind w:firstLine="540"/>
        <w:jc w:val="both"/>
        <w:rPr>
          <w:sz w:val="28"/>
          <w:szCs w:val="28"/>
        </w:rPr>
      </w:pPr>
      <w:r>
        <w:rPr>
          <w:sz w:val="28"/>
          <w:szCs w:val="28"/>
        </w:rPr>
        <w:t>2.7.1. по услуге, указанной</w:t>
      </w:r>
      <w:r w:rsidR="007A325D">
        <w:rPr>
          <w:sz w:val="28"/>
          <w:szCs w:val="28"/>
        </w:rPr>
        <w:t xml:space="preserve"> в пунктах 2.2.1, 2.2</w:t>
      </w:r>
      <w:r w:rsidRPr="005B179A">
        <w:rPr>
          <w:sz w:val="28"/>
          <w:szCs w:val="28"/>
        </w:rPr>
        <w:t>.4 настоящего Административного</w:t>
      </w:r>
      <w:r w:rsidR="007A325D">
        <w:rPr>
          <w:sz w:val="28"/>
          <w:szCs w:val="28"/>
        </w:rPr>
        <w:t xml:space="preserve"> регламента, составляет</w:t>
      </w:r>
      <w:r w:rsidRPr="005B179A">
        <w:rPr>
          <w:sz w:val="28"/>
          <w:szCs w:val="28"/>
        </w:rPr>
        <w:t xml:space="preserve"> 10 рабочих дней со дня регистрации Заявления в Администрации;</w:t>
      </w:r>
    </w:p>
    <w:p w:rsidR="005B179A" w:rsidRPr="005B179A" w:rsidRDefault="007A325D" w:rsidP="005B179A">
      <w:pPr>
        <w:pStyle w:val="ConsPlusNormal"/>
        <w:ind w:firstLine="540"/>
        <w:jc w:val="both"/>
        <w:rPr>
          <w:sz w:val="28"/>
          <w:szCs w:val="28"/>
        </w:rPr>
      </w:pPr>
      <w:r>
        <w:rPr>
          <w:sz w:val="28"/>
          <w:szCs w:val="28"/>
        </w:rPr>
        <w:t>2.7.2. по услуге, указанной</w:t>
      </w:r>
      <w:r w:rsidR="006A42AF">
        <w:rPr>
          <w:sz w:val="28"/>
          <w:szCs w:val="28"/>
        </w:rPr>
        <w:t xml:space="preserve"> в пункте 2.2</w:t>
      </w:r>
      <w:r w:rsidR="005B179A" w:rsidRPr="005B179A">
        <w:rPr>
          <w:sz w:val="28"/>
          <w:szCs w:val="28"/>
        </w:rPr>
        <w:t>.2 настоящего Административного</w:t>
      </w:r>
      <w:r w:rsidR="006A42AF">
        <w:rPr>
          <w:sz w:val="28"/>
          <w:szCs w:val="28"/>
        </w:rPr>
        <w:t xml:space="preserve"> регламента, составляет 3 рабочих дня</w:t>
      </w:r>
      <w:r w:rsidR="005B179A" w:rsidRPr="005B179A">
        <w:rPr>
          <w:sz w:val="28"/>
          <w:szCs w:val="28"/>
        </w:rPr>
        <w:t xml:space="preserve"> со дня регистрации Заявления в Администрации;</w:t>
      </w:r>
    </w:p>
    <w:p w:rsidR="005B179A" w:rsidRDefault="006A42AF" w:rsidP="005B179A">
      <w:pPr>
        <w:pStyle w:val="ConsPlusNormal"/>
        <w:ind w:firstLine="540"/>
        <w:jc w:val="both"/>
        <w:rPr>
          <w:sz w:val="28"/>
          <w:szCs w:val="28"/>
        </w:rPr>
      </w:pPr>
      <w:r>
        <w:rPr>
          <w:sz w:val="28"/>
          <w:szCs w:val="28"/>
        </w:rPr>
        <w:t>2.7.3. по услуге, указанной в пункте 2.2</w:t>
      </w:r>
      <w:r w:rsidR="005B179A" w:rsidRPr="005B179A">
        <w:rPr>
          <w:sz w:val="28"/>
          <w:szCs w:val="28"/>
        </w:rPr>
        <w:t>.3 настоящего Административного</w:t>
      </w:r>
      <w:r>
        <w:rPr>
          <w:sz w:val="28"/>
          <w:szCs w:val="28"/>
        </w:rPr>
        <w:t xml:space="preserve"> регламента, составляет</w:t>
      </w:r>
      <w:r w:rsidR="005B179A" w:rsidRPr="005B179A">
        <w:rPr>
          <w:sz w:val="28"/>
          <w:szCs w:val="28"/>
        </w:rPr>
        <w:t xml:space="preserve"> 5 рабочих дней со дня </w:t>
      </w:r>
      <w:r w:rsidRPr="006A42AF">
        <w:rPr>
          <w:sz w:val="28"/>
          <w:szCs w:val="28"/>
        </w:rPr>
        <w:t>регистрации Заявления в Администрации</w:t>
      </w:r>
      <w:r w:rsidR="005B179A" w:rsidRPr="005B179A">
        <w:rPr>
          <w:sz w:val="28"/>
          <w:szCs w:val="28"/>
        </w:rPr>
        <w:t>.</w:t>
      </w:r>
    </w:p>
    <w:p w:rsidR="006A42AF" w:rsidRPr="006A42AF" w:rsidRDefault="006A42AF" w:rsidP="006A42AF">
      <w:pPr>
        <w:pStyle w:val="ConsPlusNormal"/>
        <w:ind w:firstLine="540"/>
        <w:jc w:val="both"/>
        <w:rPr>
          <w:sz w:val="28"/>
          <w:szCs w:val="28"/>
        </w:rPr>
      </w:pPr>
      <w:r>
        <w:rPr>
          <w:sz w:val="28"/>
          <w:szCs w:val="28"/>
        </w:rPr>
        <w:t xml:space="preserve">2.8. </w:t>
      </w:r>
      <w:r w:rsidRPr="006A42AF">
        <w:rPr>
          <w:sz w:val="28"/>
          <w:szCs w:val="28"/>
        </w:rPr>
        <w:t>В случае подачи документов в МБУ «МФЦ» срок предоставления Муниципальной услуги исчисляется со дня поступления в Администрацию документов из МБУ «МФЦ».</w:t>
      </w:r>
    </w:p>
    <w:p w:rsidR="006A42AF" w:rsidRPr="006A42AF" w:rsidRDefault="006A42AF" w:rsidP="006A42AF">
      <w:pPr>
        <w:pStyle w:val="ConsPlusNormal"/>
        <w:ind w:firstLine="540"/>
        <w:jc w:val="both"/>
        <w:rPr>
          <w:sz w:val="28"/>
          <w:szCs w:val="28"/>
        </w:rPr>
      </w:pPr>
      <w:r w:rsidRPr="006A42AF">
        <w:rPr>
          <w:sz w:val="28"/>
          <w:szCs w:val="28"/>
        </w:rPr>
        <w:t>В случае подачи документов через Единый портал, Региональный портал срок предоставления исчисляется со дня поступления в Администрацию документов.</w:t>
      </w:r>
    </w:p>
    <w:p w:rsidR="006A42AF" w:rsidRPr="005B179A" w:rsidRDefault="006A42AF" w:rsidP="006A42AF">
      <w:pPr>
        <w:pStyle w:val="ConsPlusNormal"/>
        <w:ind w:firstLine="540"/>
        <w:jc w:val="both"/>
        <w:rPr>
          <w:sz w:val="28"/>
          <w:szCs w:val="28"/>
        </w:rPr>
      </w:pPr>
      <w:r w:rsidRPr="006A42AF">
        <w:rPr>
          <w:sz w:val="28"/>
          <w:szCs w:val="28"/>
        </w:rPr>
        <w:t xml:space="preserve"> Днем регистрации заявления является день его поступления в Администрацию (до 16-00). При поступлении заявления после 16-00 его регистрация происходит следующим рабочим днем.</w:t>
      </w:r>
    </w:p>
    <w:p w:rsidR="005B179A" w:rsidRDefault="006A42AF" w:rsidP="005B179A">
      <w:pPr>
        <w:pStyle w:val="ConsPlusNormal"/>
        <w:ind w:firstLine="540"/>
        <w:jc w:val="both"/>
        <w:rPr>
          <w:sz w:val="28"/>
          <w:szCs w:val="28"/>
        </w:rPr>
      </w:pPr>
      <w:proofErr w:type="gramStart"/>
      <w:r>
        <w:rPr>
          <w:sz w:val="28"/>
          <w:szCs w:val="28"/>
        </w:rPr>
        <w:t>2.9.</w:t>
      </w:r>
      <w:r w:rsidR="00D50A75" w:rsidRPr="00D50A75">
        <w:rPr>
          <w:sz w:val="28"/>
          <w:szCs w:val="28"/>
        </w:rPr>
        <w:t xml:space="preserve">Работы, связанные с ликвидацией аварий и их последствий, должны производиться незамедлительно после обнаружения аварии с обязательным уведомлением </w:t>
      </w:r>
      <w:r w:rsidR="00D50A75">
        <w:rPr>
          <w:sz w:val="28"/>
          <w:szCs w:val="28"/>
        </w:rPr>
        <w:t>Администрации, муниципального учреждения «Аварийно-диспетчерская служба», а также организации</w:t>
      </w:r>
      <w:r w:rsidR="00D50A75" w:rsidRPr="00D50A75">
        <w:rPr>
          <w:sz w:val="28"/>
          <w:szCs w:val="28"/>
        </w:rPr>
        <w:t>, интересы которых затрагиваются при осуществлении земляных работ, с после</w:t>
      </w:r>
      <w:r w:rsidR="00BF0A01">
        <w:rPr>
          <w:sz w:val="28"/>
          <w:szCs w:val="28"/>
        </w:rPr>
        <w:t xml:space="preserve">дующей подачей Заявления на </w:t>
      </w:r>
      <w:r w:rsidR="00BF0A01">
        <w:rPr>
          <w:sz w:val="28"/>
          <w:szCs w:val="28"/>
        </w:rPr>
        <w:lastRenderedPageBreak/>
        <w:t>оформление</w:t>
      </w:r>
      <w:r w:rsidR="00D50A75" w:rsidRPr="00D50A75">
        <w:rPr>
          <w:sz w:val="28"/>
          <w:szCs w:val="28"/>
        </w:rPr>
        <w:t>разрешения на осуществление земляных работ в установленном на</w:t>
      </w:r>
      <w:r w:rsidR="00D50A75">
        <w:rPr>
          <w:sz w:val="28"/>
          <w:szCs w:val="28"/>
        </w:rPr>
        <w:t>стоящим А</w:t>
      </w:r>
      <w:r w:rsidR="00D50A75" w:rsidRPr="00D50A75">
        <w:rPr>
          <w:sz w:val="28"/>
          <w:szCs w:val="28"/>
        </w:rPr>
        <w:t>дминистративным регламе</w:t>
      </w:r>
      <w:r w:rsidR="00BF0A01">
        <w:rPr>
          <w:sz w:val="28"/>
          <w:szCs w:val="28"/>
        </w:rPr>
        <w:t>нтом порядке, в течение суток</w:t>
      </w:r>
      <w:r w:rsidR="00D50A75" w:rsidRPr="00D50A75">
        <w:rPr>
          <w:sz w:val="28"/>
          <w:szCs w:val="28"/>
        </w:rPr>
        <w:t xml:space="preserve"> с момента начала </w:t>
      </w:r>
      <w:r w:rsidR="00BF0A01">
        <w:rPr>
          <w:sz w:val="28"/>
          <w:szCs w:val="28"/>
        </w:rPr>
        <w:t xml:space="preserve">аварийно-восстановительных </w:t>
      </w:r>
      <w:r w:rsidR="00D50A75" w:rsidRPr="00D50A75">
        <w:rPr>
          <w:sz w:val="28"/>
          <w:szCs w:val="28"/>
        </w:rPr>
        <w:t>работ</w:t>
      </w:r>
      <w:r w:rsidR="009A3244">
        <w:rPr>
          <w:sz w:val="28"/>
          <w:szCs w:val="28"/>
        </w:rPr>
        <w:t>.</w:t>
      </w:r>
      <w:proofErr w:type="gramEnd"/>
    </w:p>
    <w:p w:rsidR="00BF0A01" w:rsidRPr="00BF0A01" w:rsidRDefault="00BF0A01" w:rsidP="00BF0A01">
      <w:pPr>
        <w:pStyle w:val="ConsPlusNormal"/>
        <w:ind w:firstLine="540"/>
        <w:jc w:val="both"/>
        <w:rPr>
          <w:sz w:val="28"/>
          <w:szCs w:val="28"/>
        </w:rPr>
      </w:pPr>
      <w:r>
        <w:rPr>
          <w:sz w:val="28"/>
          <w:szCs w:val="28"/>
        </w:rPr>
        <w:t xml:space="preserve">2.10. </w:t>
      </w:r>
      <w:r w:rsidRPr="00BF0A01">
        <w:rPr>
          <w:sz w:val="28"/>
          <w:szCs w:val="28"/>
        </w:rPr>
        <w:t xml:space="preserve">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 </w:t>
      </w:r>
    </w:p>
    <w:p w:rsidR="00BF0A01" w:rsidRPr="005B179A" w:rsidRDefault="00BF0A01" w:rsidP="00BF0A01">
      <w:pPr>
        <w:pStyle w:val="ConsPlusNormal"/>
        <w:ind w:firstLine="540"/>
        <w:jc w:val="both"/>
        <w:rPr>
          <w:sz w:val="28"/>
          <w:szCs w:val="28"/>
        </w:rPr>
      </w:pPr>
      <w:r>
        <w:rPr>
          <w:sz w:val="28"/>
          <w:szCs w:val="28"/>
        </w:rPr>
        <w:t>2.10.1</w:t>
      </w:r>
      <w:r w:rsidRPr="00BF0A01">
        <w:rPr>
          <w:sz w:val="28"/>
          <w:szCs w:val="28"/>
        </w:rPr>
        <w:t xml:space="preserve">. В случае </w:t>
      </w:r>
      <w:proofErr w:type="spellStart"/>
      <w:r w:rsidRPr="00BF0A01">
        <w:rPr>
          <w:sz w:val="28"/>
          <w:szCs w:val="28"/>
        </w:rPr>
        <w:t>незавершения</w:t>
      </w:r>
      <w:proofErr w:type="spellEnd"/>
      <w:r w:rsidRPr="00BF0A01">
        <w:rPr>
          <w:sz w:val="28"/>
          <w:szCs w:val="28"/>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5B179A" w:rsidRPr="005B179A" w:rsidRDefault="00BF0A01" w:rsidP="005B179A">
      <w:pPr>
        <w:pStyle w:val="ConsPlusNormal"/>
        <w:ind w:firstLine="540"/>
        <w:jc w:val="both"/>
        <w:rPr>
          <w:sz w:val="28"/>
          <w:szCs w:val="28"/>
        </w:rPr>
      </w:pPr>
      <w:r>
        <w:rPr>
          <w:sz w:val="28"/>
          <w:szCs w:val="28"/>
        </w:rPr>
        <w:t>2.11</w:t>
      </w:r>
      <w:r w:rsidR="005B179A" w:rsidRPr="005B179A">
        <w:rPr>
          <w:sz w:val="28"/>
          <w:szCs w:val="28"/>
        </w:rPr>
        <w:t>. Пода</w:t>
      </w:r>
      <w:r w:rsidR="00D50A75">
        <w:rPr>
          <w:sz w:val="28"/>
          <w:szCs w:val="28"/>
        </w:rPr>
        <w:t>ча Заявления на продление</w:t>
      </w:r>
      <w:r w:rsidR="005B179A" w:rsidRPr="005B179A">
        <w:rPr>
          <w:sz w:val="28"/>
          <w:szCs w:val="28"/>
        </w:rPr>
        <w:t xml:space="preserve"> действия </w:t>
      </w:r>
      <w:r w:rsidR="00D50A75">
        <w:rPr>
          <w:sz w:val="28"/>
          <w:szCs w:val="28"/>
        </w:rPr>
        <w:t>разрешения (</w:t>
      </w:r>
      <w:r w:rsidR="005B179A" w:rsidRPr="005B179A">
        <w:rPr>
          <w:sz w:val="28"/>
          <w:szCs w:val="28"/>
        </w:rPr>
        <w:t>ордера</w:t>
      </w:r>
      <w:r w:rsidR="00497DD8">
        <w:rPr>
          <w:sz w:val="28"/>
          <w:szCs w:val="28"/>
        </w:rPr>
        <w:t>)</w:t>
      </w:r>
      <w:r w:rsidR="005B179A" w:rsidRPr="005B179A">
        <w:rPr>
          <w:sz w:val="28"/>
          <w:szCs w:val="28"/>
        </w:rPr>
        <w:t xml:space="preserve"> на право производства земляных работ осуществляется не менее чем за 5 дней до истечения срока действия ранее выданного </w:t>
      </w:r>
      <w:r w:rsidR="00497DD8">
        <w:rPr>
          <w:sz w:val="28"/>
          <w:szCs w:val="28"/>
        </w:rPr>
        <w:t>разрешения (</w:t>
      </w:r>
      <w:r w:rsidR="005B179A" w:rsidRPr="005B179A">
        <w:rPr>
          <w:sz w:val="28"/>
          <w:szCs w:val="28"/>
        </w:rPr>
        <w:t>ордера</w:t>
      </w:r>
      <w:r w:rsidR="00497DD8">
        <w:rPr>
          <w:sz w:val="28"/>
          <w:szCs w:val="28"/>
        </w:rPr>
        <w:t>).</w:t>
      </w:r>
    </w:p>
    <w:p w:rsidR="005B179A" w:rsidRPr="005B179A" w:rsidRDefault="00497DD8" w:rsidP="005B179A">
      <w:pPr>
        <w:pStyle w:val="ConsPlusNormal"/>
        <w:ind w:firstLine="540"/>
        <w:jc w:val="both"/>
        <w:rPr>
          <w:sz w:val="28"/>
          <w:szCs w:val="28"/>
        </w:rPr>
      </w:pPr>
      <w:r>
        <w:rPr>
          <w:sz w:val="28"/>
          <w:szCs w:val="28"/>
        </w:rPr>
        <w:t>2.11</w:t>
      </w:r>
      <w:r w:rsidR="00BF0A01">
        <w:rPr>
          <w:sz w:val="28"/>
          <w:szCs w:val="28"/>
        </w:rPr>
        <w:t>.1</w:t>
      </w:r>
      <w:r>
        <w:rPr>
          <w:sz w:val="28"/>
          <w:szCs w:val="28"/>
        </w:rPr>
        <w:t xml:space="preserve">. Подача Заявления на </w:t>
      </w:r>
      <w:r w:rsidR="00537621">
        <w:rPr>
          <w:sz w:val="28"/>
          <w:szCs w:val="28"/>
        </w:rPr>
        <w:t>продление</w:t>
      </w:r>
      <w:r w:rsidR="005B179A" w:rsidRPr="005B179A">
        <w:rPr>
          <w:sz w:val="28"/>
          <w:szCs w:val="28"/>
        </w:rPr>
        <w:t xml:space="preserve"> действия </w:t>
      </w:r>
      <w:r w:rsidR="00537621">
        <w:rPr>
          <w:sz w:val="28"/>
          <w:szCs w:val="28"/>
        </w:rPr>
        <w:t>разрешения (</w:t>
      </w:r>
      <w:r w:rsidR="005B179A" w:rsidRPr="005B179A">
        <w:rPr>
          <w:sz w:val="28"/>
          <w:szCs w:val="28"/>
        </w:rPr>
        <w:t>ордера</w:t>
      </w:r>
      <w:r w:rsidR="00537621">
        <w:rPr>
          <w:sz w:val="28"/>
          <w:szCs w:val="28"/>
        </w:rPr>
        <w:t>)</w:t>
      </w:r>
      <w:r w:rsidR="005B179A" w:rsidRPr="005B179A">
        <w:rPr>
          <w:sz w:val="28"/>
          <w:szCs w:val="28"/>
        </w:rPr>
        <w:t xml:space="preserve"> на право производства земляных работ позднее 5 дней до истечения срока действия ранее выданного </w:t>
      </w:r>
      <w:r w:rsidR="00537621">
        <w:rPr>
          <w:sz w:val="28"/>
          <w:szCs w:val="28"/>
        </w:rPr>
        <w:t>разрешения (</w:t>
      </w:r>
      <w:r w:rsidR="005B179A" w:rsidRPr="005B179A">
        <w:rPr>
          <w:sz w:val="28"/>
          <w:szCs w:val="28"/>
        </w:rPr>
        <w:t>ордера</w:t>
      </w:r>
      <w:r w:rsidR="00537621">
        <w:rPr>
          <w:sz w:val="28"/>
          <w:szCs w:val="28"/>
        </w:rPr>
        <w:t>)</w:t>
      </w:r>
      <w:r w:rsidR="005B179A" w:rsidRPr="005B179A">
        <w:rPr>
          <w:sz w:val="28"/>
          <w:szCs w:val="28"/>
        </w:rPr>
        <w:t xml:space="preserve"> не является основанием для </w:t>
      </w:r>
      <w:r w:rsidR="00537621">
        <w:rPr>
          <w:sz w:val="28"/>
          <w:szCs w:val="28"/>
        </w:rPr>
        <w:t>отказа Заявителю в предоставлении Муниципальной услуги.</w:t>
      </w:r>
    </w:p>
    <w:p w:rsidR="005B179A" w:rsidRPr="005B179A" w:rsidRDefault="00537621" w:rsidP="005B179A">
      <w:pPr>
        <w:pStyle w:val="ConsPlusNormal"/>
        <w:ind w:firstLine="540"/>
        <w:jc w:val="both"/>
        <w:rPr>
          <w:sz w:val="28"/>
          <w:szCs w:val="28"/>
        </w:rPr>
      </w:pPr>
      <w:r>
        <w:rPr>
          <w:sz w:val="28"/>
          <w:szCs w:val="28"/>
        </w:rPr>
        <w:t>2.12.  Продление разрешения (</w:t>
      </w:r>
      <w:r w:rsidR="005B179A" w:rsidRPr="005B179A">
        <w:rPr>
          <w:sz w:val="28"/>
          <w:szCs w:val="28"/>
        </w:rPr>
        <w:t>ордера</w:t>
      </w:r>
      <w:r>
        <w:rPr>
          <w:sz w:val="28"/>
          <w:szCs w:val="28"/>
        </w:rPr>
        <w:t>)</w:t>
      </w:r>
      <w:r w:rsidR="005B179A" w:rsidRPr="005B179A">
        <w:rPr>
          <w:sz w:val="28"/>
          <w:szCs w:val="28"/>
        </w:rPr>
        <w:t xml:space="preserve"> осуществляется не более двух раз.</w:t>
      </w:r>
    </w:p>
    <w:p w:rsidR="005B179A" w:rsidRPr="005B179A" w:rsidRDefault="005B179A" w:rsidP="005B179A">
      <w:pPr>
        <w:pStyle w:val="ConsPlusNormal"/>
        <w:ind w:firstLine="540"/>
        <w:jc w:val="both"/>
        <w:rPr>
          <w:sz w:val="28"/>
          <w:szCs w:val="28"/>
        </w:rPr>
      </w:pPr>
      <w:r w:rsidRPr="005B179A">
        <w:rPr>
          <w:sz w:val="28"/>
          <w:szCs w:val="28"/>
        </w:rPr>
        <w:t>В случае необходимости дальнейшего выпо</w:t>
      </w:r>
      <w:r w:rsidR="00537621">
        <w:rPr>
          <w:sz w:val="28"/>
          <w:szCs w:val="28"/>
        </w:rPr>
        <w:t>лнения земляных работ подают Заявление о выдаче нового разрешения (</w:t>
      </w:r>
      <w:r w:rsidRPr="005B179A">
        <w:rPr>
          <w:sz w:val="28"/>
          <w:szCs w:val="28"/>
        </w:rPr>
        <w:t>ордер</w:t>
      </w:r>
      <w:r w:rsidR="00537621">
        <w:rPr>
          <w:sz w:val="28"/>
          <w:szCs w:val="28"/>
        </w:rPr>
        <w:t>а)</w:t>
      </w:r>
      <w:r w:rsidRPr="005B179A">
        <w:rPr>
          <w:sz w:val="28"/>
          <w:szCs w:val="28"/>
        </w:rPr>
        <w:t xml:space="preserve"> на пр</w:t>
      </w:r>
      <w:r w:rsidR="00537621">
        <w:rPr>
          <w:sz w:val="28"/>
          <w:szCs w:val="28"/>
        </w:rPr>
        <w:t>аво производства земляных работ.</w:t>
      </w:r>
    </w:p>
    <w:p w:rsidR="005B179A" w:rsidRPr="005B179A" w:rsidRDefault="00537621" w:rsidP="005B179A">
      <w:pPr>
        <w:pStyle w:val="ConsPlusNormal"/>
        <w:ind w:firstLine="540"/>
        <w:jc w:val="both"/>
        <w:rPr>
          <w:sz w:val="28"/>
          <w:szCs w:val="28"/>
        </w:rPr>
      </w:pPr>
      <w:r>
        <w:rPr>
          <w:sz w:val="28"/>
          <w:szCs w:val="28"/>
        </w:rPr>
        <w:t>2.13</w:t>
      </w:r>
      <w:r w:rsidR="005B179A" w:rsidRPr="005B179A">
        <w:rPr>
          <w:sz w:val="28"/>
          <w:szCs w:val="28"/>
        </w:rPr>
        <w:t xml:space="preserve">. Подача Заявления на закрытие </w:t>
      </w:r>
      <w:r>
        <w:rPr>
          <w:sz w:val="28"/>
          <w:szCs w:val="28"/>
        </w:rPr>
        <w:t>разрешения (</w:t>
      </w:r>
      <w:r w:rsidR="005B179A" w:rsidRPr="005B179A">
        <w:rPr>
          <w:sz w:val="28"/>
          <w:szCs w:val="28"/>
        </w:rPr>
        <w:t>ордера</w:t>
      </w:r>
      <w:r>
        <w:rPr>
          <w:sz w:val="28"/>
          <w:szCs w:val="28"/>
        </w:rPr>
        <w:t>)</w:t>
      </w:r>
      <w:r w:rsidR="005B179A" w:rsidRPr="005B179A">
        <w:rPr>
          <w:sz w:val="28"/>
          <w:szCs w:val="28"/>
        </w:rPr>
        <w:t xml:space="preserve"> на право производства земляных работ осуществляется в течение 3 рабочих дней посл</w:t>
      </w:r>
      <w:r>
        <w:rPr>
          <w:sz w:val="28"/>
          <w:szCs w:val="28"/>
        </w:rPr>
        <w:t>е истечения срока действия</w:t>
      </w:r>
      <w:r w:rsidR="005B179A" w:rsidRPr="005B179A">
        <w:rPr>
          <w:sz w:val="28"/>
          <w:szCs w:val="28"/>
        </w:rPr>
        <w:t xml:space="preserve"> выданного </w:t>
      </w:r>
      <w:r>
        <w:rPr>
          <w:sz w:val="28"/>
          <w:szCs w:val="28"/>
        </w:rPr>
        <w:t>разрешения (</w:t>
      </w:r>
      <w:r w:rsidR="005B179A" w:rsidRPr="005B179A">
        <w:rPr>
          <w:sz w:val="28"/>
          <w:szCs w:val="28"/>
        </w:rPr>
        <w:t>ордера</w:t>
      </w:r>
      <w:r>
        <w:rPr>
          <w:sz w:val="28"/>
          <w:szCs w:val="28"/>
        </w:rPr>
        <w:t>)</w:t>
      </w:r>
      <w:r w:rsidR="005B179A" w:rsidRPr="005B179A">
        <w:rPr>
          <w:sz w:val="28"/>
          <w:szCs w:val="28"/>
        </w:rPr>
        <w:t>.</w:t>
      </w:r>
    </w:p>
    <w:p w:rsidR="002F751E" w:rsidRPr="00212409" w:rsidRDefault="005B179A" w:rsidP="005B179A">
      <w:pPr>
        <w:pStyle w:val="ConsPlusNormal"/>
        <w:ind w:firstLine="540"/>
        <w:jc w:val="both"/>
        <w:rPr>
          <w:sz w:val="28"/>
          <w:szCs w:val="28"/>
        </w:rPr>
      </w:pPr>
      <w:r w:rsidRPr="005B179A">
        <w:rPr>
          <w:sz w:val="28"/>
          <w:szCs w:val="28"/>
        </w:rPr>
        <w:t xml:space="preserve">Подача Заявления на закрытие </w:t>
      </w:r>
      <w:r w:rsidR="00537621">
        <w:rPr>
          <w:sz w:val="28"/>
          <w:szCs w:val="28"/>
        </w:rPr>
        <w:t>разрешения (</w:t>
      </w:r>
      <w:r w:rsidRPr="005B179A">
        <w:rPr>
          <w:sz w:val="28"/>
          <w:szCs w:val="28"/>
        </w:rPr>
        <w:t>ордера</w:t>
      </w:r>
      <w:r w:rsidR="00537621">
        <w:rPr>
          <w:sz w:val="28"/>
          <w:szCs w:val="28"/>
        </w:rPr>
        <w:t>)</w:t>
      </w:r>
      <w:r w:rsidRPr="005B179A">
        <w:rPr>
          <w:sz w:val="28"/>
          <w:szCs w:val="28"/>
        </w:rPr>
        <w:t xml:space="preserve">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2F751E" w:rsidRPr="00212409" w:rsidRDefault="00537621" w:rsidP="005D2775">
      <w:pPr>
        <w:pStyle w:val="ConsPlusNormal"/>
        <w:ind w:firstLine="540"/>
        <w:jc w:val="both"/>
        <w:rPr>
          <w:sz w:val="28"/>
          <w:szCs w:val="28"/>
        </w:rPr>
      </w:pPr>
      <w:r>
        <w:rPr>
          <w:sz w:val="28"/>
          <w:szCs w:val="28"/>
        </w:rPr>
        <w:t>2.14</w:t>
      </w:r>
      <w:r w:rsidR="005D2775">
        <w:rPr>
          <w:sz w:val="28"/>
          <w:szCs w:val="28"/>
        </w:rPr>
        <w:t>. Приостановление предоставления М</w:t>
      </w:r>
      <w:r w:rsidR="002F751E" w:rsidRPr="00212409">
        <w:rPr>
          <w:sz w:val="28"/>
          <w:szCs w:val="28"/>
        </w:rPr>
        <w:t>униципальной услуги законодательством Российской Федерации не предусмотрено.</w:t>
      </w:r>
    </w:p>
    <w:p w:rsidR="00386234" w:rsidRDefault="004E06BC" w:rsidP="009B230B">
      <w:pPr>
        <w:pStyle w:val="ConsPlusNormal"/>
        <w:ind w:firstLine="540"/>
        <w:jc w:val="both"/>
        <w:rPr>
          <w:sz w:val="28"/>
          <w:szCs w:val="28"/>
        </w:rPr>
      </w:pPr>
      <w:r>
        <w:rPr>
          <w:sz w:val="28"/>
          <w:szCs w:val="28"/>
        </w:rPr>
        <w:t>2.15</w:t>
      </w:r>
      <w:r w:rsidR="005D2775">
        <w:rPr>
          <w:sz w:val="28"/>
          <w:szCs w:val="28"/>
        </w:rPr>
        <w:t xml:space="preserve">. </w:t>
      </w:r>
      <w:r w:rsidR="002F751E" w:rsidRPr="00212409">
        <w:rPr>
          <w:sz w:val="28"/>
          <w:szCs w:val="28"/>
        </w:rPr>
        <w:t>Срок выдачи документов, являющи</w:t>
      </w:r>
      <w:r w:rsidR="005D2775">
        <w:rPr>
          <w:sz w:val="28"/>
          <w:szCs w:val="28"/>
        </w:rPr>
        <w:t>хся результатом предоставления М</w:t>
      </w:r>
      <w:r w:rsidR="002F751E" w:rsidRPr="00212409">
        <w:rPr>
          <w:sz w:val="28"/>
          <w:szCs w:val="28"/>
        </w:rPr>
        <w:t>униципальной услуги,</w:t>
      </w:r>
      <w:r w:rsidR="00386234">
        <w:rPr>
          <w:sz w:val="28"/>
          <w:szCs w:val="28"/>
        </w:rPr>
        <w:t xml:space="preserve"> составляет:</w:t>
      </w:r>
    </w:p>
    <w:p w:rsidR="00386234" w:rsidRDefault="004E06BC" w:rsidP="009B230B">
      <w:pPr>
        <w:pStyle w:val="ConsPlusNormal"/>
        <w:ind w:firstLine="540"/>
        <w:jc w:val="both"/>
        <w:rPr>
          <w:sz w:val="28"/>
          <w:szCs w:val="28"/>
        </w:rPr>
      </w:pPr>
      <w:r>
        <w:rPr>
          <w:sz w:val="28"/>
          <w:szCs w:val="28"/>
        </w:rPr>
        <w:t>2.15</w:t>
      </w:r>
      <w:r w:rsidR="00386234">
        <w:rPr>
          <w:sz w:val="28"/>
          <w:szCs w:val="28"/>
        </w:rPr>
        <w:t>.1. при получении на личном приеме в Отделе – в день обращения Заявителя за получением результата Муниципальной услуги</w:t>
      </w:r>
      <w:r>
        <w:rPr>
          <w:sz w:val="28"/>
          <w:szCs w:val="28"/>
        </w:rPr>
        <w:t xml:space="preserve"> в Отдел</w:t>
      </w:r>
      <w:r w:rsidR="00386234">
        <w:rPr>
          <w:sz w:val="28"/>
          <w:szCs w:val="28"/>
        </w:rPr>
        <w:t>;</w:t>
      </w:r>
    </w:p>
    <w:p w:rsidR="00450FB8" w:rsidRDefault="004E06BC" w:rsidP="009B230B">
      <w:pPr>
        <w:pStyle w:val="ConsPlusNormal"/>
        <w:ind w:firstLine="540"/>
        <w:jc w:val="both"/>
        <w:rPr>
          <w:sz w:val="28"/>
          <w:szCs w:val="28"/>
        </w:rPr>
      </w:pPr>
      <w:r>
        <w:rPr>
          <w:sz w:val="28"/>
          <w:szCs w:val="28"/>
        </w:rPr>
        <w:t>2.15</w:t>
      </w:r>
      <w:r w:rsidR="00386234">
        <w:rPr>
          <w:sz w:val="28"/>
          <w:szCs w:val="28"/>
        </w:rPr>
        <w:t>.2. через МБУ «МФЦ» - срок передачи результата предоставления Муниципальной услуги в МБУ «МФЦ» определяется</w:t>
      </w:r>
      <w:r w:rsidR="00450FB8">
        <w:rPr>
          <w:sz w:val="28"/>
          <w:szCs w:val="28"/>
        </w:rPr>
        <w:t xml:space="preserve"> соглашением о взаимодействии, заключенным между МБУ «МФЦ» и Администрацией;</w:t>
      </w:r>
    </w:p>
    <w:p w:rsidR="00B34FA9" w:rsidRDefault="004E06BC" w:rsidP="009B230B">
      <w:pPr>
        <w:pStyle w:val="ConsPlusNormal"/>
        <w:ind w:firstLine="540"/>
        <w:jc w:val="both"/>
        <w:rPr>
          <w:sz w:val="28"/>
          <w:szCs w:val="28"/>
        </w:rPr>
      </w:pPr>
      <w:r>
        <w:rPr>
          <w:sz w:val="28"/>
          <w:szCs w:val="28"/>
        </w:rPr>
        <w:t>2.15</w:t>
      </w:r>
      <w:r w:rsidR="00450FB8">
        <w:rPr>
          <w:sz w:val="28"/>
          <w:szCs w:val="28"/>
        </w:rPr>
        <w:t xml:space="preserve">.3. в электронной форме – один рабочий день с момента </w:t>
      </w:r>
      <w:r w:rsidR="006A224B">
        <w:rPr>
          <w:sz w:val="28"/>
          <w:szCs w:val="28"/>
        </w:rPr>
        <w:t>подписания</w:t>
      </w:r>
      <w:r w:rsidR="00B34FA9" w:rsidRPr="00B34FA9">
        <w:rPr>
          <w:sz w:val="28"/>
          <w:szCs w:val="28"/>
        </w:rPr>
        <w:t xml:space="preserve">в соответствии с пунктом </w:t>
      </w:r>
      <w:r w:rsidR="004F5719" w:rsidRPr="004F5719">
        <w:rPr>
          <w:sz w:val="28"/>
          <w:szCs w:val="28"/>
        </w:rPr>
        <w:t>3.5.9</w:t>
      </w:r>
      <w:r w:rsidR="00E20E85" w:rsidRPr="004F5719">
        <w:rPr>
          <w:sz w:val="28"/>
          <w:szCs w:val="28"/>
        </w:rPr>
        <w:t>.</w:t>
      </w:r>
      <w:r w:rsidR="00B34FA9">
        <w:rPr>
          <w:sz w:val="28"/>
          <w:szCs w:val="28"/>
        </w:rPr>
        <w:t>настоящего А</w:t>
      </w:r>
      <w:r w:rsidR="00B34FA9" w:rsidRPr="00B34FA9">
        <w:rPr>
          <w:sz w:val="28"/>
          <w:szCs w:val="28"/>
        </w:rPr>
        <w:t>дминистративного регламента</w:t>
      </w:r>
      <w:r w:rsidR="00B34FA9">
        <w:rPr>
          <w:sz w:val="28"/>
          <w:szCs w:val="28"/>
        </w:rPr>
        <w:t>;</w:t>
      </w:r>
    </w:p>
    <w:p w:rsidR="002F751E" w:rsidRDefault="004E06BC" w:rsidP="009B230B">
      <w:pPr>
        <w:pStyle w:val="ConsPlusNormal"/>
        <w:ind w:firstLine="540"/>
        <w:jc w:val="both"/>
        <w:rPr>
          <w:sz w:val="28"/>
          <w:szCs w:val="28"/>
        </w:rPr>
      </w:pPr>
      <w:r>
        <w:rPr>
          <w:sz w:val="28"/>
          <w:szCs w:val="28"/>
        </w:rPr>
        <w:t>2.15</w:t>
      </w:r>
      <w:r w:rsidR="00942DBE">
        <w:rPr>
          <w:sz w:val="28"/>
          <w:szCs w:val="28"/>
        </w:rPr>
        <w:t xml:space="preserve">.4. </w:t>
      </w:r>
      <w:r w:rsidR="009D0AA8">
        <w:rPr>
          <w:sz w:val="28"/>
          <w:szCs w:val="28"/>
        </w:rPr>
        <w:t xml:space="preserve">посредством почтового отправления - </w:t>
      </w:r>
      <w:r w:rsidR="002F751E" w:rsidRPr="00212409">
        <w:rPr>
          <w:sz w:val="28"/>
          <w:szCs w:val="28"/>
        </w:rPr>
        <w:t xml:space="preserve">3 рабочих дня со дня </w:t>
      </w:r>
      <w:r w:rsidR="006A224B">
        <w:rPr>
          <w:sz w:val="28"/>
          <w:szCs w:val="28"/>
        </w:rPr>
        <w:t>подписания</w:t>
      </w:r>
      <w:r w:rsidR="002F751E" w:rsidRPr="00212409">
        <w:rPr>
          <w:sz w:val="28"/>
          <w:szCs w:val="28"/>
        </w:rPr>
        <w:t xml:space="preserve"> в соответствии с пунктом </w:t>
      </w:r>
      <w:r w:rsidR="004F5719" w:rsidRPr="004F5719">
        <w:rPr>
          <w:sz w:val="28"/>
          <w:szCs w:val="28"/>
        </w:rPr>
        <w:t>3.5.9</w:t>
      </w:r>
      <w:r w:rsidR="00E20E85" w:rsidRPr="004F5719">
        <w:rPr>
          <w:sz w:val="28"/>
          <w:szCs w:val="28"/>
        </w:rPr>
        <w:t>.</w:t>
      </w:r>
      <w:r w:rsidR="009D0AA8">
        <w:rPr>
          <w:sz w:val="28"/>
          <w:szCs w:val="28"/>
        </w:rPr>
        <w:t>настоящего А</w:t>
      </w:r>
      <w:r w:rsidR="002F751E" w:rsidRPr="00212409">
        <w:rPr>
          <w:sz w:val="28"/>
          <w:szCs w:val="28"/>
        </w:rPr>
        <w:t>дминистративного регламента.</w:t>
      </w:r>
    </w:p>
    <w:p w:rsidR="009D0AA8" w:rsidRPr="00212409" w:rsidRDefault="009D0AA8" w:rsidP="009B230B">
      <w:pPr>
        <w:pStyle w:val="ConsPlusNormal"/>
        <w:ind w:firstLine="540"/>
        <w:jc w:val="both"/>
        <w:rPr>
          <w:sz w:val="28"/>
          <w:szCs w:val="28"/>
        </w:rPr>
      </w:pPr>
    </w:p>
    <w:p w:rsidR="009D0AA8" w:rsidRPr="00246D2E" w:rsidRDefault="009D0AA8" w:rsidP="009D0AA8">
      <w:pPr>
        <w:pStyle w:val="80"/>
        <w:shd w:val="clear" w:color="auto" w:fill="auto"/>
        <w:spacing w:after="304"/>
        <w:ind w:left="20" w:right="20" w:firstLine="680"/>
        <w:rPr>
          <w:b/>
          <w:sz w:val="28"/>
          <w:szCs w:val="28"/>
        </w:rPr>
      </w:pPr>
      <w:r w:rsidRPr="00246D2E">
        <w:rPr>
          <w:b/>
          <w:sz w:val="28"/>
          <w:szCs w:val="28"/>
        </w:rPr>
        <w:t>Нормативные правовые акты,</w:t>
      </w:r>
      <w:r>
        <w:rPr>
          <w:b/>
          <w:sz w:val="28"/>
          <w:szCs w:val="28"/>
        </w:rPr>
        <w:t xml:space="preserve"> регулирующие предоставление </w:t>
      </w:r>
      <w:r w:rsidRPr="00246D2E">
        <w:rPr>
          <w:b/>
          <w:sz w:val="28"/>
          <w:szCs w:val="28"/>
        </w:rPr>
        <w:t>муници</w:t>
      </w:r>
      <w:r>
        <w:rPr>
          <w:b/>
          <w:sz w:val="28"/>
          <w:szCs w:val="28"/>
        </w:rPr>
        <w:t xml:space="preserve">пальной </w:t>
      </w:r>
      <w:r w:rsidRPr="00246D2E">
        <w:rPr>
          <w:b/>
          <w:sz w:val="28"/>
          <w:szCs w:val="28"/>
        </w:rPr>
        <w:t>услуги</w:t>
      </w:r>
    </w:p>
    <w:p w:rsidR="009D0AA8" w:rsidRDefault="0055475B" w:rsidP="009B230B">
      <w:pPr>
        <w:pStyle w:val="ConsPlusNormal"/>
        <w:ind w:firstLine="540"/>
        <w:jc w:val="both"/>
        <w:rPr>
          <w:color w:val="000000"/>
          <w:sz w:val="28"/>
          <w:szCs w:val="28"/>
        </w:rPr>
      </w:pPr>
      <w:r>
        <w:rPr>
          <w:sz w:val="28"/>
          <w:szCs w:val="28"/>
        </w:rPr>
        <w:lastRenderedPageBreak/>
        <w:t>2.16</w:t>
      </w:r>
      <w:r w:rsidR="009D0AA8">
        <w:rPr>
          <w:sz w:val="28"/>
          <w:szCs w:val="28"/>
        </w:rPr>
        <w:t xml:space="preserve">. </w:t>
      </w:r>
      <w:r w:rsidR="009D0AA8" w:rsidRPr="009D0AA8">
        <w:rPr>
          <w:color w:val="000000"/>
          <w:sz w:val="28"/>
          <w:szCs w:val="28"/>
        </w:rPr>
        <w:t>Перечень нормативных правовых актов, регулирующих предоставление Муниципальной услуги:</w:t>
      </w:r>
    </w:p>
    <w:p w:rsidR="00BB1D06" w:rsidRDefault="00BB1D06" w:rsidP="00BB1D06">
      <w:pPr>
        <w:pStyle w:val="ConsPlusNormal"/>
        <w:ind w:firstLine="540"/>
        <w:jc w:val="both"/>
        <w:rPr>
          <w:color w:val="000000"/>
          <w:sz w:val="28"/>
          <w:szCs w:val="28"/>
        </w:rPr>
      </w:pPr>
      <w:r>
        <w:rPr>
          <w:color w:val="000000"/>
          <w:sz w:val="28"/>
          <w:szCs w:val="28"/>
        </w:rPr>
        <w:t>-</w:t>
      </w:r>
      <w:r w:rsidRPr="00BB1D06">
        <w:rPr>
          <w:color w:val="000000"/>
          <w:sz w:val="28"/>
          <w:szCs w:val="28"/>
        </w:rPr>
        <w:t xml:space="preserve"> Ко</w:t>
      </w:r>
      <w:r>
        <w:rPr>
          <w:color w:val="000000"/>
          <w:sz w:val="28"/>
          <w:szCs w:val="28"/>
        </w:rPr>
        <w:t xml:space="preserve">нституция Российской Федерации (Официальный интернет-портал </w:t>
      </w:r>
      <w:r w:rsidRPr="00BB1D06">
        <w:rPr>
          <w:color w:val="000000"/>
          <w:sz w:val="28"/>
          <w:szCs w:val="28"/>
        </w:rPr>
        <w:t>правовой информации http</w:t>
      </w:r>
      <w:r>
        <w:rPr>
          <w:color w:val="000000"/>
          <w:sz w:val="28"/>
          <w:szCs w:val="28"/>
        </w:rPr>
        <w:t>://www.pravo.gov.ru, 04.07.2020);</w:t>
      </w:r>
    </w:p>
    <w:p w:rsidR="00BB1D06" w:rsidRPr="00BB1D06" w:rsidRDefault="00BB1D06" w:rsidP="00BB1D06">
      <w:pPr>
        <w:pStyle w:val="ConsPlusNormal"/>
        <w:ind w:firstLine="540"/>
        <w:jc w:val="both"/>
        <w:rPr>
          <w:color w:val="000000"/>
          <w:sz w:val="28"/>
          <w:szCs w:val="28"/>
        </w:rPr>
      </w:pPr>
      <w:r>
        <w:rPr>
          <w:color w:val="000000"/>
          <w:sz w:val="28"/>
          <w:szCs w:val="28"/>
        </w:rPr>
        <w:t xml:space="preserve">- </w:t>
      </w:r>
      <w:r w:rsidRPr="00BB1D06">
        <w:rPr>
          <w:color w:val="000000"/>
          <w:sz w:val="28"/>
          <w:szCs w:val="28"/>
        </w:rPr>
        <w:t>Градостроительный кодекс Российской Федерации</w:t>
      </w:r>
      <w:r w:rsidR="00D7273C">
        <w:rPr>
          <w:color w:val="000000"/>
          <w:sz w:val="28"/>
          <w:szCs w:val="28"/>
        </w:rPr>
        <w:t xml:space="preserve"> («Собрание законодательства Российской Федерации, 03.01.2005, №1 (часть 1), ст. 16);</w:t>
      </w:r>
    </w:p>
    <w:p w:rsidR="00D7273C" w:rsidRDefault="00D7273C" w:rsidP="00BB1D06">
      <w:pPr>
        <w:pStyle w:val="ConsPlusNormal"/>
        <w:ind w:firstLine="540"/>
        <w:jc w:val="both"/>
        <w:rPr>
          <w:color w:val="000000"/>
          <w:sz w:val="28"/>
          <w:szCs w:val="28"/>
        </w:rPr>
      </w:pPr>
      <w:r>
        <w:rPr>
          <w:color w:val="000000"/>
          <w:sz w:val="28"/>
          <w:szCs w:val="28"/>
        </w:rPr>
        <w:t xml:space="preserve">- </w:t>
      </w:r>
      <w:r w:rsidR="00BB1D06" w:rsidRPr="00BB1D06">
        <w:rPr>
          <w:color w:val="000000"/>
          <w:sz w:val="28"/>
          <w:szCs w:val="28"/>
        </w:rPr>
        <w:t xml:space="preserve">Кодекс Российской Федерации об административных правонарушениях </w:t>
      </w:r>
      <w:r>
        <w:rPr>
          <w:color w:val="000000"/>
          <w:sz w:val="28"/>
          <w:szCs w:val="28"/>
        </w:rPr>
        <w:t>(«Собрание законодательства Российской Федерации»</w:t>
      </w:r>
      <w:r w:rsidRPr="00D7273C">
        <w:rPr>
          <w:color w:val="000000"/>
          <w:sz w:val="28"/>
          <w:szCs w:val="28"/>
        </w:rPr>
        <w:t>, 07.0</w:t>
      </w:r>
      <w:r>
        <w:rPr>
          <w:color w:val="000000"/>
          <w:sz w:val="28"/>
          <w:szCs w:val="28"/>
        </w:rPr>
        <w:t>1.2002, №1 (ч. 1), ст. 1);</w:t>
      </w:r>
    </w:p>
    <w:p w:rsidR="00D7273C" w:rsidRDefault="00D7273C" w:rsidP="00BB1D06">
      <w:pPr>
        <w:pStyle w:val="ConsPlusNormal"/>
        <w:ind w:firstLine="540"/>
        <w:jc w:val="both"/>
        <w:rPr>
          <w:color w:val="000000"/>
          <w:sz w:val="28"/>
          <w:szCs w:val="28"/>
        </w:rPr>
      </w:pPr>
      <w:r w:rsidRPr="00D7273C">
        <w:rPr>
          <w:color w:val="000000"/>
          <w:sz w:val="28"/>
          <w:szCs w:val="28"/>
        </w:rPr>
        <w:t>- Федеральный закон от 06.04.2011г. № 63-ФЗ «Об электронной подписи» («Собрание законодательства Российской Федерации», 11.04.2011, № 15, ст. 2036);</w:t>
      </w:r>
    </w:p>
    <w:p w:rsidR="00D7273C" w:rsidRDefault="00D7273C" w:rsidP="00BB1D06">
      <w:pPr>
        <w:pStyle w:val="ConsPlusNormal"/>
        <w:ind w:firstLine="540"/>
        <w:jc w:val="both"/>
        <w:rPr>
          <w:color w:val="000000"/>
          <w:sz w:val="28"/>
          <w:szCs w:val="28"/>
        </w:rPr>
      </w:pPr>
      <w:r w:rsidRPr="00D7273C">
        <w:rPr>
          <w:color w:val="000000"/>
          <w:sz w:val="28"/>
          <w:szCs w:val="28"/>
        </w:rPr>
        <w:t>- Федеральным законом от 27.07.2010 №210-ФЗ «Об организации предоставления государственных и муниципальных услуг» («Собрание законодательства Российской Федерации», 02.08.2010, №31, ст. 4179);</w:t>
      </w:r>
    </w:p>
    <w:p w:rsidR="00D7273C" w:rsidRDefault="00D7273C" w:rsidP="00BB1D06">
      <w:pPr>
        <w:pStyle w:val="ConsPlusNormal"/>
        <w:ind w:firstLine="540"/>
        <w:jc w:val="both"/>
        <w:rPr>
          <w:color w:val="000000"/>
          <w:sz w:val="28"/>
          <w:szCs w:val="28"/>
        </w:rPr>
      </w:pPr>
      <w:r w:rsidRPr="00D7273C">
        <w:rPr>
          <w:color w:val="000000"/>
          <w:sz w:val="28"/>
          <w:szCs w:val="28"/>
        </w:rPr>
        <w:t>-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06.10.2003, №40, ст. 3822);</w:t>
      </w:r>
    </w:p>
    <w:p w:rsidR="00D7273C" w:rsidRDefault="00D7273C" w:rsidP="00BB1D06">
      <w:pPr>
        <w:pStyle w:val="ConsPlusNormal"/>
        <w:ind w:firstLine="540"/>
        <w:jc w:val="both"/>
        <w:rPr>
          <w:color w:val="000000"/>
          <w:sz w:val="28"/>
          <w:szCs w:val="28"/>
        </w:rPr>
      </w:pPr>
      <w:r w:rsidRPr="00D7273C">
        <w:rPr>
          <w:color w:val="000000"/>
          <w:sz w:val="28"/>
          <w:szCs w:val="28"/>
        </w:rPr>
        <w:t>- Федеральный закон от 27.07.2006г. № 152-ФЗ «О персональных данных» («Собрание законодательства Российской Федерации», 31.07.2006, № 31 (1 ч.), ст. 3451);</w:t>
      </w:r>
    </w:p>
    <w:p w:rsidR="00D7273C" w:rsidRDefault="00D7273C" w:rsidP="00BB1D06">
      <w:pPr>
        <w:pStyle w:val="ConsPlusNormal"/>
        <w:ind w:firstLine="540"/>
        <w:jc w:val="both"/>
        <w:rPr>
          <w:color w:val="000000"/>
          <w:sz w:val="28"/>
          <w:szCs w:val="28"/>
        </w:rPr>
      </w:pPr>
      <w:r w:rsidRPr="00D7273C">
        <w:rPr>
          <w:color w:val="000000"/>
          <w:sz w:val="28"/>
          <w:szCs w:val="28"/>
        </w:rPr>
        <w:t>- Постановление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11.04.2016, № 15, ст. 2084);</w:t>
      </w:r>
    </w:p>
    <w:p w:rsidR="00BB1D06" w:rsidRPr="00BB1D06" w:rsidRDefault="00855105" w:rsidP="00BB1D06">
      <w:pPr>
        <w:pStyle w:val="ConsPlusNormal"/>
        <w:ind w:firstLine="540"/>
        <w:jc w:val="both"/>
        <w:rPr>
          <w:color w:val="000000"/>
          <w:sz w:val="28"/>
          <w:szCs w:val="28"/>
        </w:rPr>
      </w:pPr>
      <w:proofErr w:type="gramStart"/>
      <w:r>
        <w:rPr>
          <w:color w:val="000000"/>
          <w:sz w:val="28"/>
          <w:szCs w:val="28"/>
        </w:rPr>
        <w:t xml:space="preserve">- </w:t>
      </w:r>
      <w:r w:rsidR="00BB1D06" w:rsidRPr="00BB1D06">
        <w:rPr>
          <w:color w:val="000000"/>
          <w:sz w:val="28"/>
          <w:szCs w:val="28"/>
        </w:rPr>
        <w:t>Постановление Правительства Росси</w:t>
      </w:r>
      <w:r>
        <w:rPr>
          <w:color w:val="000000"/>
          <w:sz w:val="28"/>
          <w:szCs w:val="28"/>
        </w:rPr>
        <w:t>йской Федерации от 18.03.2015 №250 «</w:t>
      </w:r>
      <w:r w:rsidRPr="00855105">
        <w:rPr>
          <w:color w:val="000000"/>
          <w:sz w:val="28"/>
          <w:szCs w:val="28"/>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855105">
        <w:rPr>
          <w:color w:val="000000"/>
          <w:sz w:val="28"/>
          <w:szCs w:val="28"/>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55105">
        <w:rPr>
          <w:color w:val="000000"/>
          <w:sz w:val="28"/>
          <w:szCs w:val="28"/>
        </w:rPr>
        <w:t>заверение выписок</w:t>
      </w:r>
      <w:proofErr w:type="gramEnd"/>
      <w:r w:rsidRPr="00855105">
        <w:rPr>
          <w:color w:val="000000"/>
          <w:sz w:val="28"/>
          <w:szCs w:val="28"/>
        </w:rPr>
        <w:t xml:space="preserve"> из </w:t>
      </w:r>
      <w:r>
        <w:rPr>
          <w:color w:val="000000"/>
          <w:sz w:val="28"/>
          <w:szCs w:val="28"/>
        </w:rPr>
        <w:t>указанных информационных систем» (</w:t>
      </w:r>
      <w:r w:rsidRPr="00855105">
        <w:rPr>
          <w:color w:val="000000"/>
          <w:sz w:val="28"/>
          <w:szCs w:val="28"/>
        </w:rPr>
        <w:t>Официальный интернет-портал правовой информации http://www.pravo.gov.ru, 25.03.2015</w:t>
      </w:r>
      <w:r>
        <w:rPr>
          <w:color w:val="000000"/>
          <w:sz w:val="28"/>
          <w:szCs w:val="28"/>
        </w:rPr>
        <w:t>);</w:t>
      </w:r>
    </w:p>
    <w:p w:rsidR="00BB1D06" w:rsidRPr="00BB1D06" w:rsidRDefault="00855105" w:rsidP="00BB1D06">
      <w:pPr>
        <w:pStyle w:val="ConsPlusNormal"/>
        <w:ind w:firstLine="540"/>
        <w:jc w:val="both"/>
        <w:rPr>
          <w:color w:val="000000"/>
          <w:sz w:val="28"/>
          <w:szCs w:val="28"/>
        </w:rPr>
      </w:pPr>
      <w:r>
        <w:rPr>
          <w:color w:val="000000"/>
          <w:sz w:val="28"/>
          <w:szCs w:val="28"/>
        </w:rPr>
        <w:t xml:space="preserve">- </w:t>
      </w:r>
      <w:r w:rsidR="00BB1D06" w:rsidRPr="00BB1D06">
        <w:rPr>
          <w:color w:val="000000"/>
          <w:sz w:val="28"/>
          <w:szCs w:val="28"/>
        </w:rPr>
        <w:t>Постановление Правительства Р</w:t>
      </w:r>
      <w:r>
        <w:rPr>
          <w:color w:val="000000"/>
          <w:sz w:val="28"/>
          <w:szCs w:val="28"/>
        </w:rPr>
        <w:t xml:space="preserve">оссийской </w:t>
      </w:r>
      <w:r w:rsidR="00BB1D06" w:rsidRPr="00BB1D06">
        <w:rPr>
          <w:color w:val="000000"/>
          <w:sz w:val="28"/>
          <w:szCs w:val="28"/>
        </w:rPr>
        <w:t>Ф</w:t>
      </w:r>
      <w:r>
        <w:rPr>
          <w:color w:val="000000"/>
          <w:sz w:val="28"/>
          <w:szCs w:val="28"/>
        </w:rPr>
        <w:t>едерации от 03.12.2014 №1300 «</w:t>
      </w:r>
      <w:r w:rsidRPr="00855105">
        <w:rPr>
          <w:color w:val="000000"/>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color w:val="000000"/>
          <w:sz w:val="28"/>
          <w:szCs w:val="28"/>
        </w:rPr>
        <w:t>» («</w:t>
      </w:r>
      <w:r w:rsidRPr="00855105">
        <w:rPr>
          <w:color w:val="000000"/>
          <w:sz w:val="28"/>
          <w:szCs w:val="28"/>
        </w:rPr>
        <w:t>Собрание законодательства Р</w:t>
      </w:r>
      <w:r>
        <w:rPr>
          <w:color w:val="000000"/>
          <w:sz w:val="28"/>
          <w:szCs w:val="28"/>
        </w:rPr>
        <w:t xml:space="preserve">оссийской </w:t>
      </w:r>
      <w:r w:rsidRPr="00855105">
        <w:rPr>
          <w:color w:val="000000"/>
          <w:sz w:val="28"/>
          <w:szCs w:val="28"/>
        </w:rPr>
        <w:t>Ф</w:t>
      </w:r>
      <w:r>
        <w:rPr>
          <w:color w:val="000000"/>
          <w:sz w:val="28"/>
          <w:szCs w:val="28"/>
        </w:rPr>
        <w:t>едерации», 15.12.2014, №50, ст. 7089);</w:t>
      </w:r>
    </w:p>
    <w:p w:rsidR="00367EEF" w:rsidRDefault="00367EEF" w:rsidP="00BB1D06">
      <w:pPr>
        <w:pStyle w:val="ConsPlusNormal"/>
        <w:ind w:firstLine="540"/>
        <w:jc w:val="both"/>
        <w:rPr>
          <w:color w:val="000000"/>
          <w:sz w:val="28"/>
          <w:szCs w:val="28"/>
        </w:rPr>
      </w:pPr>
      <w:r>
        <w:rPr>
          <w:color w:val="000000"/>
          <w:sz w:val="28"/>
          <w:szCs w:val="28"/>
        </w:rPr>
        <w:t xml:space="preserve">- </w:t>
      </w:r>
      <w:r w:rsidRPr="00367EEF">
        <w:rPr>
          <w:color w:val="000000"/>
          <w:sz w:val="28"/>
          <w:szCs w:val="28"/>
        </w:rPr>
        <w:t>Постановление Правительства РФ от 25.01.2013 № 33 «Об использовании простой электронной подписи при оказании государственных и муниципальных услуг» (</w:t>
      </w:r>
      <w:r w:rsidR="0053422C">
        <w:rPr>
          <w:color w:val="000000"/>
          <w:sz w:val="28"/>
          <w:szCs w:val="28"/>
        </w:rPr>
        <w:t>«</w:t>
      </w:r>
      <w:r w:rsidRPr="00367EEF">
        <w:rPr>
          <w:color w:val="000000"/>
          <w:sz w:val="28"/>
          <w:szCs w:val="28"/>
        </w:rPr>
        <w:t>Собрание законодательства Российской Федерации</w:t>
      </w:r>
      <w:r w:rsidR="0053422C">
        <w:rPr>
          <w:color w:val="000000"/>
          <w:sz w:val="28"/>
          <w:szCs w:val="28"/>
        </w:rPr>
        <w:t>»</w:t>
      </w:r>
      <w:r w:rsidRPr="00367EEF">
        <w:rPr>
          <w:color w:val="000000"/>
          <w:sz w:val="28"/>
          <w:szCs w:val="28"/>
        </w:rPr>
        <w:t xml:space="preserve">, 04.02.2013, № 5, ст. </w:t>
      </w:r>
      <w:r w:rsidRPr="00367EEF">
        <w:rPr>
          <w:color w:val="000000"/>
          <w:sz w:val="28"/>
          <w:szCs w:val="28"/>
        </w:rPr>
        <w:lastRenderedPageBreak/>
        <w:t>377);</w:t>
      </w:r>
    </w:p>
    <w:p w:rsidR="00BB1D06" w:rsidRPr="00BB1D06" w:rsidRDefault="00367EEF" w:rsidP="00BB1D06">
      <w:pPr>
        <w:pStyle w:val="ConsPlusNormal"/>
        <w:ind w:firstLine="540"/>
        <w:jc w:val="both"/>
        <w:rPr>
          <w:color w:val="000000"/>
          <w:sz w:val="28"/>
          <w:szCs w:val="28"/>
        </w:rPr>
      </w:pPr>
      <w:r>
        <w:rPr>
          <w:color w:val="000000"/>
          <w:sz w:val="28"/>
          <w:szCs w:val="28"/>
        </w:rPr>
        <w:t xml:space="preserve">- </w:t>
      </w:r>
      <w:r w:rsidR="00BB1D06" w:rsidRPr="00BB1D06">
        <w:rPr>
          <w:color w:val="000000"/>
          <w:sz w:val="28"/>
          <w:szCs w:val="28"/>
        </w:rPr>
        <w:t>Постановление Правительства Росси</w:t>
      </w:r>
      <w:r>
        <w:rPr>
          <w:color w:val="000000"/>
          <w:sz w:val="28"/>
          <w:szCs w:val="28"/>
        </w:rPr>
        <w:t>йской Федерации от 22.12.2012 №</w:t>
      </w:r>
      <w:r w:rsidR="0053422C">
        <w:rPr>
          <w:color w:val="000000"/>
          <w:sz w:val="28"/>
          <w:szCs w:val="28"/>
        </w:rPr>
        <w:t>1376 «</w:t>
      </w:r>
      <w:r w:rsidR="00BB1D06" w:rsidRPr="00BB1D06">
        <w:rPr>
          <w:color w:val="000000"/>
          <w:sz w:val="28"/>
          <w:szCs w:val="28"/>
        </w:rPr>
        <w:t>Об утверждении Правил организации деятельности многофункциональных центров предоставления госуда</w:t>
      </w:r>
      <w:r w:rsidR="0053422C">
        <w:rPr>
          <w:color w:val="000000"/>
          <w:sz w:val="28"/>
          <w:szCs w:val="28"/>
        </w:rPr>
        <w:t>рственных и муниципальных услуг</w:t>
      </w:r>
      <w:proofErr w:type="gramStart"/>
      <w:r w:rsidR="0053422C">
        <w:rPr>
          <w:color w:val="000000"/>
          <w:sz w:val="28"/>
          <w:szCs w:val="28"/>
        </w:rPr>
        <w:t>»</w:t>
      </w:r>
      <w:r w:rsidR="0053422C">
        <w:t>(</w:t>
      </w:r>
      <w:proofErr w:type="gramEnd"/>
      <w:r w:rsidR="0053422C">
        <w:rPr>
          <w:color w:val="000000"/>
          <w:sz w:val="28"/>
          <w:szCs w:val="28"/>
        </w:rPr>
        <w:t>«Собрание законодательства Российской Федерации», 31.12.2012, №</w:t>
      </w:r>
      <w:r w:rsidRPr="00367EEF">
        <w:rPr>
          <w:color w:val="000000"/>
          <w:sz w:val="28"/>
          <w:szCs w:val="28"/>
        </w:rPr>
        <w:t>53 (ч. 2), ст. 7932.</w:t>
      </w:r>
      <w:r w:rsidR="0053422C">
        <w:rPr>
          <w:color w:val="000000"/>
          <w:sz w:val="28"/>
          <w:szCs w:val="28"/>
        </w:rPr>
        <w:t>)</w:t>
      </w:r>
    </w:p>
    <w:p w:rsidR="0053422C" w:rsidRDefault="0053422C" w:rsidP="00BB1D06">
      <w:pPr>
        <w:pStyle w:val="ConsPlusNormal"/>
        <w:ind w:firstLine="540"/>
        <w:jc w:val="both"/>
        <w:rPr>
          <w:color w:val="000000"/>
          <w:sz w:val="28"/>
          <w:szCs w:val="28"/>
        </w:rPr>
      </w:pPr>
      <w:r>
        <w:rPr>
          <w:color w:val="000000"/>
          <w:sz w:val="28"/>
          <w:szCs w:val="28"/>
        </w:rPr>
        <w:t xml:space="preserve">- </w:t>
      </w:r>
      <w:r w:rsidR="00BB1D06" w:rsidRPr="00BB1D06">
        <w:rPr>
          <w:color w:val="000000"/>
          <w:sz w:val="28"/>
          <w:szCs w:val="28"/>
        </w:rPr>
        <w:t>Постановление Правительства Росси</w:t>
      </w:r>
      <w:r>
        <w:rPr>
          <w:color w:val="000000"/>
          <w:sz w:val="28"/>
          <w:szCs w:val="28"/>
        </w:rPr>
        <w:t>йской Федерации от 16.08.2012 №840 «</w:t>
      </w:r>
      <w:r w:rsidRPr="0053422C">
        <w:rPr>
          <w:color w:val="000000"/>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Start"/>
      <w:r w:rsidRPr="0053422C">
        <w:rPr>
          <w:color w:val="000000"/>
          <w:sz w:val="28"/>
          <w:szCs w:val="28"/>
        </w:rPr>
        <w:t>1</w:t>
      </w:r>
      <w:proofErr w:type="gramEnd"/>
      <w:r w:rsidRPr="0053422C">
        <w:rPr>
          <w:color w:val="000000"/>
          <w:sz w:val="28"/>
          <w:szCs w:val="28"/>
        </w:rPr>
        <w:t>.</w:t>
      </w:r>
      <w:proofErr w:type="gramStart"/>
      <w:r w:rsidRPr="0053422C">
        <w:rPr>
          <w:color w:val="000000"/>
          <w:sz w:val="28"/>
          <w:szCs w:val="28"/>
        </w:rPr>
        <w:t>1</w:t>
      </w:r>
      <w:r>
        <w:rPr>
          <w:color w:val="000000"/>
          <w:sz w:val="28"/>
          <w:szCs w:val="28"/>
        </w:rPr>
        <w:t xml:space="preserve"> статьи 16 Федерального закона «</w:t>
      </w:r>
      <w:r w:rsidRPr="0053422C">
        <w:rPr>
          <w:color w:val="000000"/>
          <w:sz w:val="28"/>
          <w:szCs w:val="28"/>
        </w:rPr>
        <w:t>Об организации предоставления госуда</w:t>
      </w:r>
      <w:r>
        <w:rPr>
          <w:color w:val="000000"/>
          <w:sz w:val="28"/>
          <w:szCs w:val="28"/>
        </w:rPr>
        <w:t>рственных и муниципальных услуг»</w:t>
      </w:r>
      <w:r w:rsidRPr="0053422C">
        <w:rPr>
          <w:color w:val="000000"/>
          <w:sz w:val="28"/>
          <w:szCs w:val="28"/>
        </w:rPr>
        <w:t>, и их работников, а также многофункциональных центров предоставления государственных и муни</w:t>
      </w:r>
      <w:r>
        <w:rPr>
          <w:color w:val="000000"/>
          <w:sz w:val="28"/>
          <w:szCs w:val="28"/>
        </w:rPr>
        <w:t>ципальных услуг и их работников» (вместе с «</w:t>
      </w:r>
      <w:r w:rsidRPr="0053422C">
        <w:rPr>
          <w:color w:val="000000"/>
          <w:sz w:val="28"/>
          <w:szCs w:val="28"/>
        </w:rPr>
        <w:t>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w:t>
      </w:r>
      <w:proofErr w:type="gramEnd"/>
      <w:r w:rsidRPr="0053422C">
        <w:rPr>
          <w:color w:val="000000"/>
          <w:sz w:val="28"/>
          <w:szCs w:val="28"/>
        </w:rPr>
        <w:t xml:space="preserve">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Pr>
          <w:color w:val="000000"/>
          <w:sz w:val="28"/>
          <w:szCs w:val="28"/>
        </w:rPr>
        <w:t xml:space="preserve"> статьи 16 Федерального закона «</w:t>
      </w:r>
      <w:r w:rsidRPr="0053422C">
        <w:rPr>
          <w:color w:val="000000"/>
          <w:sz w:val="28"/>
          <w:szCs w:val="28"/>
        </w:rPr>
        <w:t>Об организации предоставления государственных и муниципаль</w:t>
      </w:r>
      <w:r>
        <w:rPr>
          <w:color w:val="000000"/>
          <w:sz w:val="28"/>
          <w:szCs w:val="28"/>
        </w:rPr>
        <w:t>ных услуг»</w:t>
      </w:r>
      <w:r w:rsidRPr="0053422C">
        <w:rPr>
          <w:color w:val="000000"/>
          <w:sz w:val="28"/>
          <w:szCs w:val="28"/>
        </w:rPr>
        <w:t>, и их работников, а также многофункциональных центров предоставления государственных и муни</w:t>
      </w:r>
      <w:r>
        <w:rPr>
          <w:color w:val="000000"/>
          <w:sz w:val="28"/>
          <w:szCs w:val="28"/>
        </w:rPr>
        <w:t>ципальных услуг и их работников»</w:t>
      </w:r>
      <w:proofErr w:type="gramStart"/>
      <w:r w:rsidRPr="0053422C">
        <w:rPr>
          <w:color w:val="000000"/>
          <w:sz w:val="28"/>
          <w:szCs w:val="28"/>
        </w:rPr>
        <w:t>)</w:t>
      </w:r>
      <w:r w:rsidR="00DC26FB">
        <w:rPr>
          <w:color w:val="000000"/>
          <w:sz w:val="28"/>
          <w:szCs w:val="28"/>
        </w:rPr>
        <w:t>(</w:t>
      </w:r>
      <w:proofErr w:type="gramEnd"/>
      <w:r w:rsidR="00DC26FB">
        <w:rPr>
          <w:color w:val="000000"/>
          <w:sz w:val="28"/>
          <w:szCs w:val="28"/>
        </w:rPr>
        <w:t>«Собрание законодательства Российской Федерации, 27.08.2012, №35, ст. 4829);</w:t>
      </w:r>
    </w:p>
    <w:p w:rsidR="00DC26FB" w:rsidRDefault="00DC26FB" w:rsidP="00BB1D06">
      <w:pPr>
        <w:pStyle w:val="ConsPlusNormal"/>
        <w:ind w:firstLine="540"/>
        <w:jc w:val="both"/>
        <w:rPr>
          <w:color w:val="000000"/>
          <w:sz w:val="28"/>
          <w:szCs w:val="28"/>
        </w:rPr>
      </w:pPr>
      <w:r>
        <w:rPr>
          <w:color w:val="000000"/>
          <w:sz w:val="28"/>
          <w:szCs w:val="28"/>
        </w:rPr>
        <w:t xml:space="preserve">- </w:t>
      </w:r>
      <w:r w:rsidRPr="00DC26FB">
        <w:rPr>
          <w:color w:val="000000"/>
          <w:sz w:val="28"/>
          <w:szCs w:val="28"/>
        </w:rP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r>
        <w:rPr>
          <w:color w:val="000000"/>
          <w:sz w:val="28"/>
          <w:szCs w:val="28"/>
        </w:rPr>
        <w:t>;</w:t>
      </w:r>
    </w:p>
    <w:p w:rsidR="00BB1D06" w:rsidRPr="00BB1D06" w:rsidRDefault="00DC26FB" w:rsidP="00BB1D06">
      <w:pPr>
        <w:pStyle w:val="ConsPlusNormal"/>
        <w:ind w:firstLine="540"/>
        <w:jc w:val="both"/>
        <w:rPr>
          <w:color w:val="000000"/>
          <w:sz w:val="28"/>
          <w:szCs w:val="28"/>
        </w:rPr>
      </w:pPr>
      <w:r>
        <w:rPr>
          <w:color w:val="000000"/>
          <w:sz w:val="28"/>
          <w:szCs w:val="28"/>
        </w:rPr>
        <w:t xml:space="preserve">- </w:t>
      </w:r>
      <w:r w:rsidR="00BB1D06" w:rsidRPr="00BB1D06">
        <w:rPr>
          <w:color w:val="000000"/>
          <w:sz w:val="28"/>
          <w:szCs w:val="28"/>
        </w:rPr>
        <w:t>Закон Ива</w:t>
      </w:r>
      <w:r>
        <w:rPr>
          <w:color w:val="000000"/>
          <w:sz w:val="28"/>
          <w:szCs w:val="28"/>
        </w:rPr>
        <w:t>новской области от 24.04.2008 №11-ОЗ «</w:t>
      </w:r>
      <w:r w:rsidR="00BB1D06" w:rsidRPr="00BB1D06">
        <w:rPr>
          <w:color w:val="000000"/>
          <w:sz w:val="28"/>
          <w:szCs w:val="28"/>
        </w:rPr>
        <w:t>Об административных правонарушениях в Ивановс</w:t>
      </w:r>
      <w:r>
        <w:rPr>
          <w:color w:val="000000"/>
          <w:sz w:val="28"/>
          <w:szCs w:val="28"/>
        </w:rPr>
        <w:t>кой области» («</w:t>
      </w:r>
      <w:r w:rsidRPr="00DC26FB">
        <w:rPr>
          <w:color w:val="000000"/>
          <w:sz w:val="28"/>
          <w:szCs w:val="28"/>
        </w:rPr>
        <w:t>Собрание зако</w:t>
      </w:r>
      <w:r>
        <w:rPr>
          <w:color w:val="000000"/>
          <w:sz w:val="28"/>
          <w:szCs w:val="28"/>
        </w:rPr>
        <w:t>нодательства Ивановской области», 16.05.2008, №</w:t>
      </w:r>
      <w:r w:rsidRPr="00DC26FB">
        <w:rPr>
          <w:color w:val="000000"/>
          <w:sz w:val="28"/>
          <w:szCs w:val="28"/>
        </w:rPr>
        <w:t>18(388)</w:t>
      </w:r>
      <w:proofErr w:type="gramStart"/>
      <w:r>
        <w:rPr>
          <w:color w:val="000000"/>
          <w:sz w:val="28"/>
          <w:szCs w:val="28"/>
        </w:rPr>
        <w:t xml:space="preserve"> )</w:t>
      </w:r>
      <w:proofErr w:type="gramEnd"/>
      <w:r w:rsidR="00BB1D06" w:rsidRPr="00BB1D06">
        <w:rPr>
          <w:color w:val="000000"/>
          <w:sz w:val="28"/>
          <w:szCs w:val="28"/>
        </w:rPr>
        <w:t>;</w:t>
      </w:r>
    </w:p>
    <w:p w:rsidR="00DC26FB" w:rsidRDefault="00DC26FB" w:rsidP="00BB1D06">
      <w:pPr>
        <w:pStyle w:val="ConsPlusNormal"/>
        <w:ind w:firstLine="540"/>
        <w:jc w:val="both"/>
        <w:rPr>
          <w:color w:val="000000"/>
          <w:sz w:val="28"/>
          <w:szCs w:val="28"/>
        </w:rPr>
      </w:pPr>
      <w:r>
        <w:rPr>
          <w:color w:val="000000"/>
          <w:sz w:val="28"/>
          <w:szCs w:val="28"/>
        </w:rPr>
        <w:t>- Устав</w:t>
      </w:r>
      <w:r w:rsidRPr="00DC26FB">
        <w:rPr>
          <w:color w:val="000000"/>
          <w:sz w:val="28"/>
          <w:szCs w:val="28"/>
        </w:rPr>
        <w:t xml:space="preserve"> городского округа Тейково Ивановской области (Зарегистрировано в Отделе ГУ Минюста РФ по Центральному федеральному округу в Ивановской области 13.03.2006 № RU373050002006001) («Наше время», № 21(11029), 18.03.2006)</w:t>
      </w:r>
      <w:r>
        <w:rPr>
          <w:color w:val="000000"/>
          <w:sz w:val="28"/>
          <w:szCs w:val="28"/>
        </w:rPr>
        <w:t>;</w:t>
      </w:r>
    </w:p>
    <w:p w:rsidR="00BB1D06" w:rsidRDefault="00DC26FB" w:rsidP="00BB1D06">
      <w:pPr>
        <w:pStyle w:val="ConsPlusNormal"/>
        <w:ind w:firstLine="540"/>
        <w:jc w:val="both"/>
        <w:rPr>
          <w:color w:val="000000"/>
          <w:sz w:val="28"/>
          <w:szCs w:val="28"/>
        </w:rPr>
      </w:pPr>
      <w:r>
        <w:rPr>
          <w:color w:val="000000"/>
          <w:sz w:val="28"/>
          <w:szCs w:val="28"/>
        </w:rPr>
        <w:t>- Решение</w:t>
      </w:r>
      <w:r w:rsidRPr="00DC26FB">
        <w:rPr>
          <w:color w:val="000000"/>
          <w:sz w:val="28"/>
          <w:szCs w:val="28"/>
        </w:rPr>
        <w:t xml:space="preserve"> городской Думы городского</w:t>
      </w:r>
      <w:r>
        <w:rPr>
          <w:color w:val="000000"/>
          <w:sz w:val="28"/>
          <w:szCs w:val="28"/>
        </w:rPr>
        <w:t xml:space="preserve"> округа Тейково от 27.10.2017 №</w:t>
      </w:r>
      <w:r w:rsidRPr="00DC26FB">
        <w:rPr>
          <w:color w:val="000000"/>
          <w:sz w:val="28"/>
          <w:szCs w:val="28"/>
        </w:rPr>
        <w:t>88</w:t>
      </w:r>
      <w:r w:rsidR="00536989">
        <w:rPr>
          <w:color w:val="000000"/>
          <w:sz w:val="28"/>
          <w:szCs w:val="28"/>
        </w:rPr>
        <w:t>«</w:t>
      </w:r>
      <w:r w:rsidR="00536989" w:rsidRPr="00536989">
        <w:rPr>
          <w:color w:val="000000"/>
          <w:sz w:val="28"/>
          <w:szCs w:val="28"/>
        </w:rPr>
        <w:t>Об утверждении Правил благоустройства городского ок</w:t>
      </w:r>
      <w:r w:rsidR="00536989">
        <w:rPr>
          <w:color w:val="000000"/>
          <w:sz w:val="28"/>
          <w:szCs w:val="28"/>
        </w:rPr>
        <w:t>руга Тейково Ивановской области» («</w:t>
      </w:r>
      <w:r w:rsidR="00536989" w:rsidRPr="00536989">
        <w:rPr>
          <w:color w:val="000000"/>
          <w:sz w:val="28"/>
          <w:szCs w:val="28"/>
        </w:rPr>
        <w:t xml:space="preserve">Вестник органов местного самоуправления городского округа </w:t>
      </w:r>
      <w:r w:rsidR="00536989">
        <w:rPr>
          <w:color w:val="000000"/>
          <w:sz w:val="28"/>
          <w:szCs w:val="28"/>
        </w:rPr>
        <w:t>Тейково», 31.10.2017, №57, том 2);</w:t>
      </w:r>
    </w:p>
    <w:p w:rsidR="009D0AA8" w:rsidRDefault="00536989" w:rsidP="009177F2">
      <w:pPr>
        <w:pStyle w:val="ConsPlusNormal"/>
        <w:ind w:firstLine="540"/>
        <w:jc w:val="both"/>
        <w:rPr>
          <w:sz w:val="28"/>
          <w:szCs w:val="28"/>
        </w:rPr>
      </w:pPr>
      <w:r>
        <w:rPr>
          <w:sz w:val="28"/>
          <w:szCs w:val="28"/>
        </w:rPr>
        <w:lastRenderedPageBreak/>
        <w:t xml:space="preserve">- </w:t>
      </w:r>
      <w:proofErr w:type="gramStart"/>
      <w:r>
        <w:rPr>
          <w:sz w:val="28"/>
          <w:szCs w:val="28"/>
        </w:rPr>
        <w:t>настоящий</w:t>
      </w:r>
      <w:proofErr w:type="gramEnd"/>
      <w:r w:rsidR="009177F2" w:rsidRPr="009177F2">
        <w:rPr>
          <w:sz w:val="28"/>
          <w:szCs w:val="28"/>
        </w:rPr>
        <w:t xml:space="preserve"> Административным регламентом.</w:t>
      </w:r>
    </w:p>
    <w:p w:rsidR="002F751E" w:rsidRDefault="000D1A49" w:rsidP="009B230B">
      <w:pPr>
        <w:pStyle w:val="ConsPlusNormal"/>
        <w:ind w:firstLine="540"/>
        <w:jc w:val="both"/>
        <w:rPr>
          <w:sz w:val="28"/>
          <w:szCs w:val="28"/>
        </w:rPr>
      </w:pPr>
      <w:r>
        <w:rPr>
          <w:sz w:val="28"/>
          <w:szCs w:val="28"/>
        </w:rPr>
        <w:t>Отдел</w:t>
      </w:r>
      <w:r w:rsidR="002F751E" w:rsidRPr="00212409">
        <w:rPr>
          <w:sz w:val="28"/>
          <w:szCs w:val="28"/>
        </w:rPr>
        <w:t xml:space="preserve"> обеспечивает размещение и актуализацию перечня нормативных правовых акто</w:t>
      </w:r>
      <w:r>
        <w:rPr>
          <w:sz w:val="28"/>
          <w:szCs w:val="28"/>
        </w:rPr>
        <w:t>в, регулирующих предоставление М</w:t>
      </w:r>
      <w:r w:rsidR="002F751E" w:rsidRPr="00212409">
        <w:rPr>
          <w:sz w:val="28"/>
          <w:szCs w:val="28"/>
        </w:rPr>
        <w:t>униципальной услуги, на официальном сайте</w:t>
      </w:r>
      <w:r>
        <w:rPr>
          <w:sz w:val="28"/>
          <w:szCs w:val="28"/>
        </w:rPr>
        <w:t xml:space="preserve"> Администрации</w:t>
      </w:r>
      <w:r w:rsidR="002F751E" w:rsidRPr="00212409">
        <w:rPr>
          <w:sz w:val="28"/>
          <w:szCs w:val="28"/>
        </w:rPr>
        <w:t>.</w:t>
      </w:r>
    </w:p>
    <w:p w:rsidR="009B755D" w:rsidRPr="00212409" w:rsidRDefault="00F37DF2" w:rsidP="00F37DF2">
      <w:pPr>
        <w:pStyle w:val="ConsPlusNormal"/>
        <w:tabs>
          <w:tab w:val="left" w:pos="1950"/>
        </w:tabs>
        <w:ind w:firstLine="540"/>
        <w:jc w:val="both"/>
        <w:rPr>
          <w:sz w:val="28"/>
          <w:szCs w:val="28"/>
        </w:rPr>
      </w:pPr>
      <w:r>
        <w:rPr>
          <w:sz w:val="28"/>
          <w:szCs w:val="28"/>
        </w:rPr>
        <w:tab/>
      </w:r>
    </w:p>
    <w:p w:rsidR="002F751E" w:rsidRDefault="002F751E" w:rsidP="009B755D">
      <w:pPr>
        <w:pStyle w:val="ConsPlusNormal"/>
        <w:ind w:firstLine="540"/>
        <w:jc w:val="center"/>
        <w:rPr>
          <w:b/>
          <w:sz w:val="28"/>
          <w:szCs w:val="28"/>
        </w:rPr>
      </w:pPr>
      <w:r w:rsidRPr="00F37DF2">
        <w:rPr>
          <w:b/>
          <w:sz w:val="28"/>
          <w:szCs w:val="28"/>
        </w:rPr>
        <w:t xml:space="preserve">Исчерпывающий </w:t>
      </w:r>
      <w:r w:rsidRPr="009B755D">
        <w:rPr>
          <w:b/>
          <w:sz w:val="28"/>
          <w:szCs w:val="28"/>
        </w:rPr>
        <w:t>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9B755D">
        <w:rPr>
          <w:b/>
          <w:sz w:val="28"/>
          <w:szCs w:val="28"/>
        </w:rPr>
        <w:t xml:space="preserve"> информационного взаимодействия</w:t>
      </w:r>
    </w:p>
    <w:p w:rsidR="009B755D" w:rsidRPr="009B755D" w:rsidRDefault="009B755D" w:rsidP="009B755D">
      <w:pPr>
        <w:pStyle w:val="ConsPlusNormal"/>
        <w:ind w:firstLine="540"/>
        <w:jc w:val="center"/>
        <w:rPr>
          <w:b/>
          <w:sz w:val="28"/>
          <w:szCs w:val="28"/>
        </w:rPr>
      </w:pPr>
    </w:p>
    <w:p w:rsidR="002F751E" w:rsidRDefault="0055475B" w:rsidP="009B230B">
      <w:pPr>
        <w:pStyle w:val="ConsPlusNormal"/>
        <w:ind w:firstLine="540"/>
        <w:jc w:val="both"/>
        <w:rPr>
          <w:sz w:val="28"/>
          <w:szCs w:val="28"/>
        </w:rPr>
      </w:pPr>
      <w:bookmarkStart w:id="0" w:name="Par93"/>
      <w:bookmarkEnd w:id="0"/>
      <w:r>
        <w:rPr>
          <w:sz w:val="28"/>
          <w:szCs w:val="28"/>
        </w:rPr>
        <w:t>2.17</w:t>
      </w:r>
      <w:r w:rsidR="002F751E" w:rsidRPr="00212409">
        <w:rPr>
          <w:sz w:val="28"/>
          <w:szCs w:val="28"/>
        </w:rPr>
        <w:t xml:space="preserve">. Исчерпывающий перечень документов, необходимых для предоставления муниципальной услуги, которые </w:t>
      </w:r>
      <w:r w:rsidR="00FC20BF" w:rsidRPr="00212409">
        <w:rPr>
          <w:sz w:val="28"/>
          <w:szCs w:val="28"/>
        </w:rPr>
        <w:t>подаются</w:t>
      </w:r>
      <w:r w:rsidR="00ED46B7">
        <w:rPr>
          <w:sz w:val="28"/>
          <w:szCs w:val="28"/>
        </w:rPr>
        <w:t>в Администрацию</w:t>
      </w:r>
      <w:r w:rsidR="002F751E" w:rsidRPr="00212409">
        <w:rPr>
          <w:sz w:val="28"/>
          <w:szCs w:val="28"/>
        </w:rPr>
        <w:t>:</w:t>
      </w:r>
    </w:p>
    <w:p w:rsidR="00484435" w:rsidRPr="00484435" w:rsidRDefault="00F37DF2" w:rsidP="00484435">
      <w:pPr>
        <w:pStyle w:val="ConsPlusNormal"/>
        <w:ind w:firstLine="540"/>
        <w:jc w:val="both"/>
        <w:rPr>
          <w:sz w:val="28"/>
          <w:szCs w:val="28"/>
        </w:rPr>
      </w:pPr>
      <w:r>
        <w:rPr>
          <w:sz w:val="28"/>
          <w:szCs w:val="28"/>
        </w:rPr>
        <w:t>2.17.1</w:t>
      </w:r>
      <w:r w:rsidR="00484435" w:rsidRPr="00484435">
        <w:rPr>
          <w:sz w:val="28"/>
          <w:szCs w:val="28"/>
        </w:rPr>
        <w:t xml:space="preserve">. Перечень документов, обязательных для предоставления Заявителем независимо </w:t>
      </w:r>
      <w:r>
        <w:rPr>
          <w:sz w:val="28"/>
          <w:szCs w:val="28"/>
        </w:rPr>
        <w:t>от</w:t>
      </w:r>
      <w:r w:rsidR="00484435" w:rsidRPr="00484435">
        <w:rPr>
          <w:sz w:val="28"/>
          <w:szCs w:val="28"/>
        </w:rPr>
        <w:t xml:space="preserve"> услуги:</w:t>
      </w:r>
    </w:p>
    <w:p w:rsidR="00484435" w:rsidRPr="00484435" w:rsidRDefault="00F37DF2" w:rsidP="00484435">
      <w:pPr>
        <w:pStyle w:val="ConsPlusNormal"/>
        <w:ind w:firstLine="540"/>
        <w:jc w:val="both"/>
        <w:rPr>
          <w:sz w:val="28"/>
          <w:szCs w:val="28"/>
        </w:rPr>
      </w:pPr>
      <w:r>
        <w:rPr>
          <w:sz w:val="28"/>
          <w:szCs w:val="28"/>
        </w:rPr>
        <w:t xml:space="preserve">- </w:t>
      </w:r>
      <w:r w:rsidR="00484435" w:rsidRPr="00484435">
        <w:rPr>
          <w:sz w:val="28"/>
          <w:szCs w:val="28"/>
        </w:rPr>
        <w:t>документ, удостоверяющий полномочия представителя Заявителя (в случае обращения пред</w:t>
      </w:r>
      <w:r>
        <w:rPr>
          <w:sz w:val="28"/>
          <w:szCs w:val="28"/>
        </w:rPr>
        <w:t>ставителя, указанного в пункте 1.3 настоящего А</w:t>
      </w:r>
      <w:r w:rsidR="00484435" w:rsidRPr="00484435">
        <w:rPr>
          <w:sz w:val="28"/>
          <w:szCs w:val="28"/>
        </w:rPr>
        <w:t>дминистративного регламента за предоставлением Муниципально</w:t>
      </w:r>
      <w:r>
        <w:rPr>
          <w:sz w:val="28"/>
          <w:szCs w:val="28"/>
        </w:rPr>
        <w:t>й услуги).</w:t>
      </w:r>
    </w:p>
    <w:p w:rsidR="00484435" w:rsidRPr="00484435" w:rsidRDefault="00F37DF2" w:rsidP="00484435">
      <w:pPr>
        <w:pStyle w:val="ConsPlusNormal"/>
        <w:ind w:firstLine="540"/>
        <w:jc w:val="both"/>
        <w:rPr>
          <w:sz w:val="28"/>
          <w:szCs w:val="28"/>
        </w:rPr>
      </w:pPr>
      <w:r>
        <w:rPr>
          <w:sz w:val="28"/>
          <w:szCs w:val="28"/>
        </w:rPr>
        <w:t>2.17.2</w:t>
      </w:r>
      <w:r w:rsidR="00484435" w:rsidRPr="00484435">
        <w:rPr>
          <w:sz w:val="28"/>
          <w:szCs w:val="28"/>
        </w:rPr>
        <w:t xml:space="preserve">. </w:t>
      </w:r>
      <w:r>
        <w:rPr>
          <w:sz w:val="28"/>
          <w:szCs w:val="28"/>
        </w:rPr>
        <w:t>В случае обращения за услугой, указанной в пункте 2.2.1, 2.2</w:t>
      </w:r>
      <w:r w:rsidR="00484435" w:rsidRPr="00484435">
        <w:rPr>
          <w:sz w:val="28"/>
          <w:szCs w:val="28"/>
        </w:rPr>
        <w:t>.3 настоящего Административного регламента:</w:t>
      </w:r>
    </w:p>
    <w:p w:rsidR="00484435" w:rsidRPr="00484435" w:rsidRDefault="00484435" w:rsidP="00484435">
      <w:pPr>
        <w:pStyle w:val="ConsPlusNormal"/>
        <w:ind w:firstLine="540"/>
        <w:jc w:val="both"/>
        <w:rPr>
          <w:sz w:val="28"/>
          <w:szCs w:val="28"/>
        </w:rPr>
      </w:pPr>
      <w:r w:rsidRPr="00484435">
        <w:rPr>
          <w:sz w:val="28"/>
          <w:szCs w:val="28"/>
        </w:rPr>
        <w:t>а) заявление о предоставлении Муниципальной услуги в соответств</w:t>
      </w:r>
      <w:r w:rsidR="00F37DF2">
        <w:rPr>
          <w:sz w:val="28"/>
          <w:szCs w:val="28"/>
        </w:rPr>
        <w:t xml:space="preserve">ии с формой, установленной </w:t>
      </w:r>
      <w:r w:rsidRPr="00484435">
        <w:rPr>
          <w:sz w:val="28"/>
          <w:szCs w:val="28"/>
        </w:rPr>
        <w:t xml:space="preserve">в </w:t>
      </w:r>
      <w:r w:rsidRPr="00D1715F">
        <w:rPr>
          <w:sz w:val="28"/>
          <w:szCs w:val="28"/>
        </w:rPr>
        <w:t xml:space="preserve">Приложении </w:t>
      </w:r>
      <w:r w:rsidR="00F37DF2" w:rsidRPr="00D1715F">
        <w:rPr>
          <w:sz w:val="28"/>
          <w:szCs w:val="28"/>
        </w:rPr>
        <w:t>№</w:t>
      </w:r>
      <w:r w:rsidR="004F5719" w:rsidRPr="00D1715F">
        <w:rPr>
          <w:sz w:val="28"/>
          <w:szCs w:val="28"/>
        </w:rPr>
        <w:t>4</w:t>
      </w:r>
      <w:r w:rsidRPr="00484435">
        <w:rPr>
          <w:sz w:val="28"/>
          <w:szCs w:val="28"/>
        </w:rPr>
        <w:t>к настоящему Административ</w:t>
      </w:r>
      <w:r w:rsidR="00F37DF2">
        <w:rPr>
          <w:sz w:val="28"/>
          <w:szCs w:val="28"/>
        </w:rPr>
        <w:t>ному регламенту</w:t>
      </w:r>
      <w:r w:rsidRPr="00484435">
        <w:rPr>
          <w:sz w:val="28"/>
          <w:szCs w:val="28"/>
        </w:rPr>
        <w:t>;</w:t>
      </w:r>
    </w:p>
    <w:p w:rsidR="00484435" w:rsidRPr="00484435" w:rsidRDefault="00484435" w:rsidP="00484435">
      <w:pPr>
        <w:pStyle w:val="ConsPlusNormal"/>
        <w:ind w:firstLine="540"/>
        <w:jc w:val="both"/>
        <w:rPr>
          <w:sz w:val="28"/>
          <w:szCs w:val="28"/>
        </w:rPr>
      </w:pPr>
      <w:r w:rsidRPr="00484435">
        <w:rPr>
          <w:sz w:val="28"/>
          <w:szCs w:val="28"/>
        </w:rPr>
        <w:t>б) проект производства работ, который содержит:</w:t>
      </w:r>
    </w:p>
    <w:p w:rsidR="00484435" w:rsidRPr="00484435" w:rsidRDefault="00484435" w:rsidP="00484435">
      <w:pPr>
        <w:pStyle w:val="ConsPlusNormal"/>
        <w:ind w:firstLine="540"/>
        <w:jc w:val="both"/>
        <w:rPr>
          <w:sz w:val="28"/>
          <w:szCs w:val="28"/>
        </w:rPr>
      </w:pPr>
      <w:r w:rsidRPr="00484435">
        <w:rPr>
          <w:sz w:val="28"/>
          <w:szCs w:val="28"/>
        </w:rPr>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пешеходных тротуаров; описанием мероприятий по восстановлению нарушенного благоустройства;</w:t>
      </w:r>
    </w:p>
    <w:p w:rsidR="00484435" w:rsidRPr="00484435" w:rsidRDefault="00484435" w:rsidP="00484435">
      <w:pPr>
        <w:pStyle w:val="ConsPlusNormal"/>
        <w:ind w:firstLine="540"/>
        <w:jc w:val="both"/>
        <w:rPr>
          <w:sz w:val="28"/>
          <w:szCs w:val="28"/>
        </w:rPr>
      </w:pPr>
      <w:r w:rsidRPr="00484435">
        <w:rPr>
          <w:sz w:val="28"/>
          <w:szCs w:val="28"/>
        </w:rPr>
        <w:t>-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484435" w:rsidRPr="00484435" w:rsidRDefault="00484435" w:rsidP="00484435">
      <w:pPr>
        <w:pStyle w:val="ConsPlusNormal"/>
        <w:ind w:firstLine="540"/>
        <w:jc w:val="both"/>
        <w:rPr>
          <w:sz w:val="28"/>
          <w:szCs w:val="28"/>
        </w:rPr>
      </w:pPr>
      <w:r w:rsidRPr="00484435">
        <w:rPr>
          <w:sz w:val="28"/>
          <w:szCs w:val="28"/>
        </w:rPr>
        <w:t>Инженерно-топографический план оформляется в соответствии с требованиями</w:t>
      </w:r>
      <w:r w:rsidR="0044263B">
        <w:rPr>
          <w:sz w:val="28"/>
          <w:szCs w:val="28"/>
        </w:rPr>
        <w:t xml:space="preserve"> Свода правил СП 47.13330.2016 «</w:t>
      </w:r>
      <w:r w:rsidRPr="00484435">
        <w:rPr>
          <w:sz w:val="28"/>
          <w:szCs w:val="28"/>
        </w:rPr>
        <w:t>Инженерные изыскания для строительства. Основные положения. Актуализи</w:t>
      </w:r>
      <w:r w:rsidR="0044263B">
        <w:rPr>
          <w:sz w:val="28"/>
          <w:szCs w:val="28"/>
        </w:rPr>
        <w:t>рованная редакция СНиП 11-02-96»</w:t>
      </w:r>
      <w:r w:rsidRPr="00484435">
        <w:rPr>
          <w:sz w:val="28"/>
          <w:szCs w:val="28"/>
        </w:rPr>
        <w:t xml:space="preserve"> и СП 11-104-97 </w:t>
      </w:r>
      <w:r w:rsidR="00014879">
        <w:rPr>
          <w:sz w:val="28"/>
          <w:szCs w:val="28"/>
        </w:rPr>
        <w:t>«</w:t>
      </w:r>
      <w:r w:rsidR="00014879" w:rsidRPr="00014879">
        <w:rPr>
          <w:sz w:val="28"/>
          <w:szCs w:val="28"/>
        </w:rPr>
        <w:t xml:space="preserve">Система нормативных документов в строительстве. Инженерно-геодезические </w:t>
      </w:r>
      <w:r w:rsidR="00014879">
        <w:rPr>
          <w:sz w:val="28"/>
          <w:szCs w:val="28"/>
        </w:rPr>
        <w:t>изыскания для строительства</w:t>
      </w:r>
      <w:r w:rsidR="0044263B">
        <w:rPr>
          <w:sz w:val="28"/>
          <w:szCs w:val="28"/>
        </w:rPr>
        <w:t>»</w:t>
      </w:r>
      <w:r w:rsidRPr="00484435">
        <w:rPr>
          <w:sz w:val="28"/>
          <w:szCs w:val="28"/>
        </w:rPr>
        <w:t xml:space="preserve">. На инженерно-топографическом плане должны быть нанесены существующие и проектируемые </w:t>
      </w:r>
      <w:r w:rsidRPr="00484435">
        <w:rPr>
          <w:sz w:val="28"/>
          <w:szCs w:val="28"/>
        </w:rPr>
        <w:lastRenderedPageBreak/>
        <w:t xml:space="preserve">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5.189 - 5.199 </w:t>
      </w:r>
      <w:r w:rsidR="0044263B" w:rsidRPr="0044263B">
        <w:rPr>
          <w:sz w:val="28"/>
          <w:szCs w:val="28"/>
        </w:rPr>
        <w:t>СП 11-104-97 «Система нормативных документов в строительстве. Инженерно-геодезические изыскания для строительства»</w:t>
      </w:r>
      <w:r w:rsidRPr="00484435">
        <w:rPr>
          <w:sz w:val="28"/>
          <w:szCs w:val="28"/>
        </w:rPr>
        <w:t>.</w:t>
      </w:r>
    </w:p>
    <w:p w:rsidR="00484435" w:rsidRPr="00484435" w:rsidRDefault="00484435" w:rsidP="00484435">
      <w:pPr>
        <w:pStyle w:val="ConsPlusNormal"/>
        <w:ind w:firstLine="540"/>
        <w:jc w:val="both"/>
        <w:rPr>
          <w:sz w:val="28"/>
          <w:szCs w:val="28"/>
        </w:rPr>
      </w:pPr>
      <w:r w:rsidRPr="00484435">
        <w:rPr>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на которых планируется проведение работ.</w:t>
      </w:r>
    </w:p>
    <w:p w:rsidR="00484435" w:rsidRPr="00484435" w:rsidRDefault="00484435" w:rsidP="00484435">
      <w:pPr>
        <w:pStyle w:val="ConsPlusNormal"/>
        <w:ind w:firstLine="540"/>
        <w:jc w:val="both"/>
        <w:rPr>
          <w:sz w:val="28"/>
          <w:szCs w:val="28"/>
        </w:rPr>
      </w:pPr>
      <w:r w:rsidRPr="00484435">
        <w:rPr>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484435" w:rsidRPr="00484435" w:rsidRDefault="00017946" w:rsidP="00484435">
      <w:pPr>
        <w:pStyle w:val="ConsPlusNormal"/>
        <w:ind w:firstLine="540"/>
        <w:jc w:val="both"/>
        <w:rPr>
          <w:sz w:val="28"/>
          <w:szCs w:val="28"/>
        </w:rPr>
      </w:pPr>
      <w:r>
        <w:rPr>
          <w:sz w:val="28"/>
          <w:szCs w:val="28"/>
        </w:rPr>
        <w:t>В</w:t>
      </w:r>
      <w:r w:rsidR="00484435" w:rsidRPr="00484435">
        <w:rPr>
          <w:sz w:val="28"/>
          <w:szCs w:val="28"/>
        </w:rPr>
        <w:t xml:space="preserve"> состав проекта производства работ могут включаться материалы разделов проектной документации в части подземных инженерных коммуникаций и сооружений, содержащие планы, продольные профили, поперечные профили (разрезы) и иные графические материалы, на которых отражается проектное положение подземных коммуникаций и сооружений, каталоги проектных координат и высот характерных точек проектируемых подземных коммуникаций и сооружений.</w:t>
      </w:r>
    </w:p>
    <w:p w:rsidR="00484435" w:rsidRPr="00484435" w:rsidRDefault="005A4B09" w:rsidP="00484435">
      <w:pPr>
        <w:pStyle w:val="ConsPlusNormal"/>
        <w:ind w:firstLine="540"/>
        <w:jc w:val="both"/>
        <w:rPr>
          <w:sz w:val="28"/>
          <w:szCs w:val="28"/>
        </w:rPr>
      </w:pPr>
      <w:r>
        <w:rPr>
          <w:sz w:val="28"/>
          <w:szCs w:val="28"/>
        </w:rPr>
        <w:t xml:space="preserve">Для проведения работ </w:t>
      </w:r>
      <w:r w:rsidR="00697C73">
        <w:rPr>
          <w:sz w:val="28"/>
          <w:szCs w:val="28"/>
        </w:rPr>
        <w:t xml:space="preserve">по </w:t>
      </w:r>
      <w:r w:rsidRPr="005A4B09">
        <w:rPr>
          <w:sz w:val="28"/>
          <w:szCs w:val="28"/>
        </w:rPr>
        <w:t>бла</w:t>
      </w:r>
      <w:r w:rsidR="00697C73">
        <w:rPr>
          <w:sz w:val="28"/>
          <w:szCs w:val="28"/>
        </w:rPr>
        <w:t>гоустройству и вертикальной планировки</w:t>
      </w:r>
      <w:r w:rsidRPr="005A4B09">
        <w:rPr>
          <w:sz w:val="28"/>
          <w:szCs w:val="28"/>
        </w:rPr>
        <w:t xml:space="preserve"> территорий, за исключением работ по посадке деревьев, кустарников, благоустройства газонов</w:t>
      </w:r>
      <w:r w:rsidR="00484435" w:rsidRPr="00484435">
        <w:rPr>
          <w:sz w:val="28"/>
          <w:szCs w:val="28"/>
        </w:rPr>
        <w:t>, в состав проект</w:t>
      </w:r>
      <w:r>
        <w:rPr>
          <w:sz w:val="28"/>
          <w:szCs w:val="28"/>
        </w:rPr>
        <w:t>а</w:t>
      </w:r>
      <w:r w:rsidR="00484435" w:rsidRPr="00484435">
        <w:rPr>
          <w:sz w:val="28"/>
          <w:szCs w:val="28"/>
        </w:rPr>
        <w:t xml:space="preserve"> производства работ включается схема благоустройства.</w:t>
      </w:r>
    </w:p>
    <w:p w:rsidR="00484435" w:rsidRDefault="00DC37E0" w:rsidP="00484435">
      <w:pPr>
        <w:pStyle w:val="ConsPlusNormal"/>
        <w:ind w:firstLine="540"/>
        <w:jc w:val="both"/>
        <w:rPr>
          <w:sz w:val="28"/>
          <w:szCs w:val="28"/>
        </w:rPr>
      </w:pPr>
      <w:r>
        <w:rPr>
          <w:sz w:val="28"/>
          <w:szCs w:val="28"/>
        </w:rPr>
        <w:t>в</w:t>
      </w:r>
      <w:r w:rsidR="00484435" w:rsidRPr="00484435">
        <w:rPr>
          <w:sz w:val="28"/>
          <w:szCs w:val="28"/>
        </w:rPr>
        <w:t>) календарный график производс</w:t>
      </w:r>
      <w:r>
        <w:rPr>
          <w:sz w:val="28"/>
          <w:szCs w:val="28"/>
        </w:rPr>
        <w:t>тва работ (</w:t>
      </w:r>
      <w:r w:rsidRPr="003829F9">
        <w:rPr>
          <w:sz w:val="28"/>
          <w:szCs w:val="28"/>
        </w:rPr>
        <w:t>Приложению№</w:t>
      </w:r>
      <w:r w:rsidR="00737477" w:rsidRPr="003829F9">
        <w:rPr>
          <w:sz w:val="28"/>
          <w:szCs w:val="28"/>
        </w:rPr>
        <w:t>5</w:t>
      </w:r>
      <w:r w:rsidR="00484435" w:rsidRPr="00484435">
        <w:rPr>
          <w:sz w:val="28"/>
          <w:szCs w:val="28"/>
        </w:rPr>
        <w:t>к настоящем</w:t>
      </w:r>
      <w:r w:rsidR="00D91FEF">
        <w:rPr>
          <w:sz w:val="28"/>
          <w:szCs w:val="28"/>
        </w:rPr>
        <w:t>у Административному регламенту).</w:t>
      </w:r>
    </w:p>
    <w:p w:rsidR="00737477" w:rsidRPr="00484435" w:rsidRDefault="00737477" w:rsidP="00484435">
      <w:pPr>
        <w:pStyle w:val="ConsPlusNormal"/>
        <w:ind w:firstLine="540"/>
        <w:jc w:val="both"/>
        <w:rPr>
          <w:sz w:val="28"/>
          <w:szCs w:val="28"/>
        </w:rPr>
      </w:pPr>
      <w:r w:rsidRPr="00737477">
        <w:rPr>
          <w:sz w:val="28"/>
          <w:szCs w:val="28"/>
        </w:rPr>
        <w:t xml:space="preserve">Не соответствие календарного графика производства работ по форме образцу, указанному в </w:t>
      </w:r>
      <w:r w:rsidR="003829F9">
        <w:rPr>
          <w:sz w:val="28"/>
          <w:szCs w:val="28"/>
        </w:rPr>
        <w:t>Приложении №</w:t>
      </w:r>
      <w:r w:rsidRPr="003829F9">
        <w:rPr>
          <w:sz w:val="28"/>
          <w:szCs w:val="28"/>
        </w:rPr>
        <w:t xml:space="preserve">5 </w:t>
      </w:r>
      <w:r w:rsidRPr="00737477">
        <w:rPr>
          <w:sz w:val="28"/>
          <w:szCs w:val="28"/>
        </w:rPr>
        <w:t>к настоящему Административному регламенту, не является основанием для отказа в предоставлении Муниципальной услуги;</w:t>
      </w:r>
    </w:p>
    <w:p w:rsidR="00484435" w:rsidRDefault="00DC37E0" w:rsidP="00484435">
      <w:pPr>
        <w:pStyle w:val="ConsPlusNormal"/>
        <w:ind w:firstLine="540"/>
        <w:jc w:val="both"/>
        <w:rPr>
          <w:sz w:val="28"/>
          <w:szCs w:val="28"/>
        </w:rPr>
      </w:pPr>
      <w:r>
        <w:rPr>
          <w:sz w:val="28"/>
          <w:szCs w:val="28"/>
        </w:rPr>
        <w:t>г</w:t>
      </w:r>
      <w:r w:rsidR="00484435" w:rsidRPr="00484435">
        <w:rPr>
          <w:sz w:val="28"/>
          <w:szCs w:val="28"/>
        </w:rPr>
        <w:t xml:space="preserve">) выписка из реестра членов саморегулируемых организаций (в отношении </w:t>
      </w:r>
      <w:proofErr w:type="gramStart"/>
      <w:r w:rsidR="00484435" w:rsidRPr="00484435">
        <w:rPr>
          <w:sz w:val="28"/>
          <w:szCs w:val="28"/>
        </w:rPr>
        <w:t>разработчика графической части проекта производства работ</w:t>
      </w:r>
      <w:proofErr w:type="gramEnd"/>
      <w:r w:rsidR="00484435" w:rsidRPr="00484435">
        <w:rPr>
          <w:sz w:val="28"/>
          <w:szCs w:val="28"/>
        </w:rPr>
        <w:t>);</w:t>
      </w:r>
    </w:p>
    <w:p w:rsidR="00FD7BC6" w:rsidRPr="00484435" w:rsidRDefault="00FD7BC6" w:rsidP="00484435">
      <w:pPr>
        <w:pStyle w:val="ConsPlusNormal"/>
        <w:ind w:firstLine="540"/>
        <w:jc w:val="both"/>
        <w:rPr>
          <w:sz w:val="28"/>
          <w:szCs w:val="28"/>
        </w:rPr>
      </w:pPr>
      <w:r>
        <w:rPr>
          <w:sz w:val="28"/>
          <w:szCs w:val="28"/>
        </w:rPr>
        <w:t>д) договор на выполнение земляных работ (в случае выполнения работ подрядной организацией);</w:t>
      </w:r>
    </w:p>
    <w:p w:rsidR="00484435" w:rsidRPr="00484435" w:rsidRDefault="00FD7BC6" w:rsidP="00484435">
      <w:pPr>
        <w:pStyle w:val="ConsPlusNormal"/>
        <w:ind w:firstLine="540"/>
        <w:jc w:val="both"/>
        <w:rPr>
          <w:sz w:val="28"/>
          <w:szCs w:val="28"/>
        </w:rPr>
      </w:pPr>
      <w:r>
        <w:rPr>
          <w:sz w:val="28"/>
          <w:szCs w:val="28"/>
        </w:rPr>
        <w:t>е</w:t>
      </w:r>
      <w:r w:rsidR="00484435" w:rsidRPr="00484435">
        <w:rPr>
          <w:sz w:val="28"/>
          <w:szCs w:val="28"/>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484435" w:rsidRPr="00484435" w:rsidRDefault="00FD7BC6" w:rsidP="00484435">
      <w:pPr>
        <w:pStyle w:val="ConsPlusNormal"/>
        <w:ind w:firstLine="540"/>
        <w:jc w:val="both"/>
        <w:rPr>
          <w:sz w:val="28"/>
          <w:szCs w:val="28"/>
        </w:rPr>
      </w:pPr>
      <w:r>
        <w:rPr>
          <w:sz w:val="28"/>
          <w:szCs w:val="28"/>
        </w:rPr>
        <w:t>ж</w:t>
      </w:r>
      <w:r w:rsidR="00484435" w:rsidRPr="00484435">
        <w:rPr>
          <w:sz w:val="28"/>
          <w:szCs w:val="28"/>
        </w:rPr>
        <w:t>)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484435" w:rsidRPr="00484435" w:rsidRDefault="00FD7BC6" w:rsidP="00484435">
      <w:pPr>
        <w:pStyle w:val="ConsPlusNormal"/>
        <w:ind w:firstLine="540"/>
        <w:jc w:val="both"/>
        <w:rPr>
          <w:sz w:val="28"/>
          <w:szCs w:val="28"/>
        </w:rPr>
      </w:pPr>
      <w:r>
        <w:rPr>
          <w:sz w:val="28"/>
          <w:szCs w:val="28"/>
        </w:rPr>
        <w:t>з</w:t>
      </w:r>
      <w:r w:rsidR="00484435" w:rsidRPr="00484435">
        <w:rPr>
          <w:sz w:val="28"/>
          <w:szCs w:val="28"/>
        </w:rPr>
        <w:t>) решение собственника (правообладателя) о сносе здания, сооружения, ликвидацию сетей инженерно-технического обеспечения (при сносе зданий, сооружений, ликвидации сетей инженерно-технического обеспечения);</w:t>
      </w:r>
    </w:p>
    <w:p w:rsidR="00484435" w:rsidRPr="00484435" w:rsidRDefault="00FD7BC6" w:rsidP="00484435">
      <w:pPr>
        <w:pStyle w:val="ConsPlusNormal"/>
        <w:ind w:firstLine="540"/>
        <w:jc w:val="both"/>
        <w:rPr>
          <w:sz w:val="28"/>
          <w:szCs w:val="28"/>
        </w:rPr>
      </w:pPr>
      <w:r>
        <w:rPr>
          <w:sz w:val="28"/>
          <w:szCs w:val="28"/>
        </w:rPr>
        <w:t>и</w:t>
      </w:r>
      <w:r w:rsidR="00484435" w:rsidRPr="00484435">
        <w:rPr>
          <w:sz w:val="28"/>
          <w:szCs w:val="28"/>
        </w:rPr>
        <w:t>) проект рекультивации (в случае проведения земляных работ на землях сельскохозяйственного назначения);</w:t>
      </w:r>
    </w:p>
    <w:p w:rsidR="00484435" w:rsidRDefault="00FD7BC6" w:rsidP="00484435">
      <w:pPr>
        <w:pStyle w:val="ConsPlusNormal"/>
        <w:ind w:firstLine="540"/>
        <w:jc w:val="both"/>
        <w:rPr>
          <w:sz w:val="28"/>
          <w:szCs w:val="28"/>
        </w:rPr>
      </w:pPr>
      <w:r>
        <w:rPr>
          <w:sz w:val="28"/>
          <w:szCs w:val="28"/>
        </w:rPr>
        <w:t>к</w:t>
      </w:r>
      <w:r w:rsidR="00484435" w:rsidRPr="00484435">
        <w:rPr>
          <w:sz w:val="28"/>
          <w:szCs w:val="28"/>
        </w:rPr>
        <w:t xml:space="preserve">) правоустанавливающие документы на объект недвижимости (в случае, если </w:t>
      </w:r>
      <w:r w:rsidR="00484435" w:rsidRPr="00484435">
        <w:rPr>
          <w:sz w:val="28"/>
          <w:szCs w:val="28"/>
        </w:rPr>
        <w:lastRenderedPageBreak/>
        <w:t>права на него не зарегистрированы в Едином госуда</w:t>
      </w:r>
      <w:r>
        <w:rPr>
          <w:sz w:val="28"/>
          <w:szCs w:val="28"/>
        </w:rPr>
        <w:t>рственном реестре недвижимости);</w:t>
      </w:r>
    </w:p>
    <w:p w:rsidR="00FD7BC6" w:rsidRDefault="00FD7BC6" w:rsidP="00484435">
      <w:pPr>
        <w:pStyle w:val="ConsPlusNormal"/>
        <w:ind w:firstLine="540"/>
        <w:jc w:val="both"/>
        <w:rPr>
          <w:sz w:val="28"/>
          <w:szCs w:val="28"/>
        </w:rPr>
      </w:pPr>
      <w:r>
        <w:rPr>
          <w:sz w:val="28"/>
          <w:szCs w:val="28"/>
        </w:rPr>
        <w:t>л) схема движения транспорта и пешеходов (в случае выполнения работ на проезжей части);</w:t>
      </w:r>
    </w:p>
    <w:p w:rsidR="00FD7BC6" w:rsidRDefault="00FD7BC6" w:rsidP="00484435">
      <w:pPr>
        <w:pStyle w:val="ConsPlusNormal"/>
        <w:ind w:firstLine="540"/>
        <w:jc w:val="both"/>
        <w:rPr>
          <w:sz w:val="28"/>
          <w:szCs w:val="28"/>
        </w:rPr>
      </w:pPr>
      <w:r>
        <w:rPr>
          <w:sz w:val="28"/>
          <w:szCs w:val="28"/>
        </w:rPr>
        <w:t>м) гарантийное письмо о восстановлении покрытия (в случае, если при проведении работ требуется вскрытие твердого покрытия дорог и тротуаров и работы проводятся заявителем)</w:t>
      </w:r>
      <w:r w:rsidR="003248A9">
        <w:rPr>
          <w:sz w:val="28"/>
          <w:szCs w:val="28"/>
        </w:rPr>
        <w:t xml:space="preserve"> (Приложение №6 к настоящему Административному регламенту).</w:t>
      </w:r>
    </w:p>
    <w:p w:rsidR="003248A9" w:rsidRDefault="003248A9" w:rsidP="00484435">
      <w:pPr>
        <w:pStyle w:val="ConsPlusNormal"/>
        <w:ind w:firstLine="540"/>
        <w:jc w:val="both"/>
        <w:rPr>
          <w:sz w:val="28"/>
          <w:szCs w:val="28"/>
        </w:rPr>
      </w:pPr>
      <w:r w:rsidRPr="003248A9">
        <w:rPr>
          <w:sz w:val="28"/>
          <w:szCs w:val="28"/>
        </w:rPr>
        <w:t>Не соответствие</w:t>
      </w:r>
      <w:r>
        <w:rPr>
          <w:sz w:val="28"/>
          <w:szCs w:val="28"/>
        </w:rPr>
        <w:t>гарантийного письма</w:t>
      </w:r>
      <w:r w:rsidRPr="003248A9">
        <w:rPr>
          <w:sz w:val="28"/>
          <w:szCs w:val="28"/>
        </w:rPr>
        <w:t xml:space="preserve"> по форме обр</w:t>
      </w:r>
      <w:r>
        <w:rPr>
          <w:sz w:val="28"/>
          <w:szCs w:val="28"/>
        </w:rPr>
        <w:t>азцу, указанному в Приложении №6</w:t>
      </w:r>
      <w:r w:rsidRPr="003248A9">
        <w:rPr>
          <w:sz w:val="28"/>
          <w:szCs w:val="28"/>
        </w:rPr>
        <w:t xml:space="preserve"> к настоящему Административному регламенту, не является основанием для отказа в предоставлении Муниципальной услуги;</w:t>
      </w:r>
    </w:p>
    <w:p w:rsidR="00FD7BC6" w:rsidRDefault="00FD7BC6" w:rsidP="00484435">
      <w:pPr>
        <w:pStyle w:val="ConsPlusNormal"/>
        <w:ind w:firstLine="540"/>
        <w:jc w:val="both"/>
        <w:rPr>
          <w:sz w:val="28"/>
          <w:szCs w:val="28"/>
        </w:rPr>
      </w:pPr>
      <w:r>
        <w:rPr>
          <w:sz w:val="28"/>
          <w:szCs w:val="28"/>
        </w:rPr>
        <w:t xml:space="preserve">н) договор на выполнение работ по восстановлению покрытия (в случае, </w:t>
      </w:r>
      <w:r w:rsidRPr="00FD7BC6">
        <w:rPr>
          <w:sz w:val="28"/>
          <w:szCs w:val="28"/>
        </w:rPr>
        <w:t>если при проведении работ требуется вскрытие твердого покрытия дорог и тротуаров и работы проводятся заявителем</w:t>
      </w:r>
      <w:r>
        <w:rPr>
          <w:sz w:val="28"/>
          <w:szCs w:val="28"/>
        </w:rPr>
        <w:t>);</w:t>
      </w:r>
    </w:p>
    <w:p w:rsidR="00BA32AE" w:rsidRDefault="00BA32AE" w:rsidP="00484435">
      <w:pPr>
        <w:pStyle w:val="ConsPlusNormal"/>
        <w:ind w:firstLine="540"/>
        <w:jc w:val="both"/>
        <w:rPr>
          <w:sz w:val="28"/>
          <w:szCs w:val="28"/>
        </w:rPr>
      </w:pPr>
      <w:r>
        <w:rPr>
          <w:sz w:val="28"/>
          <w:szCs w:val="28"/>
        </w:rPr>
        <w:t>о) согласие всех правообладателей объекта капитального строительства (в случае проведения работ по сносу объекта капитального строительства, если у объекта более одного правообладателя);</w:t>
      </w:r>
    </w:p>
    <w:p w:rsidR="00A00D10" w:rsidRDefault="00A00D10" w:rsidP="00484435">
      <w:pPr>
        <w:pStyle w:val="ConsPlusNormal"/>
        <w:ind w:firstLine="540"/>
        <w:jc w:val="both"/>
        <w:rPr>
          <w:sz w:val="28"/>
          <w:szCs w:val="28"/>
        </w:rPr>
      </w:pPr>
      <w:r>
        <w:rPr>
          <w:sz w:val="28"/>
          <w:szCs w:val="28"/>
        </w:rPr>
        <w:t>п) гарантийное письмо о восстановлении зеленых насаждений (в случае, если при проведении работ требуется вырубка зеленых насаждений и работы проводятся заявителем);</w:t>
      </w:r>
    </w:p>
    <w:p w:rsidR="00B92764" w:rsidRDefault="00A00D10" w:rsidP="00484435">
      <w:pPr>
        <w:pStyle w:val="ConsPlusNormal"/>
        <w:ind w:firstLine="540"/>
        <w:jc w:val="both"/>
        <w:rPr>
          <w:sz w:val="28"/>
          <w:szCs w:val="28"/>
        </w:rPr>
      </w:pPr>
      <w:r>
        <w:rPr>
          <w:sz w:val="28"/>
          <w:szCs w:val="28"/>
        </w:rPr>
        <w:t>р) договор на выполнение работ по восстановлению зеленых насаждений (в случае, если при проведении работ требуется вырубка зеленых насаждений и работы проводятся заявителем)</w:t>
      </w:r>
      <w:r w:rsidR="00B92764">
        <w:rPr>
          <w:sz w:val="28"/>
          <w:szCs w:val="28"/>
        </w:rPr>
        <w:t>.</w:t>
      </w:r>
    </w:p>
    <w:p w:rsidR="00484435" w:rsidRPr="00484435" w:rsidRDefault="00115D6F" w:rsidP="00115D6F">
      <w:pPr>
        <w:pStyle w:val="ConsPlusNormal"/>
        <w:ind w:firstLine="540"/>
        <w:jc w:val="both"/>
        <w:rPr>
          <w:sz w:val="28"/>
          <w:szCs w:val="28"/>
        </w:rPr>
      </w:pPr>
      <w:r>
        <w:rPr>
          <w:sz w:val="28"/>
          <w:szCs w:val="28"/>
        </w:rPr>
        <w:t>2.17.3</w:t>
      </w:r>
      <w:r w:rsidR="00484435" w:rsidRPr="00484435">
        <w:rPr>
          <w:sz w:val="28"/>
          <w:szCs w:val="28"/>
        </w:rPr>
        <w:t>. В случае обращения по осно</w:t>
      </w:r>
      <w:r>
        <w:rPr>
          <w:sz w:val="28"/>
          <w:szCs w:val="28"/>
        </w:rPr>
        <w:t>ванию, указанному в пункте 2.2.2.</w:t>
      </w:r>
      <w:r w:rsidR="00484435" w:rsidRPr="00484435">
        <w:rPr>
          <w:sz w:val="28"/>
          <w:szCs w:val="28"/>
        </w:rPr>
        <w:t xml:space="preserve"> настоящего Административного регламента:</w:t>
      </w:r>
    </w:p>
    <w:p w:rsidR="00484435" w:rsidRPr="00484435" w:rsidRDefault="00484435" w:rsidP="00484435">
      <w:pPr>
        <w:pStyle w:val="ConsPlusNormal"/>
        <w:ind w:firstLine="540"/>
        <w:jc w:val="both"/>
        <w:rPr>
          <w:sz w:val="28"/>
          <w:szCs w:val="28"/>
        </w:rPr>
      </w:pPr>
      <w:r w:rsidRPr="00484435">
        <w:rPr>
          <w:sz w:val="28"/>
          <w:szCs w:val="28"/>
        </w:rPr>
        <w:t>а) заявление о предоставлении Муниципальной услу</w:t>
      </w:r>
      <w:r w:rsidR="00115D6F">
        <w:rPr>
          <w:sz w:val="28"/>
          <w:szCs w:val="28"/>
        </w:rPr>
        <w:t>ги в соответствии с формой, установленной</w:t>
      </w:r>
      <w:r w:rsidRPr="00484435">
        <w:rPr>
          <w:sz w:val="28"/>
          <w:szCs w:val="28"/>
        </w:rPr>
        <w:t xml:space="preserve"> в </w:t>
      </w:r>
      <w:r w:rsidRPr="00B50613">
        <w:rPr>
          <w:sz w:val="28"/>
          <w:szCs w:val="28"/>
        </w:rPr>
        <w:t xml:space="preserve">Приложении </w:t>
      </w:r>
      <w:r w:rsidR="00115D6F" w:rsidRPr="00B50613">
        <w:rPr>
          <w:sz w:val="28"/>
          <w:szCs w:val="28"/>
        </w:rPr>
        <w:t>№</w:t>
      </w:r>
      <w:r w:rsidR="00B50613" w:rsidRPr="00B50613">
        <w:rPr>
          <w:sz w:val="28"/>
          <w:szCs w:val="28"/>
        </w:rPr>
        <w:t>7</w:t>
      </w:r>
      <w:r w:rsidRPr="00484435">
        <w:rPr>
          <w:sz w:val="28"/>
          <w:szCs w:val="28"/>
        </w:rPr>
        <w:t>к настояще</w:t>
      </w:r>
      <w:r w:rsidR="00115D6F">
        <w:rPr>
          <w:sz w:val="28"/>
          <w:szCs w:val="28"/>
        </w:rPr>
        <w:t>му Административному регламенту</w:t>
      </w:r>
      <w:r w:rsidRPr="00484435">
        <w:rPr>
          <w:sz w:val="28"/>
          <w:szCs w:val="28"/>
        </w:rPr>
        <w:t>;</w:t>
      </w:r>
    </w:p>
    <w:p w:rsidR="00484435" w:rsidRPr="00484435" w:rsidRDefault="00484435" w:rsidP="00484435">
      <w:pPr>
        <w:pStyle w:val="ConsPlusNormal"/>
        <w:ind w:firstLine="540"/>
        <w:jc w:val="both"/>
        <w:rPr>
          <w:sz w:val="28"/>
          <w:szCs w:val="28"/>
        </w:rPr>
      </w:pPr>
      <w:r w:rsidRPr="00484435">
        <w:rPr>
          <w:sz w:val="28"/>
          <w:szCs w:val="28"/>
        </w:rPr>
        <w:t>б) документ, подтверждающий уведомление Единой дежурно-диспетчерской службы городского округа Тейково Ивановской области о происшедшей аварии;</w:t>
      </w:r>
    </w:p>
    <w:p w:rsidR="00484435" w:rsidRPr="00484435" w:rsidRDefault="00484435" w:rsidP="00484435">
      <w:pPr>
        <w:pStyle w:val="ConsPlusNormal"/>
        <w:ind w:firstLine="540"/>
        <w:jc w:val="both"/>
        <w:rPr>
          <w:sz w:val="28"/>
          <w:szCs w:val="28"/>
        </w:rPr>
      </w:pPr>
      <w:r w:rsidRPr="00484435">
        <w:rPr>
          <w:sz w:val="28"/>
          <w:szCs w:val="28"/>
        </w:rPr>
        <w:t>в) схема участка работ (</w:t>
      </w:r>
      <w:proofErr w:type="spellStart"/>
      <w:r w:rsidRPr="00484435">
        <w:rPr>
          <w:sz w:val="28"/>
          <w:szCs w:val="28"/>
        </w:rPr>
        <w:t>выкопировка</w:t>
      </w:r>
      <w:proofErr w:type="spellEnd"/>
      <w:r w:rsidRPr="00484435">
        <w:rPr>
          <w:sz w:val="28"/>
          <w:szCs w:val="28"/>
        </w:rPr>
        <w:t xml:space="preserve"> из исполнительной документации на подземные коммуникации и сооружения);</w:t>
      </w:r>
    </w:p>
    <w:p w:rsidR="00484435" w:rsidRPr="00484435" w:rsidRDefault="00484435" w:rsidP="00484435">
      <w:pPr>
        <w:pStyle w:val="ConsPlusNormal"/>
        <w:ind w:firstLine="540"/>
        <w:jc w:val="both"/>
        <w:rPr>
          <w:sz w:val="28"/>
          <w:szCs w:val="28"/>
        </w:rPr>
      </w:pPr>
      <w:r w:rsidRPr="00484435">
        <w:rPr>
          <w:sz w:val="28"/>
          <w:szCs w:val="28"/>
        </w:rPr>
        <w:t xml:space="preserve">г)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w:t>
      </w:r>
      <w:r w:rsidR="00022BC1">
        <w:rPr>
          <w:sz w:val="28"/>
          <w:szCs w:val="28"/>
        </w:rPr>
        <w:t>о предстоящих аварийных работах.</w:t>
      </w:r>
    </w:p>
    <w:p w:rsidR="00484435" w:rsidRDefault="00EE18CD" w:rsidP="00484435">
      <w:pPr>
        <w:pStyle w:val="ConsPlusNormal"/>
        <w:ind w:firstLine="540"/>
        <w:jc w:val="both"/>
        <w:rPr>
          <w:sz w:val="28"/>
          <w:szCs w:val="28"/>
        </w:rPr>
      </w:pPr>
      <w:r>
        <w:rPr>
          <w:sz w:val="28"/>
          <w:szCs w:val="28"/>
        </w:rPr>
        <w:t>2.17.4.</w:t>
      </w:r>
      <w:r w:rsidR="00484435" w:rsidRPr="00484435">
        <w:rPr>
          <w:sz w:val="28"/>
          <w:szCs w:val="28"/>
        </w:rPr>
        <w:t xml:space="preserve"> В случае обращения по осн</w:t>
      </w:r>
      <w:r>
        <w:rPr>
          <w:sz w:val="28"/>
          <w:szCs w:val="28"/>
        </w:rPr>
        <w:t>ованию, указанному в пункте 2.2.</w:t>
      </w:r>
      <w:r w:rsidR="00484435" w:rsidRPr="00484435">
        <w:rPr>
          <w:sz w:val="28"/>
          <w:szCs w:val="28"/>
        </w:rPr>
        <w:t>4 настоящего Административного регламента:</w:t>
      </w:r>
    </w:p>
    <w:p w:rsidR="00B50613" w:rsidRPr="00484435" w:rsidRDefault="00B50613" w:rsidP="00484435">
      <w:pPr>
        <w:pStyle w:val="ConsPlusNormal"/>
        <w:ind w:firstLine="540"/>
        <w:jc w:val="both"/>
        <w:rPr>
          <w:sz w:val="28"/>
          <w:szCs w:val="28"/>
        </w:rPr>
      </w:pPr>
      <w:r>
        <w:rPr>
          <w:sz w:val="28"/>
          <w:szCs w:val="28"/>
        </w:rPr>
        <w:t xml:space="preserve">а) </w:t>
      </w:r>
      <w:r w:rsidRPr="00B50613">
        <w:rPr>
          <w:sz w:val="28"/>
          <w:szCs w:val="28"/>
        </w:rPr>
        <w:t>заявление о предоставлении Муниципальной услуги в соответствии с формо</w:t>
      </w:r>
      <w:r>
        <w:rPr>
          <w:sz w:val="28"/>
          <w:szCs w:val="28"/>
        </w:rPr>
        <w:t>й, установленной в Приложении №8</w:t>
      </w:r>
      <w:r w:rsidRPr="00B50613">
        <w:rPr>
          <w:sz w:val="28"/>
          <w:szCs w:val="28"/>
        </w:rPr>
        <w:t xml:space="preserve"> к настоящему Административному регламенту</w:t>
      </w:r>
    </w:p>
    <w:p w:rsidR="00A0521D" w:rsidRPr="00A0521D" w:rsidRDefault="00B50613" w:rsidP="00A0521D">
      <w:pPr>
        <w:pStyle w:val="ConsPlusNormal"/>
        <w:ind w:firstLine="539"/>
        <w:jc w:val="both"/>
        <w:rPr>
          <w:sz w:val="28"/>
          <w:szCs w:val="28"/>
        </w:rPr>
      </w:pPr>
      <w:r>
        <w:rPr>
          <w:sz w:val="28"/>
          <w:szCs w:val="28"/>
        </w:rPr>
        <w:t>б</w:t>
      </w:r>
      <w:r w:rsidR="00A0521D" w:rsidRPr="00A0521D">
        <w:rPr>
          <w:sz w:val="28"/>
          <w:szCs w:val="28"/>
        </w:rPr>
        <w:t>) оригинал разрешения на осуществлен</w:t>
      </w:r>
      <w:r w:rsidR="00A0521D">
        <w:rPr>
          <w:sz w:val="28"/>
          <w:szCs w:val="28"/>
        </w:rPr>
        <w:t>ие земляных работ</w:t>
      </w:r>
      <w:r w:rsidR="00A0521D" w:rsidRPr="00A0521D">
        <w:rPr>
          <w:sz w:val="28"/>
          <w:szCs w:val="28"/>
        </w:rPr>
        <w:t>;</w:t>
      </w:r>
    </w:p>
    <w:p w:rsidR="00A0521D" w:rsidRPr="00A0521D" w:rsidRDefault="00B50613" w:rsidP="00A0521D">
      <w:pPr>
        <w:pStyle w:val="ConsPlusNormal"/>
        <w:ind w:firstLine="539"/>
        <w:jc w:val="both"/>
        <w:rPr>
          <w:sz w:val="28"/>
          <w:szCs w:val="28"/>
        </w:rPr>
      </w:pPr>
      <w:r>
        <w:rPr>
          <w:sz w:val="28"/>
          <w:szCs w:val="28"/>
        </w:rPr>
        <w:t>в</w:t>
      </w:r>
      <w:r w:rsidR="00A0521D" w:rsidRPr="00A0521D">
        <w:rPr>
          <w:sz w:val="28"/>
          <w:szCs w:val="28"/>
        </w:rPr>
        <w:t>) оригинал акта о завершении земляных работ, указанных в разрешении на осуществлени</w:t>
      </w:r>
      <w:r w:rsidR="00A0521D">
        <w:rPr>
          <w:sz w:val="28"/>
          <w:szCs w:val="28"/>
        </w:rPr>
        <w:t>е земляных работ;</w:t>
      </w:r>
    </w:p>
    <w:p w:rsidR="00A0521D" w:rsidRPr="00A0521D" w:rsidRDefault="00B50613" w:rsidP="00A0521D">
      <w:pPr>
        <w:pStyle w:val="ConsPlusNormal"/>
        <w:ind w:firstLine="539"/>
        <w:jc w:val="both"/>
        <w:rPr>
          <w:sz w:val="28"/>
          <w:szCs w:val="28"/>
        </w:rPr>
      </w:pPr>
      <w:r>
        <w:rPr>
          <w:sz w:val="28"/>
          <w:szCs w:val="28"/>
        </w:rPr>
        <w:t>г</w:t>
      </w:r>
      <w:r w:rsidR="00A0521D" w:rsidRPr="00A0521D">
        <w:rPr>
          <w:sz w:val="28"/>
          <w:szCs w:val="28"/>
        </w:rPr>
        <w:t xml:space="preserve">) копия документа, подтверждающего прием-передачу территории после завершения производства земляных работ между заказчиком работ и </w:t>
      </w:r>
      <w:r w:rsidR="00A0521D" w:rsidRPr="00A0521D">
        <w:rPr>
          <w:sz w:val="28"/>
          <w:szCs w:val="28"/>
        </w:rPr>
        <w:lastRenderedPageBreak/>
        <w:t>балансодержателем (владельцем, арендатором, собственником) территории земельного участка, в границах которого осуществлялось производст</w:t>
      </w:r>
      <w:r w:rsidR="00A0521D">
        <w:rPr>
          <w:sz w:val="28"/>
          <w:szCs w:val="28"/>
        </w:rPr>
        <w:t>во земляных работ</w:t>
      </w:r>
      <w:r w:rsidR="00A0521D" w:rsidRPr="00A0521D">
        <w:rPr>
          <w:sz w:val="28"/>
          <w:szCs w:val="28"/>
        </w:rPr>
        <w:t>;</w:t>
      </w:r>
    </w:p>
    <w:p w:rsidR="00A0521D" w:rsidRPr="00A0521D" w:rsidRDefault="00B50613" w:rsidP="00A0521D">
      <w:pPr>
        <w:pStyle w:val="ConsPlusNormal"/>
        <w:ind w:firstLine="539"/>
        <w:jc w:val="both"/>
        <w:rPr>
          <w:sz w:val="28"/>
          <w:szCs w:val="28"/>
        </w:rPr>
      </w:pPr>
      <w:r>
        <w:rPr>
          <w:sz w:val="28"/>
          <w:szCs w:val="28"/>
        </w:rPr>
        <w:t>д</w:t>
      </w:r>
      <w:r w:rsidR="00A0521D" w:rsidRPr="00A0521D">
        <w:rPr>
          <w:sz w:val="28"/>
          <w:szCs w:val="28"/>
        </w:rPr>
        <w:t xml:space="preserve">) копия соглашения между заказчиком работ и балансодержателем (владельцем, арендатором, собственником) земельного </w:t>
      </w:r>
      <w:proofErr w:type="gramStart"/>
      <w:r w:rsidR="00A0521D" w:rsidRPr="00A0521D">
        <w:rPr>
          <w:sz w:val="28"/>
          <w:szCs w:val="28"/>
        </w:rPr>
        <w:t>участка</w:t>
      </w:r>
      <w:proofErr w:type="gramEnd"/>
      <w:r w:rsidR="00A0521D" w:rsidRPr="00A0521D">
        <w:rPr>
          <w:sz w:val="28"/>
          <w:szCs w:val="28"/>
        </w:rPr>
        <w:t xml:space="preserve"> на территории которого осуществлял</w:t>
      </w:r>
      <w:r w:rsidR="004F5BDA">
        <w:rPr>
          <w:sz w:val="28"/>
          <w:szCs w:val="28"/>
        </w:rPr>
        <w:t>ось производство земляных работ</w:t>
      </w:r>
      <w:r w:rsidR="00A0521D" w:rsidRPr="00A0521D">
        <w:rPr>
          <w:sz w:val="28"/>
          <w:szCs w:val="28"/>
        </w:rPr>
        <w:t xml:space="preserve"> о выполнении работ по восстановлению благоустройства в летний период (в случае проведения работ в зимний период с 1 о</w:t>
      </w:r>
      <w:r w:rsidR="00A0521D">
        <w:rPr>
          <w:sz w:val="28"/>
          <w:szCs w:val="28"/>
        </w:rPr>
        <w:t>ктября по 1 июня)</w:t>
      </w:r>
      <w:r w:rsidR="00A0521D" w:rsidRPr="00A0521D">
        <w:rPr>
          <w:sz w:val="28"/>
          <w:szCs w:val="28"/>
        </w:rPr>
        <w:t>;</w:t>
      </w:r>
    </w:p>
    <w:p w:rsidR="00A0521D" w:rsidRPr="00B50613" w:rsidRDefault="00B50613" w:rsidP="00A0521D">
      <w:pPr>
        <w:pStyle w:val="ConsPlusNormal"/>
        <w:ind w:firstLine="539"/>
        <w:jc w:val="both"/>
        <w:rPr>
          <w:sz w:val="28"/>
          <w:szCs w:val="28"/>
        </w:rPr>
      </w:pPr>
      <w:r>
        <w:rPr>
          <w:sz w:val="28"/>
          <w:szCs w:val="28"/>
        </w:rPr>
        <w:t>е</w:t>
      </w:r>
      <w:r w:rsidR="00A0521D" w:rsidRPr="00A0521D">
        <w:rPr>
          <w:sz w:val="28"/>
          <w:szCs w:val="28"/>
        </w:rPr>
        <w:t xml:space="preserve">) оригинал исполнительной топографической съемки (исполнительная съемка предоставляется на бумажном носителе в масштабе 1:500 в 1 экземпляре и в электронном виде в векторном цифровом формате программы </w:t>
      </w:r>
      <w:proofErr w:type="spellStart"/>
      <w:r w:rsidR="00A0521D" w:rsidRPr="00A0521D">
        <w:rPr>
          <w:sz w:val="28"/>
          <w:szCs w:val="28"/>
        </w:rPr>
        <w:t>MapInfo</w:t>
      </w:r>
      <w:proofErr w:type="spellEnd"/>
      <w:r w:rsidR="00A0521D" w:rsidRPr="00A0521D">
        <w:rPr>
          <w:sz w:val="28"/>
          <w:szCs w:val="28"/>
        </w:rPr>
        <w:t xml:space="preserve"> в файлах с расширением "</w:t>
      </w:r>
      <w:proofErr w:type="spellStart"/>
      <w:r w:rsidR="00A0521D" w:rsidRPr="00A0521D">
        <w:rPr>
          <w:sz w:val="28"/>
          <w:szCs w:val="28"/>
        </w:rPr>
        <w:t>tab</w:t>
      </w:r>
      <w:proofErr w:type="spellEnd"/>
      <w:r w:rsidR="00A0521D" w:rsidRPr="00A0521D">
        <w:rPr>
          <w:sz w:val="28"/>
          <w:szCs w:val="28"/>
        </w:rPr>
        <w:t>").</w:t>
      </w:r>
    </w:p>
    <w:p w:rsidR="00A0521D" w:rsidRPr="00A0521D" w:rsidRDefault="00A0521D" w:rsidP="00A0521D">
      <w:pPr>
        <w:pStyle w:val="ConsPlusNormal"/>
        <w:ind w:firstLine="539"/>
        <w:jc w:val="both"/>
        <w:rPr>
          <w:sz w:val="28"/>
          <w:szCs w:val="28"/>
        </w:rPr>
      </w:pPr>
      <w:r w:rsidRPr="00B50613">
        <w:rPr>
          <w:sz w:val="28"/>
          <w:szCs w:val="28"/>
        </w:rPr>
        <w:t>2.17.5. В перечень</w:t>
      </w:r>
      <w:r w:rsidRPr="00A0521D">
        <w:rPr>
          <w:sz w:val="28"/>
          <w:szCs w:val="28"/>
        </w:rPr>
        <w:t xml:space="preserve">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информационного взаимодействия и которые заявитель вправе представить по собственной инициативе, входят:</w:t>
      </w:r>
    </w:p>
    <w:p w:rsidR="00A0521D" w:rsidRPr="00A0521D" w:rsidRDefault="00A0521D" w:rsidP="00A0521D">
      <w:pPr>
        <w:pStyle w:val="ConsPlusNormal"/>
        <w:ind w:firstLine="539"/>
        <w:jc w:val="both"/>
        <w:rPr>
          <w:sz w:val="28"/>
          <w:szCs w:val="28"/>
        </w:rPr>
      </w:pPr>
      <w:r>
        <w:rPr>
          <w:sz w:val="28"/>
          <w:szCs w:val="28"/>
        </w:rPr>
        <w:t>а</w:t>
      </w:r>
      <w:r w:rsidRPr="00A0521D">
        <w:rPr>
          <w:sz w:val="28"/>
          <w:szCs w:val="28"/>
        </w:rPr>
        <w:t xml:space="preserve">) копии правоустанавливающих документов на земельный участок на </w:t>
      </w:r>
      <w:proofErr w:type="gramStart"/>
      <w:r w:rsidRPr="00A0521D">
        <w:rPr>
          <w:sz w:val="28"/>
          <w:szCs w:val="28"/>
        </w:rPr>
        <w:t>территории</w:t>
      </w:r>
      <w:proofErr w:type="gramEnd"/>
      <w:r w:rsidRPr="00A0521D">
        <w:rPr>
          <w:sz w:val="28"/>
          <w:szCs w:val="28"/>
        </w:rPr>
        <w:t xml:space="preserve"> которых планируется производство земляных работ или сведения, содержащиеся в них, в том числе соглашение об установлении сервитута, решение об установлении публ</w:t>
      </w:r>
      <w:r>
        <w:rPr>
          <w:sz w:val="28"/>
          <w:szCs w:val="28"/>
        </w:rPr>
        <w:t>ичного сервитута либо разрешение на использование земель или земельного участка, находящихся в государственной или муниципальной собственности;</w:t>
      </w:r>
    </w:p>
    <w:p w:rsidR="00A0521D" w:rsidRPr="00A0521D" w:rsidRDefault="00A0521D" w:rsidP="00A0521D">
      <w:pPr>
        <w:pStyle w:val="ConsPlusNormal"/>
        <w:ind w:firstLine="539"/>
        <w:jc w:val="both"/>
        <w:rPr>
          <w:sz w:val="28"/>
          <w:szCs w:val="28"/>
        </w:rPr>
      </w:pPr>
      <w:r w:rsidRPr="00A0521D">
        <w:rPr>
          <w:sz w:val="28"/>
          <w:szCs w:val="28"/>
        </w:rPr>
        <w:t>Заявитель может получить данный документ в Федеральной службе государственной регистрации, кадастра и картографии в рамках предоставления государственной услуги предоставление сведений из Единого государственного реестра недвижимости.</w:t>
      </w:r>
    </w:p>
    <w:p w:rsidR="00A0521D" w:rsidRPr="00A0521D" w:rsidRDefault="00A0521D" w:rsidP="00A0521D">
      <w:pPr>
        <w:pStyle w:val="ConsPlusNormal"/>
        <w:ind w:firstLine="539"/>
        <w:jc w:val="both"/>
        <w:rPr>
          <w:sz w:val="28"/>
          <w:szCs w:val="28"/>
        </w:rPr>
      </w:pPr>
      <w:r>
        <w:rPr>
          <w:sz w:val="28"/>
          <w:szCs w:val="28"/>
        </w:rPr>
        <w:t>б</w:t>
      </w:r>
      <w:r w:rsidRPr="00A0521D">
        <w:rPr>
          <w:sz w:val="28"/>
          <w:szCs w:val="28"/>
        </w:rPr>
        <w:t>) сведения из единого государственного реестра юридических лиц или единого государственного реестра индивидуальных предпринимателей (далее-ЕГРЮЛ/ЕГРИП) о заявителе юридическом лице или индивидуальном предпринимателе</w:t>
      </w:r>
      <w:r>
        <w:rPr>
          <w:sz w:val="28"/>
          <w:szCs w:val="28"/>
        </w:rPr>
        <w:t>;</w:t>
      </w:r>
    </w:p>
    <w:p w:rsidR="00A0521D" w:rsidRDefault="00A0521D" w:rsidP="00A0521D">
      <w:pPr>
        <w:pStyle w:val="ConsPlusNormal"/>
        <w:ind w:firstLine="539"/>
        <w:jc w:val="both"/>
        <w:rPr>
          <w:sz w:val="28"/>
          <w:szCs w:val="28"/>
        </w:rPr>
      </w:pPr>
      <w:r w:rsidRPr="00A0521D">
        <w:rPr>
          <w:sz w:val="28"/>
          <w:szCs w:val="28"/>
        </w:rPr>
        <w:t>Заявитель может получить данный документ в Федеральной налоговой службе в рамках предоставления государственной услуги предоставление сведений, содержащихся в ЕГРЮЛ/ЕГРИП.</w:t>
      </w:r>
    </w:p>
    <w:p w:rsidR="0033212D" w:rsidRDefault="003B1871" w:rsidP="0033212D">
      <w:pPr>
        <w:pStyle w:val="ConsPlusNormal"/>
        <w:ind w:firstLine="539"/>
        <w:jc w:val="both"/>
        <w:rPr>
          <w:sz w:val="28"/>
          <w:szCs w:val="28"/>
        </w:rPr>
      </w:pPr>
      <w:r>
        <w:rPr>
          <w:sz w:val="28"/>
          <w:szCs w:val="28"/>
        </w:rPr>
        <w:t>в</w:t>
      </w:r>
      <w:r w:rsidR="00B51043" w:rsidRPr="00B51043">
        <w:rPr>
          <w:sz w:val="28"/>
          <w:szCs w:val="28"/>
        </w:rPr>
        <w:t>) разрешение на проведение работ по сохранению объектов культурного наследия;</w:t>
      </w:r>
    </w:p>
    <w:p w:rsidR="003B1871" w:rsidRPr="00B51043" w:rsidRDefault="003B1871" w:rsidP="00B51043">
      <w:pPr>
        <w:pStyle w:val="ConsPlusNormal"/>
        <w:ind w:firstLine="539"/>
        <w:jc w:val="both"/>
        <w:rPr>
          <w:sz w:val="28"/>
          <w:szCs w:val="28"/>
        </w:rPr>
      </w:pPr>
      <w:r>
        <w:rPr>
          <w:sz w:val="28"/>
          <w:szCs w:val="28"/>
        </w:rPr>
        <w:t>г</w:t>
      </w:r>
      <w:r w:rsidRPr="003B1871">
        <w:rPr>
          <w:sz w:val="28"/>
          <w:szCs w:val="28"/>
        </w:rPr>
        <w:t>) разрешение на строительство;</w:t>
      </w:r>
    </w:p>
    <w:p w:rsidR="00B51043" w:rsidRPr="00B51043" w:rsidRDefault="00B51043" w:rsidP="00B51043">
      <w:pPr>
        <w:pStyle w:val="ConsPlusNormal"/>
        <w:ind w:firstLine="539"/>
        <w:jc w:val="both"/>
        <w:rPr>
          <w:sz w:val="28"/>
          <w:szCs w:val="28"/>
        </w:rPr>
      </w:pPr>
      <w:r>
        <w:rPr>
          <w:sz w:val="28"/>
          <w:szCs w:val="28"/>
        </w:rPr>
        <w:t>д</w:t>
      </w:r>
      <w:r w:rsidRPr="00B51043">
        <w:rPr>
          <w:sz w:val="28"/>
          <w:szCs w:val="28"/>
        </w:rPr>
        <w:t>) уведомление о планируемом сносе объекта капитального строительства;</w:t>
      </w:r>
    </w:p>
    <w:p w:rsidR="00B51043" w:rsidRPr="00B51043" w:rsidRDefault="00B51043" w:rsidP="00B51043">
      <w:pPr>
        <w:pStyle w:val="ConsPlusNormal"/>
        <w:ind w:firstLine="539"/>
        <w:jc w:val="both"/>
        <w:rPr>
          <w:sz w:val="28"/>
          <w:szCs w:val="28"/>
        </w:rPr>
      </w:pPr>
      <w:r>
        <w:rPr>
          <w:sz w:val="28"/>
          <w:szCs w:val="28"/>
        </w:rPr>
        <w:t>е</w:t>
      </w:r>
      <w:r w:rsidRPr="00B51043">
        <w:rPr>
          <w:sz w:val="28"/>
          <w:szCs w:val="28"/>
        </w:rPr>
        <w:t>) разрешение на установку и эксплуатацию рекламной конструкции;</w:t>
      </w:r>
    </w:p>
    <w:p w:rsidR="00B51043" w:rsidRPr="00B51043" w:rsidRDefault="00B51043" w:rsidP="00B51043">
      <w:pPr>
        <w:pStyle w:val="ConsPlusNormal"/>
        <w:ind w:firstLine="539"/>
        <w:jc w:val="both"/>
        <w:rPr>
          <w:sz w:val="28"/>
          <w:szCs w:val="28"/>
        </w:rPr>
      </w:pPr>
      <w:r>
        <w:rPr>
          <w:sz w:val="28"/>
          <w:szCs w:val="28"/>
        </w:rPr>
        <w:t>ж</w:t>
      </w:r>
      <w:r w:rsidRPr="00B51043">
        <w:rPr>
          <w:sz w:val="28"/>
          <w:szCs w:val="28"/>
        </w:rPr>
        <w:t>) разрешение на размещение объекта;</w:t>
      </w:r>
    </w:p>
    <w:p w:rsidR="00B51043" w:rsidRDefault="00B51043" w:rsidP="00B51043">
      <w:pPr>
        <w:pStyle w:val="ConsPlusNormal"/>
        <w:ind w:firstLine="539"/>
        <w:jc w:val="both"/>
        <w:rPr>
          <w:sz w:val="28"/>
          <w:szCs w:val="28"/>
        </w:rPr>
      </w:pPr>
      <w:r>
        <w:rPr>
          <w:sz w:val="28"/>
          <w:szCs w:val="28"/>
        </w:rPr>
        <w:t>з</w:t>
      </w:r>
      <w:r w:rsidRPr="00B51043">
        <w:rPr>
          <w:sz w:val="28"/>
          <w:szCs w:val="28"/>
        </w:rPr>
        <w:t>)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33212D">
        <w:rPr>
          <w:sz w:val="28"/>
          <w:szCs w:val="28"/>
        </w:rPr>
        <w:t>ового дома на земельном участке;</w:t>
      </w:r>
    </w:p>
    <w:p w:rsidR="0033212D" w:rsidRDefault="0033212D" w:rsidP="0033212D">
      <w:pPr>
        <w:pStyle w:val="ConsPlusNormal"/>
        <w:ind w:firstLine="539"/>
        <w:jc w:val="both"/>
        <w:rPr>
          <w:sz w:val="28"/>
          <w:szCs w:val="28"/>
        </w:rPr>
      </w:pPr>
      <w:r>
        <w:rPr>
          <w:sz w:val="28"/>
          <w:szCs w:val="28"/>
        </w:rPr>
        <w:lastRenderedPageBreak/>
        <w:t>и) разрешение на вырубку зеленых насаждений.</w:t>
      </w:r>
    </w:p>
    <w:p w:rsidR="003B1871" w:rsidRPr="00A0521D" w:rsidRDefault="003B1871" w:rsidP="00B51043">
      <w:pPr>
        <w:pStyle w:val="ConsPlusNormal"/>
        <w:ind w:firstLine="539"/>
        <w:jc w:val="both"/>
        <w:rPr>
          <w:sz w:val="28"/>
          <w:szCs w:val="28"/>
        </w:rPr>
      </w:pPr>
      <w:r>
        <w:rPr>
          <w:sz w:val="28"/>
          <w:szCs w:val="28"/>
        </w:rPr>
        <w:t xml:space="preserve">2.18. </w:t>
      </w:r>
      <w:r w:rsidRPr="003B1871">
        <w:rPr>
          <w:sz w:val="28"/>
          <w:szCs w:val="28"/>
        </w:rPr>
        <w:t>Док</w:t>
      </w:r>
      <w:r w:rsidR="0033212D">
        <w:rPr>
          <w:sz w:val="28"/>
          <w:szCs w:val="28"/>
        </w:rPr>
        <w:t>ументы, указанные в подпунктах г) – и</w:t>
      </w:r>
      <w:r>
        <w:rPr>
          <w:sz w:val="28"/>
          <w:szCs w:val="28"/>
        </w:rPr>
        <w:t>)</w:t>
      </w:r>
      <w:r w:rsidRPr="003B1871">
        <w:rPr>
          <w:sz w:val="28"/>
          <w:szCs w:val="28"/>
        </w:rPr>
        <w:t xml:space="preserve"> пункта </w:t>
      </w:r>
      <w:r>
        <w:rPr>
          <w:sz w:val="28"/>
          <w:szCs w:val="28"/>
        </w:rPr>
        <w:t xml:space="preserve">2.17.5. </w:t>
      </w:r>
      <w:r w:rsidRPr="003B1871">
        <w:rPr>
          <w:sz w:val="28"/>
          <w:szCs w:val="28"/>
        </w:rPr>
        <w:t>настоящ</w:t>
      </w:r>
      <w:r>
        <w:rPr>
          <w:sz w:val="28"/>
          <w:szCs w:val="28"/>
        </w:rPr>
        <w:t>его Административного регламента З</w:t>
      </w:r>
      <w:r w:rsidRPr="003B1871">
        <w:rPr>
          <w:sz w:val="28"/>
          <w:szCs w:val="28"/>
        </w:rPr>
        <w:t>аявитель самостоятельно может пол</w:t>
      </w:r>
      <w:r>
        <w:rPr>
          <w:sz w:val="28"/>
          <w:szCs w:val="28"/>
        </w:rPr>
        <w:t>учить в администрации городского округа Тейково Ивановской области</w:t>
      </w:r>
      <w:r w:rsidRPr="003B1871">
        <w:rPr>
          <w:sz w:val="28"/>
          <w:szCs w:val="28"/>
        </w:rPr>
        <w:t>.</w:t>
      </w:r>
    </w:p>
    <w:p w:rsidR="00A0521D" w:rsidRPr="00A0521D" w:rsidRDefault="003B1871" w:rsidP="00A0521D">
      <w:pPr>
        <w:pStyle w:val="ConsPlusNormal"/>
        <w:ind w:firstLine="539"/>
        <w:jc w:val="both"/>
        <w:rPr>
          <w:sz w:val="28"/>
          <w:szCs w:val="28"/>
        </w:rPr>
      </w:pPr>
      <w:r>
        <w:rPr>
          <w:sz w:val="28"/>
          <w:szCs w:val="28"/>
        </w:rPr>
        <w:t>2.19</w:t>
      </w:r>
      <w:r w:rsidR="00A0521D" w:rsidRPr="00A0521D">
        <w:rPr>
          <w:sz w:val="28"/>
          <w:szCs w:val="28"/>
        </w:rPr>
        <w:t>. Непредставление заявителем док</w:t>
      </w:r>
      <w:r w:rsidR="00B51043">
        <w:rPr>
          <w:sz w:val="28"/>
          <w:szCs w:val="28"/>
        </w:rPr>
        <w:t xml:space="preserve">ументов, указанных в пункте 2.17.5. </w:t>
      </w:r>
      <w:r w:rsidR="00A0521D" w:rsidRPr="00A0521D">
        <w:rPr>
          <w:sz w:val="28"/>
          <w:szCs w:val="28"/>
        </w:rPr>
        <w:t xml:space="preserve">настоящего </w:t>
      </w:r>
      <w:r>
        <w:rPr>
          <w:sz w:val="28"/>
          <w:szCs w:val="28"/>
        </w:rPr>
        <w:t xml:space="preserve">Административного </w:t>
      </w:r>
      <w:r w:rsidR="00A0521D" w:rsidRPr="00A0521D">
        <w:rPr>
          <w:sz w:val="28"/>
          <w:szCs w:val="28"/>
        </w:rPr>
        <w:t>регламента, не является основанием для отказа в предоставлении муниципальной услуги.</w:t>
      </w:r>
    </w:p>
    <w:p w:rsidR="00A0521D" w:rsidRDefault="00A0521D" w:rsidP="00A0521D">
      <w:pPr>
        <w:pStyle w:val="ConsPlusNormal"/>
        <w:ind w:firstLine="539"/>
        <w:jc w:val="both"/>
        <w:rPr>
          <w:sz w:val="28"/>
          <w:szCs w:val="28"/>
        </w:rPr>
      </w:pPr>
      <w:r w:rsidRPr="00A0521D">
        <w:rPr>
          <w:sz w:val="28"/>
          <w:szCs w:val="28"/>
        </w:rPr>
        <w:t>В случае если до</w:t>
      </w:r>
      <w:r w:rsidR="003B1871">
        <w:rPr>
          <w:sz w:val="28"/>
          <w:szCs w:val="28"/>
        </w:rPr>
        <w:t xml:space="preserve">кументы, указанные в пункте 2.17.5 </w:t>
      </w:r>
      <w:r w:rsidRPr="00A0521D">
        <w:rPr>
          <w:sz w:val="28"/>
          <w:szCs w:val="28"/>
        </w:rPr>
        <w:t xml:space="preserve">настоящего </w:t>
      </w:r>
      <w:r w:rsidR="003B1871">
        <w:rPr>
          <w:sz w:val="28"/>
          <w:szCs w:val="28"/>
        </w:rPr>
        <w:t xml:space="preserve">Административного </w:t>
      </w:r>
      <w:r w:rsidRPr="00A0521D">
        <w:rPr>
          <w:sz w:val="28"/>
          <w:szCs w:val="28"/>
        </w:rPr>
        <w:t>регламента, не представлены заявителем, с</w:t>
      </w:r>
      <w:r w:rsidR="003B1871">
        <w:rPr>
          <w:sz w:val="28"/>
          <w:szCs w:val="28"/>
        </w:rPr>
        <w:t>пециалист Отдела</w:t>
      </w:r>
      <w:r w:rsidRPr="00A0521D">
        <w:rPr>
          <w:sz w:val="28"/>
          <w:szCs w:val="28"/>
        </w:rPr>
        <w:t>, ответственный за предоставление услуги, запрашивает их в порядке межведомственного информационного взаимодействия.</w:t>
      </w:r>
    </w:p>
    <w:p w:rsidR="00EB1432" w:rsidRPr="00EB1432" w:rsidRDefault="00EB1432" w:rsidP="00EB1432">
      <w:pPr>
        <w:pStyle w:val="ConsPlusNormal"/>
        <w:ind w:firstLine="539"/>
        <w:jc w:val="both"/>
        <w:rPr>
          <w:sz w:val="28"/>
          <w:szCs w:val="28"/>
        </w:rPr>
      </w:pPr>
      <w:r>
        <w:rPr>
          <w:sz w:val="28"/>
          <w:szCs w:val="28"/>
        </w:rPr>
        <w:t>2.20.</w:t>
      </w:r>
      <w:r w:rsidRPr="00EB1432">
        <w:rPr>
          <w:sz w:val="28"/>
          <w:szCs w:val="28"/>
        </w:rPr>
        <w:t>Заявление и прилагаемые документы могут быть представлены следующими способами:</w:t>
      </w:r>
    </w:p>
    <w:p w:rsidR="00EB1432" w:rsidRPr="00EB1432" w:rsidRDefault="00EB1432" w:rsidP="00EB1432">
      <w:pPr>
        <w:pStyle w:val="ConsPlusNormal"/>
        <w:ind w:firstLine="539"/>
        <w:jc w:val="both"/>
        <w:rPr>
          <w:sz w:val="28"/>
          <w:szCs w:val="28"/>
        </w:rPr>
      </w:pPr>
      <w:r w:rsidRPr="00EB1432">
        <w:rPr>
          <w:sz w:val="28"/>
          <w:szCs w:val="28"/>
        </w:rPr>
        <w:t xml:space="preserve">путем личного </w:t>
      </w:r>
      <w:r>
        <w:rPr>
          <w:sz w:val="28"/>
          <w:szCs w:val="28"/>
        </w:rPr>
        <w:t>обращения в Администрацию, Отдел</w:t>
      </w:r>
      <w:r w:rsidRPr="00EB1432">
        <w:rPr>
          <w:sz w:val="28"/>
          <w:szCs w:val="28"/>
        </w:rPr>
        <w:t xml:space="preserve"> или в </w:t>
      </w:r>
      <w:r>
        <w:rPr>
          <w:sz w:val="28"/>
          <w:szCs w:val="28"/>
        </w:rPr>
        <w:t>МБУ «</w:t>
      </w:r>
      <w:r w:rsidRPr="00EB1432">
        <w:rPr>
          <w:sz w:val="28"/>
          <w:szCs w:val="28"/>
        </w:rPr>
        <w:t>МФЦ</w:t>
      </w:r>
      <w:r>
        <w:rPr>
          <w:sz w:val="28"/>
          <w:szCs w:val="28"/>
        </w:rPr>
        <w:t>»</w:t>
      </w:r>
      <w:r w:rsidRPr="00EB1432">
        <w:rPr>
          <w:sz w:val="28"/>
          <w:szCs w:val="28"/>
        </w:rPr>
        <w:t xml:space="preserve"> либо через своих представителей;</w:t>
      </w:r>
    </w:p>
    <w:p w:rsidR="00EB1432" w:rsidRPr="00EB1432" w:rsidRDefault="00EB1432" w:rsidP="00EB1432">
      <w:pPr>
        <w:pStyle w:val="ConsPlusNormal"/>
        <w:ind w:firstLine="539"/>
        <w:jc w:val="both"/>
        <w:rPr>
          <w:sz w:val="28"/>
          <w:szCs w:val="28"/>
        </w:rPr>
      </w:pPr>
      <w:r w:rsidRPr="00EB1432">
        <w:rPr>
          <w:sz w:val="28"/>
          <w:szCs w:val="28"/>
        </w:rPr>
        <w:t>посредством почтовой связи;</w:t>
      </w:r>
    </w:p>
    <w:p w:rsidR="00EB1432" w:rsidRPr="00EB1432" w:rsidRDefault="00EB1432" w:rsidP="00EB1432">
      <w:pPr>
        <w:pStyle w:val="ConsPlusNormal"/>
        <w:ind w:firstLine="539"/>
        <w:jc w:val="both"/>
        <w:rPr>
          <w:sz w:val="28"/>
          <w:szCs w:val="28"/>
        </w:rPr>
      </w:pPr>
      <w:r>
        <w:rPr>
          <w:sz w:val="28"/>
          <w:szCs w:val="28"/>
        </w:rPr>
        <w:t>по электронной почте;</w:t>
      </w:r>
    </w:p>
    <w:p w:rsidR="003B1871" w:rsidRDefault="00EB1432" w:rsidP="00EB1432">
      <w:pPr>
        <w:pStyle w:val="ConsPlusNormal"/>
        <w:ind w:firstLine="539"/>
        <w:jc w:val="both"/>
        <w:rPr>
          <w:sz w:val="28"/>
          <w:szCs w:val="28"/>
        </w:rPr>
      </w:pPr>
      <w:r w:rsidRPr="00EB1432">
        <w:rPr>
          <w:sz w:val="28"/>
          <w:szCs w:val="28"/>
        </w:rPr>
        <w:t>посредством Регионального портала, Единого портала.</w:t>
      </w:r>
    </w:p>
    <w:p w:rsidR="006B2E27" w:rsidRDefault="00EB1432" w:rsidP="00A0521D">
      <w:pPr>
        <w:pStyle w:val="ConsPlusNormal"/>
        <w:ind w:firstLine="539"/>
        <w:jc w:val="both"/>
        <w:rPr>
          <w:sz w:val="28"/>
          <w:szCs w:val="28"/>
        </w:rPr>
      </w:pPr>
      <w:r>
        <w:rPr>
          <w:sz w:val="28"/>
          <w:szCs w:val="28"/>
        </w:rPr>
        <w:t>2.21</w:t>
      </w:r>
      <w:r w:rsidR="00982451">
        <w:rPr>
          <w:sz w:val="28"/>
          <w:szCs w:val="28"/>
        </w:rPr>
        <w:t>.</w:t>
      </w:r>
      <w:r w:rsidR="006B2E27">
        <w:rPr>
          <w:sz w:val="28"/>
          <w:szCs w:val="28"/>
        </w:rPr>
        <w:t xml:space="preserve"> При личном обращении Заявителя за Муниципальной услугой в Администрацию предъявляется документ, удостоверяющий личность.</w:t>
      </w:r>
    </w:p>
    <w:p w:rsidR="002F751E" w:rsidRPr="00212409" w:rsidRDefault="00EB1432" w:rsidP="002754E4">
      <w:pPr>
        <w:pStyle w:val="ConsPlusNormal"/>
        <w:ind w:firstLine="539"/>
        <w:jc w:val="both"/>
        <w:rPr>
          <w:sz w:val="28"/>
          <w:szCs w:val="28"/>
        </w:rPr>
      </w:pPr>
      <w:r>
        <w:rPr>
          <w:sz w:val="28"/>
          <w:szCs w:val="28"/>
        </w:rPr>
        <w:t>В случае направления З</w:t>
      </w:r>
      <w:r w:rsidR="002F751E" w:rsidRPr="00212409">
        <w:rPr>
          <w:sz w:val="28"/>
          <w:szCs w:val="28"/>
        </w:rPr>
        <w:t>аявления п</w:t>
      </w:r>
      <w:r w:rsidR="00982451">
        <w:rPr>
          <w:sz w:val="28"/>
          <w:szCs w:val="28"/>
        </w:rPr>
        <w:t>осредством Единого</w:t>
      </w:r>
      <w:r w:rsidR="002754E4">
        <w:rPr>
          <w:sz w:val="28"/>
          <w:szCs w:val="28"/>
        </w:rPr>
        <w:t xml:space="preserve"> портала, Регионального портала</w:t>
      </w:r>
      <w:r w:rsidR="002F751E" w:rsidRPr="00212409">
        <w:rPr>
          <w:sz w:val="28"/>
          <w:szCs w:val="28"/>
        </w:rPr>
        <w:t>, сведения из докум</w:t>
      </w:r>
      <w:r w:rsidR="006B2E27">
        <w:rPr>
          <w:sz w:val="28"/>
          <w:szCs w:val="28"/>
        </w:rPr>
        <w:t>ента, удостоверяющего личность З</w:t>
      </w:r>
      <w:r w:rsidR="002F751E" w:rsidRPr="00212409">
        <w:rPr>
          <w:sz w:val="28"/>
          <w:szCs w:val="28"/>
        </w:rPr>
        <w:t>аявителя, представителя формируются при подтверждении учетной записи в Единой системе идентификац</w:t>
      </w:r>
      <w:proofErr w:type="gramStart"/>
      <w:r w:rsidR="002F751E" w:rsidRPr="00212409">
        <w:rPr>
          <w:sz w:val="28"/>
          <w:szCs w:val="28"/>
        </w:rPr>
        <w:t>ии и ау</w:t>
      </w:r>
      <w:proofErr w:type="gramEnd"/>
      <w:r w:rsidR="002F751E" w:rsidRPr="00212409">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F751E" w:rsidRPr="00212409" w:rsidRDefault="002F751E" w:rsidP="009B230B">
      <w:pPr>
        <w:pStyle w:val="ConsPlusNormal"/>
        <w:ind w:firstLine="539"/>
        <w:jc w:val="both"/>
        <w:rPr>
          <w:sz w:val="28"/>
          <w:szCs w:val="28"/>
        </w:rPr>
      </w:pPr>
      <w:r w:rsidRPr="00212409">
        <w:rPr>
          <w:sz w:val="28"/>
          <w:szCs w:val="28"/>
        </w:rPr>
        <w:t>В случае</w:t>
      </w:r>
      <w:proofErr w:type="gramStart"/>
      <w:r w:rsidRPr="00212409">
        <w:rPr>
          <w:sz w:val="28"/>
          <w:szCs w:val="28"/>
        </w:rPr>
        <w:t>,</w:t>
      </w:r>
      <w:proofErr w:type="gramEnd"/>
      <w:r w:rsidRPr="00212409">
        <w:rPr>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2F751E" w:rsidRPr="00212409" w:rsidRDefault="002F751E" w:rsidP="009B230B">
      <w:pPr>
        <w:pStyle w:val="ConsPlusNormal"/>
        <w:ind w:firstLine="539"/>
        <w:jc w:val="both"/>
        <w:rPr>
          <w:sz w:val="28"/>
          <w:szCs w:val="28"/>
        </w:rPr>
      </w:pPr>
      <w:r w:rsidRPr="00212409">
        <w:rPr>
          <w:sz w:val="28"/>
          <w:szCs w:val="28"/>
        </w:rPr>
        <w:t>- оформленную в соответствии с законодательством Российской Федерации доверенность (для физических лиц);</w:t>
      </w:r>
    </w:p>
    <w:p w:rsidR="002F751E" w:rsidRPr="00212409" w:rsidRDefault="002F751E" w:rsidP="009B230B">
      <w:pPr>
        <w:pStyle w:val="ConsPlusNormal"/>
        <w:ind w:firstLine="539"/>
        <w:jc w:val="both"/>
        <w:rPr>
          <w:sz w:val="28"/>
          <w:szCs w:val="28"/>
        </w:rPr>
      </w:pPr>
      <w:r w:rsidRPr="00212409">
        <w:rPr>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2F751E" w:rsidRPr="00212409" w:rsidRDefault="002F751E" w:rsidP="009B230B">
      <w:pPr>
        <w:pStyle w:val="ConsPlusNormal"/>
        <w:ind w:firstLine="539"/>
        <w:jc w:val="both"/>
        <w:rPr>
          <w:sz w:val="28"/>
          <w:szCs w:val="28"/>
        </w:rPr>
      </w:pPr>
      <w:r w:rsidRPr="00212409">
        <w:rPr>
          <w:sz w:val="28"/>
          <w:szCs w:val="28"/>
        </w:rPr>
        <w:t>В случае, если заявление подается через представ</w:t>
      </w:r>
      <w:r w:rsidR="002754E4">
        <w:rPr>
          <w:sz w:val="28"/>
          <w:szCs w:val="28"/>
        </w:rPr>
        <w:t>ителя заявителя посредством Единого портала</w:t>
      </w:r>
      <w:proofErr w:type="gramStart"/>
      <w:r w:rsidRPr="00212409">
        <w:rPr>
          <w:sz w:val="28"/>
          <w:szCs w:val="28"/>
        </w:rPr>
        <w:t>,</w:t>
      </w:r>
      <w:r w:rsidR="002754E4">
        <w:rPr>
          <w:sz w:val="28"/>
          <w:szCs w:val="28"/>
        </w:rPr>
        <w:t>Р</w:t>
      </w:r>
      <w:proofErr w:type="gramEnd"/>
      <w:r w:rsidR="002754E4">
        <w:rPr>
          <w:sz w:val="28"/>
          <w:szCs w:val="28"/>
        </w:rPr>
        <w:t>егионального портала</w:t>
      </w:r>
      <w:r w:rsidRPr="00212409">
        <w:rPr>
          <w:sz w:val="28"/>
          <w:szCs w:val="28"/>
        </w:rPr>
        <w:t>, и доверенность представителя заявителя изготовлена в электронной форме, такаядоверенность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2F751E" w:rsidRPr="00212409" w:rsidRDefault="002F751E" w:rsidP="009B230B">
      <w:pPr>
        <w:pStyle w:val="ConsPlusNormal"/>
        <w:ind w:firstLine="539"/>
        <w:jc w:val="both"/>
        <w:rPr>
          <w:sz w:val="28"/>
          <w:szCs w:val="28"/>
        </w:rPr>
      </w:pPr>
      <w:r w:rsidRPr="00212409">
        <w:rPr>
          <w:sz w:val="28"/>
          <w:szCs w:val="28"/>
        </w:rPr>
        <w:t xml:space="preserve">Удостоверенная, совершенная или выданная нотариусом доверенность представителя заявителя в электронной форме должна соответствовать </w:t>
      </w:r>
      <w:r w:rsidRPr="00212409">
        <w:rPr>
          <w:sz w:val="28"/>
          <w:szCs w:val="28"/>
        </w:rPr>
        <w:lastRenderedPageBreak/>
        <w:t>требованиям статьи 44.2 Основ законодательства Российской Федерации о нотариате от 11 февраля 1993 года № 4462-1.</w:t>
      </w:r>
    </w:p>
    <w:p w:rsidR="00B04959" w:rsidRPr="00B04959" w:rsidRDefault="00EB1432" w:rsidP="00B04959">
      <w:pPr>
        <w:pStyle w:val="ConsPlusNormal"/>
        <w:ind w:firstLine="540"/>
        <w:jc w:val="both"/>
        <w:rPr>
          <w:sz w:val="28"/>
          <w:szCs w:val="28"/>
        </w:rPr>
      </w:pPr>
      <w:bookmarkStart w:id="1" w:name="Par104"/>
      <w:bookmarkEnd w:id="1"/>
      <w:r>
        <w:rPr>
          <w:sz w:val="28"/>
          <w:szCs w:val="28"/>
        </w:rPr>
        <w:t>2.22</w:t>
      </w:r>
      <w:r w:rsidR="00B04959" w:rsidRPr="00B04959">
        <w:rPr>
          <w:sz w:val="28"/>
          <w:szCs w:val="28"/>
        </w:rPr>
        <w:t>. При предоставлении Муниципальной услуги запрещается требовать от Заявителя:</w:t>
      </w:r>
    </w:p>
    <w:p w:rsidR="00B04959" w:rsidRPr="00B04959" w:rsidRDefault="00EB1432" w:rsidP="00B04959">
      <w:pPr>
        <w:pStyle w:val="ConsPlusNormal"/>
        <w:ind w:firstLine="540"/>
        <w:jc w:val="both"/>
        <w:rPr>
          <w:sz w:val="28"/>
          <w:szCs w:val="28"/>
        </w:rPr>
      </w:pPr>
      <w:r>
        <w:rPr>
          <w:sz w:val="28"/>
          <w:szCs w:val="28"/>
        </w:rPr>
        <w:t>2.22</w:t>
      </w:r>
      <w:r w:rsidR="00B04959" w:rsidRPr="00B04959">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4959" w:rsidRPr="00B04959" w:rsidRDefault="00EB1432" w:rsidP="00B04959">
      <w:pPr>
        <w:pStyle w:val="ConsPlusNormal"/>
        <w:ind w:firstLine="540"/>
        <w:jc w:val="both"/>
        <w:rPr>
          <w:sz w:val="28"/>
          <w:szCs w:val="28"/>
        </w:rPr>
      </w:pPr>
      <w:r>
        <w:rPr>
          <w:sz w:val="28"/>
          <w:szCs w:val="28"/>
        </w:rPr>
        <w:t>2.22</w:t>
      </w:r>
      <w:r w:rsidR="00B04959" w:rsidRPr="00B04959">
        <w:rPr>
          <w:sz w:val="28"/>
          <w:szCs w:val="28"/>
        </w:rPr>
        <w:t xml:space="preserve">.2. </w:t>
      </w:r>
      <w:proofErr w:type="gramStart"/>
      <w:r w:rsidR="00B04959" w:rsidRPr="00B04959">
        <w:rPr>
          <w:sz w:val="28"/>
          <w:szCs w:val="28"/>
        </w:rPr>
        <w:t>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городского округа Тейково Ивановской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00B04959" w:rsidRPr="00B04959">
        <w:rPr>
          <w:sz w:val="28"/>
          <w:szCs w:val="28"/>
        </w:rPr>
        <w:t xml:space="preserve"> Федерального закона № 210-ФЗ.</w:t>
      </w:r>
    </w:p>
    <w:p w:rsidR="00B04959" w:rsidRPr="00B04959" w:rsidRDefault="00EB1432" w:rsidP="00B04959">
      <w:pPr>
        <w:pStyle w:val="ConsPlusNormal"/>
        <w:ind w:firstLine="540"/>
        <w:jc w:val="both"/>
        <w:rPr>
          <w:sz w:val="28"/>
          <w:szCs w:val="28"/>
        </w:rPr>
      </w:pPr>
      <w:r>
        <w:rPr>
          <w:sz w:val="28"/>
          <w:szCs w:val="28"/>
        </w:rPr>
        <w:t>2.22</w:t>
      </w:r>
      <w:r w:rsidR="00B04959" w:rsidRPr="00B04959">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4959" w:rsidRPr="00B04959" w:rsidRDefault="00B04959" w:rsidP="00B04959">
      <w:pPr>
        <w:pStyle w:val="ConsPlusNormal"/>
        <w:ind w:firstLine="540"/>
        <w:jc w:val="both"/>
        <w:rPr>
          <w:sz w:val="28"/>
          <w:szCs w:val="28"/>
        </w:rPr>
      </w:pPr>
      <w:r w:rsidRPr="00B04959">
        <w:rPr>
          <w:sz w:val="28"/>
          <w:szCs w:val="28"/>
        </w:rPr>
        <w:t>­</w:t>
      </w:r>
      <w:r w:rsidRPr="00B04959">
        <w:rPr>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4959" w:rsidRPr="00B04959" w:rsidRDefault="00B04959" w:rsidP="00B04959">
      <w:pPr>
        <w:pStyle w:val="ConsPlusNormal"/>
        <w:ind w:firstLine="540"/>
        <w:jc w:val="both"/>
        <w:rPr>
          <w:sz w:val="28"/>
          <w:szCs w:val="28"/>
        </w:rPr>
      </w:pPr>
      <w:r w:rsidRPr="00B04959">
        <w:rPr>
          <w:sz w:val="28"/>
          <w:szCs w:val="28"/>
        </w:rPr>
        <w:t>­</w:t>
      </w:r>
      <w:r w:rsidRPr="00B04959">
        <w:rPr>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4959" w:rsidRPr="00B04959" w:rsidRDefault="00B04959" w:rsidP="00B04959">
      <w:pPr>
        <w:pStyle w:val="ConsPlusNormal"/>
        <w:ind w:firstLine="540"/>
        <w:jc w:val="both"/>
        <w:rPr>
          <w:sz w:val="28"/>
          <w:szCs w:val="28"/>
        </w:rPr>
      </w:pPr>
      <w:r w:rsidRPr="00B04959">
        <w:rPr>
          <w:sz w:val="28"/>
          <w:szCs w:val="28"/>
        </w:rPr>
        <w:t>­</w:t>
      </w:r>
      <w:r w:rsidRPr="00B04959">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4959" w:rsidRPr="00212409" w:rsidRDefault="00B04959" w:rsidP="00B04959">
      <w:pPr>
        <w:pStyle w:val="ConsPlusNormal"/>
        <w:ind w:firstLine="540"/>
        <w:jc w:val="both"/>
        <w:rPr>
          <w:sz w:val="28"/>
          <w:szCs w:val="28"/>
        </w:rPr>
      </w:pPr>
      <w:proofErr w:type="gramStart"/>
      <w:r w:rsidRPr="00B04959">
        <w:rPr>
          <w:sz w:val="28"/>
          <w:szCs w:val="28"/>
        </w:rPr>
        <w:t>­</w:t>
      </w:r>
      <w:r w:rsidRPr="00B04959">
        <w:rPr>
          <w:sz w:val="28"/>
          <w:szCs w:val="28"/>
        </w:rPr>
        <w:tab/>
        <w:t>выявление документально подтвержденного факта (признаков) ошибочного или противоправного действия (бездействия) должностн</w:t>
      </w:r>
      <w:r>
        <w:rPr>
          <w:sz w:val="28"/>
          <w:szCs w:val="28"/>
        </w:rPr>
        <w:t>ого лица Администрации, Отдела</w:t>
      </w:r>
      <w:r w:rsidRPr="00B04959">
        <w:rPr>
          <w:sz w:val="28"/>
          <w:szCs w:val="28"/>
        </w:rPr>
        <w:t xml:space="preserve">, служащего, работника МБУ «МФЦ», работника организации, предусмотренной частью 1.1 статьи 16 Федерального закона № 210-ФЗ, при первоначальном отказе в приеме документов, необходимых для </w:t>
      </w:r>
      <w:r>
        <w:rPr>
          <w:sz w:val="28"/>
          <w:szCs w:val="28"/>
        </w:rPr>
        <w:t xml:space="preserve">предоставления Муниципальной </w:t>
      </w:r>
      <w:r w:rsidRPr="00B04959">
        <w:rPr>
          <w:sz w:val="28"/>
          <w:szCs w:val="28"/>
        </w:rPr>
        <w:t xml:space="preserve">услуги, либо в </w:t>
      </w:r>
      <w:r>
        <w:rPr>
          <w:sz w:val="28"/>
          <w:szCs w:val="28"/>
        </w:rPr>
        <w:t xml:space="preserve">предоставлении Муниципальной </w:t>
      </w:r>
      <w:r w:rsidRPr="00B04959">
        <w:rPr>
          <w:sz w:val="28"/>
          <w:szCs w:val="28"/>
        </w:rPr>
        <w:t>услуги, о чем в письменном виде за под</w:t>
      </w:r>
      <w:r>
        <w:rPr>
          <w:sz w:val="28"/>
          <w:szCs w:val="28"/>
        </w:rPr>
        <w:t>писью главы городского округа Тейково Ивановской области</w:t>
      </w:r>
      <w:r w:rsidRPr="00B04959">
        <w:rPr>
          <w:sz w:val="28"/>
          <w:szCs w:val="28"/>
        </w:rPr>
        <w:t>, руководителя МБУ «МФЦ</w:t>
      </w:r>
      <w:proofErr w:type="gramEnd"/>
      <w:r w:rsidRPr="00B04959">
        <w:rPr>
          <w:sz w:val="28"/>
          <w:szCs w:val="28"/>
        </w:rPr>
        <w:t xml:space="preserve">» при первоначальном отказе в приеме документов, необходимых для </w:t>
      </w:r>
      <w:r>
        <w:rPr>
          <w:sz w:val="28"/>
          <w:szCs w:val="28"/>
        </w:rPr>
        <w:t xml:space="preserve">предоставления Муниципальной </w:t>
      </w:r>
      <w:r w:rsidRPr="00B04959">
        <w:rPr>
          <w:sz w:val="28"/>
          <w:szCs w:val="28"/>
        </w:rPr>
        <w:t>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D5269" w:rsidRPr="00E143BB" w:rsidRDefault="005D5269" w:rsidP="009B230B">
      <w:pPr>
        <w:pStyle w:val="ConsPlusNormal"/>
        <w:ind w:firstLine="540"/>
        <w:jc w:val="both"/>
        <w:rPr>
          <w:color w:val="FF0000"/>
          <w:sz w:val="28"/>
          <w:szCs w:val="28"/>
        </w:rPr>
      </w:pPr>
    </w:p>
    <w:p w:rsidR="002F751E" w:rsidRDefault="002F751E" w:rsidP="005D5269">
      <w:pPr>
        <w:pStyle w:val="ConsPlusNormal"/>
        <w:ind w:firstLine="540"/>
        <w:jc w:val="center"/>
        <w:rPr>
          <w:b/>
          <w:sz w:val="28"/>
          <w:szCs w:val="28"/>
        </w:rPr>
      </w:pPr>
      <w:bookmarkStart w:id="2" w:name="Par116"/>
      <w:bookmarkEnd w:id="2"/>
      <w:r w:rsidRPr="007A6274">
        <w:rPr>
          <w:b/>
          <w:sz w:val="28"/>
          <w:szCs w:val="28"/>
        </w:rPr>
        <w:lastRenderedPageBreak/>
        <w:t>Исчерпывающий</w:t>
      </w:r>
      <w:r w:rsidRPr="005D5269">
        <w:rPr>
          <w:b/>
          <w:sz w:val="28"/>
          <w:szCs w:val="28"/>
        </w:rPr>
        <w:t>перечень оснований для отказа в приеме документов, необходимых для пред</w:t>
      </w:r>
      <w:r w:rsidR="00564298">
        <w:rPr>
          <w:b/>
          <w:sz w:val="28"/>
          <w:szCs w:val="28"/>
        </w:rPr>
        <w:t>оставления муниципальной услуги</w:t>
      </w:r>
    </w:p>
    <w:p w:rsidR="005D5269" w:rsidRDefault="005D5269" w:rsidP="005D5269">
      <w:pPr>
        <w:pStyle w:val="ConsPlusNormal"/>
        <w:ind w:firstLine="540"/>
        <w:jc w:val="center"/>
        <w:rPr>
          <w:b/>
          <w:sz w:val="28"/>
          <w:szCs w:val="28"/>
        </w:rPr>
      </w:pPr>
    </w:p>
    <w:p w:rsidR="005D5269" w:rsidRPr="005D5269" w:rsidRDefault="007A6274"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r w:rsidR="005D5269" w:rsidRPr="005D5269">
        <w:rPr>
          <w:rFonts w:ascii="Times New Roman" w:eastAsia="Times New Roman" w:hAnsi="Times New Roman" w:cs="Times New Roman"/>
          <w:sz w:val="28"/>
          <w:szCs w:val="28"/>
        </w:rPr>
        <w:t>. Основания для отказа в приеме документов необходимых для предоставления Муниципальной услуги:</w:t>
      </w:r>
    </w:p>
    <w:p w:rsidR="005D5269" w:rsidRPr="005D5269" w:rsidRDefault="007A6274"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r w:rsidR="005D5269" w:rsidRPr="005D5269">
        <w:rPr>
          <w:rFonts w:ascii="Times New Roman" w:eastAsia="Times New Roman" w:hAnsi="Times New Roman" w:cs="Times New Roman"/>
          <w:sz w:val="28"/>
          <w:szCs w:val="28"/>
        </w:rPr>
        <w:t xml:space="preserve">.1. </w:t>
      </w:r>
      <w:r w:rsidR="005D5269" w:rsidRPr="005D5269">
        <w:rPr>
          <w:rFonts w:ascii="Times New Roman" w:eastAsia="Times New Roman" w:hAnsi="Times New Roman" w:cs="Times New Roman"/>
          <w:sz w:val="28"/>
          <w:szCs w:val="28"/>
        </w:rPr>
        <w:tab/>
        <w:t xml:space="preserve">непредставление документов, установленных </w:t>
      </w:r>
      <w:r>
        <w:rPr>
          <w:rFonts w:ascii="Times New Roman" w:eastAsia="Times New Roman" w:hAnsi="Times New Roman" w:cs="Times New Roman"/>
          <w:sz w:val="28"/>
          <w:szCs w:val="28"/>
          <w:shd w:val="clear" w:color="auto" w:fill="FFFFFF"/>
        </w:rPr>
        <w:t>пунктами 2.17.1.-2.17.4</w:t>
      </w:r>
      <w:r w:rsidR="005D5269" w:rsidRPr="005D5269">
        <w:rPr>
          <w:rFonts w:ascii="Times New Roman" w:eastAsia="Times New Roman" w:hAnsi="Times New Roman" w:cs="Times New Roman"/>
          <w:sz w:val="28"/>
          <w:szCs w:val="28"/>
          <w:shd w:val="clear" w:color="auto" w:fill="FFFFFF"/>
        </w:rPr>
        <w:t>. настоящего Административного регламента</w:t>
      </w:r>
      <w:r w:rsidR="005D5269" w:rsidRPr="005D5269">
        <w:rPr>
          <w:rFonts w:ascii="Times New Roman" w:eastAsia="Times New Roman" w:hAnsi="Times New Roman" w:cs="Times New Roman"/>
          <w:sz w:val="28"/>
          <w:szCs w:val="28"/>
        </w:rPr>
        <w:t>;</w:t>
      </w:r>
    </w:p>
    <w:p w:rsidR="005D5269" w:rsidRPr="005D5269" w:rsidRDefault="007A6274"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r w:rsidR="005D5269" w:rsidRPr="005D5269">
        <w:rPr>
          <w:rFonts w:ascii="Times New Roman" w:eastAsia="Times New Roman" w:hAnsi="Times New Roman" w:cs="Times New Roman"/>
          <w:sz w:val="28"/>
          <w:szCs w:val="28"/>
        </w:rPr>
        <w:t>.2.</w:t>
      </w:r>
      <w:r w:rsidR="005D5269" w:rsidRPr="005D5269">
        <w:rPr>
          <w:rFonts w:ascii="Times New Roman" w:eastAsia="Times New Roman" w:hAnsi="Times New Roman" w:cs="Times New Roman"/>
          <w:sz w:val="28"/>
          <w:szCs w:val="28"/>
        </w:rPr>
        <w:tab/>
        <w:t>представленные документы утратили силу на момент обращения за Муниципальной услугой;</w:t>
      </w:r>
    </w:p>
    <w:p w:rsidR="005D5269" w:rsidRPr="005D5269" w:rsidRDefault="007A6274"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r w:rsidR="005D5269" w:rsidRPr="005D5269">
        <w:rPr>
          <w:rFonts w:ascii="Times New Roman" w:eastAsia="Times New Roman" w:hAnsi="Times New Roman" w:cs="Times New Roman"/>
          <w:sz w:val="28"/>
          <w:szCs w:val="28"/>
        </w:rPr>
        <w:t>.3.</w:t>
      </w:r>
      <w:r w:rsidR="005D5269" w:rsidRPr="005D5269">
        <w:rPr>
          <w:rFonts w:ascii="Times New Roman" w:eastAsia="Times New Roman" w:hAnsi="Times New Roman" w:cs="Times New Roman"/>
          <w:sz w:val="28"/>
          <w:szCs w:val="28"/>
        </w:rPr>
        <w:tab/>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D5269" w:rsidRPr="005D5269" w:rsidRDefault="007A6274"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r w:rsidR="005D5269" w:rsidRPr="005D5269">
        <w:rPr>
          <w:rFonts w:ascii="Times New Roman" w:eastAsia="Times New Roman" w:hAnsi="Times New Roman" w:cs="Times New Roman"/>
          <w:sz w:val="28"/>
          <w:szCs w:val="28"/>
        </w:rPr>
        <w:t>.4.</w:t>
      </w:r>
      <w:r w:rsidR="005D5269" w:rsidRPr="005D5269">
        <w:rPr>
          <w:rFonts w:ascii="Times New Roman" w:eastAsia="Times New Roman" w:hAnsi="Times New Roman" w:cs="Times New Roman"/>
          <w:sz w:val="28"/>
          <w:szCs w:val="28"/>
        </w:rPr>
        <w:tab/>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3212D" w:rsidRDefault="007A6274"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r w:rsidR="005D5269" w:rsidRPr="005D5269">
        <w:rPr>
          <w:rFonts w:ascii="Times New Roman" w:eastAsia="Times New Roman" w:hAnsi="Times New Roman" w:cs="Times New Roman"/>
          <w:sz w:val="28"/>
          <w:szCs w:val="28"/>
        </w:rPr>
        <w:t>.5.</w:t>
      </w:r>
      <w:r w:rsidR="005D5269" w:rsidRPr="005D5269">
        <w:rPr>
          <w:rFonts w:ascii="Times New Roman" w:eastAsia="Times New Roman" w:hAnsi="Times New Roman" w:cs="Times New Roman"/>
          <w:sz w:val="28"/>
          <w:szCs w:val="28"/>
        </w:rPr>
        <w:tab/>
      </w:r>
      <w:r w:rsidR="0033212D">
        <w:rPr>
          <w:rFonts w:ascii="Times New Roman" w:eastAsia="Times New Roman" w:hAnsi="Times New Roman" w:cs="Times New Roman"/>
          <w:sz w:val="28"/>
          <w:szCs w:val="28"/>
        </w:rPr>
        <w:t>заявления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D5269" w:rsidRPr="005D5269" w:rsidRDefault="0033212D"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2.23.6. </w:t>
      </w:r>
      <w:r w:rsidR="005D5269" w:rsidRPr="005D5269">
        <w:rPr>
          <w:rFonts w:ascii="Times New Roman" w:eastAsia="Times New Roman" w:hAnsi="Times New Roman" w:cs="Times New Roman"/>
          <w:sz w:val="28"/>
          <w:szCs w:val="28"/>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5D5269" w:rsidRPr="005D5269" w:rsidRDefault="00F26AEA"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r w:rsidR="003C014C">
        <w:rPr>
          <w:rFonts w:ascii="Times New Roman" w:eastAsia="Times New Roman" w:hAnsi="Times New Roman" w:cs="Times New Roman"/>
          <w:sz w:val="28"/>
          <w:szCs w:val="28"/>
        </w:rPr>
        <w:t>.7</w:t>
      </w:r>
      <w:r w:rsidR="005D5269" w:rsidRPr="005D5269">
        <w:rPr>
          <w:rFonts w:ascii="Times New Roman" w:eastAsia="Times New Roman" w:hAnsi="Times New Roman" w:cs="Times New Roman"/>
          <w:sz w:val="28"/>
          <w:szCs w:val="28"/>
        </w:rPr>
        <w:t>.</w:t>
      </w:r>
      <w:r w:rsidR="005D5269" w:rsidRPr="005D5269">
        <w:rPr>
          <w:rFonts w:ascii="Times New Roman" w:eastAsia="Times New Roman" w:hAnsi="Times New Roman" w:cs="Times New Roman"/>
          <w:sz w:val="28"/>
          <w:szCs w:val="28"/>
        </w:rPr>
        <w:tab/>
        <w:t xml:space="preserve"> неполное заполнение полей в форме заявления, в том числе в интерактивной форме заявления на Едином портале</w:t>
      </w:r>
      <w:r w:rsidR="0033212D">
        <w:rPr>
          <w:rFonts w:ascii="Times New Roman" w:eastAsia="Times New Roman" w:hAnsi="Times New Roman" w:cs="Times New Roman"/>
          <w:sz w:val="28"/>
          <w:szCs w:val="28"/>
        </w:rPr>
        <w:t>, региональном портале</w:t>
      </w:r>
      <w:r w:rsidR="005D5269" w:rsidRPr="005D5269">
        <w:rPr>
          <w:rFonts w:ascii="Times New Roman" w:eastAsia="Times New Roman" w:hAnsi="Times New Roman" w:cs="Times New Roman"/>
          <w:sz w:val="28"/>
          <w:szCs w:val="28"/>
        </w:rPr>
        <w:t>;</w:t>
      </w:r>
    </w:p>
    <w:p w:rsidR="005D5269" w:rsidRPr="005D5269" w:rsidRDefault="00F26AEA"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r w:rsidR="003C014C">
        <w:rPr>
          <w:rFonts w:ascii="Times New Roman" w:eastAsia="Times New Roman" w:hAnsi="Times New Roman" w:cs="Times New Roman"/>
          <w:sz w:val="28"/>
          <w:szCs w:val="28"/>
        </w:rPr>
        <w:t>.8</w:t>
      </w:r>
      <w:r w:rsidR="005D5269" w:rsidRPr="005D5269">
        <w:rPr>
          <w:rFonts w:ascii="Times New Roman" w:eastAsia="Times New Roman" w:hAnsi="Times New Roman" w:cs="Times New Roman"/>
          <w:sz w:val="28"/>
          <w:szCs w:val="28"/>
        </w:rPr>
        <w:t>.</w:t>
      </w:r>
      <w:r w:rsidR="005D5269" w:rsidRPr="005D5269">
        <w:rPr>
          <w:rFonts w:ascii="Times New Roman" w:eastAsia="Times New Roman" w:hAnsi="Times New Roman" w:cs="Times New Roman"/>
          <w:sz w:val="28"/>
          <w:szCs w:val="28"/>
        </w:rPr>
        <w:tab/>
        <w:t xml:space="preserve"> обращение за предоставлением Муниципальной услуги в неуполномоченный орган;</w:t>
      </w:r>
    </w:p>
    <w:p w:rsidR="005D5269" w:rsidRPr="005D5269" w:rsidRDefault="00F26AEA"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r w:rsidR="003C014C">
        <w:rPr>
          <w:rFonts w:ascii="Times New Roman" w:eastAsia="Times New Roman" w:hAnsi="Times New Roman" w:cs="Times New Roman"/>
          <w:sz w:val="28"/>
          <w:szCs w:val="28"/>
        </w:rPr>
        <w:t>.9</w:t>
      </w:r>
      <w:r w:rsidR="00E67703">
        <w:rPr>
          <w:rFonts w:ascii="Times New Roman" w:eastAsia="Times New Roman" w:hAnsi="Times New Roman" w:cs="Times New Roman"/>
          <w:sz w:val="28"/>
          <w:szCs w:val="28"/>
        </w:rPr>
        <w:t xml:space="preserve">. </w:t>
      </w:r>
      <w:r w:rsidR="00E67703">
        <w:rPr>
          <w:rFonts w:ascii="Times New Roman" w:eastAsia="Times New Roman" w:hAnsi="Times New Roman" w:cs="Times New Roman"/>
          <w:sz w:val="28"/>
          <w:szCs w:val="28"/>
        </w:rPr>
        <w:tab/>
        <w:t>Заявление и документы</w:t>
      </w:r>
      <w:r w:rsidR="005D5269" w:rsidRPr="005D5269">
        <w:rPr>
          <w:rFonts w:ascii="Times New Roman" w:eastAsia="Times New Roman" w:hAnsi="Times New Roman" w:cs="Times New Roman"/>
          <w:sz w:val="28"/>
          <w:szCs w:val="28"/>
        </w:rPr>
        <w:t xml:space="preserve"> подан</w:t>
      </w:r>
      <w:r w:rsidR="00E67703">
        <w:rPr>
          <w:rFonts w:ascii="Times New Roman" w:eastAsia="Times New Roman" w:hAnsi="Times New Roman" w:cs="Times New Roman"/>
          <w:sz w:val="28"/>
          <w:szCs w:val="28"/>
        </w:rPr>
        <w:t>ы</w:t>
      </w:r>
      <w:r w:rsidR="005D5269" w:rsidRPr="005D5269">
        <w:rPr>
          <w:rFonts w:ascii="Times New Roman" w:eastAsia="Times New Roman" w:hAnsi="Times New Roman" w:cs="Times New Roman"/>
          <w:sz w:val="28"/>
          <w:szCs w:val="28"/>
        </w:rPr>
        <w:t xml:space="preserve"> лицом, не имеющим полномочий представлять интересы Заявителя.</w:t>
      </w:r>
    </w:p>
    <w:p w:rsidR="005D5269" w:rsidRPr="005D5269" w:rsidRDefault="00F26AEA"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2.24</w:t>
      </w:r>
      <w:r w:rsidR="005D5269" w:rsidRPr="007A6274">
        <w:rPr>
          <w:rFonts w:ascii="Times New Roman" w:eastAsia="Times New Roman" w:hAnsi="Times New Roman" w:cs="Times New Roman"/>
          <w:sz w:val="28"/>
          <w:szCs w:val="28"/>
        </w:rPr>
        <w:t>.</w:t>
      </w:r>
      <w:r w:rsidR="007A6274">
        <w:rPr>
          <w:rFonts w:ascii="Times New Roman" w:eastAsia="Times New Roman" w:hAnsi="Times New Roman" w:cs="Times New Roman"/>
          <w:sz w:val="28"/>
          <w:szCs w:val="28"/>
        </w:rPr>
        <w:tab/>
      </w:r>
      <w:proofErr w:type="gramStart"/>
      <w:r w:rsidR="007A6274">
        <w:rPr>
          <w:rFonts w:ascii="Times New Roman" w:eastAsia="Times New Roman" w:hAnsi="Times New Roman" w:cs="Times New Roman"/>
          <w:sz w:val="28"/>
          <w:szCs w:val="28"/>
        </w:rPr>
        <w:t>Уведомление</w:t>
      </w:r>
      <w:r w:rsidR="005D5269" w:rsidRPr="005D5269">
        <w:rPr>
          <w:rFonts w:ascii="Times New Roman" w:eastAsia="Times New Roman" w:hAnsi="Times New Roman" w:cs="Times New Roman"/>
          <w:sz w:val="28"/>
          <w:szCs w:val="28"/>
        </w:rPr>
        <w:t xml:space="preserve"> об отказе в приеме документов, необходимых для предоставления Муниципальной услуги, </w:t>
      </w:r>
      <w:r w:rsidR="008C5CA8">
        <w:rPr>
          <w:rFonts w:ascii="Times New Roman" w:eastAsia="Times New Roman" w:hAnsi="Times New Roman" w:cs="Times New Roman"/>
          <w:sz w:val="28"/>
          <w:szCs w:val="28"/>
        </w:rPr>
        <w:t>по осн</w:t>
      </w:r>
      <w:r w:rsidR="00E67703">
        <w:rPr>
          <w:rFonts w:ascii="Times New Roman" w:eastAsia="Times New Roman" w:hAnsi="Times New Roman" w:cs="Times New Roman"/>
          <w:sz w:val="28"/>
          <w:szCs w:val="28"/>
        </w:rPr>
        <w:t>ованиям, указанным в пункте 2.23</w:t>
      </w:r>
      <w:r w:rsidR="008C5CA8">
        <w:rPr>
          <w:rFonts w:ascii="Times New Roman" w:eastAsia="Times New Roman" w:hAnsi="Times New Roman" w:cs="Times New Roman"/>
          <w:sz w:val="28"/>
          <w:szCs w:val="28"/>
        </w:rPr>
        <w:t xml:space="preserve">. настоящего Административного регламента, оформляется </w:t>
      </w:r>
      <w:r w:rsidR="005D5269" w:rsidRPr="005D5269">
        <w:rPr>
          <w:rFonts w:ascii="Times New Roman" w:eastAsia="Times New Roman" w:hAnsi="Times New Roman" w:cs="Times New Roman"/>
          <w:sz w:val="28"/>
          <w:szCs w:val="28"/>
        </w:rPr>
        <w:t xml:space="preserve">по форме, приведенной в </w:t>
      </w:r>
      <w:r w:rsidR="00165495" w:rsidRPr="00165495">
        <w:rPr>
          <w:rFonts w:ascii="Times New Roman" w:eastAsia="Times New Roman" w:hAnsi="Times New Roman" w:cs="Times New Roman"/>
          <w:sz w:val="28"/>
          <w:szCs w:val="28"/>
        </w:rPr>
        <w:t>Приложении № 9</w:t>
      </w:r>
      <w:r w:rsidR="005D5269" w:rsidRPr="005D5269">
        <w:rPr>
          <w:rFonts w:ascii="Times New Roman" w:eastAsia="Times New Roman" w:hAnsi="Times New Roman" w:cs="Times New Roman"/>
          <w:sz w:val="28"/>
          <w:szCs w:val="28"/>
        </w:rPr>
        <w:t>к настоящему Административному регламенту, направляется Заявителю или в личный кабинет Заявителя на Едином портале</w:t>
      </w:r>
      <w:r w:rsidR="007D15F4">
        <w:rPr>
          <w:rFonts w:ascii="Times New Roman" w:eastAsia="Times New Roman" w:hAnsi="Times New Roman" w:cs="Times New Roman"/>
          <w:sz w:val="28"/>
          <w:szCs w:val="28"/>
        </w:rPr>
        <w:t>, Региональном портале</w:t>
      </w:r>
      <w:r w:rsidR="005D5269" w:rsidRPr="005D5269">
        <w:rPr>
          <w:rFonts w:ascii="Times New Roman" w:eastAsia="Times New Roman" w:hAnsi="Times New Roman" w:cs="Times New Roman"/>
          <w:sz w:val="28"/>
          <w:szCs w:val="28"/>
        </w:rPr>
        <w:t xml:space="preserve"> не позднее первого рабочего </w:t>
      </w:r>
      <w:r w:rsidR="007D15F4">
        <w:rPr>
          <w:rFonts w:ascii="Times New Roman" w:eastAsia="Times New Roman" w:hAnsi="Times New Roman" w:cs="Times New Roman"/>
          <w:sz w:val="28"/>
          <w:szCs w:val="28"/>
        </w:rPr>
        <w:t>дня, следующего за днем подачи З</w:t>
      </w:r>
      <w:r w:rsidR="005D5269" w:rsidRPr="005D5269">
        <w:rPr>
          <w:rFonts w:ascii="Times New Roman" w:eastAsia="Times New Roman" w:hAnsi="Times New Roman" w:cs="Times New Roman"/>
          <w:sz w:val="28"/>
          <w:szCs w:val="28"/>
        </w:rPr>
        <w:t>аявления.</w:t>
      </w:r>
      <w:proofErr w:type="gramEnd"/>
    </w:p>
    <w:p w:rsidR="005D5269" w:rsidRPr="005D5269" w:rsidRDefault="00F26AEA"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2.25</w:t>
      </w:r>
      <w:r w:rsidR="005D5269" w:rsidRPr="005D5269">
        <w:rPr>
          <w:rFonts w:ascii="Times New Roman" w:eastAsia="Times New Roman" w:hAnsi="Times New Roman" w:cs="Times New Roman"/>
          <w:sz w:val="28"/>
          <w:szCs w:val="28"/>
        </w:rPr>
        <w:t>.</w:t>
      </w:r>
      <w:r w:rsidR="005D5269" w:rsidRPr="005D5269">
        <w:rPr>
          <w:rFonts w:ascii="Times New Roman" w:eastAsia="Times New Roman" w:hAnsi="Times New Roman" w:cs="Times New Roman"/>
          <w:sz w:val="28"/>
          <w:szCs w:val="28"/>
        </w:rPr>
        <w:tab/>
        <w:t xml:space="preserve">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5D5269" w:rsidRPr="005D5269" w:rsidRDefault="005D5269"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p>
    <w:p w:rsidR="002F751E" w:rsidRDefault="002F751E" w:rsidP="000C7CB6">
      <w:pPr>
        <w:pStyle w:val="ConsPlusNormal"/>
        <w:jc w:val="center"/>
        <w:rPr>
          <w:b/>
          <w:sz w:val="28"/>
          <w:szCs w:val="28"/>
        </w:rPr>
      </w:pPr>
      <w:r w:rsidRPr="009B0084">
        <w:rPr>
          <w:b/>
          <w:sz w:val="28"/>
          <w:szCs w:val="28"/>
        </w:rPr>
        <w:t>Исчерпывающий</w:t>
      </w:r>
      <w:r w:rsidRPr="000C7CB6">
        <w:rPr>
          <w:b/>
          <w:sz w:val="28"/>
          <w:szCs w:val="28"/>
        </w:rPr>
        <w:t>перечень оснований для приостановления или отказа в пред</w:t>
      </w:r>
      <w:r w:rsidR="00564298">
        <w:rPr>
          <w:b/>
          <w:sz w:val="28"/>
          <w:szCs w:val="28"/>
        </w:rPr>
        <w:t>оставлении муниципальной услуги</w:t>
      </w:r>
    </w:p>
    <w:p w:rsidR="000C7CB6" w:rsidRPr="000C7CB6" w:rsidRDefault="000C7CB6" w:rsidP="000C7CB6">
      <w:pPr>
        <w:pStyle w:val="ConsPlusNormal"/>
        <w:jc w:val="center"/>
        <w:rPr>
          <w:b/>
          <w:sz w:val="28"/>
          <w:szCs w:val="28"/>
        </w:rPr>
      </w:pPr>
    </w:p>
    <w:p w:rsidR="002F751E" w:rsidRPr="00212409" w:rsidRDefault="00F26AEA" w:rsidP="009B230B">
      <w:pPr>
        <w:pStyle w:val="ConsPlusNormal"/>
        <w:ind w:firstLine="540"/>
        <w:jc w:val="both"/>
        <w:rPr>
          <w:sz w:val="28"/>
          <w:szCs w:val="28"/>
        </w:rPr>
      </w:pPr>
      <w:r>
        <w:rPr>
          <w:sz w:val="28"/>
          <w:szCs w:val="28"/>
        </w:rPr>
        <w:t>2.26</w:t>
      </w:r>
      <w:r w:rsidR="00456932">
        <w:rPr>
          <w:sz w:val="28"/>
          <w:szCs w:val="28"/>
        </w:rPr>
        <w:t>. Приостановление предоставления М</w:t>
      </w:r>
      <w:r w:rsidR="002F751E" w:rsidRPr="00212409">
        <w:rPr>
          <w:sz w:val="28"/>
          <w:szCs w:val="28"/>
        </w:rPr>
        <w:t>униципальной услуги законодательством Российской Федерации не предусмотрено.</w:t>
      </w:r>
    </w:p>
    <w:p w:rsidR="002F751E" w:rsidRDefault="00F26AEA" w:rsidP="009B230B">
      <w:pPr>
        <w:pStyle w:val="ConsPlusNormal"/>
        <w:ind w:firstLine="540"/>
        <w:jc w:val="both"/>
        <w:rPr>
          <w:sz w:val="28"/>
          <w:szCs w:val="28"/>
        </w:rPr>
      </w:pPr>
      <w:r>
        <w:rPr>
          <w:sz w:val="28"/>
          <w:szCs w:val="28"/>
        </w:rPr>
        <w:t>2.27</w:t>
      </w:r>
      <w:r w:rsidR="00456932">
        <w:rPr>
          <w:sz w:val="28"/>
          <w:szCs w:val="28"/>
        </w:rPr>
        <w:t xml:space="preserve">. </w:t>
      </w:r>
      <w:r w:rsidR="00456932" w:rsidRPr="00456932">
        <w:rPr>
          <w:sz w:val="28"/>
          <w:szCs w:val="28"/>
        </w:rPr>
        <w:t xml:space="preserve">Исчерпывающий перечень оснований для отказа в предоставлении </w:t>
      </w:r>
      <w:r w:rsidR="00456932">
        <w:rPr>
          <w:sz w:val="28"/>
          <w:szCs w:val="28"/>
        </w:rPr>
        <w:t xml:space="preserve">Муниципальной </w:t>
      </w:r>
      <w:r w:rsidR="00456932" w:rsidRPr="00456932">
        <w:rPr>
          <w:sz w:val="28"/>
          <w:szCs w:val="28"/>
        </w:rPr>
        <w:t>услуги</w:t>
      </w:r>
      <w:r w:rsidR="002F751E" w:rsidRPr="00212409">
        <w:rPr>
          <w:sz w:val="28"/>
          <w:szCs w:val="28"/>
        </w:rPr>
        <w:t>:</w:t>
      </w:r>
    </w:p>
    <w:p w:rsidR="0079612D" w:rsidRPr="00212409" w:rsidRDefault="00F26AEA" w:rsidP="009B230B">
      <w:pPr>
        <w:pStyle w:val="ConsPlusNormal"/>
        <w:ind w:firstLine="540"/>
        <w:jc w:val="both"/>
        <w:rPr>
          <w:sz w:val="28"/>
          <w:szCs w:val="28"/>
        </w:rPr>
      </w:pPr>
      <w:r>
        <w:rPr>
          <w:sz w:val="28"/>
          <w:szCs w:val="28"/>
        </w:rPr>
        <w:lastRenderedPageBreak/>
        <w:t>2.27</w:t>
      </w:r>
      <w:r w:rsidR="00D91FEF">
        <w:rPr>
          <w:sz w:val="28"/>
          <w:szCs w:val="28"/>
        </w:rPr>
        <w:t>.1.</w:t>
      </w:r>
      <w:r w:rsidR="006A5A71">
        <w:rPr>
          <w:sz w:val="28"/>
          <w:szCs w:val="28"/>
        </w:rPr>
        <w:t>С</w:t>
      </w:r>
      <w:r w:rsidR="0079612D" w:rsidRPr="0079612D">
        <w:rPr>
          <w:sz w:val="28"/>
          <w:szCs w:val="28"/>
        </w:rPr>
        <w:t xml:space="preserve"> заявлением о предоставлении муниципальной услуги обратилось лицо, не соответс</w:t>
      </w:r>
      <w:r w:rsidR="007D15F4">
        <w:rPr>
          <w:sz w:val="28"/>
          <w:szCs w:val="28"/>
        </w:rPr>
        <w:t>твующее требованиям пункта 1.4</w:t>
      </w:r>
      <w:r w:rsidR="0079612D">
        <w:rPr>
          <w:sz w:val="28"/>
          <w:szCs w:val="28"/>
        </w:rPr>
        <w:t xml:space="preserve"> настоящего А</w:t>
      </w:r>
      <w:r w:rsidR="0079612D" w:rsidRPr="0079612D">
        <w:rPr>
          <w:sz w:val="28"/>
          <w:szCs w:val="28"/>
        </w:rPr>
        <w:t>дминистративного регламента</w:t>
      </w:r>
      <w:r w:rsidR="0079612D">
        <w:rPr>
          <w:sz w:val="28"/>
          <w:szCs w:val="28"/>
        </w:rPr>
        <w:t>;</w:t>
      </w:r>
    </w:p>
    <w:p w:rsidR="002F751E" w:rsidRPr="00212409" w:rsidRDefault="00F26AEA" w:rsidP="0079612D">
      <w:pPr>
        <w:pStyle w:val="ConsPlusNormal"/>
        <w:ind w:firstLine="540"/>
        <w:jc w:val="both"/>
        <w:rPr>
          <w:sz w:val="28"/>
          <w:szCs w:val="28"/>
        </w:rPr>
      </w:pPr>
      <w:r>
        <w:rPr>
          <w:sz w:val="28"/>
          <w:szCs w:val="28"/>
        </w:rPr>
        <w:t>2.27</w:t>
      </w:r>
      <w:r w:rsidR="00D91FEF">
        <w:rPr>
          <w:sz w:val="28"/>
          <w:szCs w:val="28"/>
        </w:rPr>
        <w:t>.2.</w:t>
      </w:r>
      <w:r w:rsidR="00456932">
        <w:rPr>
          <w:sz w:val="28"/>
          <w:szCs w:val="28"/>
        </w:rPr>
        <w:t>З</w:t>
      </w:r>
      <w:r w:rsidR="002F751E" w:rsidRPr="00212409">
        <w:rPr>
          <w:sz w:val="28"/>
          <w:szCs w:val="28"/>
        </w:rPr>
        <w:t xml:space="preserve">аявителем не представлены документы, определенные </w:t>
      </w:r>
      <w:r w:rsidR="009B0084">
        <w:rPr>
          <w:sz w:val="28"/>
          <w:szCs w:val="28"/>
        </w:rPr>
        <w:t>пунктом 2.17</w:t>
      </w:r>
      <w:r w:rsidR="00456932" w:rsidRPr="00AD2857">
        <w:rPr>
          <w:sz w:val="28"/>
          <w:szCs w:val="28"/>
        </w:rPr>
        <w:t>.</w:t>
      </w:r>
      <w:r w:rsidR="009B0084">
        <w:rPr>
          <w:sz w:val="28"/>
          <w:szCs w:val="28"/>
        </w:rPr>
        <w:t xml:space="preserve">1-2.17.4. </w:t>
      </w:r>
      <w:r w:rsidR="00AD2857">
        <w:rPr>
          <w:sz w:val="28"/>
          <w:szCs w:val="28"/>
        </w:rPr>
        <w:t>настоящего А</w:t>
      </w:r>
      <w:r w:rsidR="002F751E" w:rsidRPr="00212409">
        <w:rPr>
          <w:sz w:val="28"/>
          <w:szCs w:val="28"/>
        </w:rPr>
        <w:t>дминистративного регламента, обязанность по представлению которых</w:t>
      </w:r>
      <w:r w:rsidR="00AD2857">
        <w:rPr>
          <w:sz w:val="28"/>
          <w:szCs w:val="28"/>
        </w:rPr>
        <w:t>возложена на З</w:t>
      </w:r>
      <w:r w:rsidR="002F751E" w:rsidRPr="00212409">
        <w:rPr>
          <w:sz w:val="28"/>
          <w:szCs w:val="28"/>
        </w:rPr>
        <w:t>аявителя;</w:t>
      </w:r>
    </w:p>
    <w:p w:rsidR="002F751E" w:rsidRPr="00212409" w:rsidRDefault="00F26AEA" w:rsidP="009B230B">
      <w:pPr>
        <w:pStyle w:val="ConsPlusNormal"/>
        <w:ind w:firstLine="540"/>
        <w:jc w:val="both"/>
        <w:rPr>
          <w:sz w:val="28"/>
          <w:szCs w:val="28"/>
        </w:rPr>
      </w:pPr>
      <w:r>
        <w:rPr>
          <w:sz w:val="28"/>
          <w:szCs w:val="28"/>
        </w:rPr>
        <w:t>2.27</w:t>
      </w:r>
      <w:r w:rsidR="00D91FEF">
        <w:rPr>
          <w:sz w:val="28"/>
          <w:szCs w:val="28"/>
        </w:rPr>
        <w:t>.3.</w:t>
      </w:r>
      <w:r w:rsidR="00EB5A4F">
        <w:rPr>
          <w:sz w:val="28"/>
          <w:szCs w:val="28"/>
        </w:rPr>
        <w:t xml:space="preserve"> П</w:t>
      </w:r>
      <w:r w:rsidR="002F751E" w:rsidRPr="00212409">
        <w:rPr>
          <w:sz w:val="28"/>
          <w:szCs w:val="28"/>
        </w:rPr>
        <w:t>о</w:t>
      </w:r>
      <w:r w:rsidR="00AD2857">
        <w:rPr>
          <w:sz w:val="28"/>
          <w:szCs w:val="28"/>
        </w:rPr>
        <w:t>ступления в Отдел</w:t>
      </w:r>
      <w:r w:rsidR="002F751E" w:rsidRPr="0021240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2F751E" w:rsidRPr="00212409">
        <w:rPr>
          <w:sz w:val="28"/>
          <w:szCs w:val="28"/>
        </w:rPr>
        <w:t>необходимых</w:t>
      </w:r>
      <w:proofErr w:type="gramEnd"/>
      <w:r w:rsidR="002F751E" w:rsidRPr="00212409">
        <w:rPr>
          <w:sz w:val="28"/>
          <w:szCs w:val="28"/>
        </w:rPr>
        <w:t xml:space="preserve"> для </w:t>
      </w:r>
      <w:r w:rsidR="009B0084">
        <w:rPr>
          <w:sz w:val="28"/>
          <w:szCs w:val="28"/>
        </w:rPr>
        <w:t>предоставления Муниципальной услуги;</w:t>
      </w:r>
    </w:p>
    <w:p w:rsidR="002F751E" w:rsidRDefault="00F26AEA" w:rsidP="009B230B">
      <w:pPr>
        <w:pStyle w:val="ConsPlusNormal"/>
        <w:ind w:firstLine="540"/>
        <w:jc w:val="both"/>
        <w:rPr>
          <w:sz w:val="28"/>
          <w:szCs w:val="28"/>
        </w:rPr>
      </w:pPr>
      <w:r>
        <w:rPr>
          <w:sz w:val="28"/>
          <w:szCs w:val="28"/>
        </w:rPr>
        <w:t>2.27</w:t>
      </w:r>
      <w:r w:rsidR="00D91FEF">
        <w:rPr>
          <w:sz w:val="28"/>
          <w:szCs w:val="28"/>
        </w:rPr>
        <w:t>.4.</w:t>
      </w:r>
      <w:r w:rsidR="007328F9">
        <w:rPr>
          <w:sz w:val="28"/>
          <w:szCs w:val="28"/>
        </w:rPr>
        <w:t xml:space="preserve"> П</w:t>
      </w:r>
      <w:r w:rsidR="002F751E" w:rsidRPr="00212409">
        <w:rPr>
          <w:sz w:val="28"/>
          <w:szCs w:val="28"/>
        </w:rPr>
        <w:t>редставления документов,</w:t>
      </w:r>
      <w:r w:rsidR="009B0084">
        <w:rPr>
          <w:sz w:val="28"/>
          <w:szCs w:val="28"/>
        </w:rPr>
        <w:t xml:space="preserve"> определенных пунктом 2.17.1-2.17.4</w:t>
      </w:r>
      <w:r w:rsidR="00AD2857">
        <w:rPr>
          <w:sz w:val="28"/>
          <w:szCs w:val="28"/>
        </w:rPr>
        <w:t xml:space="preserve"> настоящего А</w:t>
      </w:r>
      <w:r w:rsidR="002F751E" w:rsidRPr="00212409">
        <w:rPr>
          <w:sz w:val="28"/>
          <w:szCs w:val="28"/>
        </w:rPr>
        <w:t>дминистративного регламента в ненадлежащий орган;</w:t>
      </w:r>
    </w:p>
    <w:p w:rsidR="00DE36A8" w:rsidRDefault="00F26AEA" w:rsidP="009B230B">
      <w:pPr>
        <w:pStyle w:val="ConsPlusNormal"/>
        <w:ind w:firstLine="540"/>
        <w:jc w:val="both"/>
        <w:rPr>
          <w:sz w:val="28"/>
          <w:szCs w:val="28"/>
        </w:rPr>
      </w:pPr>
      <w:r>
        <w:rPr>
          <w:sz w:val="28"/>
          <w:szCs w:val="28"/>
        </w:rPr>
        <w:t>2.27</w:t>
      </w:r>
      <w:r w:rsidR="00D91FEF">
        <w:rPr>
          <w:sz w:val="28"/>
          <w:szCs w:val="28"/>
        </w:rPr>
        <w:t>.5.</w:t>
      </w:r>
      <w:r w:rsidR="007328F9">
        <w:rPr>
          <w:sz w:val="28"/>
          <w:szCs w:val="28"/>
        </w:rPr>
        <w:t>Н</w:t>
      </w:r>
      <w:r w:rsidR="00DE36A8" w:rsidRPr="00DE36A8">
        <w:rPr>
          <w:sz w:val="28"/>
          <w:szCs w:val="28"/>
        </w:rPr>
        <w:t>есоответствие проекта производства работ требованиям, установленным нормативными правовыми актами</w:t>
      </w:r>
      <w:r w:rsidR="00DE36A8">
        <w:rPr>
          <w:sz w:val="28"/>
          <w:szCs w:val="28"/>
        </w:rPr>
        <w:t>;</w:t>
      </w:r>
    </w:p>
    <w:p w:rsidR="00DE36A8" w:rsidRDefault="00F26AEA" w:rsidP="009B230B">
      <w:pPr>
        <w:pStyle w:val="ConsPlusNormal"/>
        <w:ind w:firstLine="540"/>
        <w:jc w:val="both"/>
        <w:rPr>
          <w:sz w:val="28"/>
          <w:szCs w:val="28"/>
        </w:rPr>
      </w:pPr>
      <w:r>
        <w:rPr>
          <w:sz w:val="28"/>
          <w:szCs w:val="28"/>
        </w:rPr>
        <w:t>2.27</w:t>
      </w:r>
      <w:r w:rsidR="00D91FEF">
        <w:rPr>
          <w:sz w:val="28"/>
          <w:szCs w:val="28"/>
        </w:rPr>
        <w:t>.6.</w:t>
      </w:r>
      <w:r w:rsidR="007328F9">
        <w:rPr>
          <w:sz w:val="28"/>
          <w:szCs w:val="28"/>
        </w:rPr>
        <w:t>О</w:t>
      </w:r>
      <w:r w:rsidR="0079612D" w:rsidRPr="0079612D">
        <w:rPr>
          <w:sz w:val="28"/>
          <w:szCs w:val="28"/>
        </w:rPr>
        <w:t>тсутствие причин продления срока осуществления земляных работ (увеличение объема работ, изменение проектного решения, погодные условия, препятствующие качественному проведению работ)</w:t>
      </w:r>
      <w:r w:rsidR="0079612D">
        <w:rPr>
          <w:sz w:val="28"/>
          <w:szCs w:val="28"/>
        </w:rPr>
        <w:t>;</w:t>
      </w:r>
    </w:p>
    <w:p w:rsidR="0079612D" w:rsidRDefault="00F26AEA" w:rsidP="0079612D">
      <w:pPr>
        <w:pStyle w:val="ConsPlusNormal"/>
        <w:ind w:firstLine="540"/>
        <w:jc w:val="both"/>
        <w:rPr>
          <w:sz w:val="28"/>
          <w:szCs w:val="28"/>
        </w:rPr>
      </w:pPr>
      <w:r>
        <w:rPr>
          <w:sz w:val="28"/>
          <w:szCs w:val="28"/>
        </w:rPr>
        <w:t>2.27</w:t>
      </w:r>
      <w:r w:rsidR="00D91FEF">
        <w:rPr>
          <w:sz w:val="28"/>
          <w:szCs w:val="28"/>
        </w:rPr>
        <w:t>.7.</w:t>
      </w:r>
      <w:r w:rsidR="00FE0296">
        <w:rPr>
          <w:sz w:val="28"/>
          <w:szCs w:val="28"/>
        </w:rPr>
        <w:t>П</w:t>
      </w:r>
      <w:r w:rsidR="0079612D" w:rsidRPr="0079612D">
        <w:rPr>
          <w:sz w:val="28"/>
          <w:szCs w:val="28"/>
        </w:rPr>
        <w:t>редоставленные заявителем документы содержат недостоверные сведения</w:t>
      </w:r>
      <w:r w:rsidR="007D15F4">
        <w:rPr>
          <w:sz w:val="28"/>
          <w:szCs w:val="28"/>
        </w:rPr>
        <w:t>;</w:t>
      </w:r>
    </w:p>
    <w:p w:rsidR="007D15F4" w:rsidRDefault="00F26AEA" w:rsidP="0079612D">
      <w:pPr>
        <w:pStyle w:val="ConsPlusNormal"/>
        <w:ind w:firstLine="540"/>
        <w:jc w:val="both"/>
        <w:rPr>
          <w:sz w:val="28"/>
          <w:szCs w:val="28"/>
        </w:rPr>
      </w:pPr>
      <w:r>
        <w:rPr>
          <w:sz w:val="28"/>
          <w:szCs w:val="28"/>
        </w:rPr>
        <w:t>2.27</w:t>
      </w:r>
      <w:r w:rsidR="00FE0296">
        <w:rPr>
          <w:sz w:val="28"/>
          <w:szCs w:val="28"/>
        </w:rPr>
        <w:t>.8. У</w:t>
      </w:r>
      <w:r w:rsidR="007D15F4">
        <w:rPr>
          <w:sz w:val="28"/>
          <w:szCs w:val="28"/>
        </w:rPr>
        <w:t>становлены факты нарушений при проведении земляных работ в соответствии с выданным разрешением на осуществление земляных работ.</w:t>
      </w:r>
    </w:p>
    <w:p w:rsidR="00110ECF" w:rsidRPr="00212409" w:rsidRDefault="00110ECF" w:rsidP="009B230B">
      <w:pPr>
        <w:pStyle w:val="ConsPlusNormal"/>
        <w:ind w:firstLine="540"/>
        <w:jc w:val="both"/>
        <w:rPr>
          <w:sz w:val="28"/>
          <w:szCs w:val="28"/>
        </w:rPr>
      </w:pPr>
    </w:p>
    <w:p w:rsidR="00110ECF" w:rsidRDefault="00110ECF" w:rsidP="00110ECF">
      <w:pPr>
        <w:autoSpaceDE w:val="0"/>
        <w:autoSpaceDN w:val="0"/>
        <w:adjustRightInd w:val="0"/>
        <w:spacing w:after="0" w:line="240" w:lineRule="auto"/>
        <w:jc w:val="center"/>
        <w:rPr>
          <w:rFonts w:ascii="Times New Roman" w:hAnsi="Times New Roman" w:cs="Times New Roman"/>
          <w:b/>
          <w:sz w:val="28"/>
          <w:szCs w:val="28"/>
        </w:rPr>
      </w:pPr>
      <w:bookmarkStart w:id="3" w:name="Par127"/>
      <w:bookmarkEnd w:id="3"/>
      <w:r>
        <w:rPr>
          <w:rFonts w:ascii="Times New Roman" w:hAnsi="Times New Roman" w:cs="Times New Roman"/>
          <w:b/>
          <w:sz w:val="28"/>
          <w:szCs w:val="28"/>
        </w:rPr>
        <w:t>Р</w:t>
      </w:r>
      <w:r w:rsidRPr="00110ECF">
        <w:rPr>
          <w:rFonts w:ascii="Times New Roman" w:hAnsi="Times New Roman" w:cs="Times New Roman"/>
          <w:b/>
          <w:sz w:val="28"/>
          <w:szCs w:val="28"/>
        </w:rPr>
        <w:t>азмер платы, взимаемой с заявителя при пре</w:t>
      </w:r>
      <w:r>
        <w:rPr>
          <w:rFonts w:ascii="Times New Roman" w:hAnsi="Times New Roman" w:cs="Times New Roman"/>
          <w:b/>
          <w:sz w:val="28"/>
          <w:szCs w:val="28"/>
        </w:rPr>
        <w:t xml:space="preserve">доставлении </w:t>
      </w:r>
      <w:r w:rsidRPr="00110ECF">
        <w:rPr>
          <w:rFonts w:ascii="Times New Roman" w:hAnsi="Times New Roman" w:cs="Times New Roman"/>
          <w:b/>
          <w:sz w:val="28"/>
          <w:szCs w:val="28"/>
        </w:rPr>
        <w:t>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0ECF" w:rsidRPr="00110ECF" w:rsidRDefault="00110ECF" w:rsidP="00110ECF">
      <w:pPr>
        <w:autoSpaceDE w:val="0"/>
        <w:autoSpaceDN w:val="0"/>
        <w:adjustRightInd w:val="0"/>
        <w:spacing w:after="0" w:line="240" w:lineRule="auto"/>
        <w:jc w:val="center"/>
        <w:rPr>
          <w:rFonts w:ascii="Times New Roman" w:hAnsi="Times New Roman" w:cs="Times New Roman"/>
          <w:b/>
          <w:sz w:val="28"/>
          <w:szCs w:val="28"/>
        </w:rPr>
      </w:pPr>
    </w:p>
    <w:p w:rsidR="00110ECF" w:rsidRPr="00212409" w:rsidRDefault="00F26AEA" w:rsidP="00110ECF">
      <w:pPr>
        <w:pStyle w:val="ConsPlusNormal"/>
        <w:ind w:firstLine="540"/>
        <w:jc w:val="both"/>
        <w:rPr>
          <w:sz w:val="28"/>
          <w:szCs w:val="28"/>
        </w:rPr>
      </w:pPr>
      <w:r>
        <w:rPr>
          <w:sz w:val="28"/>
          <w:szCs w:val="28"/>
        </w:rPr>
        <w:t>2.28</w:t>
      </w:r>
      <w:r w:rsidR="00110ECF">
        <w:rPr>
          <w:sz w:val="28"/>
          <w:szCs w:val="28"/>
        </w:rPr>
        <w:t>. Предоставление М</w:t>
      </w:r>
      <w:r w:rsidR="002F751E" w:rsidRPr="00212409">
        <w:rPr>
          <w:sz w:val="28"/>
          <w:szCs w:val="28"/>
        </w:rPr>
        <w:t>униципальной услуги осуществляется бесплатно, государственная пошлина не уплачивается.</w:t>
      </w:r>
    </w:p>
    <w:p w:rsidR="00816F3E" w:rsidRDefault="00816F3E" w:rsidP="00816F3E">
      <w:pPr>
        <w:autoSpaceDE w:val="0"/>
        <w:autoSpaceDN w:val="0"/>
        <w:adjustRightInd w:val="0"/>
        <w:spacing w:after="0" w:line="240" w:lineRule="auto"/>
        <w:jc w:val="both"/>
        <w:rPr>
          <w:rFonts w:ascii="Times New Roman" w:eastAsia="Times New Roman" w:hAnsi="Times New Roman" w:cs="Times New Roman"/>
          <w:sz w:val="28"/>
          <w:szCs w:val="28"/>
        </w:rPr>
      </w:pPr>
    </w:p>
    <w:p w:rsidR="00816F3E" w:rsidRDefault="00816F3E" w:rsidP="00816F3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Pr="00816F3E">
        <w:rPr>
          <w:rFonts w:ascii="Times New Roman" w:hAnsi="Times New Roman" w:cs="Times New Roman"/>
          <w:b/>
          <w:sz w:val="28"/>
          <w:szCs w:val="28"/>
        </w:rPr>
        <w:t>аксимальный срок ожидания в очереди при подаче з</w:t>
      </w:r>
      <w:r>
        <w:rPr>
          <w:rFonts w:ascii="Times New Roman" w:hAnsi="Times New Roman" w:cs="Times New Roman"/>
          <w:b/>
          <w:sz w:val="28"/>
          <w:szCs w:val="28"/>
        </w:rPr>
        <w:t xml:space="preserve">апроса о предоставлении </w:t>
      </w:r>
      <w:r w:rsidRPr="00816F3E">
        <w:rPr>
          <w:rFonts w:ascii="Times New Roman" w:hAnsi="Times New Roman" w:cs="Times New Roman"/>
          <w:b/>
          <w:sz w:val="28"/>
          <w:szCs w:val="28"/>
        </w:rPr>
        <w:t>муниципальной услуги и при получении результата пре</w:t>
      </w:r>
      <w:r>
        <w:rPr>
          <w:rFonts w:ascii="Times New Roman" w:hAnsi="Times New Roman" w:cs="Times New Roman"/>
          <w:b/>
          <w:sz w:val="28"/>
          <w:szCs w:val="28"/>
        </w:rPr>
        <w:t xml:space="preserve">доставления </w:t>
      </w:r>
      <w:r w:rsidRPr="00816F3E">
        <w:rPr>
          <w:rFonts w:ascii="Times New Roman" w:hAnsi="Times New Roman" w:cs="Times New Roman"/>
          <w:b/>
          <w:sz w:val="28"/>
          <w:szCs w:val="28"/>
        </w:rPr>
        <w:t>муниципальной услуги</w:t>
      </w:r>
    </w:p>
    <w:p w:rsidR="00816F3E" w:rsidRPr="00816F3E" w:rsidRDefault="00816F3E" w:rsidP="00816F3E">
      <w:pPr>
        <w:autoSpaceDE w:val="0"/>
        <w:autoSpaceDN w:val="0"/>
        <w:adjustRightInd w:val="0"/>
        <w:spacing w:after="0" w:line="240" w:lineRule="auto"/>
        <w:jc w:val="center"/>
        <w:rPr>
          <w:rFonts w:ascii="Times New Roman" w:hAnsi="Times New Roman" w:cs="Times New Roman"/>
          <w:b/>
          <w:sz w:val="28"/>
          <w:szCs w:val="28"/>
        </w:rPr>
      </w:pPr>
    </w:p>
    <w:p w:rsidR="002F751E" w:rsidRDefault="00F26AEA" w:rsidP="009B230B">
      <w:pPr>
        <w:pStyle w:val="ConsPlusNormal"/>
        <w:ind w:firstLine="540"/>
        <w:jc w:val="both"/>
        <w:rPr>
          <w:sz w:val="28"/>
          <w:szCs w:val="28"/>
        </w:rPr>
      </w:pPr>
      <w:r>
        <w:rPr>
          <w:sz w:val="28"/>
          <w:szCs w:val="28"/>
        </w:rPr>
        <w:t>2.29</w:t>
      </w:r>
      <w:r w:rsidR="00816F3E">
        <w:rPr>
          <w:sz w:val="28"/>
          <w:szCs w:val="28"/>
        </w:rPr>
        <w:t xml:space="preserve">. </w:t>
      </w:r>
      <w:r w:rsidR="002F751E" w:rsidRPr="00212409">
        <w:rPr>
          <w:sz w:val="28"/>
          <w:szCs w:val="28"/>
        </w:rPr>
        <w:t>Максимальный срок ожидания в очереди при под</w:t>
      </w:r>
      <w:r w:rsidR="00816F3E">
        <w:rPr>
          <w:sz w:val="28"/>
          <w:szCs w:val="28"/>
        </w:rPr>
        <w:t>аче заявления о предоставлении М</w:t>
      </w:r>
      <w:r w:rsidR="002F751E" w:rsidRPr="00212409">
        <w:rPr>
          <w:sz w:val="28"/>
          <w:szCs w:val="28"/>
        </w:rPr>
        <w:t>униципальной услуги и п</w:t>
      </w:r>
      <w:r w:rsidR="00816F3E">
        <w:rPr>
          <w:sz w:val="28"/>
          <w:szCs w:val="28"/>
        </w:rPr>
        <w:t>ри получении результата данной М</w:t>
      </w:r>
      <w:r w:rsidR="002F751E" w:rsidRPr="00212409">
        <w:rPr>
          <w:sz w:val="28"/>
          <w:szCs w:val="28"/>
        </w:rPr>
        <w:t>униципальной услуги не должен превышать 15 минут.</w:t>
      </w:r>
    </w:p>
    <w:p w:rsidR="00657610" w:rsidRDefault="00657610" w:rsidP="009B230B">
      <w:pPr>
        <w:pStyle w:val="ConsPlusNormal"/>
        <w:ind w:firstLine="540"/>
        <w:jc w:val="both"/>
        <w:rPr>
          <w:sz w:val="28"/>
          <w:szCs w:val="28"/>
        </w:rPr>
      </w:pPr>
    </w:p>
    <w:p w:rsidR="00657610" w:rsidRDefault="00657610" w:rsidP="00657610">
      <w:pPr>
        <w:pStyle w:val="ConsPlusNormal"/>
        <w:ind w:firstLine="540"/>
        <w:jc w:val="center"/>
        <w:rPr>
          <w:rFonts w:eastAsia="Calibri"/>
          <w:b/>
          <w:sz w:val="28"/>
          <w:szCs w:val="28"/>
          <w:lang w:eastAsia="en-US"/>
        </w:rPr>
      </w:pPr>
      <w:r w:rsidRPr="00657610">
        <w:rPr>
          <w:rFonts w:eastAsia="Calibri"/>
          <w:b/>
          <w:sz w:val="28"/>
          <w:szCs w:val="28"/>
          <w:lang w:eastAsia="en-US"/>
        </w:rPr>
        <w:t>Срок и порядок регистрации запроса Заявителя о предоставлении муниципальной услуги, в том числе в электронной форме</w:t>
      </w:r>
    </w:p>
    <w:p w:rsidR="00657610" w:rsidRDefault="00657610" w:rsidP="00657610">
      <w:pPr>
        <w:pStyle w:val="ConsPlusNormal"/>
        <w:ind w:firstLine="540"/>
        <w:jc w:val="center"/>
        <w:rPr>
          <w:sz w:val="28"/>
          <w:szCs w:val="28"/>
        </w:rPr>
      </w:pPr>
    </w:p>
    <w:p w:rsidR="002F751E" w:rsidRPr="00212409" w:rsidRDefault="00F26AEA" w:rsidP="00443BFC">
      <w:pPr>
        <w:pStyle w:val="ConsPlusNormal"/>
        <w:ind w:firstLine="540"/>
        <w:jc w:val="both"/>
        <w:rPr>
          <w:sz w:val="28"/>
          <w:szCs w:val="28"/>
        </w:rPr>
      </w:pPr>
      <w:r>
        <w:rPr>
          <w:sz w:val="28"/>
          <w:szCs w:val="28"/>
        </w:rPr>
        <w:t>2.30</w:t>
      </w:r>
      <w:r w:rsidR="002F751E" w:rsidRPr="00212409">
        <w:rPr>
          <w:sz w:val="28"/>
          <w:szCs w:val="28"/>
        </w:rPr>
        <w:t>. Срок и порядок регистрац</w:t>
      </w:r>
      <w:r w:rsidR="00443BFC">
        <w:rPr>
          <w:sz w:val="28"/>
          <w:szCs w:val="28"/>
        </w:rPr>
        <w:t xml:space="preserve">ии заявления Заявителя о предоставлении </w:t>
      </w:r>
      <w:r w:rsidR="00443BFC">
        <w:rPr>
          <w:sz w:val="28"/>
          <w:szCs w:val="28"/>
        </w:rPr>
        <w:lastRenderedPageBreak/>
        <w:t>М</w:t>
      </w:r>
      <w:r w:rsidR="002F751E" w:rsidRPr="00212409">
        <w:rPr>
          <w:sz w:val="28"/>
          <w:szCs w:val="28"/>
        </w:rPr>
        <w:t>униципальной услуги.</w:t>
      </w:r>
    </w:p>
    <w:p w:rsidR="002F751E" w:rsidRPr="00212409" w:rsidRDefault="00443BFC" w:rsidP="009B230B">
      <w:pPr>
        <w:pStyle w:val="ConsPlusNormal"/>
        <w:ind w:firstLine="540"/>
        <w:jc w:val="both"/>
        <w:rPr>
          <w:sz w:val="28"/>
          <w:szCs w:val="28"/>
        </w:rPr>
      </w:pPr>
      <w:r>
        <w:rPr>
          <w:sz w:val="28"/>
          <w:szCs w:val="28"/>
        </w:rPr>
        <w:t>Заявление о предоставлении М</w:t>
      </w:r>
      <w:r w:rsidR="002F751E" w:rsidRPr="00212409">
        <w:rPr>
          <w:sz w:val="28"/>
          <w:szCs w:val="28"/>
        </w:rPr>
        <w:t>уници</w:t>
      </w:r>
      <w:r>
        <w:rPr>
          <w:sz w:val="28"/>
          <w:szCs w:val="28"/>
        </w:rPr>
        <w:t>пальной услуги, представленное З</w:t>
      </w:r>
      <w:r w:rsidR="002F751E" w:rsidRPr="00212409">
        <w:rPr>
          <w:sz w:val="28"/>
          <w:szCs w:val="28"/>
        </w:rPr>
        <w:t>аявителем лично либо его представителем, регис</w:t>
      </w:r>
      <w:r>
        <w:rPr>
          <w:sz w:val="28"/>
          <w:szCs w:val="28"/>
        </w:rPr>
        <w:t>трируется Администрацией</w:t>
      </w:r>
      <w:r w:rsidR="002F751E" w:rsidRPr="00212409">
        <w:rPr>
          <w:sz w:val="28"/>
          <w:szCs w:val="28"/>
        </w:rPr>
        <w:t xml:space="preserve"> в течение 1 рабочего дня </w:t>
      </w:r>
      <w:proofErr w:type="gramStart"/>
      <w:r w:rsidR="002F751E" w:rsidRPr="00212409">
        <w:rPr>
          <w:sz w:val="28"/>
          <w:szCs w:val="28"/>
        </w:rPr>
        <w:t>с даты поступления</w:t>
      </w:r>
      <w:proofErr w:type="gramEnd"/>
      <w:r>
        <w:rPr>
          <w:sz w:val="28"/>
          <w:szCs w:val="28"/>
        </w:rPr>
        <w:t xml:space="preserve"> такого З</w:t>
      </w:r>
      <w:r w:rsidR="002F751E" w:rsidRPr="00212409">
        <w:rPr>
          <w:sz w:val="28"/>
          <w:szCs w:val="28"/>
        </w:rPr>
        <w:t>аявления.</w:t>
      </w:r>
    </w:p>
    <w:p w:rsidR="00657610" w:rsidRPr="00657610" w:rsidRDefault="00657610" w:rsidP="00657610">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610">
        <w:rPr>
          <w:rFonts w:ascii="Times New Roman" w:eastAsia="Times New Roman" w:hAnsi="Times New Roman" w:cs="Times New Roman"/>
          <w:sz w:val="28"/>
          <w:szCs w:val="28"/>
        </w:rPr>
        <w:t>Регистрацию заявления и документов о предоставлении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rsidR="00657610" w:rsidRPr="00657610" w:rsidRDefault="00657610" w:rsidP="00657610">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610">
        <w:rPr>
          <w:rFonts w:ascii="Times New Roman" w:eastAsia="Times New Roman" w:hAnsi="Times New Roman" w:cs="Times New Roman"/>
          <w:sz w:val="28"/>
          <w:szCs w:val="28"/>
        </w:rPr>
        <w:t>Заявление и документы, подаваемые через МБУ «МФЦ», передаются в Администрацию в срок, не превышающий 1 рабочих дней, со дня их поступления в МБУ «МФЦ».</w:t>
      </w:r>
    </w:p>
    <w:p w:rsidR="002F751E" w:rsidRPr="00212409" w:rsidRDefault="002F751E" w:rsidP="009B230B">
      <w:pPr>
        <w:pStyle w:val="ConsPlusNormal"/>
        <w:ind w:firstLine="540"/>
        <w:jc w:val="both"/>
        <w:rPr>
          <w:sz w:val="28"/>
          <w:szCs w:val="28"/>
        </w:rPr>
      </w:pPr>
      <w:r w:rsidRPr="00212409">
        <w:rPr>
          <w:sz w:val="28"/>
          <w:szCs w:val="28"/>
        </w:rPr>
        <w:t>Заявление, поступи</w:t>
      </w:r>
      <w:r w:rsidR="00324A25">
        <w:rPr>
          <w:sz w:val="28"/>
          <w:szCs w:val="28"/>
        </w:rPr>
        <w:t xml:space="preserve">вшее в электронной форме на Единый портал, Региональный портал </w:t>
      </w:r>
      <w:r w:rsidRPr="00212409">
        <w:rPr>
          <w:sz w:val="28"/>
          <w:szCs w:val="28"/>
        </w:rPr>
        <w:t>регис</w:t>
      </w:r>
      <w:r w:rsidR="00324A25">
        <w:rPr>
          <w:sz w:val="28"/>
          <w:szCs w:val="28"/>
        </w:rPr>
        <w:t>трируется Администрацией</w:t>
      </w:r>
      <w:r w:rsidRPr="00212409">
        <w:rPr>
          <w:sz w:val="28"/>
          <w:szCs w:val="28"/>
        </w:rPr>
        <w:t xml:space="preserve"> в день его поступления в случае отсутствия автоматичес</w:t>
      </w:r>
      <w:r w:rsidR="00324A25">
        <w:rPr>
          <w:sz w:val="28"/>
          <w:szCs w:val="28"/>
        </w:rPr>
        <w:t>кой регистрации запросов на Едином портале, Региональном портале</w:t>
      </w:r>
      <w:r w:rsidRPr="00212409">
        <w:rPr>
          <w:sz w:val="28"/>
          <w:szCs w:val="28"/>
        </w:rPr>
        <w:t>.</w:t>
      </w:r>
    </w:p>
    <w:p w:rsidR="002F751E" w:rsidRDefault="002F751E" w:rsidP="009B230B">
      <w:pPr>
        <w:pStyle w:val="ConsPlusNormal"/>
        <w:ind w:firstLine="540"/>
        <w:jc w:val="both"/>
        <w:rPr>
          <w:sz w:val="28"/>
          <w:szCs w:val="28"/>
        </w:rPr>
      </w:pPr>
      <w:r w:rsidRPr="00212409">
        <w:rPr>
          <w:sz w:val="28"/>
          <w:szCs w:val="28"/>
        </w:rPr>
        <w:t xml:space="preserve">Заявление, поступившее в нерабочее время, регистрируется </w:t>
      </w:r>
      <w:r w:rsidR="00975E00">
        <w:rPr>
          <w:sz w:val="28"/>
          <w:szCs w:val="28"/>
        </w:rPr>
        <w:t>Администрацией</w:t>
      </w:r>
      <w:r w:rsidRPr="00212409">
        <w:rPr>
          <w:sz w:val="28"/>
          <w:szCs w:val="28"/>
        </w:rPr>
        <w:t xml:space="preserve"> в первый рабочий день, следующий за днем его получения.</w:t>
      </w:r>
    </w:p>
    <w:p w:rsidR="007D31CC" w:rsidRDefault="007D31CC" w:rsidP="009B230B">
      <w:pPr>
        <w:pStyle w:val="ConsPlusNormal"/>
        <w:ind w:firstLine="540"/>
        <w:jc w:val="both"/>
        <w:rPr>
          <w:sz w:val="28"/>
          <w:szCs w:val="28"/>
        </w:rPr>
      </w:pPr>
    </w:p>
    <w:p w:rsidR="007D31CC" w:rsidRDefault="007D31CC" w:rsidP="007D31CC">
      <w:pPr>
        <w:pStyle w:val="ConsPlusNormal"/>
        <w:ind w:firstLine="540"/>
        <w:jc w:val="center"/>
        <w:rPr>
          <w:rFonts w:eastAsia="Calibri"/>
          <w:b/>
          <w:sz w:val="28"/>
          <w:szCs w:val="28"/>
          <w:lang w:eastAsia="en-US"/>
        </w:rPr>
      </w:pPr>
      <w:r w:rsidRPr="007D31CC">
        <w:rPr>
          <w:rFonts w:eastAsia="Calibri"/>
          <w:b/>
          <w:sz w:val="28"/>
          <w:szCs w:val="28"/>
          <w:lang w:eastAsia="en-US"/>
        </w:rPr>
        <w:t>Способ (способы) направления Заявителю документов (информации), являющихся результатом предоставления  муниципальной услуги</w:t>
      </w:r>
    </w:p>
    <w:p w:rsidR="007D31CC" w:rsidRDefault="007D31CC" w:rsidP="007D31CC">
      <w:pPr>
        <w:pStyle w:val="ConsPlusNormal"/>
        <w:ind w:firstLine="540"/>
        <w:jc w:val="center"/>
        <w:rPr>
          <w:rFonts w:eastAsia="Calibri"/>
          <w:b/>
          <w:sz w:val="28"/>
          <w:szCs w:val="28"/>
          <w:lang w:eastAsia="en-US"/>
        </w:rPr>
      </w:pPr>
    </w:p>
    <w:p w:rsidR="007D31CC" w:rsidRPr="007D31CC" w:rsidRDefault="00F26AEA" w:rsidP="007D31CC">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2.31</w:t>
      </w:r>
      <w:r w:rsidR="007D31CC" w:rsidRPr="007D31CC">
        <w:rPr>
          <w:rFonts w:ascii="Times New Roman" w:eastAsia="Calibri" w:hAnsi="Times New Roman" w:cs="Times New Roman"/>
          <w:sz w:val="28"/>
          <w:szCs w:val="28"/>
          <w:lang w:eastAsia="en-US"/>
        </w:rPr>
        <w:t>. Результат Муниципальной услуги направляется Заявителю способом указанным Заявителем в заявлении о предоставлении Муниципальной услуги.</w:t>
      </w:r>
    </w:p>
    <w:p w:rsidR="007D31CC" w:rsidRPr="007D31CC" w:rsidRDefault="007D31CC" w:rsidP="007D31CC">
      <w:pPr>
        <w:autoSpaceDE w:val="0"/>
        <w:autoSpaceDN w:val="0"/>
        <w:adjustRightInd w:val="0"/>
        <w:spacing w:after="0" w:line="240" w:lineRule="auto"/>
        <w:ind w:firstLine="539"/>
        <w:jc w:val="both"/>
        <w:rPr>
          <w:rFonts w:ascii="Times New Roman" w:eastAsia="Times New Roman" w:hAnsi="Times New Roman" w:cs="Times New Roman"/>
          <w:sz w:val="28"/>
          <w:szCs w:val="28"/>
        </w:rPr>
      </w:pPr>
    </w:p>
    <w:p w:rsidR="007D31CC" w:rsidRDefault="007D31CC" w:rsidP="00DE4D00">
      <w:pPr>
        <w:autoSpaceDE w:val="0"/>
        <w:autoSpaceDN w:val="0"/>
        <w:adjustRightInd w:val="0"/>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Т</w:t>
      </w:r>
      <w:r w:rsidRPr="007D31CC">
        <w:rPr>
          <w:rFonts w:ascii="Times New Roman" w:hAnsi="Times New Roman" w:cs="Times New Roman"/>
          <w:b/>
          <w:sz w:val="28"/>
          <w:szCs w:val="28"/>
        </w:rPr>
        <w:t>ребования к помещениям, в котор</w:t>
      </w:r>
      <w:r>
        <w:rPr>
          <w:rFonts w:ascii="Times New Roman" w:hAnsi="Times New Roman" w:cs="Times New Roman"/>
          <w:b/>
          <w:sz w:val="28"/>
          <w:szCs w:val="28"/>
        </w:rPr>
        <w:t>ых предоставляются</w:t>
      </w:r>
      <w:r w:rsidRPr="007D31CC">
        <w:rPr>
          <w:rFonts w:ascii="Times New Roman" w:hAnsi="Times New Roman" w:cs="Times New Roman"/>
          <w:b/>
          <w:sz w:val="28"/>
          <w:szCs w:val="28"/>
        </w:rPr>
        <w:t xml:space="preserve"> муниципальные услуги, к залу ожидания, местам для заполнения запросов о пре</w:t>
      </w:r>
      <w:r>
        <w:rPr>
          <w:rFonts w:ascii="Times New Roman" w:hAnsi="Times New Roman" w:cs="Times New Roman"/>
          <w:b/>
          <w:sz w:val="28"/>
          <w:szCs w:val="28"/>
        </w:rPr>
        <w:t xml:space="preserve">доставлении </w:t>
      </w:r>
      <w:r w:rsidRPr="007D31CC">
        <w:rPr>
          <w:rFonts w:ascii="Times New Roman" w:hAnsi="Times New Roman" w:cs="Times New Roman"/>
          <w:b/>
          <w:sz w:val="28"/>
          <w:szCs w:val="28"/>
        </w:rPr>
        <w:t>муниципальной услуги, информационным стендам с образцами их заполнения и перечнем документов, необходимых для пр</w:t>
      </w:r>
      <w:r>
        <w:rPr>
          <w:rFonts w:ascii="Times New Roman" w:hAnsi="Times New Roman" w:cs="Times New Roman"/>
          <w:b/>
          <w:sz w:val="28"/>
          <w:szCs w:val="28"/>
        </w:rPr>
        <w:t xml:space="preserve">едоставления </w:t>
      </w:r>
      <w:r w:rsidRPr="007D31CC">
        <w:rPr>
          <w:rFonts w:ascii="Times New Roman" w:hAnsi="Times New Roman" w:cs="Times New Roman"/>
          <w:b/>
          <w:sz w:val="28"/>
          <w:szCs w:val="28"/>
        </w:rPr>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D31CC" w:rsidRPr="007D31CC" w:rsidRDefault="007D31CC" w:rsidP="007D31CC">
      <w:pPr>
        <w:autoSpaceDE w:val="0"/>
        <w:autoSpaceDN w:val="0"/>
        <w:adjustRightInd w:val="0"/>
        <w:spacing w:after="0" w:line="240" w:lineRule="auto"/>
        <w:jc w:val="center"/>
        <w:rPr>
          <w:rFonts w:ascii="Times New Roman" w:hAnsi="Times New Roman" w:cs="Times New Roman"/>
          <w:b/>
          <w:sz w:val="28"/>
          <w:szCs w:val="28"/>
        </w:rPr>
      </w:pPr>
    </w:p>
    <w:p w:rsidR="00DE4D00" w:rsidRPr="00DE4D00" w:rsidRDefault="00F26AEA" w:rsidP="00DE4D00">
      <w:pPr>
        <w:tabs>
          <w:tab w:val="left" w:pos="851"/>
        </w:tabs>
        <w:spacing w:after="0" w:line="322" w:lineRule="exact"/>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2.32</w:t>
      </w:r>
      <w:r w:rsidR="00DE4D00" w:rsidRPr="00DE4D00">
        <w:rPr>
          <w:rFonts w:ascii="Times New Roman" w:eastAsia="Times New Roman" w:hAnsi="Times New Roman" w:cs="Times New Roman"/>
          <w:color w:val="000000"/>
          <w:sz w:val="28"/>
          <w:szCs w:val="28"/>
        </w:rPr>
        <w:t xml:space="preserve">. </w:t>
      </w:r>
      <w:r w:rsidR="00DE4D00" w:rsidRPr="00DE4D00">
        <w:rPr>
          <w:rFonts w:ascii="Times New Roman" w:eastAsia="Times New Roman" w:hAnsi="Times New Roman" w:cs="Times New Roman"/>
          <w:color w:val="000000"/>
          <w:sz w:val="28"/>
          <w:szCs w:val="28"/>
          <w:shd w:val="clear" w:color="auto" w:fill="FFFFFF"/>
        </w:rPr>
        <w:t>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E4D00" w:rsidRPr="00DE4D00" w:rsidRDefault="00DE4D00" w:rsidP="00DE4D00">
      <w:pPr>
        <w:spacing w:after="0" w:line="322" w:lineRule="exact"/>
        <w:ind w:left="20" w:righ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В случае</w:t>
      </w:r>
      <w:proofErr w:type="gramStart"/>
      <w:r w:rsidRPr="00DE4D00">
        <w:rPr>
          <w:rFonts w:ascii="Times New Roman" w:eastAsia="Times New Roman" w:hAnsi="Times New Roman" w:cs="Times New Roman"/>
          <w:color w:val="000000"/>
          <w:sz w:val="28"/>
          <w:szCs w:val="28"/>
          <w:shd w:val="clear" w:color="auto" w:fill="FFFFFF"/>
        </w:rPr>
        <w:t>,</w:t>
      </w:r>
      <w:proofErr w:type="gramEnd"/>
      <w:r w:rsidRPr="00DE4D00">
        <w:rPr>
          <w:rFonts w:ascii="Times New Roman" w:eastAsia="Times New Roman" w:hAnsi="Times New Roman" w:cs="Times New Roman"/>
          <w:color w:val="000000"/>
          <w:sz w:val="28"/>
          <w:szCs w:val="28"/>
          <w:shd w:val="clear" w:color="auto" w:fill="FFFFFF"/>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E4D00" w:rsidRPr="00DE4D00" w:rsidRDefault="00DE4D00" w:rsidP="00DE4D00">
      <w:pPr>
        <w:spacing w:after="0" w:line="322" w:lineRule="exact"/>
        <w:ind w:left="20" w:righ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E4D00">
        <w:rPr>
          <w:rFonts w:ascii="Times New Roman" w:eastAsia="Times New Roman" w:hAnsi="Times New Roman" w:cs="Times New Roman"/>
          <w:color w:val="000000"/>
          <w:sz w:val="28"/>
          <w:szCs w:val="28"/>
          <w:shd w:val="clear" w:color="auto" w:fill="FFFFFF"/>
          <w:lang w:val="en-US"/>
        </w:rPr>
        <w:t>I</w:t>
      </w:r>
      <w:r w:rsidRPr="00DE4D00">
        <w:rPr>
          <w:rFonts w:ascii="Times New Roman" w:eastAsia="Times New Roman" w:hAnsi="Times New Roman" w:cs="Times New Roman"/>
          <w:color w:val="000000"/>
          <w:sz w:val="28"/>
          <w:szCs w:val="28"/>
          <w:shd w:val="clear" w:color="auto" w:fill="FFFFFF"/>
        </w:rPr>
        <w:t xml:space="preserve">, II групп, а также инвалидами III группы в порядке, установленном Правительством </w:t>
      </w:r>
      <w:r w:rsidRPr="00DE4D00">
        <w:rPr>
          <w:rFonts w:ascii="Times New Roman" w:eastAsia="Times New Roman" w:hAnsi="Times New Roman" w:cs="Times New Roman"/>
          <w:color w:val="000000"/>
          <w:sz w:val="28"/>
          <w:szCs w:val="28"/>
          <w:shd w:val="clear" w:color="auto" w:fill="FFFFFF"/>
        </w:rPr>
        <w:lastRenderedPageBreak/>
        <w:t>Российской Федерации, и транспортных средств, перевозящих таких инвалидов и (или) детей-инвалидов.</w:t>
      </w:r>
    </w:p>
    <w:p w:rsidR="00DE4D00" w:rsidRPr="00DE4D00" w:rsidRDefault="00DE4D00" w:rsidP="00DE4D00">
      <w:pPr>
        <w:spacing w:after="0" w:line="322" w:lineRule="exact"/>
        <w:ind w:left="20" w:righ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E4D00" w:rsidRPr="00DE4D00" w:rsidRDefault="00DE4D00" w:rsidP="00DE4D00">
      <w:pPr>
        <w:spacing w:after="0" w:line="322" w:lineRule="exact"/>
        <w:ind w:left="20" w:righ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xml:space="preserve">Центральный вход в здание </w:t>
      </w:r>
      <w:r w:rsidR="00FF3C45">
        <w:rPr>
          <w:rFonts w:ascii="Times New Roman" w:eastAsia="Times New Roman" w:hAnsi="Times New Roman" w:cs="Times New Roman"/>
          <w:color w:val="000000"/>
          <w:sz w:val="28"/>
          <w:szCs w:val="28"/>
          <w:shd w:val="clear" w:color="auto" w:fill="FFFFFF"/>
        </w:rPr>
        <w:t>Администрации</w:t>
      </w:r>
      <w:r w:rsidRPr="00DE4D00">
        <w:rPr>
          <w:rFonts w:ascii="Times New Roman" w:eastAsia="Times New Roman" w:hAnsi="Times New Roman" w:cs="Times New Roman"/>
          <w:color w:val="000000"/>
          <w:sz w:val="28"/>
          <w:szCs w:val="28"/>
          <w:shd w:val="clear" w:color="auto" w:fill="FFFFFF"/>
        </w:rPr>
        <w:t xml:space="preserve"> и МБУ «МФЦ» должен быть оборудован информационной табличкой (вывеской), содержащей информацию:</w:t>
      </w:r>
    </w:p>
    <w:p w:rsidR="00DE4D00" w:rsidRPr="00DE4D00" w:rsidRDefault="00DE4D00" w:rsidP="00DE4D00">
      <w:pPr>
        <w:spacing w:after="0" w:line="322" w:lineRule="exact"/>
        <w:ind w:lef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наименование;</w:t>
      </w:r>
    </w:p>
    <w:p w:rsidR="00DE4D00" w:rsidRPr="00DE4D00" w:rsidRDefault="00DE4D00" w:rsidP="00DE4D00">
      <w:pPr>
        <w:spacing w:after="0" w:line="322" w:lineRule="exact"/>
        <w:ind w:lef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местонахождение и юридический адрес;</w:t>
      </w:r>
    </w:p>
    <w:p w:rsidR="00DE4D00" w:rsidRPr="00DE4D00" w:rsidRDefault="00DE4D00" w:rsidP="00DE4D00">
      <w:pPr>
        <w:spacing w:after="0" w:line="322" w:lineRule="exact"/>
        <w:ind w:lef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режим работы;</w:t>
      </w:r>
    </w:p>
    <w:p w:rsidR="00DE4D00" w:rsidRPr="00DE4D00" w:rsidRDefault="00DE4D00" w:rsidP="00DE4D00">
      <w:pPr>
        <w:spacing w:after="0" w:line="322" w:lineRule="exact"/>
        <w:ind w:lef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график приема;</w:t>
      </w:r>
    </w:p>
    <w:p w:rsidR="00DE4D00" w:rsidRPr="00DE4D00" w:rsidRDefault="00DE4D00" w:rsidP="00DE4D00">
      <w:pPr>
        <w:spacing w:after="0" w:line="322" w:lineRule="exact"/>
        <w:ind w:lef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номера телефонов для справок.</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Помещения, в которых предоставляется Муниципальная услуга, должны соответствовать санитарно-эпидемиологическим правилам и нормативам.</w:t>
      </w:r>
    </w:p>
    <w:p w:rsidR="00DE4D00" w:rsidRPr="00DE4D00" w:rsidRDefault="00DE4D00" w:rsidP="00DE4D00">
      <w:pPr>
        <w:tabs>
          <w:tab w:val="left" w:pos="10181"/>
        </w:tabs>
        <w:spacing w:after="0" w:line="322" w:lineRule="exact"/>
        <w:ind w:left="720" w:right="-25"/>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xml:space="preserve">Помещения, в которых предоставляется Муниципальная услуга, оснащаются: </w:t>
      </w:r>
    </w:p>
    <w:p w:rsidR="00DE4D00" w:rsidRPr="00DE4D00" w:rsidRDefault="00DE4D00" w:rsidP="00DE4D00">
      <w:pPr>
        <w:spacing w:after="0" w:line="322" w:lineRule="exact"/>
        <w:ind w:left="720" w:right="1400"/>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xml:space="preserve">- противопожарной системой и средствами пожаротушения; </w:t>
      </w:r>
    </w:p>
    <w:p w:rsidR="00DE4D00" w:rsidRPr="00DE4D00" w:rsidRDefault="00DE4D00" w:rsidP="00DE4D00">
      <w:pPr>
        <w:spacing w:after="0" w:line="322" w:lineRule="exact"/>
        <w:ind w:left="720" w:right="1400"/>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xml:space="preserve">- системой оповещения о возникновении чрезвычайной ситуации; </w:t>
      </w:r>
    </w:p>
    <w:p w:rsidR="00DE4D00" w:rsidRPr="00DE4D00" w:rsidRDefault="00DE4D00" w:rsidP="00DE4D00">
      <w:pPr>
        <w:spacing w:after="0" w:line="322" w:lineRule="exact"/>
        <w:ind w:left="720" w:right="1400"/>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xml:space="preserve">- средствами оказания первой медицинской помощи; </w:t>
      </w:r>
    </w:p>
    <w:p w:rsidR="00DE4D00" w:rsidRPr="00DE4D00" w:rsidRDefault="00DE4D00" w:rsidP="00DE4D00">
      <w:pPr>
        <w:spacing w:after="0" w:line="322" w:lineRule="exact"/>
        <w:ind w:left="720" w:right="14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туалетными комнатами для посетителей.</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Места для заполнения Заявлений оборудуются стульями, столами (стойками), снабжаются бланками заявлений, письменными принадлежностями.</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Места приема Заявителей оборудуются информационными табличками (вывесками) с указанием:</w:t>
      </w:r>
    </w:p>
    <w:p w:rsidR="00DE4D00" w:rsidRPr="00DE4D00" w:rsidRDefault="00DE4D00" w:rsidP="00DE4D00">
      <w:pPr>
        <w:spacing w:after="0" w:line="322" w:lineRule="exact"/>
        <w:ind w:lef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xml:space="preserve">- номера </w:t>
      </w:r>
      <w:r w:rsidR="00FF3C45">
        <w:rPr>
          <w:rFonts w:ascii="Times New Roman" w:eastAsia="Times New Roman" w:hAnsi="Times New Roman" w:cs="Times New Roman"/>
          <w:color w:val="000000"/>
          <w:sz w:val="28"/>
          <w:szCs w:val="28"/>
          <w:shd w:val="clear" w:color="auto" w:fill="FFFFFF"/>
        </w:rPr>
        <w:t>кабинета и наименования Отдела</w:t>
      </w:r>
      <w:r w:rsidRPr="00DE4D00">
        <w:rPr>
          <w:rFonts w:ascii="Times New Roman" w:eastAsia="Times New Roman" w:hAnsi="Times New Roman" w:cs="Times New Roman"/>
          <w:color w:val="000000"/>
          <w:sz w:val="28"/>
          <w:szCs w:val="28"/>
          <w:shd w:val="clear" w:color="auto" w:fill="FFFFFF"/>
        </w:rPr>
        <w:t>;</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xml:space="preserve">- фамилии, имени и отчества (последнее </w:t>
      </w:r>
      <w:r w:rsidR="00FE0296">
        <w:rPr>
          <w:rFonts w:ascii="Times New Roman" w:eastAsia="Times New Roman" w:hAnsi="Times New Roman" w:cs="Times New Roman"/>
          <w:color w:val="000000"/>
          <w:sz w:val="28"/>
          <w:szCs w:val="28"/>
          <w:shd w:val="clear" w:color="auto" w:fill="FFFFFF"/>
        </w:rPr>
        <w:t>–</w:t>
      </w:r>
      <w:r w:rsidRPr="00DE4D00">
        <w:rPr>
          <w:rFonts w:ascii="Times New Roman" w:eastAsia="Times New Roman" w:hAnsi="Times New Roman" w:cs="Times New Roman"/>
          <w:color w:val="000000"/>
          <w:sz w:val="28"/>
          <w:szCs w:val="28"/>
          <w:shd w:val="clear" w:color="auto" w:fill="FFFFFF"/>
        </w:rPr>
        <w:t xml:space="preserve"> при наличии), должности специалиста, ответственного за прием документов; </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графика приема Заявителей.</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Рабочее место каждого специалиста,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xml:space="preserve">Специалист, ответственный за прием документов, должен иметь настольную табличку с указанием фамилии, имени, отчества (последнее </w:t>
      </w:r>
      <w:r w:rsidR="00FE0296">
        <w:rPr>
          <w:rFonts w:ascii="Times New Roman" w:eastAsia="Times New Roman" w:hAnsi="Times New Roman" w:cs="Times New Roman"/>
          <w:color w:val="000000"/>
          <w:sz w:val="28"/>
          <w:szCs w:val="28"/>
          <w:shd w:val="clear" w:color="auto" w:fill="FFFFFF"/>
        </w:rPr>
        <w:t>–</w:t>
      </w:r>
      <w:r w:rsidRPr="00DE4D00">
        <w:rPr>
          <w:rFonts w:ascii="Times New Roman" w:eastAsia="Times New Roman" w:hAnsi="Times New Roman" w:cs="Times New Roman"/>
          <w:color w:val="000000"/>
          <w:sz w:val="28"/>
          <w:szCs w:val="28"/>
          <w:shd w:val="clear" w:color="auto" w:fill="FFFFFF"/>
        </w:rPr>
        <w:t xml:space="preserve"> при наличии) и должности.</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xml:space="preserve">При предоставлении Муниципальной услуги инвалидам обеспечиваются: </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lastRenderedPageBreak/>
        <w:t>- возможность беспрепятственного доступа к объекту (зданию, помещению), в котором предоставляется Муниципальная услуга;</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сопровождение инвалидов, имеющих стойкие расстройства функции зрения и самостоятельного передвижения;</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xml:space="preserve">- надлежащее размещение оборудования и носителей информации, необходимых для обеспечения беспрепятственного доступа инвалидов </w:t>
      </w:r>
      <w:r w:rsidR="00527AAE">
        <w:rPr>
          <w:rFonts w:ascii="Times New Roman" w:eastAsia="Times New Roman" w:hAnsi="Times New Roman" w:cs="Times New Roman"/>
          <w:color w:val="000000"/>
          <w:sz w:val="28"/>
          <w:szCs w:val="28"/>
          <w:shd w:val="clear" w:color="auto" w:fill="FFFFFF"/>
        </w:rPr>
        <w:t xml:space="preserve">к </w:t>
      </w:r>
      <w:r w:rsidRPr="00DE4D00">
        <w:rPr>
          <w:rFonts w:ascii="Times New Roman" w:eastAsia="Times New Roman" w:hAnsi="Times New Roman" w:cs="Times New Roman"/>
          <w:color w:val="000000"/>
          <w:sz w:val="28"/>
          <w:szCs w:val="28"/>
          <w:shd w:val="clear" w:color="auto" w:fill="FFFFFF"/>
        </w:rPr>
        <w:t>зданиям и помещениям, в которых предоставляется Муниципальная услуга с учетом ограничений их жизнедеятельности;</w:t>
      </w:r>
    </w:p>
    <w:p w:rsidR="00DE4D00" w:rsidRPr="00DE4D00" w:rsidRDefault="00DE4D00" w:rsidP="00FF3C45">
      <w:pPr>
        <w:spacing w:after="0" w:line="322" w:lineRule="exact"/>
        <w:ind w:lef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xml:space="preserve">- дублирование необходимой для инвалидов звуковой и зрительнойинформации, а также надписей, знаков и иной текстовой и графической информации знаками, выполненными рельефно-точечным шрифтом Брайля; </w:t>
      </w:r>
    </w:p>
    <w:p w:rsidR="00DE4D00" w:rsidRPr="00DE4D00" w:rsidRDefault="00DE4D00" w:rsidP="00DE4D00">
      <w:pPr>
        <w:spacing w:after="0" w:line="322" w:lineRule="exact"/>
        <w:ind w:right="20" w:firstLine="708"/>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xml:space="preserve">- допуск </w:t>
      </w:r>
      <w:proofErr w:type="spellStart"/>
      <w:r w:rsidRPr="00DE4D00">
        <w:rPr>
          <w:rFonts w:ascii="Times New Roman" w:eastAsia="Times New Roman" w:hAnsi="Times New Roman" w:cs="Times New Roman"/>
          <w:color w:val="000000"/>
          <w:sz w:val="28"/>
          <w:szCs w:val="28"/>
          <w:shd w:val="clear" w:color="auto" w:fill="FFFFFF"/>
        </w:rPr>
        <w:t>сурдопереводчика</w:t>
      </w:r>
      <w:proofErr w:type="spellEnd"/>
      <w:r w:rsidRPr="00DE4D00">
        <w:rPr>
          <w:rFonts w:ascii="Times New Roman" w:eastAsia="Times New Roman" w:hAnsi="Times New Roman" w:cs="Times New Roman"/>
          <w:color w:val="000000"/>
          <w:sz w:val="28"/>
          <w:szCs w:val="28"/>
          <w:shd w:val="clear" w:color="auto" w:fill="FFFFFF"/>
        </w:rPr>
        <w:t xml:space="preserve"> и </w:t>
      </w:r>
      <w:proofErr w:type="spellStart"/>
      <w:r w:rsidRPr="00DE4D00">
        <w:rPr>
          <w:rFonts w:ascii="Times New Roman" w:eastAsia="Times New Roman" w:hAnsi="Times New Roman" w:cs="Times New Roman"/>
          <w:color w:val="000000"/>
          <w:sz w:val="28"/>
          <w:szCs w:val="28"/>
          <w:shd w:val="clear" w:color="auto" w:fill="FFFFFF"/>
        </w:rPr>
        <w:t>тифлосурдопереводчика</w:t>
      </w:r>
      <w:proofErr w:type="spellEnd"/>
      <w:r w:rsidRPr="00DE4D00">
        <w:rPr>
          <w:rFonts w:ascii="Times New Roman" w:eastAsia="Times New Roman" w:hAnsi="Times New Roman" w:cs="Times New Roman"/>
          <w:color w:val="000000"/>
          <w:sz w:val="28"/>
          <w:szCs w:val="28"/>
          <w:shd w:val="clear" w:color="auto" w:fill="FFFFFF"/>
        </w:rPr>
        <w:t>;</w:t>
      </w:r>
    </w:p>
    <w:p w:rsidR="00DE4D00" w:rsidRPr="00DE4D00" w:rsidRDefault="00DE4D00" w:rsidP="00DE4D00">
      <w:pPr>
        <w:spacing w:after="0" w:line="322" w:lineRule="exact"/>
        <w:ind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FF3C45" w:rsidRDefault="00DE4D00" w:rsidP="00FF3C45">
      <w:pPr>
        <w:spacing w:after="0" w:line="322" w:lineRule="exact"/>
        <w:ind w:right="20" w:firstLine="720"/>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оказание инвалидам помощи в преодолении барьеров, мешающих получению ими Муниципальной услуг наравне с другими лицами.</w:t>
      </w:r>
    </w:p>
    <w:p w:rsidR="002F751E" w:rsidRPr="00FF3C45" w:rsidRDefault="00F26AEA" w:rsidP="00FF3C45">
      <w:pPr>
        <w:spacing w:after="0" w:line="322" w:lineRule="exact"/>
        <w:ind w:right="20" w:firstLine="720"/>
        <w:jc w:val="both"/>
        <w:rPr>
          <w:rFonts w:ascii="Times New Roman" w:eastAsia="Times New Roman" w:hAnsi="Times New Roman" w:cs="Times New Roman"/>
          <w:color w:val="000000"/>
          <w:sz w:val="28"/>
          <w:szCs w:val="28"/>
        </w:rPr>
      </w:pPr>
      <w:r>
        <w:rPr>
          <w:rFonts w:ascii="Times New Roman" w:hAnsi="Times New Roman" w:cs="Times New Roman"/>
          <w:sz w:val="28"/>
          <w:szCs w:val="28"/>
        </w:rPr>
        <w:t>2.33</w:t>
      </w:r>
      <w:r w:rsidR="00FF3C45" w:rsidRPr="00FF3C45">
        <w:rPr>
          <w:rFonts w:ascii="Times New Roman" w:hAnsi="Times New Roman" w:cs="Times New Roman"/>
          <w:sz w:val="28"/>
          <w:szCs w:val="28"/>
        </w:rPr>
        <w:t>.</w:t>
      </w:r>
      <w:r w:rsidR="002F751E" w:rsidRPr="00FF3C45">
        <w:rPr>
          <w:rFonts w:ascii="Times New Roman" w:hAnsi="Times New Roman" w:cs="Times New Roman"/>
          <w:sz w:val="28"/>
          <w:szCs w:val="28"/>
        </w:rPr>
        <w:t xml:space="preserve">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1376 «Об утверждении </w:t>
      </w:r>
      <w:proofErr w:type="gramStart"/>
      <w:r w:rsidR="002F751E" w:rsidRPr="00FF3C45">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002F751E" w:rsidRPr="00FF3C45">
        <w:rPr>
          <w:rFonts w:ascii="Times New Roman" w:hAnsi="Times New Roman" w:cs="Times New Roman"/>
          <w:sz w:val="28"/>
          <w:szCs w:val="28"/>
        </w:rPr>
        <w:t xml:space="preserve"> и муниципальных услуг».</w:t>
      </w:r>
    </w:p>
    <w:p w:rsidR="00FF3C45" w:rsidRDefault="00FF3C45" w:rsidP="00FF3C45">
      <w:pPr>
        <w:pStyle w:val="ConsPlusNormal"/>
        <w:ind w:firstLine="540"/>
        <w:jc w:val="both"/>
        <w:rPr>
          <w:sz w:val="28"/>
          <w:szCs w:val="28"/>
        </w:rPr>
      </w:pPr>
    </w:p>
    <w:p w:rsidR="002F751E" w:rsidRDefault="002F751E" w:rsidP="00FF3C45">
      <w:pPr>
        <w:pStyle w:val="ConsPlusNormal"/>
        <w:ind w:firstLine="540"/>
        <w:jc w:val="center"/>
        <w:rPr>
          <w:b/>
          <w:sz w:val="28"/>
          <w:szCs w:val="28"/>
        </w:rPr>
      </w:pPr>
      <w:r w:rsidRPr="00FF3C45">
        <w:rPr>
          <w:b/>
          <w:sz w:val="28"/>
          <w:szCs w:val="28"/>
        </w:rPr>
        <w:t>Показатели доступности и качества муниципальной</w:t>
      </w:r>
      <w:r w:rsidR="00FF3C45">
        <w:rPr>
          <w:b/>
          <w:sz w:val="28"/>
          <w:szCs w:val="28"/>
        </w:rPr>
        <w:t xml:space="preserve"> услуги</w:t>
      </w:r>
    </w:p>
    <w:p w:rsidR="00FF3C45" w:rsidRPr="00FF3C45" w:rsidRDefault="00FF3C45" w:rsidP="00FF3C45">
      <w:pPr>
        <w:pStyle w:val="ConsPlusNormal"/>
        <w:ind w:firstLine="540"/>
        <w:jc w:val="center"/>
        <w:rPr>
          <w:b/>
          <w:sz w:val="28"/>
          <w:szCs w:val="28"/>
        </w:rPr>
      </w:pPr>
    </w:p>
    <w:p w:rsidR="002F751E" w:rsidRPr="00212409" w:rsidRDefault="00F26AEA" w:rsidP="00FF3C45">
      <w:pPr>
        <w:pStyle w:val="ConsPlusNormal"/>
        <w:ind w:firstLine="540"/>
        <w:jc w:val="both"/>
        <w:rPr>
          <w:sz w:val="28"/>
          <w:szCs w:val="28"/>
        </w:rPr>
      </w:pPr>
      <w:r>
        <w:rPr>
          <w:sz w:val="28"/>
          <w:szCs w:val="28"/>
        </w:rPr>
        <w:t>2.34</w:t>
      </w:r>
      <w:r w:rsidR="008C1672">
        <w:rPr>
          <w:sz w:val="28"/>
          <w:szCs w:val="28"/>
        </w:rPr>
        <w:t>. Количество взаимодействий Заявителя с специалистомОтдела</w:t>
      </w:r>
      <w:r w:rsidR="002F751E" w:rsidRPr="00212409">
        <w:rPr>
          <w:sz w:val="28"/>
          <w:szCs w:val="28"/>
        </w:rPr>
        <w:t xml:space="preserve"> при предост</w:t>
      </w:r>
      <w:r w:rsidR="00527AAE">
        <w:rPr>
          <w:sz w:val="28"/>
          <w:szCs w:val="28"/>
        </w:rPr>
        <w:t xml:space="preserve">авлении муниципальной услуги </w:t>
      </w:r>
      <w:r w:rsidR="00FE0296">
        <w:rPr>
          <w:sz w:val="28"/>
          <w:szCs w:val="28"/>
        </w:rPr>
        <w:t>–</w:t>
      </w:r>
      <w:r w:rsidR="00527AAE">
        <w:rPr>
          <w:sz w:val="28"/>
          <w:szCs w:val="28"/>
        </w:rPr>
        <w:t xml:space="preserve"> 2</w:t>
      </w:r>
      <w:r w:rsidR="002F751E" w:rsidRPr="00212409">
        <w:rPr>
          <w:sz w:val="28"/>
          <w:szCs w:val="28"/>
        </w:rPr>
        <w:t>.</w:t>
      </w:r>
    </w:p>
    <w:p w:rsidR="002F751E" w:rsidRPr="00212409" w:rsidRDefault="002F751E" w:rsidP="009B230B">
      <w:pPr>
        <w:pStyle w:val="ConsPlusNormal"/>
        <w:ind w:firstLine="540"/>
        <w:jc w:val="both"/>
        <w:rPr>
          <w:sz w:val="28"/>
          <w:szCs w:val="28"/>
        </w:rPr>
      </w:pPr>
      <w:r w:rsidRPr="00212409">
        <w:rPr>
          <w:sz w:val="28"/>
          <w:szCs w:val="28"/>
        </w:rPr>
        <w:t>Продолжительность взаимодействий заявителя с сотрудником упол</w:t>
      </w:r>
      <w:r w:rsidR="008C1672">
        <w:rPr>
          <w:sz w:val="28"/>
          <w:szCs w:val="28"/>
        </w:rPr>
        <w:t>номоченного при предоставлении М</w:t>
      </w:r>
      <w:r w:rsidRPr="00212409">
        <w:rPr>
          <w:sz w:val="28"/>
          <w:szCs w:val="28"/>
        </w:rPr>
        <w:t xml:space="preserve">униципальной услуги </w:t>
      </w:r>
      <w:r w:rsidR="00FE0296">
        <w:rPr>
          <w:sz w:val="28"/>
          <w:szCs w:val="28"/>
        </w:rPr>
        <w:t>–</w:t>
      </w:r>
      <w:r w:rsidRPr="00212409">
        <w:rPr>
          <w:sz w:val="28"/>
          <w:szCs w:val="28"/>
        </w:rPr>
        <w:t xml:space="preserve"> не более 15 минут.</w:t>
      </w:r>
    </w:p>
    <w:p w:rsidR="002F751E" w:rsidRPr="00212409" w:rsidRDefault="002F751E" w:rsidP="009B230B">
      <w:pPr>
        <w:pStyle w:val="ConsPlusNormal"/>
        <w:ind w:firstLine="540"/>
        <w:jc w:val="both"/>
        <w:rPr>
          <w:sz w:val="28"/>
          <w:szCs w:val="28"/>
        </w:rPr>
      </w:pPr>
      <w:r w:rsidRPr="00212409">
        <w:rPr>
          <w:sz w:val="28"/>
          <w:szCs w:val="28"/>
        </w:rPr>
        <w:t>Возможность получения ин</w:t>
      </w:r>
      <w:r w:rsidR="008C1672">
        <w:rPr>
          <w:sz w:val="28"/>
          <w:szCs w:val="28"/>
        </w:rPr>
        <w:t>формации о ходе предоставления М</w:t>
      </w:r>
      <w:r w:rsidRPr="00212409">
        <w:rPr>
          <w:sz w:val="28"/>
          <w:szCs w:val="28"/>
        </w:rPr>
        <w:t xml:space="preserve">униципальной услуги, в том числе с использованием информационно </w:t>
      </w:r>
      <w:r w:rsidR="00FE0296">
        <w:rPr>
          <w:sz w:val="28"/>
          <w:szCs w:val="28"/>
        </w:rPr>
        <w:t>–</w:t>
      </w:r>
      <w:r w:rsidRPr="00212409">
        <w:rPr>
          <w:sz w:val="28"/>
          <w:szCs w:val="28"/>
        </w:rPr>
        <w:t xml:space="preserve"> телекоммуникационных технологий.</w:t>
      </w:r>
    </w:p>
    <w:p w:rsidR="002F751E" w:rsidRPr="00212409" w:rsidRDefault="00F26AEA" w:rsidP="009B230B">
      <w:pPr>
        <w:pStyle w:val="ConsPlusNormal"/>
        <w:ind w:firstLine="540"/>
        <w:jc w:val="both"/>
        <w:rPr>
          <w:sz w:val="28"/>
          <w:szCs w:val="28"/>
        </w:rPr>
      </w:pPr>
      <w:r>
        <w:rPr>
          <w:sz w:val="28"/>
          <w:szCs w:val="28"/>
        </w:rPr>
        <w:t>2.35</w:t>
      </w:r>
      <w:r w:rsidR="002F751E" w:rsidRPr="00212409">
        <w:rPr>
          <w:sz w:val="28"/>
          <w:szCs w:val="28"/>
        </w:rPr>
        <w:t>. Иными показателями качеств</w:t>
      </w:r>
      <w:r w:rsidR="008C1672">
        <w:rPr>
          <w:sz w:val="28"/>
          <w:szCs w:val="28"/>
        </w:rPr>
        <w:t>а и доступности предоставления М</w:t>
      </w:r>
      <w:r w:rsidR="002F751E" w:rsidRPr="00212409">
        <w:rPr>
          <w:sz w:val="28"/>
          <w:szCs w:val="28"/>
        </w:rPr>
        <w:t>униципальной услуги являются:</w:t>
      </w:r>
    </w:p>
    <w:p w:rsidR="002F751E" w:rsidRPr="00212409" w:rsidRDefault="002F751E" w:rsidP="009B230B">
      <w:pPr>
        <w:pStyle w:val="ConsPlusNormal"/>
        <w:ind w:firstLine="540"/>
        <w:jc w:val="both"/>
        <w:rPr>
          <w:sz w:val="28"/>
          <w:szCs w:val="28"/>
        </w:rPr>
      </w:pPr>
      <w:r w:rsidRPr="00212409">
        <w:rPr>
          <w:sz w:val="28"/>
          <w:szCs w:val="28"/>
        </w:rPr>
        <w:t xml:space="preserve">расположенность </w:t>
      </w:r>
      <w:r w:rsidR="008C1672">
        <w:rPr>
          <w:sz w:val="28"/>
          <w:szCs w:val="28"/>
        </w:rPr>
        <w:t>помещений Администрации</w:t>
      </w:r>
      <w:r w:rsidRPr="00212409">
        <w:rPr>
          <w:sz w:val="28"/>
          <w:szCs w:val="28"/>
        </w:rPr>
        <w:t>, пред</w:t>
      </w:r>
      <w:r w:rsidR="008C1672">
        <w:rPr>
          <w:sz w:val="28"/>
          <w:szCs w:val="28"/>
        </w:rPr>
        <w:t>назначенных для предоставления М</w:t>
      </w:r>
      <w:r w:rsidRPr="00212409">
        <w:rPr>
          <w:sz w:val="28"/>
          <w:szCs w:val="28"/>
        </w:rPr>
        <w:t>униципальной услуги, в зоне доступности к основным транспортным магистралям;</w:t>
      </w:r>
    </w:p>
    <w:p w:rsidR="002F751E" w:rsidRPr="00212409" w:rsidRDefault="008C1672" w:rsidP="009B230B">
      <w:pPr>
        <w:pStyle w:val="ConsPlusNormal"/>
        <w:ind w:firstLine="540"/>
        <w:jc w:val="both"/>
        <w:rPr>
          <w:sz w:val="28"/>
          <w:szCs w:val="28"/>
        </w:rPr>
      </w:pPr>
      <w:r>
        <w:rPr>
          <w:sz w:val="28"/>
          <w:szCs w:val="28"/>
        </w:rPr>
        <w:t>степень информированности З</w:t>
      </w:r>
      <w:r w:rsidR="002F751E" w:rsidRPr="00212409">
        <w:rPr>
          <w:sz w:val="28"/>
          <w:szCs w:val="28"/>
        </w:rPr>
        <w:t>аяв</w:t>
      </w:r>
      <w:r>
        <w:rPr>
          <w:sz w:val="28"/>
          <w:szCs w:val="28"/>
        </w:rPr>
        <w:t>ителя о порядке предоставления М</w:t>
      </w:r>
      <w:r w:rsidR="002F751E" w:rsidRPr="00212409">
        <w:rPr>
          <w:sz w:val="28"/>
          <w:szCs w:val="28"/>
        </w:rPr>
        <w:t>униципальной услуги (до</w:t>
      </w:r>
      <w:r>
        <w:rPr>
          <w:sz w:val="28"/>
          <w:szCs w:val="28"/>
        </w:rPr>
        <w:t>ступность информации о М</w:t>
      </w:r>
      <w:r w:rsidR="002F751E" w:rsidRPr="00212409">
        <w:rPr>
          <w:sz w:val="28"/>
          <w:szCs w:val="28"/>
        </w:rPr>
        <w:t>униципальной услуге, возможность выбора способа получения информации);</w:t>
      </w:r>
    </w:p>
    <w:p w:rsidR="002F751E" w:rsidRPr="00212409" w:rsidRDefault="002F751E" w:rsidP="009B230B">
      <w:pPr>
        <w:pStyle w:val="ConsPlusNormal"/>
        <w:ind w:firstLine="540"/>
        <w:jc w:val="both"/>
        <w:rPr>
          <w:sz w:val="28"/>
          <w:szCs w:val="28"/>
        </w:rPr>
      </w:pPr>
      <w:r w:rsidRPr="00212409">
        <w:rPr>
          <w:sz w:val="28"/>
          <w:szCs w:val="28"/>
        </w:rPr>
        <w:lastRenderedPageBreak/>
        <w:t>возможность выбора заявителе</w:t>
      </w:r>
      <w:r w:rsidR="008C1672">
        <w:rPr>
          <w:sz w:val="28"/>
          <w:szCs w:val="28"/>
        </w:rPr>
        <w:t>м форм обращения за получением М</w:t>
      </w:r>
      <w:r w:rsidRPr="00212409">
        <w:rPr>
          <w:sz w:val="28"/>
          <w:szCs w:val="28"/>
        </w:rPr>
        <w:t>униципальной услуги;</w:t>
      </w:r>
    </w:p>
    <w:p w:rsidR="002F751E" w:rsidRPr="00212409" w:rsidRDefault="002F751E" w:rsidP="009B230B">
      <w:pPr>
        <w:pStyle w:val="ConsPlusNormal"/>
        <w:ind w:firstLine="540"/>
        <w:jc w:val="both"/>
        <w:rPr>
          <w:sz w:val="28"/>
          <w:szCs w:val="28"/>
        </w:rPr>
      </w:pPr>
      <w:r w:rsidRPr="00212409">
        <w:rPr>
          <w:sz w:val="28"/>
          <w:szCs w:val="28"/>
        </w:rPr>
        <w:t>доступност</w:t>
      </w:r>
      <w:r w:rsidR="008C1672">
        <w:rPr>
          <w:sz w:val="28"/>
          <w:szCs w:val="28"/>
        </w:rPr>
        <w:t>ь обращения за предоставлением М</w:t>
      </w:r>
      <w:r w:rsidRPr="00212409">
        <w:rPr>
          <w:sz w:val="28"/>
          <w:szCs w:val="28"/>
        </w:rPr>
        <w:t>униципальной услуги, в том числе для лиц с ограниченными возможностями здоровья;</w:t>
      </w:r>
    </w:p>
    <w:p w:rsidR="002F751E" w:rsidRPr="00212409" w:rsidRDefault="008C1672" w:rsidP="009B230B">
      <w:pPr>
        <w:pStyle w:val="ConsPlusNormal"/>
        <w:ind w:firstLine="540"/>
        <w:jc w:val="both"/>
        <w:rPr>
          <w:sz w:val="28"/>
          <w:szCs w:val="28"/>
        </w:rPr>
      </w:pPr>
      <w:r>
        <w:rPr>
          <w:sz w:val="28"/>
          <w:szCs w:val="28"/>
        </w:rPr>
        <w:t>своевременность предоставления М</w:t>
      </w:r>
      <w:r w:rsidR="002F751E" w:rsidRPr="00212409">
        <w:rPr>
          <w:sz w:val="28"/>
          <w:szCs w:val="28"/>
        </w:rPr>
        <w:t>униципальной услуги в соответствии со стандартом ее предоставления;</w:t>
      </w:r>
    </w:p>
    <w:p w:rsidR="002F751E" w:rsidRPr="00212409" w:rsidRDefault="002F751E" w:rsidP="009B230B">
      <w:pPr>
        <w:pStyle w:val="ConsPlusNormal"/>
        <w:ind w:firstLine="540"/>
        <w:jc w:val="both"/>
        <w:rPr>
          <w:sz w:val="28"/>
          <w:szCs w:val="28"/>
        </w:rPr>
      </w:pPr>
      <w:r w:rsidRPr="00212409">
        <w:rPr>
          <w:sz w:val="28"/>
          <w:szCs w:val="28"/>
        </w:rPr>
        <w:t>со</w:t>
      </w:r>
      <w:r w:rsidR="008C1672">
        <w:rPr>
          <w:sz w:val="28"/>
          <w:szCs w:val="28"/>
        </w:rPr>
        <w:t>блюдение сроков предоставления М</w:t>
      </w:r>
      <w:r w:rsidRPr="00212409">
        <w:rPr>
          <w:sz w:val="28"/>
          <w:szCs w:val="28"/>
        </w:rPr>
        <w:t>униципальной услуги и сроков выполнения административных процедур при предостав</w:t>
      </w:r>
      <w:r w:rsidR="008C1672">
        <w:rPr>
          <w:sz w:val="28"/>
          <w:szCs w:val="28"/>
        </w:rPr>
        <w:t>лении М</w:t>
      </w:r>
      <w:r w:rsidRPr="00212409">
        <w:rPr>
          <w:sz w:val="28"/>
          <w:szCs w:val="28"/>
        </w:rPr>
        <w:t>униципальной услуги;</w:t>
      </w:r>
    </w:p>
    <w:p w:rsidR="002F751E" w:rsidRPr="00212409" w:rsidRDefault="002F751E" w:rsidP="009B230B">
      <w:pPr>
        <w:pStyle w:val="ConsPlusNormal"/>
        <w:ind w:firstLine="540"/>
        <w:jc w:val="both"/>
        <w:rPr>
          <w:sz w:val="28"/>
          <w:szCs w:val="28"/>
        </w:rPr>
      </w:pPr>
      <w:r w:rsidRPr="00212409">
        <w:rPr>
          <w:sz w:val="28"/>
          <w:szCs w:val="28"/>
        </w:rPr>
        <w:t>возможность получения ин</w:t>
      </w:r>
      <w:r w:rsidR="00205434">
        <w:rPr>
          <w:sz w:val="28"/>
          <w:szCs w:val="28"/>
        </w:rPr>
        <w:t>формации о ходе предоставления М</w:t>
      </w:r>
      <w:r w:rsidRPr="00212409">
        <w:rPr>
          <w:sz w:val="28"/>
          <w:szCs w:val="28"/>
        </w:rPr>
        <w:t>униципальной услуги;</w:t>
      </w:r>
    </w:p>
    <w:p w:rsidR="002F751E" w:rsidRPr="00212409" w:rsidRDefault="002F751E" w:rsidP="009B230B">
      <w:pPr>
        <w:pStyle w:val="ConsPlusNormal"/>
        <w:ind w:firstLine="540"/>
        <w:jc w:val="both"/>
        <w:rPr>
          <w:sz w:val="28"/>
          <w:szCs w:val="28"/>
        </w:rPr>
      </w:pPr>
      <w:r w:rsidRPr="00212409">
        <w:rPr>
          <w:sz w:val="28"/>
          <w:szCs w:val="28"/>
        </w:rPr>
        <w:t>отсутствие</w:t>
      </w:r>
      <w:r w:rsidR="00205434">
        <w:rPr>
          <w:sz w:val="28"/>
          <w:szCs w:val="28"/>
        </w:rPr>
        <w:t xml:space="preserve"> обоснованных жалоб со стороны З</w:t>
      </w:r>
      <w:r w:rsidRPr="00212409">
        <w:rPr>
          <w:sz w:val="28"/>
          <w:szCs w:val="28"/>
        </w:rPr>
        <w:t>аявителя</w:t>
      </w:r>
      <w:r w:rsidR="00205434">
        <w:rPr>
          <w:sz w:val="28"/>
          <w:szCs w:val="28"/>
        </w:rPr>
        <w:t xml:space="preserve"> по результатам предоставления М</w:t>
      </w:r>
      <w:r w:rsidRPr="00212409">
        <w:rPr>
          <w:sz w:val="28"/>
          <w:szCs w:val="28"/>
        </w:rPr>
        <w:t>униципальной услуги;</w:t>
      </w:r>
    </w:p>
    <w:p w:rsidR="002F751E" w:rsidRPr="00212409" w:rsidRDefault="00205434" w:rsidP="009B230B">
      <w:pPr>
        <w:pStyle w:val="ConsPlusNormal"/>
        <w:ind w:firstLine="540"/>
        <w:jc w:val="both"/>
        <w:rPr>
          <w:sz w:val="28"/>
          <w:szCs w:val="28"/>
        </w:rPr>
      </w:pPr>
      <w:r>
        <w:rPr>
          <w:sz w:val="28"/>
          <w:szCs w:val="28"/>
        </w:rPr>
        <w:t>открытый доступ для З</w:t>
      </w:r>
      <w:r w:rsidR="002F751E" w:rsidRPr="00212409">
        <w:rPr>
          <w:sz w:val="28"/>
          <w:szCs w:val="28"/>
        </w:rPr>
        <w:t>аявителей к информации о по</w:t>
      </w:r>
      <w:r>
        <w:rPr>
          <w:sz w:val="28"/>
          <w:szCs w:val="28"/>
        </w:rPr>
        <w:t>рядке и сроках предоставления М</w:t>
      </w:r>
      <w:r w:rsidR="002F751E" w:rsidRPr="00212409">
        <w:rPr>
          <w:sz w:val="28"/>
          <w:szCs w:val="28"/>
        </w:rPr>
        <w:t xml:space="preserve">униципальной услуги, порядке обжалования действий (бездействия) </w:t>
      </w:r>
      <w:r>
        <w:rPr>
          <w:sz w:val="28"/>
          <w:szCs w:val="28"/>
        </w:rPr>
        <w:t>Администрации,</w:t>
      </w:r>
      <w:r w:rsidR="002F751E" w:rsidRPr="00212409">
        <w:rPr>
          <w:sz w:val="28"/>
          <w:szCs w:val="28"/>
        </w:rPr>
        <w:t xml:space="preserve"> сп</w:t>
      </w:r>
      <w:r>
        <w:rPr>
          <w:sz w:val="28"/>
          <w:szCs w:val="28"/>
        </w:rPr>
        <w:t>ециалиста Администрации</w:t>
      </w:r>
      <w:r w:rsidR="002F751E" w:rsidRPr="00212409">
        <w:rPr>
          <w:sz w:val="28"/>
          <w:szCs w:val="28"/>
        </w:rPr>
        <w:t>;</w:t>
      </w:r>
    </w:p>
    <w:p w:rsidR="002F751E" w:rsidRPr="00212409" w:rsidRDefault="002F751E" w:rsidP="009B230B">
      <w:pPr>
        <w:pStyle w:val="ConsPlusNormal"/>
        <w:ind w:firstLine="540"/>
        <w:jc w:val="both"/>
        <w:rPr>
          <w:sz w:val="28"/>
          <w:szCs w:val="28"/>
        </w:rPr>
      </w:pPr>
      <w:r w:rsidRPr="00212409">
        <w:rPr>
          <w:sz w:val="28"/>
          <w:szCs w:val="28"/>
        </w:rPr>
        <w:t xml:space="preserve">наличие необходимого и достаточного количества специалистов </w:t>
      </w:r>
      <w:r w:rsidR="00205434">
        <w:rPr>
          <w:sz w:val="28"/>
          <w:szCs w:val="28"/>
        </w:rPr>
        <w:t>Администрации</w:t>
      </w:r>
      <w:r w:rsidRPr="00212409">
        <w:rPr>
          <w:sz w:val="28"/>
          <w:szCs w:val="28"/>
        </w:rPr>
        <w:t xml:space="preserve">, а также </w:t>
      </w:r>
      <w:r w:rsidR="00205434">
        <w:rPr>
          <w:sz w:val="28"/>
          <w:szCs w:val="28"/>
        </w:rPr>
        <w:t>помещений Администрации</w:t>
      </w:r>
      <w:r w:rsidRPr="00212409">
        <w:rPr>
          <w:sz w:val="28"/>
          <w:szCs w:val="28"/>
        </w:rPr>
        <w:t xml:space="preserve">, </w:t>
      </w:r>
      <w:r w:rsidR="00205434">
        <w:rPr>
          <w:sz w:val="28"/>
          <w:szCs w:val="28"/>
        </w:rPr>
        <w:t>в которых осуществляется прием Заявлений и документов от З</w:t>
      </w:r>
      <w:r w:rsidRPr="00212409">
        <w:rPr>
          <w:sz w:val="28"/>
          <w:szCs w:val="28"/>
        </w:rPr>
        <w:t>аявителей.</w:t>
      </w:r>
    </w:p>
    <w:p w:rsidR="002F751E" w:rsidRPr="00212409" w:rsidRDefault="0087003B" w:rsidP="009B230B">
      <w:pPr>
        <w:pStyle w:val="ConsPlusNormal"/>
        <w:ind w:firstLine="540"/>
        <w:jc w:val="both"/>
        <w:rPr>
          <w:sz w:val="28"/>
          <w:szCs w:val="28"/>
        </w:rPr>
      </w:pPr>
      <w:r>
        <w:rPr>
          <w:sz w:val="28"/>
          <w:szCs w:val="28"/>
        </w:rPr>
        <w:t>2.36</w:t>
      </w:r>
      <w:r w:rsidR="00205434">
        <w:rPr>
          <w:sz w:val="28"/>
          <w:szCs w:val="28"/>
        </w:rPr>
        <w:t>. Администрацией</w:t>
      </w:r>
      <w:r w:rsidR="002F751E" w:rsidRPr="00212409">
        <w:rPr>
          <w:sz w:val="28"/>
          <w:szCs w:val="28"/>
        </w:rPr>
        <w:t xml:space="preserve"> обеспечивается создание инвалидам и иным маломобильным группам населения следующих условий</w:t>
      </w:r>
      <w:r w:rsidR="009C5320">
        <w:rPr>
          <w:sz w:val="28"/>
          <w:szCs w:val="28"/>
        </w:rPr>
        <w:t xml:space="preserve"> доступности М</w:t>
      </w:r>
      <w:r w:rsidR="002F751E" w:rsidRPr="00212409">
        <w:rPr>
          <w:sz w:val="28"/>
          <w:szCs w:val="28"/>
        </w:rPr>
        <w:t>униципальной услуги в соответствии с требованиями, установленными законодательными и иными нормативными правовыми актами:</w:t>
      </w:r>
    </w:p>
    <w:p w:rsidR="002F751E" w:rsidRPr="00212409" w:rsidRDefault="002F751E" w:rsidP="009B230B">
      <w:pPr>
        <w:pStyle w:val="ConsPlusNormal"/>
        <w:ind w:firstLine="540"/>
        <w:jc w:val="both"/>
        <w:rPr>
          <w:sz w:val="28"/>
          <w:szCs w:val="28"/>
        </w:rPr>
      </w:pPr>
      <w:r w:rsidRPr="00212409">
        <w:rPr>
          <w:sz w:val="28"/>
          <w:szCs w:val="28"/>
        </w:rPr>
        <w:t>оказание инвалидам помощи, необходимой для получения в доступной для них форме информ</w:t>
      </w:r>
      <w:r w:rsidR="009C5320">
        <w:rPr>
          <w:sz w:val="28"/>
          <w:szCs w:val="28"/>
        </w:rPr>
        <w:t>ации о правилах предоставления М</w:t>
      </w:r>
      <w:r w:rsidRPr="00212409">
        <w:rPr>
          <w:sz w:val="28"/>
          <w:szCs w:val="28"/>
        </w:rPr>
        <w:t>униципальной услуги, в том числе об оформл</w:t>
      </w:r>
      <w:r w:rsidR="009C5320">
        <w:rPr>
          <w:sz w:val="28"/>
          <w:szCs w:val="28"/>
        </w:rPr>
        <w:t>ении необходимых для получения М</w:t>
      </w:r>
      <w:r w:rsidRPr="00212409">
        <w:rPr>
          <w:sz w:val="28"/>
          <w:szCs w:val="28"/>
        </w:rPr>
        <w:t>униципальной услуги документов, о совершении ими др</w:t>
      </w:r>
      <w:r w:rsidR="009C5320">
        <w:rPr>
          <w:sz w:val="28"/>
          <w:szCs w:val="28"/>
        </w:rPr>
        <w:t>угих необходимых для получения М</w:t>
      </w:r>
      <w:r w:rsidRPr="00212409">
        <w:rPr>
          <w:sz w:val="28"/>
          <w:szCs w:val="28"/>
        </w:rPr>
        <w:t>униципальной услуги действий;</w:t>
      </w:r>
    </w:p>
    <w:p w:rsidR="002F751E" w:rsidRPr="00212409" w:rsidRDefault="009C5320" w:rsidP="009B230B">
      <w:pPr>
        <w:pStyle w:val="ConsPlusNormal"/>
        <w:ind w:firstLine="540"/>
        <w:jc w:val="both"/>
        <w:rPr>
          <w:sz w:val="28"/>
          <w:szCs w:val="28"/>
        </w:rPr>
      </w:pPr>
      <w:r>
        <w:rPr>
          <w:sz w:val="28"/>
          <w:szCs w:val="28"/>
        </w:rPr>
        <w:t>предоставление М</w:t>
      </w:r>
      <w:r w:rsidR="002F751E" w:rsidRPr="00212409">
        <w:rPr>
          <w:sz w:val="28"/>
          <w:szCs w:val="28"/>
        </w:rPr>
        <w:t xml:space="preserve">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002F751E" w:rsidRPr="00212409">
        <w:rPr>
          <w:sz w:val="28"/>
          <w:szCs w:val="28"/>
        </w:rPr>
        <w:t>сурдопереводчика</w:t>
      </w:r>
      <w:proofErr w:type="spellEnd"/>
      <w:r w:rsidR="002F751E" w:rsidRPr="00212409">
        <w:rPr>
          <w:sz w:val="28"/>
          <w:szCs w:val="28"/>
        </w:rPr>
        <w:t xml:space="preserve">, </w:t>
      </w:r>
      <w:proofErr w:type="spellStart"/>
      <w:r w:rsidR="002F751E" w:rsidRPr="00212409">
        <w:rPr>
          <w:sz w:val="28"/>
          <w:szCs w:val="28"/>
        </w:rPr>
        <w:t>тифлосурдопереводчика</w:t>
      </w:r>
      <w:proofErr w:type="spellEnd"/>
      <w:r w:rsidR="002F751E" w:rsidRPr="00212409">
        <w:rPr>
          <w:sz w:val="28"/>
          <w:szCs w:val="28"/>
        </w:rPr>
        <w:t>;</w:t>
      </w:r>
    </w:p>
    <w:p w:rsidR="002F751E" w:rsidRPr="00212409" w:rsidRDefault="002F751E" w:rsidP="009B230B">
      <w:pPr>
        <w:pStyle w:val="ConsPlusNormal"/>
        <w:ind w:firstLine="540"/>
        <w:jc w:val="both"/>
        <w:rPr>
          <w:sz w:val="28"/>
          <w:szCs w:val="28"/>
        </w:rPr>
      </w:pPr>
      <w:r w:rsidRPr="00212409">
        <w:rPr>
          <w:sz w:val="28"/>
          <w:szCs w:val="28"/>
        </w:rPr>
        <w:t>оказание помощи инвалидам в преодолени</w:t>
      </w:r>
      <w:r w:rsidR="009C5320">
        <w:rPr>
          <w:sz w:val="28"/>
          <w:szCs w:val="28"/>
        </w:rPr>
        <w:t>и барьеров, мешающих получению М</w:t>
      </w:r>
      <w:r w:rsidRPr="00212409">
        <w:rPr>
          <w:sz w:val="28"/>
          <w:szCs w:val="28"/>
        </w:rPr>
        <w:t>униципальной услуги наравне с другими лицами.</w:t>
      </w:r>
    </w:p>
    <w:p w:rsidR="002F751E" w:rsidRPr="00212409" w:rsidRDefault="0087003B" w:rsidP="009B230B">
      <w:pPr>
        <w:pStyle w:val="ConsPlusNormal"/>
        <w:ind w:firstLine="540"/>
        <w:jc w:val="both"/>
        <w:rPr>
          <w:sz w:val="28"/>
          <w:szCs w:val="28"/>
        </w:rPr>
      </w:pPr>
      <w:r>
        <w:rPr>
          <w:sz w:val="28"/>
          <w:szCs w:val="28"/>
        </w:rPr>
        <w:t>2.37</w:t>
      </w:r>
      <w:r w:rsidR="002F751E" w:rsidRPr="00212409">
        <w:rPr>
          <w:sz w:val="28"/>
          <w:szCs w:val="28"/>
        </w:rPr>
        <w:t>. При п</w:t>
      </w:r>
      <w:r w:rsidR="009C5320">
        <w:rPr>
          <w:sz w:val="28"/>
          <w:szCs w:val="28"/>
        </w:rPr>
        <w:t>редоставлении М</w:t>
      </w:r>
      <w:r w:rsidR="002F751E" w:rsidRPr="00212409">
        <w:rPr>
          <w:sz w:val="28"/>
          <w:szCs w:val="28"/>
        </w:rPr>
        <w:t>униц</w:t>
      </w:r>
      <w:r w:rsidR="009C5320">
        <w:rPr>
          <w:sz w:val="28"/>
          <w:szCs w:val="28"/>
        </w:rPr>
        <w:t>ипальной услуги взаимодействие З</w:t>
      </w:r>
      <w:r w:rsidR="002F751E" w:rsidRPr="00212409">
        <w:rPr>
          <w:sz w:val="28"/>
          <w:szCs w:val="28"/>
        </w:rPr>
        <w:t>аявителя со спе</w:t>
      </w:r>
      <w:r w:rsidR="009C5320">
        <w:rPr>
          <w:sz w:val="28"/>
          <w:szCs w:val="28"/>
        </w:rPr>
        <w:t>циалистом Отдела</w:t>
      </w:r>
      <w:r w:rsidR="002F751E" w:rsidRPr="00212409">
        <w:rPr>
          <w:sz w:val="28"/>
          <w:szCs w:val="28"/>
        </w:rPr>
        <w:t xml:space="preserve"> осуще</w:t>
      </w:r>
      <w:r w:rsidR="009C5320">
        <w:rPr>
          <w:sz w:val="28"/>
          <w:szCs w:val="28"/>
        </w:rPr>
        <w:t>ствляется при личном обращении З</w:t>
      </w:r>
      <w:r w:rsidR="002F751E" w:rsidRPr="00212409">
        <w:rPr>
          <w:sz w:val="28"/>
          <w:szCs w:val="28"/>
        </w:rPr>
        <w:t>аявителя:</w:t>
      </w:r>
    </w:p>
    <w:p w:rsidR="002F751E" w:rsidRPr="00212409" w:rsidRDefault="002F751E" w:rsidP="009B230B">
      <w:pPr>
        <w:pStyle w:val="ConsPlusNormal"/>
        <w:ind w:firstLine="540"/>
        <w:jc w:val="both"/>
        <w:rPr>
          <w:sz w:val="28"/>
          <w:szCs w:val="28"/>
        </w:rPr>
      </w:pPr>
      <w:r w:rsidRPr="00212409">
        <w:rPr>
          <w:sz w:val="28"/>
          <w:szCs w:val="28"/>
        </w:rPr>
        <w:t>для получения информа</w:t>
      </w:r>
      <w:r w:rsidR="009C5320">
        <w:rPr>
          <w:sz w:val="28"/>
          <w:szCs w:val="28"/>
        </w:rPr>
        <w:t>ции по вопросам предоставления М</w:t>
      </w:r>
      <w:r w:rsidRPr="00212409">
        <w:rPr>
          <w:sz w:val="28"/>
          <w:szCs w:val="28"/>
        </w:rPr>
        <w:t>униципальной услуги;</w:t>
      </w:r>
    </w:p>
    <w:p w:rsidR="002F751E" w:rsidRPr="00212409" w:rsidRDefault="009C5320" w:rsidP="009B230B">
      <w:pPr>
        <w:pStyle w:val="ConsPlusNormal"/>
        <w:ind w:firstLine="540"/>
        <w:jc w:val="both"/>
        <w:rPr>
          <w:sz w:val="28"/>
          <w:szCs w:val="28"/>
        </w:rPr>
      </w:pPr>
      <w:r>
        <w:rPr>
          <w:sz w:val="28"/>
          <w:szCs w:val="28"/>
        </w:rPr>
        <w:t>для подачи З</w:t>
      </w:r>
      <w:r w:rsidR="002F751E" w:rsidRPr="00212409">
        <w:rPr>
          <w:sz w:val="28"/>
          <w:szCs w:val="28"/>
        </w:rPr>
        <w:t>аявления и документов;</w:t>
      </w:r>
    </w:p>
    <w:p w:rsidR="002F751E" w:rsidRPr="00212409" w:rsidRDefault="002F751E" w:rsidP="009B230B">
      <w:pPr>
        <w:pStyle w:val="ConsPlusNormal"/>
        <w:ind w:firstLine="540"/>
        <w:jc w:val="both"/>
        <w:rPr>
          <w:sz w:val="28"/>
          <w:szCs w:val="28"/>
        </w:rPr>
      </w:pPr>
      <w:r w:rsidRPr="00212409">
        <w:rPr>
          <w:sz w:val="28"/>
          <w:szCs w:val="28"/>
        </w:rPr>
        <w:t>для получения ин</w:t>
      </w:r>
      <w:r w:rsidR="009C5320">
        <w:rPr>
          <w:sz w:val="28"/>
          <w:szCs w:val="28"/>
        </w:rPr>
        <w:t>формации о ходе предоставления М</w:t>
      </w:r>
      <w:r w:rsidRPr="00212409">
        <w:rPr>
          <w:sz w:val="28"/>
          <w:szCs w:val="28"/>
        </w:rPr>
        <w:t>униципальной услуги;</w:t>
      </w:r>
    </w:p>
    <w:p w:rsidR="002F751E" w:rsidRPr="00212409" w:rsidRDefault="002F751E" w:rsidP="009B230B">
      <w:pPr>
        <w:pStyle w:val="ConsPlusNormal"/>
        <w:ind w:firstLine="540"/>
        <w:jc w:val="both"/>
        <w:rPr>
          <w:sz w:val="28"/>
          <w:szCs w:val="28"/>
        </w:rPr>
      </w:pPr>
      <w:r w:rsidRPr="00212409">
        <w:rPr>
          <w:sz w:val="28"/>
          <w:szCs w:val="28"/>
        </w:rPr>
        <w:t>для получения результата предоставления муниципальной услуги.</w:t>
      </w:r>
    </w:p>
    <w:p w:rsidR="002F751E" w:rsidRDefault="002F751E" w:rsidP="009B230B">
      <w:pPr>
        <w:pStyle w:val="ConsPlusNormal"/>
        <w:ind w:firstLine="540"/>
        <w:jc w:val="both"/>
        <w:rPr>
          <w:sz w:val="28"/>
          <w:szCs w:val="28"/>
        </w:rPr>
      </w:pPr>
      <w:r w:rsidRPr="00212409">
        <w:rPr>
          <w:sz w:val="28"/>
          <w:szCs w:val="28"/>
        </w:rPr>
        <w:t>Продолжительность взаимодействия заявителя со специалистом уполномоченного органа не может превышать 15 минут.</w:t>
      </w:r>
    </w:p>
    <w:p w:rsidR="00CE0308" w:rsidRDefault="00CE0308" w:rsidP="009B230B">
      <w:pPr>
        <w:pStyle w:val="ConsPlusNormal"/>
        <w:ind w:firstLine="540"/>
        <w:jc w:val="both"/>
        <w:rPr>
          <w:sz w:val="28"/>
          <w:szCs w:val="28"/>
        </w:rPr>
      </w:pPr>
    </w:p>
    <w:p w:rsidR="00CE0308" w:rsidRPr="00CE0308" w:rsidRDefault="00CE0308" w:rsidP="00CE030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w:t>
      </w:r>
      <w:r w:rsidRPr="00CE0308">
        <w:rPr>
          <w:rFonts w:ascii="Times New Roman" w:hAnsi="Times New Roman" w:cs="Times New Roman"/>
          <w:b/>
          <w:sz w:val="28"/>
          <w:szCs w:val="28"/>
        </w:rPr>
        <w:t xml:space="preserve">ные требования, в том числе учитывающие особенности </w:t>
      </w:r>
      <w:r>
        <w:rPr>
          <w:rFonts w:ascii="Times New Roman" w:hAnsi="Times New Roman" w:cs="Times New Roman"/>
          <w:b/>
          <w:sz w:val="28"/>
          <w:szCs w:val="28"/>
        </w:rPr>
        <w:t>предоставления</w:t>
      </w:r>
      <w:r w:rsidRPr="00CE0308">
        <w:rPr>
          <w:rFonts w:ascii="Times New Roman" w:hAnsi="Times New Roman" w:cs="Times New Roman"/>
          <w:b/>
          <w:sz w:val="28"/>
          <w:szCs w:val="28"/>
        </w:rPr>
        <w:t xml:space="preserve"> муницип</w:t>
      </w:r>
      <w:r w:rsidR="005F7A0B">
        <w:rPr>
          <w:rFonts w:ascii="Times New Roman" w:hAnsi="Times New Roman" w:cs="Times New Roman"/>
          <w:b/>
          <w:sz w:val="28"/>
          <w:szCs w:val="28"/>
        </w:rPr>
        <w:t>альной</w:t>
      </w:r>
      <w:r w:rsidRPr="00CE0308">
        <w:rPr>
          <w:rFonts w:ascii="Times New Roman" w:hAnsi="Times New Roman" w:cs="Times New Roman"/>
          <w:b/>
          <w:sz w:val="28"/>
          <w:szCs w:val="28"/>
        </w:rPr>
        <w:t xml:space="preserve"> услуг</w:t>
      </w:r>
      <w:r w:rsidR="005F7A0B">
        <w:rPr>
          <w:rFonts w:ascii="Times New Roman" w:hAnsi="Times New Roman" w:cs="Times New Roman"/>
          <w:b/>
          <w:sz w:val="28"/>
          <w:szCs w:val="28"/>
        </w:rPr>
        <w:t>и</w:t>
      </w:r>
      <w:r w:rsidRPr="00CE0308">
        <w:rPr>
          <w:rFonts w:ascii="Times New Roman" w:hAnsi="Times New Roman" w:cs="Times New Roman"/>
          <w:b/>
          <w:sz w:val="28"/>
          <w:szCs w:val="28"/>
        </w:rPr>
        <w:t xml:space="preserve"> в многофункциональных центрах и особенности п</w:t>
      </w:r>
      <w:r w:rsidR="005F7A0B">
        <w:rPr>
          <w:rFonts w:ascii="Times New Roman" w:hAnsi="Times New Roman" w:cs="Times New Roman"/>
          <w:b/>
          <w:sz w:val="28"/>
          <w:szCs w:val="28"/>
        </w:rPr>
        <w:t>редоставления муниципальной</w:t>
      </w:r>
      <w:r w:rsidRPr="00CE0308">
        <w:rPr>
          <w:rFonts w:ascii="Times New Roman" w:hAnsi="Times New Roman" w:cs="Times New Roman"/>
          <w:b/>
          <w:sz w:val="28"/>
          <w:szCs w:val="28"/>
        </w:rPr>
        <w:t xml:space="preserve"> услуг</w:t>
      </w:r>
      <w:r w:rsidR="005F7A0B">
        <w:rPr>
          <w:rFonts w:ascii="Times New Roman" w:hAnsi="Times New Roman" w:cs="Times New Roman"/>
          <w:b/>
          <w:sz w:val="28"/>
          <w:szCs w:val="28"/>
        </w:rPr>
        <w:t>и в электронной форме</w:t>
      </w:r>
    </w:p>
    <w:p w:rsidR="00CE0308" w:rsidRPr="00212409" w:rsidRDefault="00CE0308" w:rsidP="009B230B">
      <w:pPr>
        <w:pStyle w:val="ConsPlusNormal"/>
        <w:ind w:firstLine="540"/>
        <w:jc w:val="both"/>
        <w:rPr>
          <w:sz w:val="28"/>
          <w:szCs w:val="28"/>
        </w:rPr>
      </w:pPr>
    </w:p>
    <w:p w:rsidR="002F751E" w:rsidRPr="00212409" w:rsidRDefault="0087003B" w:rsidP="009B230B">
      <w:pPr>
        <w:pStyle w:val="ConsPlusNormal"/>
        <w:ind w:firstLine="540"/>
        <w:jc w:val="both"/>
        <w:rPr>
          <w:sz w:val="28"/>
          <w:szCs w:val="28"/>
        </w:rPr>
      </w:pPr>
      <w:r>
        <w:rPr>
          <w:sz w:val="28"/>
          <w:szCs w:val="28"/>
        </w:rPr>
        <w:t>2.38</w:t>
      </w:r>
      <w:r w:rsidR="00874360">
        <w:rPr>
          <w:sz w:val="28"/>
          <w:szCs w:val="28"/>
        </w:rPr>
        <w:t>. Предоставление М</w:t>
      </w:r>
      <w:r w:rsidR="002F751E" w:rsidRPr="00212409">
        <w:rPr>
          <w:sz w:val="28"/>
          <w:szCs w:val="28"/>
        </w:rPr>
        <w:t xml:space="preserve">униципальной услуги в </w:t>
      </w:r>
      <w:r w:rsidR="00874360">
        <w:rPr>
          <w:sz w:val="28"/>
          <w:szCs w:val="28"/>
        </w:rPr>
        <w:t>МБУ «</w:t>
      </w:r>
      <w:r w:rsidR="002F751E" w:rsidRPr="00212409">
        <w:rPr>
          <w:sz w:val="28"/>
          <w:szCs w:val="28"/>
        </w:rPr>
        <w:t>МФЦ</w:t>
      </w:r>
      <w:r w:rsidR="00874360">
        <w:rPr>
          <w:sz w:val="28"/>
          <w:szCs w:val="28"/>
        </w:rPr>
        <w:t>»</w:t>
      </w:r>
      <w:r w:rsidR="002F751E" w:rsidRPr="00212409">
        <w:rPr>
          <w:sz w:val="28"/>
          <w:szCs w:val="28"/>
        </w:rPr>
        <w:t xml:space="preserve"> возможно при наличии заключенного соглашения о взаимодействии между </w:t>
      </w:r>
      <w:r w:rsidR="00874360">
        <w:rPr>
          <w:sz w:val="28"/>
          <w:szCs w:val="28"/>
        </w:rPr>
        <w:t>Администрацией</w:t>
      </w:r>
      <w:r w:rsidR="002F751E" w:rsidRPr="00212409">
        <w:rPr>
          <w:sz w:val="28"/>
          <w:szCs w:val="28"/>
        </w:rPr>
        <w:t xml:space="preserve"> и </w:t>
      </w:r>
      <w:r w:rsidR="00874360">
        <w:rPr>
          <w:sz w:val="28"/>
          <w:szCs w:val="28"/>
        </w:rPr>
        <w:t>МБУ «</w:t>
      </w:r>
      <w:r w:rsidR="002F751E" w:rsidRPr="00212409">
        <w:rPr>
          <w:sz w:val="28"/>
          <w:szCs w:val="28"/>
        </w:rPr>
        <w:t>МФЦ</w:t>
      </w:r>
      <w:r w:rsidR="00874360">
        <w:rPr>
          <w:sz w:val="28"/>
          <w:szCs w:val="28"/>
        </w:rPr>
        <w:t>»</w:t>
      </w:r>
      <w:r w:rsidR="002F751E" w:rsidRPr="00212409">
        <w:rPr>
          <w:sz w:val="28"/>
          <w:szCs w:val="28"/>
        </w:rPr>
        <w:t>.</w:t>
      </w:r>
    </w:p>
    <w:p w:rsidR="002F751E" w:rsidRPr="00212409" w:rsidRDefault="00874360" w:rsidP="009B230B">
      <w:pPr>
        <w:pStyle w:val="ConsPlusNormal"/>
        <w:ind w:firstLine="540"/>
        <w:jc w:val="both"/>
        <w:rPr>
          <w:sz w:val="28"/>
          <w:szCs w:val="28"/>
        </w:rPr>
      </w:pPr>
      <w:r>
        <w:rPr>
          <w:sz w:val="28"/>
          <w:szCs w:val="28"/>
        </w:rPr>
        <w:t>Администрация обеспечивает информирование З</w:t>
      </w:r>
      <w:r w:rsidR="002F751E" w:rsidRPr="00212409">
        <w:rPr>
          <w:sz w:val="28"/>
          <w:szCs w:val="28"/>
        </w:rPr>
        <w:t>аяв</w:t>
      </w:r>
      <w:r>
        <w:rPr>
          <w:sz w:val="28"/>
          <w:szCs w:val="28"/>
        </w:rPr>
        <w:t>ителей о возможности получения М</w:t>
      </w:r>
      <w:r w:rsidR="002F751E" w:rsidRPr="00212409">
        <w:rPr>
          <w:sz w:val="28"/>
          <w:szCs w:val="28"/>
        </w:rPr>
        <w:t xml:space="preserve">униципальной услуги на базе </w:t>
      </w:r>
      <w:r>
        <w:rPr>
          <w:sz w:val="28"/>
          <w:szCs w:val="28"/>
        </w:rPr>
        <w:t>МБУ «</w:t>
      </w:r>
      <w:r w:rsidR="002F751E" w:rsidRPr="00212409">
        <w:rPr>
          <w:sz w:val="28"/>
          <w:szCs w:val="28"/>
        </w:rPr>
        <w:t>МФЦ</w:t>
      </w:r>
      <w:r w:rsidR="00CE0308">
        <w:rPr>
          <w:sz w:val="28"/>
          <w:szCs w:val="28"/>
        </w:rPr>
        <w:t>». В случае подачи Заявления о предоставлении М</w:t>
      </w:r>
      <w:r w:rsidR="002F751E" w:rsidRPr="00212409">
        <w:rPr>
          <w:sz w:val="28"/>
          <w:szCs w:val="28"/>
        </w:rPr>
        <w:t xml:space="preserve">униципальной услуги в </w:t>
      </w:r>
      <w:r w:rsidR="00CE0308">
        <w:rPr>
          <w:sz w:val="28"/>
          <w:szCs w:val="28"/>
        </w:rPr>
        <w:t>МБУ «</w:t>
      </w:r>
      <w:r w:rsidR="002F751E" w:rsidRPr="00212409">
        <w:rPr>
          <w:sz w:val="28"/>
          <w:szCs w:val="28"/>
        </w:rPr>
        <w:t>МФЦ</w:t>
      </w:r>
      <w:r w:rsidR="00CE0308">
        <w:rPr>
          <w:sz w:val="28"/>
          <w:szCs w:val="28"/>
        </w:rPr>
        <w:t>»</w:t>
      </w:r>
      <w:r w:rsidR="002F751E" w:rsidRPr="00212409">
        <w:rPr>
          <w:sz w:val="28"/>
          <w:szCs w:val="28"/>
        </w:rPr>
        <w:t xml:space="preserve"> н</w:t>
      </w:r>
      <w:r w:rsidR="00CE0308">
        <w:rPr>
          <w:sz w:val="28"/>
          <w:szCs w:val="28"/>
        </w:rPr>
        <w:t>епосредственное предоставление М</w:t>
      </w:r>
      <w:r w:rsidR="002F751E" w:rsidRPr="00212409">
        <w:rPr>
          <w:sz w:val="28"/>
          <w:szCs w:val="28"/>
        </w:rPr>
        <w:t>униципальной услуги осуще</w:t>
      </w:r>
      <w:r w:rsidR="00CE0308">
        <w:rPr>
          <w:sz w:val="28"/>
          <w:szCs w:val="28"/>
        </w:rPr>
        <w:t>ствляется Администрацией</w:t>
      </w:r>
      <w:r w:rsidR="002F751E" w:rsidRPr="00212409">
        <w:rPr>
          <w:sz w:val="28"/>
          <w:szCs w:val="28"/>
        </w:rPr>
        <w:t>.</w:t>
      </w:r>
    </w:p>
    <w:p w:rsidR="002F751E" w:rsidRPr="00212409" w:rsidRDefault="0087003B" w:rsidP="009B230B">
      <w:pPr>
        <w:pStyle w:val="ConsPlusNormal"/>
        <w:ind w:firstLine="540"/>
        <w:jc w:val="both"/>
        <w:rPr>
          <w:sz w:val="28"/>
          <w:szCs w:val="28"/>
        </w:rPr>
      </w:pPr>
      <w:r>
        <w:rPr>
          <w:sz w:val="28"/>
          <w:szCs w:val="28"/>
        </w:rPr>
        <w:t>2.39</w:t>
      </w:r>
      <w:r w:rsidR="002F751E" w:rsidRPr="00212409">
        <w:rPr>
          <w:sz w:val="28"/>
          <w:szCs w:val="28"/>
        </w:rPr>
        <w:t>. Заявитель</w:t>
      </w:r>
      <w:r w:rsidR="005F7A0B">
        <w:rPr>
          <w:sz w:val="28"/>
          <w:szCs w:val="28"/>
        </w:rPr>
        <w:t>направляет Заявление</w:t>
      </w:r>
      <w:r w:rsidR="002F751E" w:rsidRPr="00212409">
        <w:rPr>
          <w:sz w:val="28"/>
          <w:szCs w:val="28"/>
        </w:rPr>
        <w:t xml:space="preserve"> в </w:t>
      </w:r>
      <w:r w:rsidR="005F7A0B">
        <w:rPr>
          <w:sz w:val="28"/>
          <w:szCs w:val="28"/>
        </w:rPr>
        <w:t>Администрацию</w:t>
      </w:r>
      <w:r w:rsidR="002F751E" w:rsidRPr="00212409">
        <w:rPr>
          <w:sz w:val="28"/>
          <w:szCs w:val="28"/>
        </w:rPr>
        <w:t xml:space="preserve"> по месту </w:t>
      </w:r>
      <w:r w:rsidR="00EB3AD3">
        <w:rPr>
          <w:sz w:val="28"/>
          <w:szCs w:val="28"/>
        </w:rPr>
        <w:t>проведения земляных работ</w:t>
      </w:r>
      <w:r w:rsidR="002F751E" w:rsidRPr="00212409">
        <w:rPr>
          <w:sz w:val="28"/>
          <w:szCs w:val="28"/>
        </w:rPr>
        <w:t xml:space="preserve"> непосредственно либо через </w:t>
      </w:r>
      <w:r w:rsidR="005F7A0B">
        <w:rPr>
          <w:sz w:val="28"/>
          <w:szCs w:val="28"/>
        </w:rPr>
        <w:t>МБУ «</w:t>
      </w:r>
      <w:r w:rsidR="002F751E" w:rsidRPr="00212409">
        <w:rPr>
          <w:sz w:val="28"/>
          <w:szCs w:val="28"/>
        </w:rPr>
        <w:t>МФЦ</w:t>
      </w:r>
      <w:r w:rsidR="005F7A0B">
        <w:rPr>
          <w:sz w:val="28"/>
          <w:szCs w:val="28"/>
        </w:rPr>
        <w:t>»</w:t>
      </w:r>
      <w:r w:rsidR="002F751E" w:rsidRPr="00212409">
        <w:rPr>
          <w:sz w:val="28"/>
          <w:szCs w:val="28"/>
        </w:rPr>
        <w:t xml:space="preserve"> в</w:t>
      </w:r>
      <w:r w:rsidR="005F7A0B">
        <w:rPr>
          <w:sz w:val="28"/>
          <w:szCs w:val="28"/>
        </w:rPr>
        <w:t xml:space="preserve"> соответствии с заключенным </w:t>
      </w:r>
      <w:r w:rsidR="002F751E" w:rsidRPr="00212409">
        <w:rPr>
          <w:sz w:val="28"/>
          <w:szCs w:val="28"/>
        </w:rPr>
        <w:t>в установленном Правительством Российской Федерации порядке соглашением о взаимодействии.</w:t>
      </w:r>
    </w:p>
    <w:p w:rsidR="002F751E" w:rsidRPr="00212409" w:rsidRDefault="0087003B" w:rsidP="009B230B">
      <w:pPr>
        <w:pStyle w:val="ConsPlusNormal"/>
        <w:ind w:firstLine="540"/>
        <w:jc w:val="both"/>
        <w:rPr>
          <w:sz w:val="28"/>
          <w:szCs w:val="28"/>
        </w:rPr>
      </w:pPr>
      <w:r>
        <w:rPr>
          <w:sz w:val="28"/>
          <w:szCs w:val="28"/>
        </w:rPr>
        <w:t>2.40</w:t>
      </w:r>
      <w:r w:rsidR="005F7A0B">
        <w:rPr>
          <w:sz w:val="28"/>
          <w:szCs w:val="28"/>
        </w:rPr>
        <w:t>.</w:t>
      </w:r>
      <w:r w:rsidR="002F751E" w:rsidRPr="00212409">
        <w:rPr>
          <w:sz w:val="28"/>
          <w:szCs w:val="28"/>
        </w:rPr>
        <w:t xml:space="preserve"> Заявитель вправе</w:t>
      </w:r>
      <w:r w:rsidR="005F7A0B">
        <w:rPr>
          <w:sz w:val="28"/>
          <w:szCs w:val="28"/>
        </w:rPr>
        <w:t xml:space="preserve"> обратиться за предоставлением М</w:t>
      </w:r>
      <w:r w:rsidR="002F751E" w:rsidRPr="00212409">
        <w:rPr>
          <w:sz w:val="28"/>
          <w:szCs w:val="28"/>
        </w:rPr>
        <w:t xml:space="preserve">униципальной услуги и подать документы, указанные в </w:t>
      </w:r>
      <w:r w:rsidR="00EB3AD3">
        <w:rPr>
          <w:sz w:val="28"/>
          <w:szCs w:val="28"/>
        </w:rPr>
        <w:t>пункте 2.17.1-2.17.4</w:t>
      </w:r>
      <w:r w:rsidR="005F7A0B">
        <w:rPr>
          <w:sz w:val="28"/>
          <w:szCs w:val="28"/>
        </w:rPr>
        <w:t>настоящего А</w:t>
      </w:r>
      <w:r w:rsidR="002F751E" w:rsidRPr="00212409">
        <w:rPr>
          <w:sz w:val="28"/>
          <w:szCs w:val="28"/>
        </w:rPr>
        <w:t>дминистративного регламент</w:t>
      </w:r>
      <w:r w:rsidR="005F7A0B">
        <w:rPr>
          <w:sz w:val="28"/>
          <w:szCs w:val="28"/>
        </w:rPr>
        <w:t>а в электронной форме через Единый портал, Региональный портал</w:t>
      </w:r>
      <w:r w:rsidR="002F751E" w:rsidRPr="00212409">
        <w:rPr>
          <w:sz w:val="28"/>
          <w:szCs w:val="28"/>
        </w:rPr>
        <w:t xml:space="preserve">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2F751E" w:rsidRPr="00212409" w:rsidRDefault="00EE121B" w:rsidP="009B230B">
      <w:pPr>
        <w:pStyle w:val="ConsPlusNormal"/>
        <w:ind w:firstLine="540"/>
        <w:jc w:val="both"/>
        <w:rPr>
          <w:sz w:val="28"/>
          <w:szCs w:val="28"/>
        </w:rPr>
      </w:pPr>
      <w:r>
        <w:rPr>
          <w:sz w:val="28"/>
          <w:szCs w:val="28"/>
        </w:rPr>
        <w:t>Администрация обеспечивает информирование З</w:t>
      </w:r>
      <w:r w:rsidR="002F751E" w:rsidRPr="00212409">
        <w:rPr>
          <w:sz w:val="28"/>
          <w:szCs w:val="28"/>
        </w:rPr>
        <w:t>аяв</w:t>
      </w:r>
      <w:r>
        <w:rPr>
          <w:sz w:val="28"/>
          <w:szCs w:val="28"/>
        </w:rPr>
        <w:t>ителей о возможности получения Муниципальной услуги через Единый портал, Региональный портал</w:t>
      </w:r>
      <w:r w:rsidR="002F751E" w:rsidRPr="00212409">
        <w:rPr>
          <w:sz w:val="28"/>
          <w:szCs w:val="28"/>
        </w:rPr>
        <w:t>.</w:t>
      </w:r>
    </w:p>
    <w:p w:rsidR="002F751E" w:rsidRPr="00212409" w:rsidRDefault="00555D06" w:rsidP="009B230B">
      <w:pPr>
        <w:pStyle w:val="ConsPlusNormal"/>
        <w:ind w:firstLine="540"/>
        <w:jc w:val="both"/>
        <w:rPr>
          <w:sz w:val="28"/>
          <w:szCs w:val="28"/>
        </w:rPr>
      </w:pPr>
      <w:r>
        <w:rPr>
          <w:sz w:val="28"/>
          <w:szCs w:val="28"/>
        </w:rPr>
        <w:t>Обращение за услугой через Единый портал, Региональный портал</w:t>
      </w:r>
      <w:r w:rsidR="002F751E" w:rsidRPr="00212409">
        <w:rPr>
          <w:sz w:val="28"/>
          <w:szCs w:val="28"/>
        </w:rPr>
        <w:t xml:space="preserve"> осуществляется путем заполнения интерактивной формы заявления (формиро</w:t>
      </w:r>
      <w:r>
        <w:rPr>
          <w:sz w:val="28"/>
          <w:szCs w:val="28"/>
        </w:rPr>
        <w:t>вания запроса о предоставлении М</w:t>
      </w:r>
      <w:r w:rsidR="002F751E" w:rsidRPr="00212409">
        <w:rPr>
          <w:sz w:val="28"/>
          <w:szCs w:val="28"/>
        </w:rPr>
        <w:t>униципальной услуги, содержание которого соответс</w:t>
      </w:r>
      <w:r>
        <w:rPr>
          <w:sz w:val="28"/>
          <w:szCs w:val="28"/>
        </w:rPr>
        <w:t>твует требованиям формы З</w:t>
      </w:r>
      <w:r w:rsidR="002F751E" w:rsidRPr="00212409">
        <w:rPr>
          <w:sz w:val="28"/>
          <w:szCs w:val="28"/>
        </w:rPr>
        <w:t>аяв</w:t>
      </w:r>
      <w:r>
        <w:rPr>
          <w:sz w:val="28"/>
          <w:szCs w:val="28"/>
        </w:rPr>
        <w:t>ления, установленной настоящим А</w:t>
      </w:r>
      <w:r w:rsidR="002F751E" w:rsidRPr="00212409">
        <w:rPr>
          <w:sz w:val="28"/>
          <w:szCs w:val="28"/>
        </w:rPr>
        <w:t>дминистративн</w:t>
      </w:r>
      <w:r>
        <w:rPr>
          <w:sz w:val="28"/>
          <w:szCs w:val="28"/>
        </w:rPr>
        <w:t>ым регламентом)</w:t>
      </w:r>
      <w:r w:rsidR="002F751E" w:rsidRPr="00212409">
        <w:rPr>
          <w:sz w:val="28"/>
          <w:szCs w:val="28"/>
        </w:rPr>
        <w:t>.</w:t>
      </w:r>
    </w:p>
    <w:p w:rsidR="004D3A8A" w:rsidRPr="00212409" w:rsidRDefault="00555D06" w:rsidP="004D3A8A">
      <w:pPr>
        <w:pStyle w:val="ConsPlusNormal"/>
        <w:ind w:firstLine="540"/>
        <w:jc w:val="both"/>
        <w:rPr>
          <w:sz w:val="28"/>
          <w:szCs w:val="28"/>
        </w:rPr>
      </w:pPr>
      <w:r>
        <w:rPr>
          <w:sz w:val="28"/>
          <w:szCs w:val="28"/>
        </w:rPr>
        <w:t>Обращение Заявителя в Администрацию</w:t>
      </w:r>
      <w:r w:rsidR="002F751E" w:rsidRPr="00212409">
        <w:rPr>
          <w:sz w:val="28"/>
          <w:szCs w:val="28"/>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F751E" w:rsidRPr="00212409" w:rsidRDefault="0087003B" w:rsidP="009B230B">
      <w:pPr>
        <w:pStyle w:val="ConsPlusNormal"/>
        <w:ind w:firstLine="540"/>
        <w:jc w:val="both"/>
        <w:rPr>
          <w:sz w:val="28"/>
          <w:szCs w:val="28"/>
        </w:rPr>
      </w:pPr>
      <w:r>
        <w:rPr>
          <w:sz w:val="28"/>
          <w:szCs w:val="28"/>
        </w:rPr>
        <w:t>2.41</w:t>
      </w:r>
      <w:r w:rsidR="00555D06">
        <w:rPr>
          <w:sz w:val="28"/>
          <w:szCs w:val="28"/>
        </w:rPr>
        <w:t>. При предоставлении М</w:t>
      </w:r>
      <w:r w:rsidR="002F751E" w:rsidRPr="00212409">
        <w:rPr>
          <w:sz w:val="28"/>
          <w:szCs w:val="28"/>
        </w:rPr>
        <w:t>униципальной услуги в электронной форме посред</w:t>
      </w:r>
      <w:r w:rsidR="00555D06">
        <w:rPr>
          <w:sz w:val="28"/>
          <w:szCs w:val="28"/>
        </w:rPr>
        <w:t>ством Единого портала, Регионального портала З</w:t>
      </w:r>
      <w:r w:rsidR="002F751E" w:rsidRPr="00212409">
        <w:rPr>
          <w:sz w:val="28"/>
          <w:szCs w:val="28"/>
        </w:rPr>
        <w:t>аявителю обеспечивается:</w:t>
      </w:r>
    </w:p>
    <w:p w:rsidR="002F751E" w:rsidRPr="00212409" w:rsidRDefault="002F751E" w:rsidP="009B230B">
      <w:pPr>
        <w:pStyle w:val="ConsPlusNormal"/>
        <w:ind w:firstLine="540"/>
        <w:jc w:val="both"/>
        <w:rPr>
          <w:sz w:val="28"/>
          <w:szCs w:val="28"/>
        </w:rPr>
      </w:pPr>
      <w:r w:rsidRPr="00212409">
        <w:rPr>
          <w:sz w:val="28"/>
          <w:szCs w:val="28"/>
        </w:rPr>
        <w:t>- получение информации о п</w:t>
      </w:r>
      <w:r w:rsidR="00555D06">
        <w:rPr>
          <w:sz w:val="28"/>
          <w:szCs w:val="28"/>
        </w:rPr>
        <w:t>орядке и сроках предоставления М</w:t>
      </w:r>
      <w:r w:rsidRPr="00212409">
        <w:rPr>
          <w:sz w:val="28"/>
          <w:szCs w:val="28"/>
        </w:rPr>
        <w:t>униципальной услуги;</w:t>
      </w:r>
    </w:p>
    <w:p w:rsidR="002F751E" w:rsidRPr="00212409" w:rsidRDefault="002F751E" w:rsidP="009B230B">
      <w:pPr>
        <w:pStyle w:val="ConsPlusNormal"/>
        <w:ind w:firstLine="540"/>
        <w:jc w:val="both"/>
        <w:rPr>
          <w:sz w:val="28"/>
          <w:szCs w:val="28"/>
        </w:rPr>
      </w:pPr>
      <w:r w:rsidRPr="00212409">
        <w:rPr>
          <w:sz w:val="28"/>
          <w:szCs w:val="28"/>
        </w:rPr>
        <w:t>- запись</w:t>
      </w:r>
      <w:r w:rsidR="00555D06">
        <w:rPr>
          <w:sz w:val="28"/>
          <w:szCs w:val="28"/>
        </w:rPr>
        <w:t xml:space="preserve"> на прием в Администрацию</w:t>
      </w:r>
      <w:r w:rsidRPr="00212409">
        <w:rPr>
          <w:sz w:val="28"/>
          <w:szCs w:val="28"/>
        </w:rPr>
        <w:t xml:space="preserve"> для подачи заявления и документов;</w:t>
      </w:r>
    </w:p>
    <w:p w:rsidR="002F751E" w:rsidRPr="00212409" w:rsidRDefault="002F751E" w:rsidP="009B230B">
      <w:pPr>
        <w:pStyle w:val="ConsPlusNormal"/>
        <w:ind w:firstLine="540"/>
        <w:jc w:val="both"/>
        <w:rPr>
          <w:sz w:val="28"/>
          <w:szCs w:val="28"/>
        </w:rPr>
      </w:pPr>
      <w:r w:rsidRPr="00212409">
        <w:rPr>
          <w:sz w:val="28"/>
          <w:szCs w:val="28"/>
        </w:rPr>
        <w:t>- формирование запроса;</w:t>
      </w:r>
    </w:p>
    <w:p w:rsidR="002F751E" w:rsidRPr="00212409" w:rsidRDefault="002F751E" w:rsidP="009B230B">
      <w:pPr>
        <w:pStyle w:val="ConsPlusNormal"/>
        <w:ind w:firstLine="540"/>
        <w:jc w:val="both"/>
        <w:rPr>
          <w:sz w:val="28"/>
          <w:szCs w:val="28"/>
        </w:rPr>
      </w:pPr>
      <w:r w:rsidRPr="00212409">
        <w:rPr>
          <w:sz w:val="28"/>
          <w:szCs w:val="28"/>
        </w:rPr>
        <w:t xml:space="preserve">- прием и регистрация </w:t>
      </w:r>
      <w:r w:rsidR="00555D06">
        <w:rPr>
          <w:sz w:val="28"/>
          <w:szCs w:val="28"/>
        </w:rPr>
        <w:t>Администрацией</w:t>
      </w:r>
      <w:r w:rsidRPr="00212409">
        <w:rPr>
          <w:sz w:val="28"/>
          <w:szCs w:val="28"/>
        </w:rPr>
        <w:t xml:space="preserve"> запроса и документов;</w:t>
      </w:r>
    </w:p>
    <w:p w:rsidR="002F751E" w:rsidRPr="00212409" w:rsidRDefault="002F751E" w:rsidP="009B230B">
      <w:pPr>
        <w:pStyle w:val="ConsPlusNormal"/>
        <w:ind w:firstLine="540"/>
        <w:jc w:val="both"/>
        <w:rPr>
          <w:sz w:val="28"/>
          <w:szCs w:val="28"/>
        </w:rPr>
      </w:pPr>
      <w:r w:rsidRPr="00212409">
        <w:rPr>
          <w:sz w:val="28"/>
          <w:szCs w:val="28"/>
        </w:rPr>
        <w:t>- получ</w:t>
      </w:r>
      <w:r w:rsidR="00555D06">
        <w:rPr>
          <w:sz w:val="28"/>
          <w:szCs w:val="28"/>
        </w:rPr>
        <w:t>ение результата предоставления М</w:t>
      </w:r>
      <w:r w:rsidRPr="00212409">
        <w:rPr>
          <w:sz w:val="28"/>
          <w:szCs w:val="28"/>
        </w:rPr>
        <w:t>униципальной услуги;</w:t>
      </w:r>
    </w:p>
    <w:p w:rsidR="002F751E" w:rsidRPr="00212409" w:rsidRDefault="002F751E" w:rsidP="009B230B">
      <w:pPr>
        <w:pStyle w:val="ConsPlusNormal"/>
        <w:ind w:firstLine="540"/>
        <w:jc w:val="both"/>
        <w:rPr>
          <w:sz w:val="28"/>
          <w:szCs w:val="28"/>
        </w:rPr>
      </w:pPr>
      <w:r w:rsidRPr="00212409">
        <w:rPr>
          <w:sz w:val="28"/>
          <w:szCs w:val="28"/>
        </w:rPr>
        <w:t>- получение сведений о ходе выполнения запроса.</w:t>
      </w:r>
    </w:p>
    <w:p w:rsidR="002F751E" w:rsidRDefault="002F751E" w:rsidP="009B230B">
      <w:pPr>
        <w:pStyle w:val="ConsPlusNormal"/>
        <w:ind w:firstLine="540"/>
        <w:jc w:val="both"/>
        <w:rPr>
          <w:sz w:val="28"/>
          <w:szCs w:val="28"/>
        </w:rPr>
      </w:pPr>
      <w:r w:rsidRPr="00212409">
        <w:rPr>
          <w:sz w:val="28"/>
          <w:szCs w:val="28"/>
        </w:rPr>
        <w:t>При направлении запроса используется простая электронная подп</w:t>
      </w:r>
      <w:r w:rsidR="00555D06">
        <w:rPr>
          <w:sz w:val="28"/>
          <w:szCs w:val="28"/>
        </w:rPr>
        <w:t>ись, при условии, что личность З</w:t>
      </w:r>
      <w:r w:rsidRPr="00212409">
        <w:rPr>
          <w:sz w:val="28"/>
          <w:szCs w:val="28"/>
        </w:rPr>
        <w:t>аявителя установлена при активации учетной записи.</w:t>
      </w:r>
    </w:p>
    <w:p w:rsidR="00555D06" w:rsidRDefault="00555D06" w:rsidP="009B230B">
      <w:pPr>
        <w:pStyle w:val="ConsPlusNormal"/>
        <w:ind w:firstLine="540"/>
        <w:jc w:val="both"/>
        <w:rPr>
          <w:sz w:val="28"/>
          <w:szCs w:val="28"/>
        </w:rPr>
      </w:pPr>
    </w:p>
    <w:p w:rsidR="00555D06" w:rsidRPr="00555D06" w:rsidRDefault="00555D06" w:rsidP="00555D06">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r w:rsidRPr="00555D06">
        <w:rPr>
          <w:rFonts w:ascii="Times New Roman" w:eastAsia="Times New Roman" w:hAnsi="Times New Roman" w:cs="Times New Roman"/>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555D06" w:rsidRPr="00555D06" w:rsidRDefault="00555D06" w:rsidP="00555D06">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p>
    <w:p w:rsidR="00555D06" w:rsidRPr="00555D06" w:rsidRDefault="0087003B"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2.42</w:t>
      </w:r>
      <w:r w:rsidR="003A5030">
        <w:rPr>
          <w:rFonts w:ascii="Times New Roman" w:eastAsia="Times New Roman" w:hAnsi="Times New Roman" w:cs="Times New Roman"/>
          <w:sz w:val="28"/>
          <w:szCs w:val="28"/>
        </w:rPr>
        <w:t>.</w:t>
      </w:r>
      <w:r w:rsidR="00555D06" w:rsidRPr="00555D06">
        <w:rPr>
          <w:rFonts w:ascii="Times New Roman" w:eastAsia="Times New Roman" w:hAnsi="Times New Roman" w:cs="Times New Roman"/>
          <w:sz w:val="28"/>
          <w:szCs w:val="28"/>
        </w:rPr>
        <w:t xml:space="preserve"> В случае выявления Заявителем в выданном результате предоставления Муниципальной услуги опечаток и (или</w:t>
      </w:r>
      <w:r w:rsidR="003A5030">
        <w:rPr>
          <w:rFonts w:ascii="Times New Roman" w:eastAsia="Times New Roman" w:hAnsi="Times New Roman" w:cs="Times New Roman"/>
          <w:sz w:val="28"/>
          <w:szCs w:val="28"/>
        </w:rPr>
        <w:t>) ошибок он обращается в Администрацию</w:t>
      </w:r>
      <w:r w:rsidR="00555D06" w:rsidRPr="00555D06">
        <w:rPr>
          <w:rFonts w:ascii="Times New Roman" w:eastAsia="Times New Roman" w:hAnsi="Times New Roman" w:cs="Times New Roman"/>
          <w:sz w:val="28"/>
          <w:szCs w:val="28"/>
        </w:rPr>
        <w:t>, с заявлением об исправлении опечатки и (или) ошибки</w:t>
      </w:r>
      <w:r w:rsidR="0088037B">
        <w:rPr>
          <w:rFonts w:ascii="Times New Roman" w:eastAsia="Times New Roman" w:hAnsi="Times New Roman" w:cs="Times New Roman"/>
          <w:sz w:val="28"/>
          <w:szCs w:val="28"/>
        </w:rPr>
        <w:t xml:space="preserve"> (Приложение №10 к настоящему Административному регламенту)</w:t>
      </w:r>
      <w:r w:rsidR="00555D06" w:rsidRPr="00555D06">
        <w:rPr>
          <w:rFonts w:ascii="Times New Roman" w:eastAsia="Times New Roman" w:hAnsi="Times New Roman" w:cs="Times New Roman"/>
          <w:sz w:val="28"/>
          <w:szCs w:val="28"/>
        </w:rPr>
        <w:t>.</w:t>
      </w:r>
    </w:p>
    <w:p w:rsidR="00555D06" w:rsidRPr="00555D06" w:rsidRDefault="0087003B" w:rsidP="003A5030">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2.43</w:t>
      </w:r>
      <w:r w:rsidR="003A5030">
        <w:rPr>
          <w:rFonts w:ascii="Times New Roman" w:eastAsia="Times New Roman" w:hAnsi="Times New Roman" w:cs="Times New Roman"/>
          <w:sz w:val="28"/>
          <w:szCs w:val="28"/>
        </w:rPr>
        <w:t xml:space="preserve">. </w:t>
      </w:r>
      <w:r w:rsidR="00555D06" w:rsidRPr="00555D06">
        <w:rPr>
          <w:rFonts w:ascii="Times New Roman" w:eastAsia="Times New Roman" w:hAnsi="Times New Roman" w:cs="Times New Roman"/>
          <w:sz w:val="28"/>
          <w:szCs w:val="28"/>
        </w:rPr>
        <w:t>Основанием для исправления допущенных опечаток и (или) ошибок, является личное обращение Заявителя с Заявлением об исправлении опечатки и (или) ошибки и прилагаемыми к нему документов, где допущены опечатки и (или) ошибки, документам</w:t>
      </w:r>
      <w:r w:rsidR="00EB3AD3">
        <w:rPr>
          <w:rFonts w:ascii="Times New Roman" w:eastAsia="Times New Roman" w:hAnsi="Times New Roman" w:cs="Times New Roman"/>
          <w:sz w:val="28"/>
          <w:szCs w:val="28"/>
        </w:rPr>
        <w:t xml:space="preserve">и, подтверждающими наличие </w:t>
      </w:r>
      <w:r w:rsidR="00EB3AD3" w:rsidRPr="00EB3AD3">
        <w:rPr>
          <w:rFonts w:ascii="Times New Roman" w:eastAsia="Times New Roman" w:hAnsi="Times New Roman" w:cs="Times New Roman"/>
          <w:sz w:val="28"/>
          <w:szCs w:val="28"/>
        </w:rPr>
        <w:t>опечаток и (или) ошибок</w:t>
      </w:r>
      <w:r w:rsidR="00EB3AD3">
        <w:rPr>
          <w:rFonts w:ascii="Times New Roman" w:eastAsia="Times New Roman" w:hAnsi="Times New Roman" w:cs="Times New Roman"/>
          <w:sz w:val="28"/>
          <w:szCs w:val="28"/>
        </w:rPr>
        <w:t>.</w:t>
      </w:r>
    </w:p>
    <w:p w:rsidR="00555D06" w:rsidRPr="00555D06" w:rsidRDefault="0087003B"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w:t>
      </w:r>
      <w:r w:rsidR="00555D06" w:rsidRPr="00555D06">
        <w:rPr>
          <w:rFonts w:ascii="Times New Roman" w:eastAsia="Times New Roman" w:hAnsi="Times New Roman" w:cs="Times New Roman"/>
          <w:sz w:val="28"/>
          <w:szCs w:val="28"/>
        </w:rPr>
        <w:t>. В случае выявления опечаток и (или) ошибок в выданном в результате предоставления Муниципальной услу</w:t>
      </w:r>
      <w:r w:rsidR="003A5030">
        <w:rPr>
          <w:rFonts w:ascii="Times New Roman" w:eastAsia="Times New Roman" w:hAnsi="Times New Roman" w:cs="Times New Roman"/>
          <w:sz w:val="28"/>
          <w:szCs w:val="28"/>
        </w:rPr>
        <w:t>ги документе специалист Отдела</w:t>
      </w:r>
      <w:r w:rsidR="00555D06" w:rsidRPr="00555D06">
        <w:rPr>
          <w:rFonts w:ascii="Times New Roman" w:eastAsia="Times New Roman" w:hAnsi="Times New Roman" w:cs="Times New Roman"/>
          <w:sz w:val="28"/>
          <w:szCs w:val="28"/>
        </w:rPr>
        <w:t>, в компетенцию которого входит рассмотрение данных вопросов, осуществляет исправление и замену указанных документов в срок, не превышающий 3 рабочих дней с момента регистрации соответствующего Заявления.</w:t>
      </w:r>
    </w:p>
    <w:p w:rsidR="00555D06" w:rsidRPr="00555D06" w:rsidRDefault="00EB3AD3"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87003B">
        <w:rPr>
          <w:rFonts w:ascii="Times New Roman" w:eastAsia="Times New Roman" w:hAnsi="Times New Roman" w:cs="Times New Roman"/>
          <w:sz w:val="28"/>
          <w:szCs w:val="28"/>
        </w:rPr>
        <w:t>5</w:t>
      </w:r>
      <w:r w:rsidR="00555D06" w:rsidRPr="00555D06">
        <w:rPr>
          <w:rFonts w:ascii="Times New Roman" w:eastAsia="Times New Roman" w:hAnsi="Times New Roman" w:cs="Times New Roman"/>
          <w:sz w:val="28"/>
          <w:szCs w:val="28"/>
        </w:rPr>
        <w:t xml:space="preserve">. В случае отсутствия опечаток и (или) ошибок в выданном в результате предоставления Муниципальной услуги документе специалист </w:t>
      </w:r>
      <w:r w:rsidR="003A5030">
        <w:rPr>
          <w:rFonts w:ascii="Times New Roman" w:eastAsia="Times New Roman" w:hAnsi="Times New Roman" w:cs="Times New Roman"/>
          <w:sz w:val="28"/>
          <w:szCs w:val="28"/>
        </w:rPr>
        <w:t>Отдела</w:t>
      </w:r>
      <w:r w:rsidR="00555D06" w:rsidRPr="00555D06">
        <w:rPr>
          <w:rFonts w:ascii="Times New Roman" w:eastAsia="Times New Roman" w:hAnsi="Times New Roman" w:cs="Times New Roman"/>
          <w:sz w:val="28"/>
          <w:szCs w:val="28"/>
        </w:rPr>
        <w:t xml:space="preserve"> подготавливает проект уведомления об отсутствии опечаток и (или) ошибок и пере</w:t>
      </w:r>
      <w:r w:rsidR="003A5030">
        <w:rPr>
          <w:rFonts w:ascii="Times New Roman" w:eastAsia="Times New Roman" w:hAnsi="Times New Roman" w:cs="Times New Roman"/>
          <w:sz w:val="28"/>
          <w:szCs w:val="28"/>
        </w:rPr>
        <w:t xml:space="preserve">даст его на подпись </w:t>
      </w:r>
      <w:r w:rsidR="00ED5A92">
        <w:rPr>
          <w:rFonts w:ascii="Times New Roman" w:eastAsia="Times New Roman" w:hAnsi="Times New Roman" w:cs="Times New Roman"/>
          <w:sz w:val="28"/>
          <w:szCs w:val="28"/>
        </w:rPr>
        <w:t xml:space="preserve">начальнику Отдела </w:t>
      </w:r>
      <w:r w:rsidR="00555D06" w:rsidRPr="00555D06">
        <w:rPr>
          <w:rFonts w:ascii="Times New Roman" w:eastAsia="Times New Roman" w:hAnsi="Times New Roman" w:cs="Times New Roman"/>
          <w:sz w:val="28"/>
          <w:szCs w:val="28"/>
        </w:rPr>
        <w:t>с приложением заявления об исправлении опечаток и (или) ошибок.</w:t>
      </w:r>
    </w:p>
    <w:p w:rsidR="00555D06" w:rsidRPr="00555D06" w:rsidRDefault="0087003B"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2.46</w:t>
      </w:r>
      <w:r w:rsidR="00555D06" w:rsidRPr="00555D06">
        <w:rPr>
          <w:rFonts w:ascii="Times New Roman" w:eastAsia="Times New Roman" w:hAnsi="Times New Roman" w:cs="Times New Roman"/>
          <w:sz w:val="28"/>
          <w:szCs w:val="28"/>
        </w:rPr>
        <w:t>. Результатом административной процедуры является выдача Заявителю исправленного взамен ранее выданного документа, являющегося результатом предоставления Муниципальной услуги.</w:t>
      </w:r>
    </w:p>
    <w:p w:rsidR="00555D06" w:rsidRPr="00555D06" w:rsidRDefault="00555D06"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55D06">
        <w:rPr>
          <w:rFonts w:ascii="Times New Roman" w:eastAsia="Times New Roman" w:hAnsi="Times New Roman" w:cs="Times New Roman"/>
          <w:sz w:val="28"/>
          <w:szCs w:val="28"/>
        </w:rPr>
        <w:t xml:space="preserve">В случае отсутствия опечаток и (или) ошибок в выданном в результате предоставления Муниципальной услуги документе </w:t>
      </w:r>
      <w:r w:rsidR="00FE0296">
        <w:rPr>
          <w:rFonts w:ascii="Times New Roman" w:eastAsia="Times New Roman" w:hAnsi="Times New Roman" w:cs="Times New Roman"/>
          <w:sz w:val="28"/>
          <w:szCs w:val="28"/>
        </w:rPr>
        <w:t>–</w:t>
      </w:r>
      <w:r w:rsidRPr="00555D06">
        <w:rPr>
          <w:rFonts w:ascii="Times New Roman" w:eastAsia="Times New Roman" w:hAnsi="Times New Roman" w:cs="Times New Roman"/>
          <w:sz w:val="28"/>
          <w:szCs w:val="28"/>
        </w:rPr>
        <w:t xml:space="preserve"> уведомление об отсутствии опечаток и (или) ошибок.</w:t>
      </w:r>
    </w:p>
    <w:p w:rsidR="00555D06" w:rsidRPr="00555D06" w:rsidRDefault="0087003B"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2.47</w:t>
      </w:r>
      <w:r w:rsidR="00555D06" w:rsidRPr="00555D06">
        <w:rPr>
          <w:rFonts w:ascii="Times New Roman" w:eastAsia="Times New Roman" w:hAnsi="Times New Roman" w:cs="Times New Roman"/>
          <w:sz w:val="28"/>
          <w:szCs w:val="28"/>
        </w:rPr>
        <w:t>. Исправления допущенных опечаток и (или) ошибок в выданн</w:t>
      </w:r>
      <w:r w:rsidR="003A5030">
        <w:rPr>
          <w:rFonts w:ascii="Times New Roman" w:eastAsia="Times New Roman" w:hAnsi="Times New Roman" w:cs="Times New Roman"/>
          <w:sz w:val="28"/>
          <w:szCs w:val="28"/>
        </w:rPr>
        <w:t>ых в результате предоставления М</w:t>
      </w:r>
      <w:r w:rsidR="00555D06" w:rsidRPr="00555D06">
        <w:rPr>
          <w:rFonts w:ascii="Times New Roman" w:eastAsia="Times New Roman" w:hAnsi="Times New Roman" w:cs="Times New Roman"/>
          <w:sz w:val="28"/>
          <w:szCs w:val="28"/>
        </w:rPr>
        <w:t>униципальной услуги документах осуществляется без взимания платы.</w:t>
      </w:r>
    </w:p>
    <w:p w:rsidR="00555D06" w:rsidRPr="00555D06" w:rsidRDefault="0087003B"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2.48</w:t>
      </w:r>
      <w:r w:rsidR="00555D06" w:rsidRPr="00555D06">
        <w:rPr>
          <w:rFonts w:ascii="Times New Roman" w:eastAsia="Times New Roman" w:hAnsi="Times New Roman" w:cs="Times New Roman"/>
          <w:sz w:val="28"/>
          <w:szCs w:val="28"/>
        </w:rPr>
        <w:t>. Оснований для отказа в приеме заявления об исправлении таких опечаток и (или) ошибок не предусмотрено.</w:t>
      </w:r>
    </w:p>
    <w:p w:rsidR="00555D06" w:rsidRDefault="0087003B" w:rsidP="00ED5A9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2.49</w:t>
      </w:r>
      <w:r w:rsidR="00555D06" w:rsidRPr="00555D06">
        <w:rPr>
          <w:rFonts w:ascii="Times New Roman" w:eastAsia="Times New Roman" w:hAnsi="Times New Roman" w:cs="Times New Roman"/>
          <w:sz w:val="28"/>
          <w:szCs w:val="28"/>
        </w:rPr>
        <w:t>. Основаниями для отказа в</w:t>
      </w:r>
      <w:r w:rsidR="00ED5A92">
        <w:rPr>
          <w:rFonts w:ascii="Times New Roman" w:eastAsia="Times New Roman" w:hAnsi="Times New Roman" w:cs="Times New Roman"/>
          <w:sz w:val="28"/>
          <w:szCs w:val="28"/>
        </w:rPr>
        <w:t xml:space="preserve"> исправлении опечаток</w:t>
      </w:r>
      <w:r w:rsidR="00ED5A92" w:rsidRPr="00ED5A92">
        <w:rPr>
          <w:rFonts w:ascii="Times New Roman" w:eastAsia="Times New Roman" w:hAnsi="Times New Roman" w:cs="Times New Roman"/>
          <w:sz w:val="28"/>
          <w:szCs w:val="28"/>
        </w:rPr>
        <w:t xml:space="preserve"> и (или) ошибок </w:t>
      </w:r>
      <w:r w:rsidR="00ED5A92">
        <w:rPr>
          <w:rFonts w:ascii="Times New Roman" w:eastAsia="Times New Roman" w:hAnsi="Times New Roman" w:cs="Times New Roman"/>
          <w:sz w:val="28"/>
          <w:szCs w:val="28"/>
        </w:rPr>
        <w:t>являются п</w:t>
      </w:r>
      <w:r w:rsidR="00555D06" w:rsidRPr="00555D06">
        <w:rPr>
          <w:rFonts w:ascii="Times New Roman" w:eastAsia="Times New Roman" w:hAnsi="Times New Roman" w:cs="Times New Roman"/>
          <w:sz w:val="28"/>
          <w:szCs w:val="28"/>
        </w:rPr>
        <w:t xml:space="preserve">ринятие решения об отсутствии </w:t>
      </w:r>
      <w:r w:rsidR="00ED5A92" w:rsidRPr="00ED5A92">
        <w:rPr>
          <w:rFonts w:ascii="Times New Roman" w:eastAsia="Times New Roman" w:hAnsi="Times New Roman" w:cs="Times New Roman"/>
          <w:sz w:val="28"/>
          <w:szCs w:val="28"/>
        </w:rPr>
        <w:t>опечаток и (или) ошибок</w:t>
      </w:r>
      <w:r w:rsidR="00555D06" w:rsidRPr="00555D06">
        <w:rPr>
          <w:rFonts w:ascii="Times New Roman" w:eastAsia="Times New Roman" w:hAnsi="Times New Roman" w:cs="Times New Roman"/>
          <w:sz w:val="28"/>
          <w:szCs w:val="28"/>
        </w:rPr>
        <w:t>.</w:t>
      </w:r>
    </w:p>
    <w:p w:rsidR="003A5030" w:rsidRDefault="003A5030"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p>
    <w:p w:rsidR="003A5030" w:rsidRPr="003A5030" w:rsidRDefault="003A5030" w:rsidP="003A5030">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r w:rsidRPr="003A5030">
        <w:rPr>
          <w:rFonts w:ascii="Times New Roman" w:eastAsia="Times New Roman" w:hAnsi="Times New Roman" w:cs="Times New Roman"/>
          <w:b/>
          <w:sz w:val="28"/>
          <w:szCs w:val="28"/>
          <w:lang w:eastAsia="en-US"/>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для </w:t>
      </w:r>
      <w:r w:rsidR="00564298">
        <w:rPr>
          <w:rFonts w:ascii="Times New Roman" w:eastAsia="Times New Roman" w:hAnsi="Times New Roman" w:cs="Times New Roman"/>
          <w:b/>
          <w:sz w:val="28"/>
          <w:szCs w:val="28"/>
          <w:lang w:eastAsia="en-US"/>
        </w:rPr>
        <w:t>отказа в выдаче этого дубликата</w:t>
      </w:r>
    </w:p>
    <w:p w:rsidR="003A5030" w:rsidRPr="003A5030" w:rsidRDefault="003A5030" w:rsidP="003A5030">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p>
    <w:p w:rsidR="003A5030" w:rsidRPr="003A5030" w:rsidRDefault="0087003B"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2.50</w:t>
      </w:r>
      <w:r w:rsidR="003A5030" w:rsidRPr="003A5030">
        <w:rPr>
          <w:rFonts w:ascii="Times New Roman" w:eastAsia="Times New Roman" w:hAnsi="Times New Roman" w:cs="Times New Roman"/>
          <w:sz w:val="28"/>
          <w:szCs w:val="28"/>
        </w:rPr>
        <w:t>. В случае утери результата предоставления Муниципальной услуги, Заявитель имее</w:t>
      </w:r>
      <w:r w:rsidR="003A5030">
        <w:rPr>
          <w:rFonts w:ascii="Times New Roman" w:eastAsia="Times New Roman" w:hAnsi="Times New Roman" w:cs="Times New Roman"/>
          <w:sz w:val="28"/>
          <w:szCs w:val="28"/>
        </w:rPr>
        <w:t>т право обратиться в Администрацию</w:t>
      </w:r>
      <w:r w:rsidR="003A5030" w:rsidRPr="003A5030">
        <w:rPr>
          <w:rFonts w:ascii="Times New Roman" w:eastAsia="Times New Roman" w:hAnsi="Times New Roman" w:cs="Times New Roman"/>
          <w:sz w:val="28"/>
          <w:szCs w:val="28"/>
        </w:rPr>
        <w:t xml:space="preserve"> с Заявлением о выдаче дубликата</w:t>
      </w:r>
      <w:r w:rsidR="00F013DE">
        <w:rPr>
          <w:rFonts w:ascii="Times New Roman" w:eastAsia="Times New Roman" w:hAnsi="Times New Roman" w:cs="Times New Roman"/>
          <w:sz w:val="28"/>
          <w:szCs w:val="28"/>
        </w:rPr>
        <w:t xml:space="preserve"> (Приложение №11 к настоящему Административному регламенту)</w:t>
      </w:r>
      <w:r w:rsidR="003A5030" w:rsidRPr="003A5030">
        <w:rPr>
          <w:rFonts w:ascii="Times New Roman" w:eastAsia="Times New Roman" w:hAnsi="Times New Roman" w:cs="Times New Roman"/>
          <w:sz w:val="28"/>
          <w:szCs w:val="28"/>
        </w:rPr>
        <w:t>.</w:t>
      </w:r>
    </w:p>
    <w:p w:rsidR="003A5030" w:rsidRPr="003A5030" w:rsidRDefault="0087003B"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2.51</w:t>
      </w:r>
      <w:r w:rsidR="003A5030" w:rsidRPr="003A5030">
        <w:rPr>
          <w:rFonts w:ascii="Times New Roman" w:eastAsia="Times New Roman" w:hAnsi="Times New Roman" w:cs="Times New Roman"/>
          <w:sz w:val="28"/>
          <w:szCs w:val="28"/>
        </w:rPr>
        <w:t>. Результатом является:</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а) выдача копий (дубликатов) виданных ранее документов;</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б) отказ в выдаче запрашиваемых копий (дубликатов) документов, с указанием причины отказа.</w:t>
      </w:r>
    </w:p>
    <w:p w:rsidR="003A5030" w:rsidRPr="003A5030" w:rsidRDefault="0087003B"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2.52</w:t>
      </w:r>
      <w:r w:rsidR="003A5030" w:rsidRPr="003A5030">
        <w:rPr>
          <w:rFonts w:ascii="Times New Roman" w:eastAsia="Times New Roman" w:hAnsi="Times New Roman" w:cs="Times New Roman"/>
          <w:sz w:val="28"/>
          <w:szCs w:val="28"/>
        </w:rPr>
        <w:t xml:space="preserve">. Срок рассмотрения заявления, включая выдачу (направление) </w:t>
      </w:r>
      <w:r w:rsidR="006B3D25">
        <w:rPr>
          <w:rFonts w:ascii="Times New Roman" w:eastAsia="Times New Roman" w:hAnsi="Times New Roman" w:cs="Times New Roman"/>
          <w:sz w:val="28"/>
          <w:szCs w:val="28"/>
        </w:rPr>
        <w:t>документов, не может превышать 3</w:t>
      </w:r>
      <w:r w:rsidR="003A5030" w:rsidRPr="003A5030">
        <w:rPr>
          <w:rFonts w:ascii="Times New Roman" w:eastAsia="Times New Roman" w:hAnsi="Times New Roman" w:cs="Times New Roman"/>
          <w:sz w:val="28"/>
          <w:szCs w:val="28"/>
        </w:rPr>
        <w:t xml:space="preserve"> рабочих дней с момента</w:t>
      </w:r>
      <w:r w:rsidR="009E6177">
        <w:rPr>
          <w:rFonts w:ascii="Times New Roman" w:eastAsia="Times New Roman" w:hAnsi="Times New Roman" w:cs="Times New Roman"/>
          <w:sz w:val="28"/>
          <w:szCs w:val="28"/>
        </w:rPr>
        <w:t xml:space="preserve"> регистрации заявления в Администрации</w:t>
      </w:r>
      <w:r w:rsidR="003A5030" w:rsidRPr="003A5030">
        <w:rPr>
          <w:rFonts w:ascii="Times New Roman" w:eastAsia="Times New Roman" w:hAnsi="Times New Roman" w:cs="Times New Roman"/>
          <w:sz w:val="28"/>
          <w:szCs w:val="28"/>
        </w:rPr>
        <w:t>.</w:t>
      </w:r>
    </w:p>
    <w:p w:rsidR="003A5030" w:rsidRPr="003A5030" w:rsidRDefault="0087003B"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2.53</w:t>
      </w:r>
      <w:r w:rsidR="003A5030" w:rsidRPr="003A5030">
        <w:rPr>
          <w:rFonts w:ascii="Times New Roman" w:eastAsia="Times New Roman" w:hAnsi="Times New Roman" w:cs="Times New Roman"/>
          <w:sz w:val="28"/>
          <w:szCs w:val="28"/>
        </w:rPr>
        <w:t>. Перечень документов, предоставляемых Заявителем, для получения копий (дубликатов) документов.</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xml:space="preserve">Для получения копий (дубликатов) документов Заявитель представляет </w:t>
      </w:r>
      <w:r w:rsidR="009E6177">
        <w:rPr>
          <w:rFonts w:ascii="Times New Roman" w:eastAsia="Times New Roman" w:hAnsi="Times New Roman" w:cs="Times New Roman"/>
          <w:sz w:val="28"/>
          <w:szCs w:val="28"/>
        </w:rPr>
        <w:t>в Администрацию</w:t>
      </w:r>
      <w:r w:rsidRPr="003A5030">
        <w:rPr>
          <w:rFonts w:ascii="Times New Roman" w:eastAsia="Times New Roman" w:hAnsi="Times New Roman" w:cs="Times New Roman"/>
          <w:sz w:val="28"/>
          <w:szCs w:val="28"/>
        </w:rPr>
        <w:t xml:space="preserve"> заявление о выдаче копий (дубликатов) документов в письменной форме, содержащее:</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3A5030">
        <w:rPr>
          <w:rFonts w:ascii="Times New Roman" w:eastAsia="Times New Roman" w:hAnsi="Times New Roman" w:cs="Times New Roman"/>
          <w:sz w:val="28"/>
          <w:szCs w:val="28"/>
        </w:rPr>
        <w:t xml:space="preserve">- фамилия, имя, отчество (последнее </w:t>
      </w:r>
      <w:r w:rsidR="00FE0296">
        <w:rPr>
          <w:rFonts w:ascii="Times New Roman" w:eastAsia="Times New Roman" w:hAnsi="Times New Roman" w:cs="Times New Roman"/>
          <w:sz w:val="28"/>
          <w:szCs w:val="28"/>
        </w:rPr>
        <w:t>–</w:t>
      </w:r>
      <w:r w:rsidRPr="003A5030">
        <w:rPr>
          <w:rFonts w:ascii="Times New Roman" w:eastAsia="Times New Roman" w:hAnsi="Times New Roman" w:cs="Times New Roman"/>
          <w:sz w:val="28"/>
          <w:szCs w:val="28"/>
        </w:rPr>
        <w:t xml:space="preserve">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roofErr w:type="gramEnd"/>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причина выдачи дубликата;</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перечень документов, прилагаемых к заявлению;</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подпись Заявителя, расшифровка подписи Заявителя;</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дата предоставления заявления.</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Заявитель к заявлению прикладывает док</w:t>
      </w:r>
      <w:r w:rsidR="001A1B1E">
        <w:rPr>
          <w:rFonts w:ascii="Times New Roman" w:eastAsia="Times New Roman" w:hAnsi="Times New Roman" w:cs="Times New Roman"/>
          <w:sz w:val="28"/>
          <w:szCs w:val="28"/>
        </w:rPr>
        <w:t>ументы, указанные в пунктах 2.17.1-2.17.4</w:t>
      </w:r>
      <w:r w:rsidRPr="003A5030">
        <w:rPr>
          <w:rFonts w:ascii="Times New Roman" w:eastAsia="Times New Roman" w:hAnsi="Times New Roman" w:cs="Times New Roman"/>
          <w:sz w:val="28"/>
          <w:szCs w:val="28"/>
        </w:rPr>
        <w:t xml:space="preserve">. </w:t>
      </w:r>
      <w:r w:rsidR="009E6177">
        <w:rPr>
          <w:rFonts w:ascii="Times New Roman" w:eastAsia="Times New Roman" w:hAnsi="Times New Roman" w:cs="Times New Roman"/>
          <w:sz w:val="28"/>
          <w:szCs w:val="28"/>
        </w:rPr>
        <w:t xml:space="preserve">настоящего </w:t>
      </w:r>
      <w:r w:rsidRPr="003A5030">
        <w:rPr>
          <w:rFonts w:ascii="Times New Roman" w:eastAsia="Times New Roman" w:hAnsi="Times New Roman" w:cs="Times New Roman"/>
          <w:sz w:val="28"/>
          <w:szCs w:val="28"/>
        </w:rPr>
        <w:t>Административного регламента. Копии (дубликаты) документов выдается под тем же регистрационным номером. Заявитель может подать Заявление и прилагаемые к нему документы при личном обращении.</w:t>
      </w:r>
    </w:p>
    <w:p w:rsidR="003A5030" w:rsidRPr="003A5030" w:rsidRDefault="0087003B"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2.54</w:t>
      </w:r>
      <w:r w:rsidR="003A5030" w:rsidRPr="003A5030">
        <w:rPr>
          <w:rFonts w:ascii="Times New Roman" w:eastAsia="Times New Roman" w:hAnsi="Times New Roman" w:cs="Times New Roman"/>
          <w:sz w:val="28"/>
          <w:szCs w:val="28"/>
        </w:rPr>
        <w:t xml:space="preserve">. Перечень оснований для отказа в предоставлении копий </w:t>
      </w:r>
      <w:r w:rsidR="009E6177">
        <w:rPr>
          <w:rFonts w:ascii="Times New Roman" w:eastAsia="Times New Roman" w:hAnsi="Times New Roman" w:cs="Times New Roman"/>
          <w:sz w:val="28"/>
          <w:szCs w:val="28"/>
        </w:rPr>
        <w:t>(дубликатов) документов. Отдел</w:t>
      </w:r>
      <w:r w:rsidR="003A5030" w:rsidRPr="003A5030">
        <w:rPr>
          <w:rFonts w:ascii="Times New Roman" w:eastAsia="Times New Roman" w:hAnsi="Times New Roman" w:cs="Times New Roman"/>
          <w:sz w:val="28"/>
          <w:szCs w:val="28"/>
        </w:rPr>
        <w:t xml:space="preserve"> принимает решение об отказе в выдаче дубликатов документов, по следующим основаниям:</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обращение ненадлежащего Заявителя (отсутствие права у Заявителя на требуемый им запрашиваемый документ);</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непредставление Заявителем доку</w:t>
      </w:r>
      <w:r w:rsidR="009E6177">
        <w:rPr>
          <w:rFonts w:ascii="Times New Roman" w:eastAsia="Times New Roman" w:hAnsi="Times New Roman" w:cs="Times New Roman"/>
          <w:sz w:val="28"/>
          <w:szCs w:val="28"/>
        </w:rPr>
        <w:t>м</w:t>
      </w:r>
      <w:r w:rsidR="001A1B1E">
        <w:rPr>
          <w:rFonts w:ascii="Times New Roman" w:eastAsia="Times New Roman" w:hAnsi="Times New Roman" w:cs="Times New Roman"/>
          <w:sz w:val="28"/>
          <w:szCs w:val="28"/>
        </w:rPr>
        <w:t>ентов, указанных в пунктах 2.5</w:t>
      </w:r>
      <w:r w:rsidR="0087003B">
        <w:rPr>
          <w:rFonts w:ascii="Times New Roman" w:eastAsia="Times New Roman" w:hAnsi="Times New Roman" w:cs="Times New Roman"/>
          <w:sz w:val="28"/>
          <w:szCs w:val="28"/>
        </w:rPr>
        <w:t>3</w:t>
      </w:r>
      <w:r w:rsidRPr="003A5030">
        <w:rPr>
          <w:rFonts w:ascii="Times New Roman" w:eastAsia="Times New Roman" w:hAnsi="Times New Roman" w:cs="Times New Roman"/>
          <w:sz w:val="28"/>
          <w:szCs w:val="28"/>
        </w:rPr>
        <w:t>. Административного регламента;</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заявление не поддается прочтению.</w:t>
      </w:r>
    </w:p>
    <w:p w:rsidR="003A5030" w:rsidRPr="003A5030" w:rsidRDefault="0087003B"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2.55</w:t>
      </w:r>
      <w:r w:rsidR="003A5030" w:rsidRPr="003A5030">
        <w:rPr>
          <w:rFonts w:ascii="Times New Roman" w:eastAsia="Times New Roman" w:hAnsi="Times New Roman" w:cs="Times New Roman"/>
          <w:sz w:val="28"/>
          <w:szCs w:val="28"/>
        </w:rPr>
        <w:t>. Выдача или отправка копий (дубликатов) документов Заявителю. Подготовленные копии (дубликаты) документов, уведомления об отказе в предоставлении копий (</w:t>
      </w:r>
      <w:r w:rsidR="009E6177">
        <w:rPr>
          <w:rFonts w:ascii="Times New Roman" w:eastAsia="Times New Roman" w:hAnsi="Times New Roman" w:cs="Times New Roman"/>
          <w:sz w:val="28"/>
          <w:szCs w:val="28"/>
        </w:rPr>
        <w:t xml:space="preserve">дубликатов) документов выдаются Заявителю </w:t>
      </w:r>
      <w:proofErr w:type="gramStart"/>
      <w:r w:rsidR="009E6177">
        <w:rPr>
          <w:rFonts w:ascii="Times New Roman" w:eastAsia="Times New Roman" w:hAnsi="Times New Roman" w:cs="Times New Roman"/>
          <w:sz w:val="28"/>
          <w:szCs w:val="28"/>
        </w:rPr>
        <w:t>способом</w:t>
      </w:r>
      <w:proofErr w:type="gramEnd"/>
      <w:r w:rsidR="009E6177">
        <w:rPr>
          <w:rFonts w:ascii="Times New Roman" w:eastAsia="Times New Roman" w:hAnsi="Times New Roman" w:cs="Times New Roman"/>
          <w:sz w:val="28"/>
          <w:szCs w:val="28"/>
        </w:rPr>
        <w:t xml:space="preserve"> указанным в Заявлении о выдаче копий (дубликата).</w:t>
      </w:r>
    </w:p>
    <w:p w:rsidR="003A5030" w:rsidRPr="003A5030" w:rsidRDefault="003A5030" w:rsidP="003A5030">
      <w:pPr>
        <w:autoSpaceDE w:val="0"/>
        <w:autoSpaceDN w:val="0"/>
        <w:adjustRightInd w:val="0"/>
        <w:spacing w:after="0" w:line="240" w:lineRule="auto"/>
        <w:jc w:val="both"/>
        <w:rPr>
          <w:rFonts w:ascii="Times New Roman" w:eastAsia="Times New Roman" w:hAnsi="Times New Roman" w:cs="Times New Roman"/>
          <w:sz w:val="28"/>
          <w:szCs w:val="28"/>
        </w:rPr>
      </w:pPr>
    </w:p>
    <w:p w:rsidR="003A5030" w:rsidRPr="003A5030" w:rsidRDefault="003A5030" w:rsidP="003A5030">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3A5030">
        <w:rPr>
          <w:rFonts w:ascii="Times New Roman" w:eastAsia="Calibri" w:hAnsi="Times New Roman" w:cs="Times New Roman"/>
          <w:b/>
          <w:sz w:val="28"/>
          <w:szCs w:val="28"/>
          <w:lang w:eastAsia="en-US"/>
        </w:rPr>
        <w:t>Порядок оставления заявления о предоставлении муници</w:t>
      </w:r>
      <w:r w:rsidR="00564298">
        <w:rPr>
          <w:rFonts w:ascii="Times New Roman" w:eastAsia="Calibri" w:hAnsi="Times New Roman" w:cs="Times New Roman"/>
          <w:b/>
          <w:sz w:val="28"/>
          <w:szCs w:val="28"/>
          <w:lang w:eastAsia="en-US"/>
        </w:rPr>
        <w:t>пальной услуги без рассмотрения</w:t>
      </w:r>
    </w:p>
    <w:p w:rsidR="003A5030" w:rsidRPr="003A5030" w:rsidRDefault="003A5030" w:rsidP="003A5030">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3A5030" w:rsidRPr="003A5030" w:rsidRDefault="0087003B" w:rsidP="003A5030">
      <w:pPr>
        <w:tabs>
          <w:tab w:val="left" w:pos="567"/>
        </w:tabs>
        <w:autoSpaceDE w:val="0"/>
        <w:autoSpaceDN w:val="0"/>
        <w:spacing w:after="0" w:line="322" w:lineRule="exact"/>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ab/>
        <w:t>2.56</w:t>
      </w:r>
      <w:r w:rsidR="003A5030" w:rsidRPr="003A5030">
        <w:rPr>
          <w:rFonts w:ascii="Times New Roman" w:eastAsia="Times New Roman" w:hAnsi="Times New Roman" w:cs="Times New Roman"/>
          <w:color w:val="000000"/>
          <w:sz w:val="28"/>
          <w:szCs w:val="28"/>
          <w:shd w:val="clear" w:color="auto" w:fill="FFFFFF"/>
        </w:rPr>
        <w:t xml:space="preserve">. Заявитель не позднее рабочего дня, предшествующего дню окончания срока предоставления Муниципальной услуги, вправе обратиться в </w:t>
      </w:r>
      <w:r w:rsidR="009E6177">
        <w:rPr>
          <w:rFonts w:ascii="Times New Roman" w:eastAsia="Times New Roman" w:hAnsi="Times New Roman" w:cs="Times New Roman"/>
          <w:color w:val="000000"/>
          <w:sz w:val="28"/>
          <w:szCs w:val="28"/>
          <w:shd w:val="clear" w:color="auto" w:fill="FFFFFF"/>
        </w:rPr>
        <w:lastRenderedPageBreak/>
        <w:t xml:space="preserve">Администрацию </w:t>
      </w:r>
      <w:r w:rsidR="003A5030" w:rsidRPr="003A5030">
        <w:rPr>
          <w:rFonts w:ascii="Times New Roman" w:eastAsia="Times New Roman" w:hAnsi="Times New Roman" w:cs="Times New Roman"/>
          <w:color w:val="000000"/>
          <w:sz w:val="28"/>
          <w:szCs w:val="28"/>
          <w:shd w:val="clear" w:color="auto" w:fill="FFFFFF"/>
        </w:rPr>
        <w:t>или МБУ «МФЦ» с заявлением об оставлении заявления без рассмотрения</w:t>
      </w:r>
      <w:r w:rsidR="00725077">
        <w:rPr>
          <w:rFonts w:ascii="Times New Roman" w:eastAsia="Times New Roman" w:hAnsi="Times New Roman" w:cs="Times New Roman"/>
          <w:color w:val="000000"/>
          <w:sz w:val="28"/>
          <w:szCs w:val="28"/>
          <w:shd w:val="clear" w:color="auto" w:fill="FFFFFF"/>
        </w:rPr>
        <w:t xml:space="preserve"> (Приложение №12 к настоящему Административному регламенту)</w:t>
      </w:r>
      <w:r w:rsidR="003A5030" w:rsidRPr="003A5030">
        <w:rPr>
          <w:rFonts w:ascii="Times New Roman" w:eastAsia="Times New Roman" w:hAnsi="Times New Roman" w:cs="Times New Roman"/>
          <w:color w:val="000000"/>
          <w:sz w:val="28"/>
          <w:szCs w:val="28"/>
          <w:shd w:val="clear" w:color="auto" w:fill="FFFFFF"/>
        </w:rPr>
        <w:t>.</w:t>
      </w:r>
    </w:p>
    <w:p w:rsidR="003A5030" w:rsidRPr="003A5030" w:rsidRDefault="003A5030" w:rsidP="003A5030">
      <w:pPr>
        <w:spacing w:after="0" w:line="322" w:lineRule="exact"/>
        <w:ind w:firstLine="700"/>
        <w:jc w:val="both"/>
        <w:rPr>
          <w:rFonts w:ascii="Times New Roman" w:eastAsia="Times New Roman" w:hAnsi="Times New Roman" w:cs="Times New Roman"/>
          <w:color w:val="000000"/>
          <w:sz w:val="28"/>
          <w:szCs w:val="28"/>
        </w:rPr>
      </w:pPr>
      <w:r w:rsidRPr="003A5030">
        <w:rPr>
          <w:rFonts w:ascii="Times New Roman" w:eastAsia="Times New Roman" w:hAnsi="Times New Roman" w:cs="Times New Roman"/>
          <w:color w:val="000000"/>
          <w:sz w:val="28"/>
          <w:szCs w:val="28"/>
          <w:shd w:val="clear" w:color="auto" w:fill="FFFFFF"/>
        </w:rPr>
        <w:t xml:space="preserve">На основании поступившего Заявления об оставлении без рассмотрения </w:t>
      </w:r>
      <w:r w:rsidR="009E6177">
        <w:rPr>
          <w:rFonts w:ascii="Times New Roman" w:eastAsia="Times New Roman" w:hAnsi="Times New Roman" w:cs="Times New Roman"/>
          <w:color w:val="000000"/>
          <w:sz w:val="28"/>
          <w:szCs w:val="28"/>
          <w:shd w:val="clear" w:color="auto" w:fill="FFFFFF"/>
        </w:rPr>
        <w:t>Администрация</w:t>
      </w:r>
      <w:r w:rsidRPr="003A5030">
        <w:rPr>
          <w:rFonts w:ascii="Times New Roman" w:eastAsia="Times New Roman" w:hAnsi="Times New Roman" w:cs="Times New Roman"/>
          <w:color w:val="000000"/>
          <w:sz w:val="28"/>
          <w:szCs w:val="28"/>
          <w:shd w:val="clear" w:color="auto" w:fill="FFFFFF"/>
        </w:rPr>
        <w:t xml:space="preserve"> принимает решение об оставлении Заявления без рассмотрения.</w:t>
      </w:r>
    </w:p>
    <w:p w:rsidR="003A5030" w:rsidRPr="003A5030" w:rsidRDefault="003A5030" w:rsidP="003A5030">
      <w:pPr>
        <w:spacing w:after="0" w:line="322" w:lineRule="exact"/>
        <w:ind w:firstLine="700"/>
        <w:jc w:val="both"/>
        <w:rPr>
          <w:rFonts w:ascii="Times New Roman" w:eastAsia="Times New Roman" w:hAnsi="Times New Roman" w:cs="Times New Roman"/>
          <w:color w:val="000000"/>
          <w:sz w:val="28"/>
          <w:szCs w:val="28"/>
        </w:rPr>
      </w:pPr>
      <w:r w:rsidRPr="003A5030">
        <w:rPr>
          <w:rFonts w:ascii="Times New Roman" w:eastAsia="Times New Roman" w:hAnsi="Times New Roman" w:cs="Times New Roman"/>
          <w:color w:val="000000"/>
          <w:sz w:val="28"/>
          <w:szCs w:val="28"/>
          <w:shd w:val="clear" w:color="auto" w:fill="FFFFFF"/>
        </w:rPr>
        <w:t xml:space="preserve">Решение об оставлении Заявления без рассмотрения </w:t>
      </w:r>
      <w:r w:rsidR="009E6177">
        <w:rPr>
          <w:rFonts w:ascii="Times New Roman" w:eastAsia="Times New Roman" w:hAnsi="Times New Roman" w:cs="Times New Roman"/>
          <w:color w:val="000000"/>
          <w:sz w:val="28"/>
          <w:szCs w:val="28"/>
          <w:shd w:val="clear" w:color="auto" w:fill="FFFFFF"/>
        </w:rPr>
        <w:t xml:space="preserve">подписывается </w:t>
      </w:r>
      <w:r w:rsidR="001A1B1E">
        <w:rPr>
          <w:rFonts w:ascii="Times New Roman" w:eastAsia="Times New Roman" w:hAnsi="Times New Roman" w:cs="Times New Roman"/>
          <w:color w:val="000000"/>
          <w:sz w:val="28"/>
          <w:szCs w:val="28"/>
          <w:shd w:val="clear" w:color="auto" w:fill="FFFFFF"/>
        </w:rPr>
        <w:t>начальником Отдела</w:t>
      </w:r>
      <w:r w:rsidRPr="003A5030">
        <w:rPr>
          <w:rFonts w:ascii="Times New Roman" w:eastAsia="Times New Roman" w:hAnsi="Times New Roman" w:cs="Times New Roman"/>
          <w:color w:val="000000"/>
          <w:sz w:val="28"/>
          <w:szCs w:val="28"/>
          <w:shd w:val="clear" w:color="auto" w:fill="FFFFFF"/>
        </w:rPr>
        <w:t xml:space="preserve">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3A5030" w:rsidRPr="003A5030" w:rsidRDefault="003A5030" w:rsidP="003A5030">
      <w:pPr>
        <w:autoSpaceDE w:val="0"/>
        <w:autoSpaceDN w:val="0"/>
        <w:adjustRightInd w:val="0"/>
        <w:spacing w:after="0" w:line="240" w:lineRule="auto"/>
        <w:ind w:firstLine="700"/>
        <w:jc w:val="both"/>
        <w:rPr>
          <w:rFonts w:ascii="Times New Roman" w:eastAsia="Times New Roman" w:hAnsi="Times New Roman" w:cs="Times New Roman"/>
          <w:sz w:val="28"/>
          <w:szCs w:val="28"/>
          <w:shd w:val="clear" w:color="auto" w:fill="FFFFFF"/>
        </w:rPr>
      </w:pPr>
      <w:r w:rsidRPr="003A5030">
        <w:rPr>
          <w:rFonts w:ascii="Times New Roman" w:eastAsia="Times New Roman" w:hAnsi="Times New Roman" w:cs="Times New Roman"/>
          <w:sz w:val="28"/>
          <w:szCs w:val="28"/>
          <w:shd w:val="clear" w:color="auto" w:fill="FFFFFF"/>
        </w:rPr>
        <w:t xml:space="preserve">Оставление Заявления без рассмотрения не препятствует повторному обращению Заявителя в </w:t>
      </w:r>
      <w:r w:rsidR="007E1BEA">
        <w:rPr>
          <w:rFonts w:ascii="Times New Roman" w:eastAsia="Times New Roman" w:hAnsi="Times New Roman" w:cs="Times New Roman"/>
          <w:sz w:val="28"/>
          <w:szCs w:val="28"/>
          <w:shd w:val="clear" w:color="auto" w:fill="FFFFFF"/>
        </w:rPr>
        <w:t xml:space="preserve">Администрацию </w:t>
      </w:r>
      <w:r w:rsidRPr="003A5030">
        <w:rPr>
          <w:rFonts w:ascii="Times New Roman" w:eastAsia="Times New Roman" w:hAnsi="Times New Roman" w:cs="Times New Roman"/>
          <w:sz w:val="28"/>
          <w:szCs w:val="28"/>
          <w:shd w:val="clear" w:color="auto" w:fill="FFFFFF"/>
        </w:rPr>
        <w:t>или МБУ «МФЦ» за получением Муниципальной услуги.</w:t>
      </w:r>
    </w:p>
    <w:p w:rsidR="003A5030" w:rsidRPr="00555D06" w:rsidRDefault="003A5030"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p>
    <w:p w:rsidR="002F751E" w:rsidRDefault="002F751E" w:rsidP="006D70EB">
      <w:pPr>
        <w:pStyle w:val="ConsPlusTitle"/>
        <w:jc w:val="center"/>
        <w:outlineLvl w:val="1"/>
        <w:rPr>
          <w:rFonts w:ascii="Times New Roman" w:hAnsi="Times New Roman" w:cs="Times New Roman"/>
          <w:sz w:val="28"/>
          <w:szCs w:val="28"/>
        </w:rPr>
      </w:pPr>
      <w:r w:rsidRPr="009721A3">
        <w:rPr>
          <w:rFonts w:ascii="Times New Roman" w:hAnsi="Times New Roman" w:cs="Times New Roman"/>
          <w:sz w:val="28"/>
          <w:szCs w:val="28"/>
        </w:rPr>
        <w:t>3</w:t>
      </w:r>
      <w:r w:rsidRPr="009721A3">
        <w:rPr>
          <w:rFonts w:ascii="Times New Roman" w:hAnsi="Times New Roman" w:cs="Times New Roman"/>
        </w:rPr>
        <w:t xml:space="preserve">. </w:t>
      </w:r>
      <w:r w:rsidR="006D70EB">
        <w:rPr>
          <w:rFonts w:ascii="Times New Roman" w:hAnsi="Times New Roman" w:cs="Times New Roman"/>
          <w:sz w:val="28"/>
          <w:szCs w:val="28"/>
        </w:rPr>
        <w:t>С</w:t>
      </w:r>
      <w:r w:rsidR="006D70EB" w:rsidRPr="006D70EB">
        <w:rPr>
          <w:rFonts w:ascii="Times New Roman" w:hAnsi="Times New Roman" w:cs="Times New Roman"/>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6D70EB">
        <w:rPr>
          <w:rFonts w:ascii="Times New Roman" w:hAnsi="Times New Roman" w:cs="Times New Roman"/>
          <w:sz w:val="28"/>
          <w:szCs w:val="28"/>
        </w:rPr>
        <w:t>р в многофункциональных центрах</w:t>
      </w:r>
    </w:p>
    <w:p w:rsidR="006D70EB" w:rsidRPr="009721A3" w:rsidRDefault="006D70EB" w:rsidP="006D70EB">
      <w:pPr>
        <w:pStyle w:val="ConsPlusTitle"/>
        <w:jc w:val="center"/>
        <w:outlineLvl w:val="1"/>
      </w:pPr>
    </w:p>
    <w:p w:rsidR="002F751E" w:rsidRPr="00212409" w:rsidRDefault="002F751E" w:rsidP="009B230B">
      <w:pPr>
        <w:pStyle w:val="ConsPlusNormal"/>
        <w:ind w:firstLine="540"/>
        <w:jc w:val="both"/>
        <w:rPr>
          <w:sz w:val="28"/>
          <w:szCs w:val="28"/>
        </w:rPr>
      </w:pPr>
      <w:r w:rsidRPr="00212409">
        <w:rPr>
          <w:sz w:val="28"/>
          <w:szCs w:val="28"/>
        </w:rPr>
        <w:t>3.1. Исчерпывающий перечень административных процедур</w:t>
      </w:r>
    </w:p>
    <w:p w:rsidR="002F751E" w:rsidRPr="00212409" w:rsidRDefault="002F751E" w:rsidP="009B230B">
      <w:pPr>
        <w:pStyle w:val="ConsPlusNormal"/>
        <w:ind w:firstLine="540"/>
        <w:jc w:val="both"/>
        <w:rPr>
          <w:sz w:val="28"/>
          <w:szCs w:val="28"/>
        </w:rPr>
      </w:pPr>
      <w:r w:rsidRPr="00212409">
        <w:rPr>
          <w:sz w:val="28"/>
          <w:szCs w:val="28"/>
        </w:rPr>
        <w:t xml:space="preserve">1) прием и регистрация заявления </w:t>
      </w:r>
      <w:r w:rsidR="007E1BEA">
        <w:rPr>
          <w:sz w:val="28"/>
          <w:szCs w:val="28"/>
        </w:rPr>
        <w:t>и документов на предоставление М</w:t>
      </w:r>
      <w:r w:rsidRPr="00212409">
        <w:rPr>
          <w:sz w:val="28"/>
          <w:szCs w:val="28"/>
        </w:rPr>
        <w:t>униципальной услуги;</w:t>
      </w:r>
    </w:p>
    <w:p w:rsidR="002F751E" w:rsidRPr="00212409" w:rsidRDefault="002F751E" w:rsidP="009B230B">
      <w:pPr>
        <w:pStyle w:val="ConsPlusNormal"/>
        <w:ind w:firstLine="540"/>
        <w:jc w:val="both"/>
        <w:rPr>
          <w:sz w:val="28"/>
          <w:szCs w:val="28"/>
        </w:rPr>
      </w:pPr>
      <w:r w:rsidRPr="00212409">
        <w:rPr>
          <w:sz w:val="28"/>
          <w:szCs w:val="28"/>
        </w:rPr>
        <w:t>2) формирование и направление межведомственных запросов (при необходимости);</w:t>
      </w:r>
    </w:p>
    <w:p w:rsidR="002F751E" w:rsidRDefault="00A278BE" w:rsidP="009B230B">
      <w:pPr>
        <w:pStyle w:val="ConsPlusNormal"/>
        <w:ind w:firstLine="540"/>
        <w:jc w:val="both"/>
        <w:rPr>
          <w:sz w:val="28"/>
          <w:szCs w:val="28"/>
        </w:rPr>
      </w:pPr>
      <w:r>
        <w:rPr>
          <w:sz w:val="28"/>
          <w:szCs w:val="28"/>
        </w:rPr>
        <w:t>3</w:t>
      </w:r>
      <w:r w:rsidR="002F751E" w:rsidRPr="00212409">
        <w:rPr>
          <w:sz w:val="28"/>
          <w:szCs w:val="28"/>
        </w:rPr>
        <w:t>)</w:t>
      </w:r>
      <w:r w:rsidR="00B650B1">
        <w:rPr>
          <w:sz w:val="28"/>
          <w:szCs w:val="28"/>
        </w:rPr>
        <w:t xml:space="preserve">рассмотрение </w:t>
      </w:r>
      <w:r>
        <w:rPr>
          <w:sz w:val="28"/>
          <w:szCs w:val="28"/>
        </w:rPr>
        <w:t xml:space="preserve">документов </w:t>
      </w:r>
      <w:r w:rsidR="00B650B1">
        <w:rPr>
          <w:sz w:val="28"/>
          <w:szCs w:val="28"/>
        </w:rPr>
        <w:t>и</w:t>
      </w:r>
      <w:r w:rsidR="002F751E" w:rsidRPr="00212409">
        <w:rPr>
          <w:sz w:val="28"/>
          <w:szCs w:val="28"/>
        </w:rPr>
        <w:t xml:space="preserve"> принятие решения </w:t>
      </w:r>
      <w:r>
        <w:rPr>
          <w:sz w:val="28"/>
          <w:szCs w:val="28"/>
        </w:rPr>
        <w:t>о предоставлении</w:t>
      </w:r>
      <w:r w:rsidR="002F751E" w:rsidRPr="00212409">
        <w:rPr>
          <w:sz w:val="28"/>
          <w:szCs w:val="28"/>
        </w:rPr>
        <w:t xml:space="preserve">или об отказе в </w:t>
      </w:r>
      <w:r>
        <w:rPr>
          <w:sz w:val="28"/>
          <w:szCs w:val="28"/>
        </w:rPr>
        <w:t>предоставлении Муниципальной услуги</w:t>
      </w:r>
      <w:r w:rsidR="002F751E" w:rsidRPr="00212409">
        <w:rPr>
          <w:sz w:val="28"/>
          <w:szCs w:val="28"/>
        </w:rPr>
        <w:t>;</w:t>
      </w:r>
    </w:p>
    <w:p w:rsidR="002F751E" w:rsidRPr="00212409" w:rsidRDefault="005541CA" w:rsidP="009B230B">
      <w:pPr>
        <w:pStyle w:val="ConsPlusNormal"/>
        <w:ind w:firstLine="540"/>
        <w:jc w:val="both"/>
        <w:rPr>
          <w:sz w:val="28"/>
          <w:szCs w:val="28"/>
        </w:rPr>
      </w:pPr>
      <w:r>
        <w:rPr>
          <w:sz w:val="28"/>
          <w:szCs w:val="28"/>
        </w:rPr>
        <w:t>4</w:t>
      </w:r>
      <w:r w:rsidR="002F751E" w:rsidRPr="00212409">
        <w:rPr>
          <w:sz w:val="28"/>
          <w:szCs w:val="28"/>
        </w:rPr>
        <w:t>) выдача (направление) документов</w:t>
      </w:r>
      <w:r w:rsidR="00471BA0">
        <w:rPr>
          <w:sz w:val="28"/>
          <w:szCs w:val="28"/>
        </w:rPr>
        <w:t xml:space="preserve"> по результатам предоставления</w:t>
      </w:r>
      <w:r w:rsidR="00A278BE">
        <w:rPr>
          <w:sz w:val="28"/>
          <w:szCs w:val="28"/>
        </w:rPr>
        <w:t xml:space="preserve"> (отказа в предоставлении)</w:t>
      </w:r>
      <w:r w:rsidR="00471BA0">
        <w:rPr>
          <w:sz w:val="28"/>
          <w:szCs w:val="28"/>
        </w:rPr>
        <w:t xml:space="preserve"> М</w:t>
      </w:r>
      <w:r w:rsidR="002F751E" w:rsidRPr="00212409">
        <w:rPr>
          <w:sz w:val="28"/>
          <w:szCs w:val="28"/>
        </w:rPr>
        <w:t>униципальной услуги.</w:t>
      </w:r>
    </w:p>
    <w:p w:rsidR="002F751E" w:rsidRPr="00212409" w:rsidRDefault="00C6362F" w:rsidP="009B230B">
      <w:pPr>
        <w:pStyle w:val="ConsPlusNormal"/>
        <w:ind w:firstLine="540"/>
        <w:jc w:val="both"/>
        <w:rPr>
          <w:sz w:val="28"/>
          <w:szCs w:val="28"/>
        </w:rPr>
      </w:pPr>
      <w:r>
        <w:rPr>
          <w:sz w:val="28"/>
          <w:szCs w:val="28"/>
        </w:rPr>
        <w:t>3.2. Прием и регистрация З</w:t>
      </w:r>
      <w:r w:rsidR="002F751E" w:rsidRPr="00212409">
        <w:rPr>
          <w:sz w:val="28"/>
          <w:szCs w:val="28"/>
        </w:rPr>
        <w:t xml:space="preserve">аявления </w:t>
      </w:r>
      <w:r>
        <w:rPr>
          <w:sz w:val="28"/>
          <w:szCs w:val="28"/>
        </w:rPr>
        <w:t>и документов на предоставление М</w:t>
      </w:r>
      <w:r w:rsidR="002F751E" w:rsidRPr="00212409">
        <w:rPr>
          <w:sz w:val="28"/>
          <w:szCs w:val="28"/>
        </w:rPr>
        <w:t>униципальной услуги.</w:t>
      </w:r>
    </w:p>
    <w:p w:rsidR="002F751E" w:rsidRPr="00212409" w:rsidRDefault="00C6362F" w:rsidP="009B230B">
      <w:pPr>
        <w:pStyle w:val="ConsPlusNormal"/>
        <w:ind w:firstLine="540"/>
        <w:jc w:val="both"/>
        <w:rPr>
          <w:sz w:val="28"/>
          <w:szCs w:val="28"/>
        </w:rPr>
      </w:pPr>
      <w:r>
        <w:rPr>
          <w:sz w:val="28"/>
          <w:szCs w:val="28"/>
        </w:rPr>
        <w:t>3.2.1</w:t>
      </w:r>
      <w:r w:rsidR="002F751E" w:rsidRPr="00212409">
        <w:rPr>
          <w:sz w:val="28"/>
          <w:szCs w:val="28"/>
        </w:rPr>
        <w:t>. Основанием начала выполнения административной про</w:t>
      </w:r>
      <w:r>
        <w:rPr>
          <w:sz w:val="28"/>
          <w:szCs w:val="28"/>
        </w:rPr>
        <w:t>цедуры является поступление от Заявителя З</w:t>
      </w:r>
      <w:r w:rsidR="002F751E" w:rsidRPr="00212409">
        <w:rPr>
          <w:sz w:val="28"/>
          <w:szCs w:val="28"/>
        </w:rPr>
        <w:t>аявления и документов, необходимых для</w:t>
      </w:r>
      <w:r>
        <w:rPr>
          <w:sz w:val="28"/>
          <w:szCs w:val="28"/>
        </w:rPr>
        <w:t xml:space="preserve"> предоставления Муниципальной услуги, в Администрацию, Единый портал, Региональный портал</w:t>
      </w:r>
      <w:r w:rsidR="002F751E" w:rsidRPr="00212409">
        <w:rPr>
          <w:sz w:val="28"/>
          <w:szCs w:val="28"/>
        </w:rPr>
        <w:t xml:space="preserve"> либо через </w:t>
      </w:r>
      <w:r>
        <w:rPr>
          <w:sz w:val="28"/>
          <w:szCs w:val="28"/>
        </w:rPr>
        <w:t>МБУ «</w:t>
      </w:r>
      <w:r w:rsidR="002F751E" w:rsidRPr="00212409">
        <w:rPr>
          <w:sz w:val="28"/>
          <w:szCs w:val="28"/>
        </w:rPr>
        <w:t>МФЦ</w:t>
      </w:r>
      <w:r>
        <w:rPr>
          <w:sz w:val="28"/>
          <w:szCs w:val="28"/>
        </w:rPr>
        <w:t>»</w:t>
      </w:r>
      <w:r w:rsidR="002F751E" w:rsidRPr="00212409">
        <w:rPr>
          <w:sz w:val="28"/>
          <w:szCs w:val="28"/>
        </w:rPr>
        <w:t>.</w:t>
      </w:r>
    </w:p>
    <w:p w:rsidR="002F751E" w:rsidRPr="00212409" w:rsidRDefault="00C6362F" w:rsidP="009B230B">
      <w:pPr>
        <w:pStyle w:val="ConsPlusNormal"/>
        <w:ind w:firstLine="540"/>
        <w:jc w:val="both"/>
        <w:rPr>
          <w:sz w:val="28"/>
          <w:szCs w:val="28"/>
        </w:rPr>
      </w:pPr>
      <w:r>
        <w:rPr>
          <w:sz w:val="28"/>
          <w:szCs w:val="28"/>
        </w:rPr>
        <w:t>3.2.2</w:t>
      </w:r>
      <w:r w:rsidR="002F751E" w:rsidRPr="00212409">
        <w:rPr>
          <w:sz w:val="28"/>
          <w:szCs w:val="28"/>
        </w:rPr>
        <w:t xml:space="preserve">. При </w:t>
      </w:r>
      <w:r>
        <w:rPr>
          <w:sz w:val="28"/>
          <w:szCs w:val="28"/>
        </w:rPr>
        <w:t>личном обращении З</w:t>
      </w:r>
      <w:r w:rsidR="0081497E">
        <w:rPr>
          <w:sz w:val="28"/>
          <w:szCs w:val="28"/>
        </w:rPr>
        <w:t>аявителя в Администрацию</w:t>
      </w:r>
      <w:r w:rsidR="002F751E" w:rsidRPr="00212409">
        <w:rPr>
          <w:sz w:val="28"/>
          <w:szCs w:val="28"/>
        </w:rPr>
        <w:t xml:space="preserve"> специалист </w:t>
      </w:r>
      <w:r w:rsidR="0081497E">
        <w:rPr>
          <w:sz w:val="28"/>
          <w:szCs w:val="28"/>
        </w:rPr>
        <w:t>Отдела</w:t>
      </w:r>
      <w:r w:rsidR="002F751E" w:rsidRPr="00212409">
        <w:rPr>
          <w:sz w:val="28"/>
          <w:szCs w:val="28"/>
        </w:rPr>
        <w:t>, ответственный за прием и выдачу документов:</w:t>
      </w:r>
    </w:p>
    <w:p w:rsidR="002F751E" w:rsidRPr="00212409" w:rsidRDefault="0081497E" w:rsidP="009B230B">
      <w:pPr>
        <w:pStyle w:val="ConsPlusNormal"/>
        <w:ind w:firstLine="540"/>
        <w:jc w:val="both"/>
        <w:rPr>
          <w:sz w:val="28"/>
          <w:szCs w:val="28"/>
        </w:rPr>
      </w:pPr>
      <w:r>
        <w:rPr>
          <w:sz w:val="28"/>
          <w:szCs w:val="28"/>
        </w:rPr>
        <w:t>устанавливает личность З</w:t>
      </w:r>
      <w:r w:rsidR="002F751E" w:rsidRPr="00212409">
        <w:rPr>
          <w:sz w:val="28"/>
          <w:szCs w:val="28"/>
        </w:rPr>
        <w:t>аявителя на основании документа, удостоверяюще</w:t>
      </w:r>
      <w:r>
        <w:rPr>
          <w:sz w:val="28"/>
          <w:szCs w:val="28"/>
        </w:rPr>
        <w:t>го его личность, представителя З</w:t>
      </w:r>
      <w:r w:rsidR="002F751E" w:rsidRPr="00212409">
        <w:rPr>
          <w:sz w:val="28"/>
          <w:szCs w:val="28"/>
        </w:rPr>
        <w:t xml:space="preserve">аявителя </w:t>
      </w:r>
      <w:r w:rsidR="00FE0296">
        <w:rPr>
          <w:sz w:val="28"/>
          <w:szCs w:val="28"/>
        </w:rPr>
        <w:t>–</w:t>
      </w:r>
      <w:r w:rsidR="002F751E" w:rsidRPr="00212409">
        <w:rPr>
          <w:sz w:val="28"/>
          <w:szCs w:val="28"/>
        </w:rPr>
        <w:t xml:space="preserve"> на основании документов, удостоверяющих его личность и полномочия (в случае обращения представителя);</w:t>
      </w:r>
    </w:p>
    <w:p w:rsidR="002F751E" w:rsidRPr="00212409" w:rsidRDefault="002F751E" w:rsidP="009B230B">
      <w:pPr>
        <w:pStyle w:val="ConsPlusNormal"/>
        <w:ind w:firstLine="540"/>
        <w:jc w:val="both"/>
        <w:rPr>
          <w:sz w:val="28"/>
          <w:szCs w:val="28"/>
        </w:rPr>
      </w:pPr>
      <w:r w:rsidRPr="00212409">
        <w:rPr>
          <w:sz w:val="28"/>
          <w:szCs w:val="28"/>
        </w:rPr>
        <w:t>проверяет срок действия документа, удостоверяющего его личность и соответствие данных документа, удостоверяющего</w:t>
      </w:r>
      <w:r w:rsidR="0081497E">
        <w:rPr>
          <w:sz w:val="28"/>
          <w:szCs w:val="28"/>
        </w:rPr>
        <w:t xml:space="preserve"> личность, данным, указанным в З</w:t>
      </w:r>
      <w:r w:rsidRPr="00212409">
        <w:rPr>
          <w:sz w:val="28"/>
          <w:szCs w:val="28"/>
        </w:rPr>
        <w:t>аявлении.</w:t>
      </w:r>
    </w:p>
    <w:p w:rsidR="00A278BE" w:rsidRDefault="0081497E" w:rsidP="009B230B">
      <w:pPr>
        <w:pStyle w:val="ConsPlusNormal"/>
        <w:ind w:firstLine="540"/>
        <w:jc w:val="both"/>
        <w:rPr>
          <w:sz w:val="28"/>
          <w:szCs w:val="28"/>
        </w:rPr>
      </w:pPr>
      <w:r>
        <w:rPr>
          <w:sz w:val="28"/>
          <w:szCs w:val="28"/>
        </w:rPr>
        <w:t>В ходе приема документов от З</w:t>
      </w:r>
      <w:r w:rsidR="002F751E" w:rsidRPr="00212409">
        <w:rPr>
          <w:sz w:val="28"/>
          <w:szCs w:val="28"/>
        </w:rPr>
        <w:t xml:space="preserve">аявителя или </w:t>
      </w:r>
      <w:r>
        <w:rPr>
          <w:sz w:val="28"/>
          <w:szCs w:val="28"/>
        </w:rPr>
        <w:t>представителя Заявителя</w:t>
      </w:r>
      <w:r w:rsidR="002F751E" w:rsidRPr="00212409">
        <w:rPr>
          <w:sz w:val="28"/>
          <w:szCs w:val="28"/>
        </w:rPr>
        <w:t xml:space="preserve"> специалист</w:t>
      </w:r>
      <w:r>
        <w:rPr>
          <w:sz w:val="28"/>
          <w:szCs w:val="28"/>
        </w:rPr>
        <w:t xml:space="preserve"> Отдела</w:t>
      </w:r>
      <w:r w:rsidR="002F751E" w:rsidRPr="00212409">
        <w:rPr>
          <w:sz w:val="28"/>
          <w:szCs w:val="28"/>
        </w:rPr>
        <w:t>, ответственный за прием и выда</w:t>
      </w:r>
      <w:r w:rsidR="00A278BE">
        <w:rPr>
          <w:sz w:val="28"/>
          <w:szCs w:val="28"/>
        </w:rPr>
        <w:t>чу документов:</w:t>
      </w:r>
    </w:p>
    <w:p w:rsidR="00D123D9" w:rsidRDefault="00E83A1A" w:rsidP="00E83A1A">
      <w:pPr>
        <w:pStyle w:val="ConsPlusNormal"/>
        <w:ind w:firstLine="540"/>
        <w:jc w:val="both"/>
        <w:rPr>
          <w:sz w:val="28"/>
          <w:szCs w:val="28"/>
        </w:rPr>
      </w:pPr>
      <w:r>
        <w:rPr>
          <w:sz w:val="28"/>
          <w:szCs w:val="28"/>
        </w:rPr>
        <w:t>1</w:t>
      </w:r>
      <w:r w:rsidRPr="00E83A1A">
        <w:rPr>
          <w:sz w:val="28"/>
          <w:szCs w:val="28"/>
        </w:rPr>
        <w:t>) проверяет наличие оснований для отказа в приеме документ</w:t>
      </w:r>
      <w:r>
        <w:rPr>
          <w:sz w:val="28"/>
          <w:szCs w:val="28"/>
        </w:rPr>
        <w:t xml:space="preserve">ов, </w:t>
      </w:r>
      <w:r>
        <w:rPr>
          <w:sz w:val="28"/>
          <w:szCs w:val="28"/>
        </w:rPr>
        <w:lastRenderedPageBreak/>
        <w:t>предусмотренных пунктом 2.23.</w:t>
      </w:r>
      <w:r w:rsidRPr="00E83A1A">
        <w:rPr>
          <w:sz w:val="28"/>
          <w:szCs w:val="28"/>
        </w:rPr>
        <w:t xml:space="preserve"> настоящего </w:t>
      </w:r>
      <w:r>
        <w:rPr>
          <w:sz w:val="28"/>
          <w:szCs w:val="28"/>
        </w:rPr>
        <w:t xml:space="preserve">Административного </w:t>
      </w:r>
      <w:r w:rsidRPr="00E83A1A">
        <w:rPr>
          <w:sz w:val="28"/>
          <w:szCs w:val="28"/>
        </w:rPr>
        <w:t xml:space="preserve">регламента. </w:t>
      </w:r>
    </w:p>
    <w:p w:rsidR="00D123D9" w:rsidRPr="00D123D9" w:rsidRDefault="00D123D9" w:rsidP="00D123D9">
      <w:pPr>
        <w:pStyle w:val="ConsPlusNormal"/>
        <w:ind w:firstLine="540"/>
        <w:jc w:val="both"/>
        <w:rPr>
          <w:sz w:val="28"/>
          <w:szCs w:val="28"/>
        </w:rPr>
      </w:pPr>
      <w:r w:rsidRPr="00D123D9">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00FE0296">
        <w:rPr>
          <w:sz w:val="28"/>
          <w:szCs w:val="28"/>
        </w:rPr>
        <w:t>–</w:t>
      </w:r>
      <w:r w:rsidRPr="00D123D9">
        <w:rPr>
          <w:sz w:val="28"/>
          <w:szCs w:val="28"/>
        </w:rPr>
        <w:t xml:space="preserve"> уведомляет Заявителя о выявленных недостатках в представленных документах и предлагает принять меры по их устранению.</w:t>
      </w:r>
    </w:p>
    <w:p w:rsidR="00D123D9" w:rsidRPr="00D123D9" w:rsidRDefault="00D123D9" w:rsidP="00D123D9">
      <w:pPr>
        <w:pStyle w:val="ConsPlusNormal"/>
        <w:ind w:firstLine="540"/>
        <w:jc w:val="both"/>
        <w:rPr>
          <w:sz w:val="28"/>
          <w:szCs w:val="28"/>
        </w:rPr>
      </w:pPr>
      <w:r w:rsidRPr="00D123D9">
        <w:rPr>
          <w:sz w:val="28"/>
          <w:szCs w:val="28"/>
        </w:rPr>
        <w:t xml:space="preserve">В случае если Заявитель настаивает на принятии документов </w:t>
      </w:r>
      <w:r w:rsidR="00FE0296">
        <w:rPr>
          <w:sz w:val="28"/>
          <w:szCs w:val="28"/>
        </w:rPr>
        <w:t>–</w:t>
      </w:r>
      <w:r w:rsidRPr="00D123D9">
        <w:rPr>
          <w:sz w:val="28"/>
          <w:szCs w:val="28"/>
        </w:rPr>
        <w:t xml:space="preserve"> принимает представленные Заявителем документы.</w:t>
      </w:r>
    </w:p>
    <w:p w:rsidR="00D123D9" w:rsidRDefault="00D123D9" w:rsidP="00D123D9">
      <w:pPr>
        <w:pStyle w:val="ConsPlusNormal"/>
        <w:ind w:firstLine="540"/>
        <w:jc w:val="both"/>
        <w:rPr>
          <w:sz w:val="28"/>
          <w:szCs w:val="28"/>
        </w:rPr>
      </w:pPr>
      <w:r w:rsidRPr="00D123D9">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83A1A" w:rsidRPr="00E83A1A" w:rsidRDefault="00E83A1A" w:rsidP="00E83A1A">
      <w:pPr>
        <w:pStyle w:val="ConsPlusNormal"/>
        <w:ind w:firstLine="540"/>
        <w:jc w:val="both"/>
        <w:rPr>
          <w:sz w:val="28"/>
          <w:szCs w:val="28"/>
        </w:rPr>
      </w:pPr>
      <w:r>
        <w:rPr>
          <w:sz w:val="28"/>
          <w:szCs w:val="28"/>
        </w:rPr>
        <w:t>2</w:t>
      </w:r>
      <w:r w:rsidR="00D123D9">
        <w:rPr>
          <w:sz w:val="28"/>
          <w:szCs w:val="28"/>
        </w:rPr>
        <w:t>) в случае если З</w:t>
      </w:r>
      <w:r w:rsidRPr="00E83A1A">
        <w:rPr>
          <w:sz w:val="28"/>
          <w:szCs w:val="28"/>
        </w:rPr>
        <w:t>аявителем по собственной инициативе представлены, документы, предусм</w:t>
      </w:r>
      <w:r w:rsidR="00D123D9">
        <w:rPr>
          <w:sz w:val="28"/>
          <w:szCs w:val="28"/>
        </w:rPr>
        <w:t>отренные пунктом 2.17</w:t>
      </w:r>
      <w:r w:rsidRPr="00E83A1A">
        <w:rPr>
          <w:sz w:val="28"/>
          <w:szCs w:val="28"/>
        </w:rPr>
        <w:t>.</w:t>
      </w:r>
      <w:r w:rsidR="00D123D9">
        <w:rPr>
          <w:sz w:val="28"/>
          <w:szCs w:val="28"/>
        </w:rPr>
        <w:t>5</w:t>
      </w:r>
      <w:r w:rsidRPr="00E83A1A">
        <w:rPr>
          <w:sz w:val="28"/>
          <w:szCs w:val="28"/>
        </w:rPr>
        <w:t xml:space="preserve"> настоящего </w:t>
      </w:r>
      <w:r w:rsidR="00D123D9">
        <w:rPr>
          <w:sz w:val="28"/>
          <w:szCs w:val="28"/>
        </w:rPr>
        <w:t xml:space="preserve">Административного </w:t>
      </w:r>
      <w:r w:rsidRPr="00E83A1A">
        <w:rPr>
          <w:sz w:val="28"/>
          <w:szCs w:val="28"/>
        </w:rPr>
        <w:t>регламента, приобщает данные до</w:t>
      </w:r>
      <w:r w:rsidR="00D123D9">
        <w:rPr>
          <w:sz w:val="28"/>
          <w:szCs w:val="28"/>
        </w:rPr>
        <w:t>кументы к комплекту документов З</w:t>
      </w:r>
      <w:r w:rsidRPr="00E83A1A">
        <w:rPr>
          <w:sz w:val="28"/>
          <w:szCs w:val="28"/>
        </w:rPr>
        <w:t>аявителя;</w:t>
      </w:r>
    </w:p>
    <w:p w:rsidR="00E83A1A" w:rsidRPr="00E83A1A" w:rsidRDefault="00D123D9" w:rsidP="00E83A1A">
      <w:pPr>
        <w:pStyle w:val="ConsPlusNormal"/>
        <w:ind w:firstLine="540"/>
        <w:jc w:val="both"/>
        <w:rPr>
          <w:sz w:val="28"/>
          <w:szCs w:val="28"/>
        </w:rPr>
      </w:pPr>
      <w:r>
        <w:rPr>
          <w:sz w:val="28"/>
          <w:szCs w:val="28"/>
        </w:rPr>
        <w:t>3</w:t>
      </w:r>
      <w:r w:rsidR="00E83A1A" w:rsidRPr="00E83A1A">
        <w:rPr>
          <w:sz w:val="28"/>
          <w:szCs w:val="28"/>
        </w:rPr>
        <w:t xml:space="preserve">) </w:t>
      </w:r>
      <w:r>
        <w:rPr>
          <w:sz w:val="28"/>
          <w:szCs w:val="28"/>
        </w:rPr>
        <w:t>передает на регистрацию запрос о предоставлении М</w:t>
      </w:r>
      <w:r w:rsidR="00E83A1A" w:rsidRPr="00E83A1A">
        <w:rPr>
          <w:sz w:val="28"/>
          <w:szCs w:val="28"/>
        </w:rPr>
        <w:t>униципальной услуги и документов, представленных заявителем, и в соответствии с установленными правилами делопроизводства</w:t>
      </w:r>
      <w:r>
        <w:rPr>
          <w:sz w:val="28"/>
          <w:szCs w:val="28"/>
        </w:rPr>
        <w:t xml:space="preserve"> формирует комплект документов З</w:t>
      </w:r>
      <w:r w:rsidR="00E83A1A" w:rsidRPr="00E83A1A">
        <w:rPr>
          <w:sz w:val="28"/>
          <w:szCs w:val="28"/>
        </w:rPr>
        <w:t>аявителя;</w:t>
      </w:r>
    </w:p>
    <w:p w:rsidR="00E83A1A" w:rsidRPr="00E83A1A" w:rsidRDefault="00D123D9" w:rsidP="00E83A1A">
      <w:pPr>
        <w:pStyle w:val="ConsPlusNormal"/>
        <w:ind w:firstLine="540"/>
        <w:jc w:val="both"/>
        <w:rPr>
          <w:sz w:val="28"/>
          <w:szCs w:val="28"/>
        </w:rPr>
      </w:pPr>
      <w:r>
        <w:rPr>
          <w:sz w:val="28"/>
          <w:szCs w:val="28"/>
        </w:rPr>
        <w:t xml:space="preserve">4) </w:t>
      </w:r>
      <w:r w:rsidR="00E83A1A" w:rsidRPr="00E83A1A">
        <w:rPr>
          <w:sz w:val="28"/>
          <w:szCs w:val="28"/>
        </w:rPr>
        <w:t xml:space="preserve"> выдает </w:t>
      </w:r>
      <w:r>
        <w:rPr>
          <w:sz w:val="28"/>
          <w:szCs w:val="28"/>
        </w:rPr>
        <w:t>расписку о получении документов.</w:t>
      </w:r>
    </w:p>
    <w:p w:rsidR="002F751E" w:rsidRPr="00212409" w:rsidRDefault="002F751E" w:rsidP="009B230B">
      <w:pPr>
        <w:pStyle w:val="ConsPlusNormal"/>
        <w:ind w:firstLine="540"/>
        <w:jc w:val="both"/>
        <w:rPr>
          <w:sz w:val="28"/>
          <w:szCs w:val="28"/>
        </w:rPr>
      </w:pPr>
      <w:r w:rsidRPr="00212409">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w:t>
      </w:r>
      <w:r w:rsidR="00394493">
        <w:rPr>
          <w:sz w:val="28"/>
          <w:szCs w:val="28"/>
        </w:rPr>
        <w:t>с момента поступления З</w:t>
      </w:r>
      <w:r w:rsidRPr="00212409">
        <w:rPr>
          <w:sz w:val="28"/>
          <w:szCs w:val="28"/>
        </w:rPr>
        <w:t>аявления.</w:t>
      </w:r>
    </w:p>
    <w:p w:rsidR="002F751E" w:rsidRPr="00212409" w:rsidRDefault="002F751E" w:rsidP="009B230B">
      <w:pPr>
        <w:pStyle w:val="ConsPlusNormal"/>
        <w:ind w:firstLine="540"/>
        <w:jc w:val="both"/>
        <w:rPr>
          <w:sz w:val="28"/>
          <w:szCs w:val="28"/>
        </w:rPr>
      </w:pPr>
      <w:r w:rsidRPr="00212409">
        <w:rPr>
          <w:sz w:val="28"/>
          <w:szCs w:val="28"/>
        </w:rPr>
        <w:t>Критерий</w:t>
      </w:r>
      <w:r w:rsidR="00394493">
        <w:rPr>
          <w:sz w:val="28"/>
          <w:szCs w:val="28"/>
        </w:rPr>
        <w:t xml:space="preserve"> принятия решения: поступление З</w:t>
      </w:r>
      <w:r w:rsidRPr="00212409">
        <w:rPr>
          <w:sz w:val="28"/>
          <w:szCs w:val="28"/>
        </w:rPr>
        <w:t>аявления и приложенных к нему документов.</w:t>
      </w:r>
    </w:p>
    <w:p w:rsidR="002F751E" w:rsidRPr="00212409" w:rsidRDefault="002F751E" w:rsidP="009B230B">
      <w:pPr>
        <w:pStyle w:val="ConsPlusNormal"/>
        <w:ind w:firstLine="540"/>
        <w:jc w:val="both"/>
        <w:rPr>
          <w:sz w:val="28"/>
          <w:szCs w:val="28"/>
        </w:rPr>
      </w:pPr>
      <w:r w:rsidRPr="00212409">
        <w:rPr>
          <w:sz w:val="28"/>
          <w:szCs w:val="28"/>
        </w:rPr>
        <w:t>Результатом административной процедур</w:t>
      </w:r>
      <w:r w:rsidR="00394493">
        <w:rPr>
          <w:sz w:val="28"/>
          <w:szCs w:val="28"/>
        </w:rPr>
        <w:t>ы является прием и регистрация З</w:t>
      </w:r>
      <w:r w:rsidRPr="00212409">
        <w:rPr>
          <w:sz w:val="28"/>
          <w:szCs w:val="28"/>
        </w:rPr>
        <w:t>аявления и приложенных к нему документов.</w:t>
      </w:r>
    </w:p>
    <w:p w:rsidR="002F751E" w:rsidRPr="00212409" w:rsidRDefault="00394493" w:rsidP="009B230B">
      <w:pPr>
        <w:pStyle w:val="ConsPlusNormal"/>
        <w:ind w:firstLine="540"/>
        <w:jc w:val="both"/>
        <w:rPr>
          <w:sz w:val="28"/>
          <w:szCs w:val="28"/>
        </w:rPr>
      </w:pPr>
      <w:r>
        <w:rPr>
          <w:sz w:val="28"/>
          <w:szCs w:val="28"/>
        </w:rPr>
        <w:t>Информация о приеме З</w:t>
      </w:r>
      <w:r w:rsidR="002F751E" w:rsidRPr="00212409">
        <w:rPr>
          <w:sz w:val="28"/>
          <w:szCs w:val="28"/>
        </w:rPr>
        <w:t xml:space="preserve">аявления и приложенных к нему документов фиксируется в системе электронного документооборота и </w:t>
      </w:r>
      <w:r>
        <w:rPr>
          <w:sz w:val="28"/>
          <w:szCs w:val="28"/>
        </w:rPr>
        <w:t>регистрируется</w:t>
      </w:r>
      <w:r w:rsidR="005563B8">
        <w:rPr>
          <w:sz w:val="28"/>
          <w:szCs w:val="28"/>
        </w:rPr>
        <w:t>Администрацией</w:t>
      </w:r>
      <w:r w:rsidR="002F751E" w:rsidRPr="00212409">
        <w:rPr>
          <w:sz w:val="28"/>
          <w:szCs w:val="28"/>
        </w:rPr>
        <w:t xml:space="preserve">, после чего поступившие документы </w:t>
      </w:r>
      <w:r w:rsidR="005563B8">
        <w:rPr>
          <w:sz w:val="28"/>
          <w:szCs w:val="28"/>
        </w:rPr>
        <w:t xml:space="preserve">визируютсяглавой городского округа Тейково Ивановской области и передаются начальнику Отдела </w:t>
      </w:r>
      <w:r w:rsidR="002F751E" w:rsidRPr="00212409">
        <w:rPr>
          <w:sz w:val="28"/>
          <w:szCs w:val="28"/>
        </w:rPr>
        <w:t xml:space="preserve"> для рассмотрения и назначения ответственного исполнителя</w:t>
      </w:r>
      <w:r w:rsidR="005563B8">
        <w:rPr>
          <w:sz w:val="28"/>
          <w:szCs w:val="28"/>
        </w:rPr>
        <w:t xml:space="preserve"> – специалиста Отдела</w:t>
      </w:r>
      <w:r w:rsidR="002F751E" w:rsidRPr="00212409">
        <w:rPr>
          <w:sz w:val="28"/>
          <w:szCs w:val="28"/>
        </w:rPr>
        <w:t>.</w:t>
      </w:r>
    </w:p>
    <w:p w:rsidR="002F751E" w:rsidRPr="00212409" w:rsidRDefault="005563B8" w:rsidP="009B230B">
      <w:pPr>
        <w:pStyle w:val="ConsPlusNormal"/>
        <w:ind w:firstLine="540"/>
        <w:jc w:val="both"/>
        <w:rPr>
          <w:sz w:val="28"/>
          <w:szCs w:val="28"/>
        </w:rPr>
      </w:pPr>
      <w:r>
        <w:rPr>
          <w:sz w:val="28"/>
          <w:szCs w:val="28"/>
        </w:rPr>
        <w:t>3.2.</w:t>
      </w:r>
      <w:r w:rsidR="002F751E" w:rsidRPr="00212409">
        <w:rPr>
          <w:sz w:val="28"/>
          <w:szCs w:val="28"/>
        </w:rPr>
        <w:t xml:space="preserve">3. Прием и регистрация заявления </w:t>
      </w:r>
      <w:r>
        <w:rPr>
          <w:sz w:val="28"/>
          <w:szCs w:val="28"/>
        </w:rPr>
        <w:t>и документов на предоставление М</w:t>
      </w:r>
      <w:r w:rsidR="002F751E" w:rsidRPr="00212409">
        <w:rPr>
          <w:sz w:val="28"/>
          <w:szCs w:val="28"/>
        </w:rPr>
        <w:t>униципальной услуги в форме э</w:t>
      </w:r>
      <w:r>
        <w:rPr>
          <w:sz w:val="28"/>
          <w:szCs w:val="28"/>
        </w:rPr>
        <w:t>лектронных документов через Единый портал, Региональный портал</w:t>
      </w:r>
      <w:r w:rsidR="002F751E" w:rsidRPr="00212409">
        <w:rPr>
          <w:sz w:val="28"/>
          <w:szCs w:val="28"/>
        </w:rPr>
        <w:t>.</w:t>
      </w:r>
    </w:p>
    <w:p w:rsidR="002F751E" w:rsidRPr="00212409" w:rsidRDefault="005563B8" w:rsidP="009B230B">
      <w:pPr>
        <w:pStyle w:val="ConsPlusNormal"/>
        <w:ind w:firstLine="540"/>
        <w:jc w:val="both"/>
        <w:rPr>
          <w:sz w:val="28"/>
          <w:szCs w:val="28"/>
        </w:rPr>
      </w:pPr>
      <w:r>
        <w:rPr>
          <w:sz w:val="28"/>
          <w:szCs w:val="28"/>
        </w:rPr>
        <w:t>При направлении З</w:t>
      </w:r>
      <w:r w:rsidR="002F751E" w:rsidRPr="00212409">
        <w:rPr>
          <w:sz w:val="28"/>
          <w:szCs w:val="28"/>
        </w:rPr>
        <w:t>аявления в электронной форме (при на</w:t>
      </w:r>
      <w:r>
        <w:rPr>
          <w:sz w:val="28"/>
          <w:szCs w:val="28"/>
        </w:rPr>
        <w:t>личии технической возможности) З</w:t>
      </w:r>
      <w:r w:rsidR="002F751E" w:rsidRPr="00212409">
        <w:rPr>
          <w:sz w:val="28"/>
          <w:szCs w:val="28"/>
        </w:rPr>
        <w:t>аявит</w:t>
      </w:r>
      <w:r>
        <w:rPr>
          <w:sz w:val="28"/>
          <w:szCs w:val="28"/>
        </w:rPr>
        <w:t>елю необходимо заполнить на Едином портале, Региональном портале</w:t>
      </w:r>
      <w:r w:rsidR="002F751E" w:rsidRPr="00212409">
        <w:rPr>
          <w:sz w:val="28"/>
          <w:szCs w:val="28"/>
        </w:rPr>
        <w:t xml:space="preserve"> электронную ф</w:t>
      </w:r>
      <w:r>
        <w:rPr>
          <w:sz w:val="28"/>
          <w:szCs w:val="28"/>
        </w:rPr>
        <w:t>орму запроса на предоставление М</w:t>
      </w:r>
      <w:r w:rsidR="002F751E" w:rsidRPr="00212409">
        <w:rPr>
          <w:sz w:val="28"/>
          <w:szCs w:val="28"/>
        </w:rPr>
        <w:t xml:space="preserve">униципальной услуги, прикрепить к заявлению в электронном виде документы, </w:t>
      </w:r>
      <w:r>
        <w:rPr>
          <w:sz w:val="28"/>
          <w:szCs w:val="28"/>
        </w:rPr>
        <w:t>необходимые для предоставления М</w:t>
      </w:r>
      <w:r w:rsidR="002F751E" w:rsidRPr="00212409">
        <w:rPr>
          <w:sz w:val="28"/>
          <w:szCs w:val="28"/>
        </w:rPr>
        <w:t>униципальной услуги.</w:t>
      </w:r>
    </w:p>
    <w:p w:rsidR="002F751E" w:rsidRPr="00212409" w:rsidRDefault="005872D5" w:rsidP="009B230B">
      <w:pPr>
        <w:pStyle w:val="ConsPlusNormal"/>
        <w:ind w:firstLine="540"/>
        <w:jc w:val="both"/>
        <w:rPr>
          <w:sz w:val="28"/>
          <w:szCs w:val="28"/>
        </w:rPr>
      </w:pPr>
      <w:r>
        <w:rPr>
          <w:sz w:val="28"/>
          <w:szCs w:val="28"/>
        </w:rPr>
        <w:t>На Едином портале, Региональном портале</w:t>
      </w:r>
      <w:r w:rsidR="002F751E" w:rsidRPr="00212409">
        <w:rPr>
          <w:sz w:val="28"/>
          <w:szCs w:val="28"/>
        </w:rPr>
        <w:t xml:space="preserve"> размещается образе</w:t>
      </w:r>
      <w:r>
        <w:rPr>
          <w:sz w:val="28"/>
          <w:szCs w:val="28"/>
        </w:rPr>
        <w:t>ц заполнения электронной формы З</w:t>
      </w:r>
      <w:r w:rsidR="002F751E" w:rsidRPr="00212409">
        <w:rPr>
          <w:sz w:val="28"/>
          <w:szCs w:val="28"/>
        </w:rPr>
        <w:t>аявления (запроса).</w:t>
      </w:r>
    </w:p>
    <w:p w:rsidR="002F751E" w:rsidRPr="00212409" w:rsidRDefault="002F751E" w:rsidP="009B230B">
      <w:pPr>
        <w:pStyle w:val="ConsPlusNormal"/>
        <w:ind w:firstLine="540"/>
        <w:jc w:val="both"/>
        <w:rPr>
          <w:sz w:val="28"/>
          <w:szCs w:val="28"/>
        </w:rPr>
      </w:pPr>
      <w:r w:rsidRPr="00212409">
        <w:rPr>
          <w:sz w:val="28"/>
          <w:szCs w:val="28"/>
        </w:rPr>
        <w:t>Форматно-логич</w:t>
      </w:r>
      <w:r w:rsidR="005872D5">
        <w:rPr>
          <w:sz w:val="28"/>
          <w:szCs w:val="28"/>
        </w:rPr>
        <w:t>еская проверка сформированного З</w:t>
      </w:r>
      <w:r w:rsidRPr="00212409">
        <w:rPr>
          <w:sz w:val="28"/>
          <w:szCs w:val="28"/>
        </w:rPr>
        <w:t xml:space="preserve">аявления (запроса) осуществляется </w:t>
      </w:r>
      <w:r w:rsidR="005872D5">
        <w:rPr>
          <w:sz w:val="28"/>
          <w:szCs w:val="28"/>
        </w:rPr>
        <w:t>автоматически после заполнения З</w:t>
      </w:r>
      <w:r w:rsidRPr="00212409">
        <w:rPr>
          <w:sz w:val="28"/>
          <w:szCs w:val="28"/>
        </w:rPr>
        <w:t xml:space="preserve">аявителем каждого из полей электронной формы запроса. При выявлении некорректно заполненного </w:t>
      </w:r>
      <w:r w:rsidR="005872D5">
        <w:rPr>
          <w:sz w:val="28"/>
          <w:szCs w:val="28"/>
        </w:rPr>
        <w:t xml:space="preserve">поля </w:t>
      </w:r>
      <w:r w:rsidR="005872D5">
        <w:rPr>
          <w:sz w:val="28"/>
          <w:szCs w:val="28"/>
        </w:rPr>
        <w:lastRenderedPageBreak/>
        <w:t>электронной формы запроса З</w:t>
      </w:r>
      <w:r w:rsidRPr="00212409">
        <w:rPr>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F751E" w:rsidRPr="00212409" w:rsidRDefault="002F751E" w:rsidP="009B230B">
      <w:pPr>
        <w:pStyle w:val="ConsPlusNormal"/>
        <w:ind w:firstLine="540"/>
        <w:jc w:val="both"/>
        <w:rPr>
          <w:sz w:val="28"/>
          <w:szCs w:val="28"/>
        </w:rPr>
      </w:pPr>
      <w:r w:rsidRPr="00212409">
        <w:rPr>
          <w:sz w:val="28"/>
          <w:szCs w:val="28"/>
        </w:rPr>
        <w:t>Специалист</w:t>
      </w:r>
      <w:r w:rsidR="005872D5">
        <w:rPr>
          <w:sz w:val="28"/>
          <w:szCs w:val="28"/>
        </w:rPr>
        <w:t xml:space="preserve"> Администрации</w:t>
      </w:r>
      <w:r w:rsidRPr="00212409">
        <w:rPr>
          <w:sz w:val="28"/>
          <w:szCs w:val="28"/>
        </w:rPr>
        <w:t>, ответственный за прием и выдачу документов, при поступлении заявления и документов в электронном виде:</w:t>
      </w:r>
    </w:p>
    <w:p w:rsidR="002F751E" w:rsidRPr="00212409" w:rsidRDefault="002F751E" w:rsidP="009B230B">
      <w:pPr>
        <w:pStyle w:val="ConsPlusNormal"/>
        <w:ind w:firstLine="540"/>
        <w:jc w:val="both"/>
        <w:rPr>
          <w:sz w:val="28"/>
          <w:szCs w:val="28"/>
        </w:rPr>
      </w:pPr>
      <w:r w:rsidRPr="00212409">
        <w:rPr>
          <w:sz w:val="28"/>
          <w:szCs w:val="28"/>
        </w:rPr>
        <w:t>проверяет электронные образы документов на отсутствие компьютерных вирусов и искаженной информации;</w:t>
      </w:r>
    </w:p>
    <w:p w:rsidR="002F751E" w:rsidRPr="00212409" w:rsidRDefault="002F751E" w:rsidP="009B230B">
      <w:pPr>
        <w:pStyle w:val="ConsPlusNormal"/>
        <w:ind w:firstLine="540"/>
        <w:jc w:val="both"/>
        <w:rPr>
          <w:sz w:val="28"/>
          <w:szCs w:val="28"/>
        </w:rPr>
      </w:pPr>
      <w:r w:rsidRPr="00212409">
        <w:rPr>
          <w:sz w:val="28"/>
          <w:szCs w:val="28"/>
        </w:rPr>
        <w:t>регистрирует документы;</w:t>
      </w:r>
    </w:p>
    <w:p w:rsidR="002F751E" w:rsidRPr="00212409" w:rsidRDefault="005872D5" w:rsidP="009B230B">
      <w:pPr>
        <w:pStyle w:val="ConsPlusNormal"/>
        <w:ind w:firstLine="540"/>
        <w:jc w:val="both"/>
        <w:rPr>
          <w:sz w:val="28"/>
          <w:szCs w:val="28"/>
        </w:rPr>
      </w:pPr>
      <w:r>
        <w:rPr>
          <w:sz w:val="28"/>
          <w:szCs w:val="28"/>
        </w:rPr>
        <w:t>формирует и направляет З</w:t>
      </w:r>
      <w:r w:rsidR="002F751E" w:rsidRPr="00212409">
        <w:rPr>
          <w:sz w:val="28"/>
          <w:szCs w:val="28"/>
        </w:rPr>
        <w:t>аявителю эл</w:t>
      </w:r>
      <w:r>
        <w:rPr>
          <w:sz w:val="28"/>
          <w:szCs w:val="28"/>
        </w:rPr>
        <w:t>ектронное уведомление через Единый портал, Региональный портал о получении и регистрации от Заявителя З</w:t>
      </w:r>
      <w:r w:rsidR="002F751E" w:rsidRPr="00212409">
        <w:rPr>
          <w:sz w:val="28"/>
          <w:szCs w:val="28"/>
        </w:rPr>
        <w:t>аявления (запроса) и копий документов, в случае отсутствия технической возможнос</w:t>
      </w:r>
      <w:r>
        <w:rPr>
          <w:sz w:val="28"/>
          <w:szCs w:val="28"/>
        </w:rPr>
        <w:t>ти автоматического уведомления Заявителя на Едином портале, Региональном портале</w:t>
      </w:r>
      <w:r w:rsidR="002F751E" w:rsidRPr="00212409">
        <w:rPr>
          <w:sz w:val="28"/>
          <w:szCs w:val="28"/>
        </w:rPr>
        <w:t>;</w:t>
      </w:r>
    </w:p>
    <w:p w:rsidR="005872D5" w:rsidRDefault="005872D5" w:rsidP="009B230B">
      <w:pPr>
        <w:pStyle w:val="ConsPlusNormal"/>
        <w:ind w:firstLine="540"/>
        <w:jc w:val="both"/>
        <w:rPr>
          <w:sz w:val="28"/>
          <w:szCs w:val="28"/>
        </w:rPr>
      </w:pPr>
      <w:r>
        <w:rPr>
          <w:sz w:val="28"/>
          <w:szCs w:val="28"/>
        </w:rPr>
        <w:t>распечатывает заявление и документы для визирования главой городского округа Тейково Ивановской области;</w:t>
      </w:r>
    </w:p>
    <w:p w:rsidR="002F751E" w:rsidRPr="00212409" w:rsidRDefault="00E9190D" w:rsidP="009B230B">
      <w:pPr>
        <w:pStyle w:val="ConsPlusNormal"/>
        <w:ind w:firstLine="540"/>
        <w:jc w:val="both"/>
        <w:rPr>
          <w:sz w:val="28"/>
          <w:szCs w:val="28"/>
        </w:rPr>
      </w:pPr>
      <w:r>
        <w:rPr>
          <w:sz w:val="28"/>
          <w:szCs w:val="28"/>
        </w:rPr>
        <w:t>передает</w:t>
      </w:r>
      <w:r w:rsidR="002F751E" w:rsidRPr="00212409">
        <w:rPr>
          <w:sz w:val="28"/>
          <w:szCs w:val="28"/>
        </w:rPr>
        <w:t xml:space="preserve"> посту</w:t>
      </w:r>
      <w:r>
        <w:rPr>
          <w:sz w:val="28"/>
          <w:szCs w:val="28"/>
        </w:rPr>
        <w:t>пивший пакет начальнику Отдела</w:t>
      </w:r>
      <w:r w:rsidR="002F751E" w:rsidRPr="00212409">
        <w:rPr>
          <w:sz w:val="28"/>
          <w:szCs w:val="28"/>
        </w:rPr>
        <w:t xml:space="preserve"> для рассмотрения и назначения ответственного исполнителя</w:t>
      </w:r>
      <w:r>
        <w:rPr>
          <w:sz w:val="28"/>
          <w:szCs w:val="28"/>
        </w:rPr>
        <w:t xml:space="preserve"> – специалиста Отдела</w:t>
      </w:r>
      <w:r w:rsidR="002F751E" w:rsidRPr="00212409">
        <w:rPr>
          <w:sz w:val="28"/>
          <w:szCs w:val="28"/>
        </w:rPr>
        <w:t>.</w:t>
      </w:r>
    </w:p>
    <w:p w:rsidR="002F751E" w:rsidRPr="00212409" w:rsidRDefault="002F751E" w:rsidP="009B230B">
      <w:pPr>
        <w:pStyle w:val="ConsPlusNormal"/>
        <w:ind w:firstLine="540"/>
        <w:jc w:val="both"/>
        <w:rPr>
          <w:sz w:val="28"/>
          <w:szCs w:val="28"/>
        </w:rPr>
      </w:pPr>
      <w:r w:rsidRPr="00212409">
        <w:rPr>
          <w:sz w:val="28"/>
          <w:szCs w:val="28"/>
        </w:rPr>
        <w:t>Максимальный срок выполнения административной про</w:t>
      </w:r>
      <w:r w:rsidR="00E9190D">
        <w:rPr>
          <w:sz w:val="28"/>
          <w:szCs w:val="28"/>
        </w:rPr>
        <w:t>цедуры по приему и регистрации З</w:t>
      </w:r>
      <w:r w:rsidRPr="00212409">
        <w:rPr>
          <w:sz w:val="28"/>
          <w:szCs w:val="28"/>
        </w:rPr>
        <w:t>аявления и приложенных к нему документов в форме электронных документов составляет 1 рабочий день с момента получения документов.</w:t>
      </w:r>
    </w:p>
    <w:p w:rsidR="002F751E" w:rsidRPr="00212409" w:rsidRDefault="002F751E" w:rsidP="009B230B">
      <w:pPr>
        <w:pStyle w:val="ConsPlusNormal"/>
        <w:ind w:firstLine="540"/>
        <w:jc w:val="both"/>
        <w:rPr>
          <w:sz w:val="28"/>
          <w:szCs w:val="28"/>
        </w:rPr>
      </w:pPr>
      <w:r w:rsidRPr="00212409">
        <w:rPr>
          <w:sz w:val="28"/>
          <w:szCs w:val="28"/>
        </w:rPr>
        <w:t>Критерий</w:t>
      </w:r>
      <w:r w:rsidR="00E9190D">
        <w:rPr>
          <w:sz w:val="28"/>
          <w:szCs w:val="28"/>
        </w:rPr>
        <w:t xml:space="preserve"> принятия решения: поступление З</w:t>
      </w:r>
      <w:r w:rsidRPr="00212409">
        <w:rPr>
          <w:sz w:val="28"/>
          <w:szCs w:val="28"/>
        </w:rPr>
        <w:t>аявления и приложенных к нему документов.</w:t>
      </w:r>
    </w:p>
    <w:p w:rsidR="002F751E" w:rsidRPr="00212409" w:rsidRDefault="002F751E" w:rsidP="009B230B">
      <w:pPr>
        <w:pStyle w:val="ConsPlusNormal"/>
        <w:ind w:firstLine="540"/>
        <w:jc w:val="both"/>
        <w:rPr>
          <w:sz w:val="28"/>
          <w:szCs w:val="28"/>
        </w:rPr>
      </w:pPr>
      <w:r w:rsidRPr="00212409">
        <w:rPr>
          <w:sz w:val="28"/>
          <w:szCs w:val="28"/>
        </w:rPr>
        <w:t>Результатом административной процеду</w:t>
      </w:r>
      <w:r w:rsidR="0014522A">
        <w:rPr>
          <w:sz w:val="28"/>
          <w:szCs w:val="28"/>
        </w:rPr>
        <w:t>ры является прием, регистрация З</w:t>
      </w:r>
      <w:r w:rsidRPr="00212409">
        <w:rPr>
          <w:sz w:val="28"/>
          <w:szCs w:val="28"/>
        </w:rPr>
        <w:t>аявления и приложенных к нему документов.</w:t>
      </w:r>
    </w:p>
    <w:p w:rsidR="002F751E" w:rsidRPr="00212409" w:rsidRDefault="0014522A" w:rsidP="009B230B">
      <w:pPr>
        <w:pStyle w:val="ConsPlusNormal"/>
        <w:ind w:firstLine="540"/>
        <w:jc w:val="both"/>
        <w:rPr>
          <w:sz w:val="28"/>
          <w:szCs w:val="28"/>
        </w:rPr>
      </w:pPr>
      <w:r>
        <w:rPr>
          <w:sz w:val="28"/>
          <w:szCs w:val="28"/>
        </w:rPr>
        <w:t>3.2.4. При направлении Заявителем З</w:t>
      </w:r>
      <w:r w:rsidR="002F751E" w:rsidRPr="00212409">
        <w:rPr>
          <w:sz w:val="28"/>
          <w:szCs w:val="28"/>
        </w:rPr>
        <w:t xml:space="preserve">аявления и документов в </w:t>
      </w:r>
      <w:r>
        <w:rPr>
          <w:sz w:val="28"/>
          <w:szCs w:val="28"/>
        </w:rPr>
        <w:t>Администрацию</w:t>
      </w:r>
      <w:r w:rsidR="002F751E" w:rsidRPr="00212409">
        <w:rPr>
          <w:sz w:val="28"/>
          <w:szCs w:val="28"/>
        </w:rPr>
        <w:t xml:space="preserve"> посредством почтовой связи специалист </w:t>
      </w:r>
      <w:r>
        <w:rPr>
          <w:sz w:val="28"/>
          <w:szCs w:val="28"/>
        </w:rPr>
        <w:t>Администрации</w:t>
      </w:r>
      <w:r w:rsidR="002F751E" w:rsidRPr="00212409">
        <w:rPr>
          <w:sz w:val="28"/>
          <w:szCs w:val="28"/>
        </w:rPr>
        <w:t>, ответственный за прием и выдачу документов:</w:t>
      </w:r>
    </w:p>
    <w:p w:rsidR="002F751E" w:rsidRPr="00212409" w:rsidRDefault="002F751E" w:rsidP="009B230B">
      <w:pPr>
        <w:pStyle w:val="ConsPlusNormal"/>
        <w:ind w:firstLine="540"/>
        <w:jc w:val="both"/>
        <w:rPr>
          <w:sz w:val="28"/>
          <w:szCs w:val="28"/>
        </w:rPr>
      </w:pPr>
      <w:r w:rsidRPr="00212409">
        <w:rPr>
          <w:sz w:val="28"/>
          <w:szCs w:val="28"/>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212409">
        <w:rPr>
          <w:sz w:val="28"/>
          <w:szCs w:val="28"/>
        </w:rPr>
        <w:t>невскрытыми</w:t>
      </w:r>
      <w:proofErr w:type="gramEnd"/>
      <w:r w:rsidRPr="00212409">
        <w:rPr>
          <w:sz w:val="28"/>
          <w:szCs w:val="28"/>
        </w:rPr>
        <w:t>;</w:t>
      </w:r>
    </w:p>
    <w:p w:rsidR="002F751E" w:rsidRPr="00212409" w:rsidRDefault="002F751E" w:rsidP="009B230B">
      <w:pPr>
        <w:pStyle w:val="ConsPlusNormal"/>
        <w:ind w:firstLine="540"/>
        <w:jc w:val="both"/>
        <w:rPr>
          <w:sz w:val="28"/>
          <w:szCs w:val="28"/>
        </w:rPr>
      </w:pPr>
      <w:r w:rsidRPr="00212409">
        <w:rPr>
          <w:sz w:val="28"/>
          <w:szCs w:val="28"/>
        </w:rPr>
        <w:t>вскрывает кон</w:t>
      </w:r>
      <w:r w:rsidR="0014522A">
        <w:rPr>
          <w:sz w:val="28"/>
          <w:szCs w:val="28"/>
        </w:rPr>
        <w:t>верты, проверяет наличие в них З</w:t>
      </w:r>
      <w:r w:rsidR="005D2D68">
        <w:rPr>
          <w:sz w:val="28"/>
          <w:szCs w:val="28"/>
        </w:rPr>
        <w:t>аявления и документов</w:t>
      </w:r>
      <w:r w:rsidRPr="00212409">
        <w:rPr>
          <w:sz w:val="28"/>
          <w:szCs w:val="28"/>
        </w:rPr>
        <w:t>;</w:t>
      </w:r>
    </w:p>
    <w:p w:rsidR="002F751E" w:rsidRPr="00212409" w:rsidRDefault="0088038F" w:rsidP="009B230B">
      <w:pPr>
        <w:pStyle w:val="ConsPlusNormal"/>
        <w:ind w:firstLine="540"/>
        <w:jc w:val="both"/>
        <w:rPr>
          <w:sz w:val="28"/>
          <w:szCs w:val="28"/>
        </w:rPr>
      </w:pPr>
      <w:proofErr w:type="gramStart"/>
      <w:r>
        <w:rPr>
          <w:sz w:val="28"/>
          <w:szCs w:val="28"/>
        </w:rPr>
        <w:t>проверяет, что З</w:t>
      </w:r>
      <w:r w:rsidR="002F751E" w:rsidRPr="00212409">
        <w:rPr>
          <w:sz w:val="28"/>
          <w:szCs w:val="28"/>
        </w:rPr>
        <w:t>аявление написано разборчиво, фамилии, имена, отчества (при наличии), наименование, адрес места жительства, адрес мест</w:t>
      </w:r>
      <w:r>
        <w:rPr>
          <w:sz w:val="28"/>
          <w:szCs w:val="28"/>
        </w:rPr>
        <w:t>онахождения, написаны полностью.</w:t>
      </w:r>
      <w:proofErr w:type="gramEnd"/>
    </w:p>
    <w:p w:rsidR="002F751E" w:rsidRPr="00212409" w:rsidRDefault="002F751E" w:rsidP="009B230B">
      <w:pPr>
        <w:pStyle w:val="ConsPlusNormal"/>
        <w:ind w:firstLine="540"/>
        <w:jc w:val="both"/>
        <w:rPr>
          <w:sz w:val="28"/>
          <w:szCs w:val="28"/>
        </w:rPr>
      </w:pPr>
      <w:r w:rsidRPr="00212409">
        <w:rPr>
          <w:sz w:val="28"/>
          <w:szCs w:val="28"/>
        </w:rPr>
        <w:t>Максимальный срок выполнения административной про</w:t>
      </w:r>
      <w:r w:rsidR="0088038F">
        <w:rPr>
          <w:sz w:val="28"/>
          <w:szCs w:val="28"/>
        </w:rPr>
        <w:t>цедуры по приему и регистрации З</w:t>
      </w:r>
      <w:r w:rsidRPr="00212409">
        <w:rPr>
          <w:sz w:val="28"/>
          <w:szCs w:val="28"/>
        </w:rPr>
        <w:t>аявления и приложенных к нему документов, поступивших посредством почтовой связи, составляет 1 рабочий день с момента получения документов.</w:t>
      </w:r>
    </w:p>
    <w:p w:rsidR="002F751E" w:rsidRPr="00212409" w:rsidRDefault="002F751E" w:rsidP="009B230B">
      <w:pPr>
        <w:pStyle w:val="ConsPlusNormal"/>
        <w:ind w:firstLine="540"/>
        <w:jc w:val="both"/>
        <w:rPr>
          <w:sz w:val="28"/>
          <w:szCs w:val="28"/>
        </w:rPr>
      </w:pPr>
      <w:r w:rsidRPr="00212409">
        <w:rPr>
          <w:sz w:val="28"/>
          <w:szCs w:val="28"/>
        </w:rPr>
        <w:t>Критерий принятия решения: поступ</w:t>
      </w:r>
      <w:r w:rsidR="006D3410">
        <w:rPr>
          <w:sz w:val="28"/>
          <w:szCs w:val="28"/>
        </w:rPr>
        <w:t>ление З</w:t>
      </w:r>
      <w:r w:rsidRPr="00212409">
        <w:rPr>
          <w:sz w:val="28"/>
          <w:szCs w:val="28"/>
        </w:rPr>
        <w:t>аявления и приложенных к нему документов.</w:t>
      </w:r>
    </w:p>
    <w:p w:rsidR="002F751E" w:rsidRPr="00212409" w:rsidRDefault="002F751E" w:rsidP="009B230B">
      <w:pPr>
        <w:pStyle w:val="ConsPlusNormal"/>
        <w:ind w:firstLine="540"/>
        <w:jc w:val="both"/>
        <w:rPr>
          <w:sz w:val="28"/>
          <w:szCs w:val="28"/>
        </w:rPr>
      </w:pPr>
      <w:r w:rsidRPr="00212409">
        <w:rPr>
          <w:sz w:val="28"/>
          <w:szCs w:val="28"/>
        </w:rPr>
        <w:t>Результатом административной процедур</w:t>
      </w:r>
      <w:r w:rsidR="006D3410">
        <w:rPr>
          <w:sz w:val="28"/>
          <w:szCs w:val="28"/>
        </w:rPr>
        <w:t>ы является прием и регистрация З</w:t>
      </w:r>
      <w:r w:rsidRPr="00212409">
        <w:rPr>
          <w:sz w:val="28"/>
          <w:szCs w:val="28"/>
        </w:rPr>
        <w:t>аявления о переводе помещения и приложенных к нему документов.</w:t>
      </w:r>
    </w:p>
    <w:p w:rsidR="002F751E" w:rsidRPr="00212409" w:rsidRDefault="006D3410" w:rsidP="009B230B">
      <w:pPr>
        <w:pStyle w:val="ConsPlusNormal"/>
        <w:ind w:firstLine="540"/>
        <w:jc w:val="both"/>
        <w:rPr>
          <w:sz w:val="28"/>
          <w:szCs w:val="28"/>
        </w:rPr>
      </w:pPr>
      <w:r>
        <w:rPr>
          <w:sz w:val="28"/>
          <w:szCs w:val="28"/>
        </w:rPr>
        <w:t>В день регистрации Заявлениеи приложенные</w:t>
      </w:r>
      <w:r w:rsidR="002F751E" w:rsidRPr="00212409">
        <w:rPr>
          <w:sz w:val="28"/>
          <w:szCs w:val="28"/>
        </w:rPr>
        <w:t xml:space="preserve"> к нем</w:t>
      </w:r>
      <w:r>
        <w:rPr>
          <w:sz w:val="28"/>
          <w:szCs w:val="28"/>
        </w:rPr>
        <w:t>у документы визируются главой городского округа Тейково Ивановской области</w:t>
      </w:r>
      <w:r w:rsidR="002F751E" w:rsidRPr="00212409">
        <w:rPr>
          <w:sz w:val="28"/>
          <w:szCs w:val="28"/>
        </w:rPr>
        <w:t>, специалист</w:t>
      </w:r>
      <w:r>
        <w:rPr>
          <w:sz w:val="28"/>
          <w:szCs w:val="28"/>
        </w:rPr>
        <w:t xml:space="preserve"> Администрации</w:t>
      </w:r>
      <w:r w:rsidR="002F751E" w:rsidRPr="00212409">
        <w:rPr>
          <w:sz w:val="28"/>
          <w:szCs w:val="28"/>
        </w:rPr>
        <w:t xml:space="preserve">, ответственный за прием документов, передает поступившие </w:t>
      </w:r>
      <w:r w:rsidR="002F751E" w:rsidRPr="00212409">
        <w:rPr>
          <w:sz w:val="28"/>
          <w:szCs w:val="28"/>
        </w:rPr>
        <w:lastRenderedPageBreak/>
        <w:t xml:space="preserve">документы </w:t>
      </w:r>
      <w:r>
        <w:rPr>
          <w:sz w:val="28"/>
          <w:szCs w:val="28"/>
        </w:rPr>
        <w:t>начальнику Отдела</w:t>
      </w:r>
      <w:r w:rsidR="002F751E" w:rsidRPr="00212409">
        <w:rPr>
          <w:sz w:val="28"/>
          <w:szCs w:val="28"/>
        </w:rPr>
        <w:t xml:space="preserve"> для рассмотрения и назначения ответственного исполнителя</w:t>
      </w:r>
      <w:r>
        <w:rPr>
          <w:sz w:val="28"/>
          <w:szCs w:val="28"/>
        </w:rPr>
        <w:t xml:space="preserve"> – специалиста Отдела</w:t>
      </w:r>
      <w:r w:rsidR="002F751E" w:rsidRPr="00212409">
        <w:rPr>
          <w:sz w:val="28"/>
          <w:szCs w:val="28"/>
        </w:rPr>
        <w:t>.</w:t>
      </w:r>
    </w:p>
    <w:p w:rsidR="002F751E" w:rsidRPr="00212409" w:rsidRDefault="00FA475F" w:rsidP="009B230B">
      <w:pPr>
        <w:pStyle w:val="ConsPlusNormal"/>
        <w:ind w:firstLine="540"/>
        <w:jc w:val="both"/>
        <w:rPr>
          <w:sz w:val="28"/>
          <w:szCs w:val="28"/>
        </w:rPr>
      </w:pPr>
      <w:r>
        <w:rPr>
          <w:sz w:val="28"/>
          <w:szCs w:val="28"/>
        </w:rPr>
        <w:t>3.3</w:t>
      </w:r>
      <w:r w:rsidR="002F751E" w:rsidRPr="00212409">
        <w:rPr>
          <w:sz w:val="28"/>
          <w:szCs w:val="28"/>
        </w:rPr>
        <w:t>. Формирование и направление межведомственных запросов (при необходимости).</w:t>
      </w:r>
    </w:p>
    <w:p w:rsidR="002F751E" w:rsidRPr="00212409" w:rsidRDefault="002F751E" w:rsidP="009B230B">
      <w:pPr>
        <w:pStyle w:val="ConsPlusNormal"/>
        <w:ind w:firstLine="540"/>
        <w:jc w:val="both"/>
        <w:rPr>
          <w:sz w:val="28"/>
          <w:szCs w:val="28"/>
        </w:rPr>
      </w:pPr>
      <w:r w:rsidRPr="00212409">
        <w:rPr>
          <w:sz w:val="28"/>
          <w:szCs w:val="28"/>
        </w:rPr>
        <w:t>Основанием для начала административной проц</w:t>
      </w:r>
      <w:r w:rsidR="00FA475F">
        <w:rPr>
          <w:sz w:val="28"/>
          <w:szCs w:val="28"/>
        </w:rPr>
        <w:t>едуры является непредставление З</w:t>
      </w:r>
      <w:r w:rsidRPr="00212409">
        <w:rPr>
          <w:sz w:val="28"/>
          <w:szCs w:val="28"/>
        </w:rPr>
        <w:t xml:space="preserve">аявителем документов, предусмотренных </w:t>
      </w:r>
      <w:r w:rsidR="005D2D68">
        <w:rPr>
          <w:sz w:val="28"/>
          <w:szCs w:val="28"/>
        </w:rPr>
        <w:t>пунктом 2.17.5.</w:t>
      </w:r>
      <w:r w:rsidRPr="00212409">
        <w:rPr>
          <w:sz w:val="28"/>
          <w:szCs w:val="28"/>
        </w:rPr>
        <w:t>настоящего</w:t>
      </w:r>
      <w:r w:rsidR="0052527D">
        <w:rPr>
          <w:sz w:val="28"/>
          <w:szCs w:val="28"/>
        </w:rPr>
        <w:t>А</w:t>
      </w:r>
      <w:r w:rsidRPr="00212409">
        <w:rPr>
          <w:sz w:val="28"/>
          <w:szCs w:val="28"/>
        </w:rPr>
        <w:t>дминистративного регламента.</w:t>
      </w:r>
    </w:p>
    <w:p w:rsidR="002F751E" w:rsidRPr="00212409" w:rsidRDefault="002F751E" w:rsidP="009B230B">
      <w:pPr>
        <w:pStyle w:val="ConsPlusNormal"/>
        <w:ind w:firstLine="540"/>
        <w:jc w:val="both"/>
        <w:rPr>
          <w:sz w:val="28"/>
          <w:szCs w:val="28"/>
        </w:rPr>
      </w:pPr>
      <w:r w:rsidRPr="00212409">
        <w:rPr>
          <w:sz w:val="28"/>
          <w:szCs w:val="28"/>
        </w:rPr>
        <w:t>В случае</w:t>
      </w:r>
      <w:proofErr w:type="gramStart"/>
      <w:r w:rsidRPr="00212409">
        <w:rPr>
          <w:sz w:val="28"/>
          <w:szCs w:val="28"/>
        </w:rPr>
        <w:t>,</w:t>
      </w:r>
      <w:proofErr w:type="gramEnd"/>
      <w:r w:rsidRPr="00212409">
        <w:rPr>
          <w:sz w:val="28"/>
          <w:szCs w:val="28"/>
        </w:rPr>
        <w:t xml:space="preserve"> если специалистом </w:t>
      </w:r>
      <w:r w:rsidR="0052527D">
        <w:rPr>
          <w:sz w:val="28"/>
          <w:szCs w:val="28"/>
        </w:rPr>
        <w:t xml:space="preserve">Отдела </w:t>
      </w:r>
      <w:r w:rsidRPr="00212409">
        <w:rPr>
          <w:sz w:val="28"/>
          <w:szCs w:val="28"/>
        </w:rPr>
        <w:t>будет выявлено</w:t>
      </w:r>
      <w:r w:rsidR="0052527D">
        <w:rPr>
          <w:sz w:val="28"/>
          <w:szCs w:val="28"/>
        </w:rPr>
        <w:t>, что в перечне представленных З</w:t>
      </w:r>
      <w:r w:rsidRPr="00212409">
        <w:rPr>
          <w:sz w:val="28"/>
          <w:szCs w:val="28"/>
        </w:rPr>
        <w:t xml:space="preserve">аявителем документов отсутствуют документы, предусмотренные </w:t>
      </w:r>
      <w:r w:rsidR="005D2D68">
        <w:rPr>
          <w:sz w:val="28"/>
          <w:szCs w:val="28"/>
        </w:rPr>
        <w:t>пунктом 2.17.5.</w:t>
      </w:r>
      <w:r w:rsidR="0052527D">
        <w:rPr>
          <w:sz w:val="28"/>
          <w:szCs w:val="28"/>
        </w:rPr>
        <w:t xml:space="preserve"> настоящего А</w:t>
      </w:r>
      <w:r w:rsidRPr="00212409">
        <w:rPr>
          <w:sz w:val="28"/>
          <w:szCs w:val="28"/>
        </w:rPr>
        <w:t>дминистративного регламента, принимается решение о направлении соответствующих межведомственных запросов.</w:t>
      </w:r>
    </w:p>
    <w:p w:rsidR="002F751E" w:rsidRPr="00212409" w:rsidRDefault="002F751E" w:rsidP="009B230B">
      <w:pPr>
        <w:pStyle w:val="ConsPlusNormal"/>
        <w:ind w:firstLine="540"/>
        <w:jc w:val="both"/>
        <w:rPr>
          <w:sz w:val="28"/>
          <w:szCs w:val="28"/>
        </w:rPr>
      </w:pPr>
      <w:r w:rsidRPr="00212409">
        <w:rPr>
          <w:sz w:val="28"/>
          <w:szCs w:val="28"/>
        </w:rPr>
        <w:t>Межведомственные запросы напра</w:t>
      </w:r>
      <w:r w:rsidR="005D2D68">
        <w:rPr>
          <w:sz w:val="28"/>
          <w:szCs w:val="28"/>
        </w:rPr>
        <w:t>вляются в срок, не превышающий 1</w:t>
      </w:r>
      <w:r w:rsidRPr="00212409">
        <w:rPr>
          <w:sz w:val="28"/>
          <w:szCs w:val="28"/>
        </w:rPr>
        <w:t xml:space="preserve"> р</w:t>
      </w:r>
      <w:r w:rsidR="005D2D68">
        <w:rPr>
          <w:sz w:val="28"/>
          <w:szCs w:val="28"/>
        </w:rPr>
        <w:t>абочий</w:t>
      </w:r>
      <w:r w:rsidR="0052527D">
        <w:rPr>
          <w:sz w:val="28"/>
          <w:szCs w:val="28"/>
        </w:rPr>
        <w:t xml:space="preserve"> дней со дня регистрации З</w:t>
      </w:r>
      <w:r w:rsidRPr="00212409">
        <w:rPr>
          <w:sz w:val="28"/>
          <w:szCs w:val="28"/>
        </w:rPr>
        <w:t>аявления и пр</w:t>
      </w:r>
      <w:r w:rsidR="0052527D">
        <w:rPr>
          <w:sz w:val="28"/>
          <w:szCs w:val="28"/>
        </w:rPr>
        <w:t>иложенных к нему документов от З</w:t>
      </w:r>
      <w:r w:rsidRPr="00212409">
        <w:rPr>
          <w:sz w:val="28"/>
          <w:szCs w:val="28"/>
        </w:rPr>
        <w:t>аявителя.</w:t>
      </w:r>
    </w:p>
    <w:p w:rsidR="002F751E" w:rsidRDefault="002F751E" w:rsidP="009B230B">
      <w:pPr>
        <w:pStyle w:val="ConsPlusNormal"/>
        <w:ind w:firstLine="540"/>
        <w:jc w:val="both"/>
        <w:rPr>
          <w:sz w:val="28"/>
          <w:szCs w:val="28"/>
        </w:rPr>
      </w:pPr>
      <w:r w:rsidRPr="00212409">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D2D68" w:rsidRPr="00212409" w:rsidRDefault="000100D4" w:rsidP="009B230B">
      <w:pPr>
        <w:pStyle w:val="ConsPlusNormal"/>
        <w:ind w:firstLine="540"/>
        <w:jc w:val="both"/>
        <w:rPr>
          <w:sz w:val="28"/>
          <w:szCs w:val="28"/>
        </w:rPr>
      </w:pPr>
      <w:r w:rsidRPr="000100D4">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2F751E" w:rsidRPr="00212409" w:rsidRDefault="002F751E" w:rsidP="009B230B">
      <w:pPr>
        <w:pStyle w:val="ConsPlusNormal"/>
        <w:ind w:firstLine="540"/>
        <w:jc w:val="both"/>
        <w:rPr>
          <w:sz w:val="28"/>
          <w:szCs w:val="28"/>
        </w:rPr>
      </w:pPr>
      <w:r w:rsidRPr="00212409">
        <w:rPr>
          <w:sz w:val="28"/>
          <w:szCs w:val="28"/>
        </w:rPr>
        <w:t xml:space="preserve">Критерий принятия решения: непредставление документов, предусмотренных </w:t>
      </w:r>
      <w:r w:rsidR="001069FE">
        <w:rPr>
          <w:sz w:val="28"/>
          <w:szCs w:val="28"/>
        </w:rPr>
        <w:t>пунктом 2.17.5</w:t>
      </w:r>
      <w:r w:rsidR="00B90EDF">
        <w:rPr>
          <w:sz w:val="28"/>
          <w:szCs w:val="28"/>
        </w:rPr>
        <w:t>настоящего А</w:t>
      </w:r>
      <w:r w:rsidRPr="00212409">
        <w:rPr>
          <w:sz w:val="28"/>
          <w:szCs w:val="28"/>
        </w:rPr>
        <w:t>дминистративного регламента.</w:t>
      </w:r>
    </w:p>
    <w:p w:rsidR="002F751E" w:rsidRPr="00212409" w:rsidRDefault="002F751E" w:rsidP="009B230B">
      <w:pPr>
        <w:pStyle w:val="ConsPlusNormal"/>
        <w:ind w:firstLine="540"/>
        <w:jc w:val="both"/>
        <w:rPr>
          <w:sz w:val="28"/>
          <w:szCs w:val="28"/>
        </w:rPr>
      </w:pPr>
      <w:r w:rsidRPr="00212409">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w:t>
      </w:r>
      <w:r w:rsidR="00B90EDF">
        <w:rPr>
          <w:sz w:val="28"/>
          <w:szCs w:val="28"/>
        </w:rPr>
        <w:t>необходимых для предо</w:t>
      </w:r>
      <w:r w:rsidR="001069FE">
        <w:rPr>
          <w:sz w:val="28"/>
          <w:szCs w:val="28"/>
        </w:rPr>
        <w:t>ставления Муниципальной услуги</w:t>
      </w:r>
      <w:r w:rsidRPr="00212409">
        <w:rPr>
          <w:sz w:val="28"/>
          <w:szCs w:val="28"/>
        </w:rPr>
        <w:t xml:space="preserve">, либо получение информации, свидетельствующей об отсутствии, документов (их копий или сведений, содержащихся в них), </w:t>
      </w:r>
      <w:r w:rsidR="00B90EDF">
        <w:rPr>
          <w:sz w:val="28"/>
          <w:szCs w:val="28"/>
        </w:rPr>
        <w:t>необходимых для предоставления М</w:t>
      </w:r>
      <w:r w:rsidRPr="00212409">
        <w:rPr>
          <w:sz w:val="28"/>
          <w:szCs w:val="28"/>
        </w:rPr>
        <w:t>униципальной услуги.</w:t>
      </w:r>
    </w:p>
    <w:p w:rsidR="00B90EDF" w:rsidRDefault="002F751E" w:rsidP="00F949C3">
      <w:pPr>
        <w:pStyle w:val="ConsPlusNormal"/>
        <w:ind w:firstLine="540"/>
        <w:jc w:val="both"/>
        <w:rPr>
          <w:sz w:val="28"/>
          <w:szCs w:val="28"/>
        </w:rPr>
      </w:pPr>
      <w:r w:rsidRPr="00212409">
        <w:rPr>
          <w:sz w:val="28"/>
          <w:szCs w:val="28"/>
        </w:rPr>
        <w:t>Фиксация результата выпо</w:t>
      </w:r>
      <w:r w:rsidR="00B90EDF">
        <w:rPr>
          <w:sz w:val="28"/>
          <w:szCs w:val="28"/>
        </w:rPr>
        <w:t>лнения А</w:t>
      </w:r>
      <w:r w:rsidRPr="00212409">
        <w:rPr>
          <w:sz w:val="28"/>
          <w:szCs w:val="28"/>
        </w:rPr>
        <w:t>дминистративной процедуры не производится.</w:t>
      </w:r>
    </w:p>
    <w:p w:rsidR="00BB32B3" w:rsidRDefault="00BB32B3" w:rsidP="00F949C3">
      <w:pPr>
        <w:pStyle w:val="ConsPlusNormal"/>
        <w:ind w:firstLine="540"/>
        <w:jc w:val="both"/>
        <w:rPr>
          <w:sz w:val="28"/>
          <w:szCs w:val="28"/>
        </w:rPr>
      </w:pPr>
      <w:r>
        <w:rPr>
          <w:sz w:val="28"/>
          <w:szCs w:val="28"/>
        </w:rPr>
        <w:t>3.4. Уведомление З</w:t>
      </w:r>
      <w:r w:rsidRPr="00212409">
        <w:rPr>
          <w:sz w:val="28"/>
          <w:szCs w:val="28"/>
        </w:rPr>
        <w:t>аявителя о представлении документов и (или) информа</w:t>
      </w:r>
      <w:r>
        <w:rPr>
          <w:sz w:val="28"/>
          <w:szCs w:val="28"/>
        </w:rPr>
        <w:t xml:space="preserve">ции, необходимой </w:t>
      </w:r>
      <w:r w:rsidR="001069FE">
        <w:rPr>
          <w:sz w:val="28"/>
          <w:szCs w:val="28"/>
        </w:rPr>
        <w:t>предоставления Муниципальной услуги</w:t>
      </w:r>
      <w:r>
        <w:rPr>
          <w:sz w:val="28"/>
          <w:szCs w:val="28"/>
        </w:rPr>
        <w:t>.</w:t>
      </w:r>
    </w:p>
    <w:p w:rsidR="00BB32B3" w:rsidRDefault="00BB32B3" w:rsidP="00F949C3">
      <w:pPr>
        <w:pStyle w:val="ConsPlusNormal"/>
        <w:ind w:firstLine="540"/>
        <w:jc w:val="both"/>
        <w:rPr>
          <w:sz w:val="28"/>
          <w:szCs w:val="28"/>
        </w:rPr>
      </w:pPr>
      <w:r>
        <w:rPr>
          <w:sz w:val="28"/>
          <w:szCs w:val="28"/>
        </w:rPr>
        <w:t>3.4.1. Основанием для начала администра</w:t>
      </w:r>
      <w:r w:rsidR="00E545DA">
        <w:rPr>
          <w:sz w:val="28"/>
          <w:szCs w:val="28"/>
        </w:rPr>
        <w:t xml:space="preserve">тивной процедуры является поступление ответа об отсутствии документов и (или) информации, необходимых для </w:t>
      </w:r>
      <w:r w:rsidR="001069FE">
        <w:rPr>
          <w:sz w:val="28"/>
          <w:szCs w:val="28"/>
        </w:rPr>
        <w:t>предоставления Муниципальной услуги</w:t>
      </w:r>
      <w:r w:rsidR="00E545DA">
        <w:rPr>
          <w:sz w:val="28"/>
          <w:szCs w:val="28"/>
        </w:rPr>
        <w:t xml:space="preserve">. </w:t>
      </w:r>
    </w:p>
    <w:p w:rsidR="00BB32B3" w:rsidRPr="00212409" w:rsidRDefault="00E545DA" w:rsidP="00BB32B3">
      <w:pPr>
        <w:pStyle w:val="ConsPlusNormal"/>
        <w:ind w:firstLine="540"/>
        <w:jc w:val="both"/>
        <w:rPr>
          <w:sz w:val="28"/>
          <w:szCs w:val="28"/>
        </w:rPr>
      </w:pPr>
      <w:r>
        <w:rPr>
          <w:sz w:val="28"/>
          <w:szCs w:val="28"/>
        </w:rPr>
        <w:t>3.4.2</w:t>
      </w:r>
      <w:r w:rsidR="00BB32B3">
        <w:rPr>
          <w:sz w:val="28"/>
          <w:szCs w:val="28"/>
        </w:rPr>
        <w:t xml:space="preserve">. </w:t>
      </w:r>
      <w:proofErr w:type="gramStart"/>
      <w:r w:rsidR="00BB32B3" w:rsidRPr="00212409">
        <w:rPr>
          <w:sz w:val="28"/>
          <w:szCs w:val="28"/>
        </w:rPr>
        <w:t>При пос</w:t>
      </w:r>
      <w:r w:rsidR="00BB32B3">
        <w:rPr>
          <w:sz w:val="28"/>
          <w:szCs w:val="28"/>
        </w:rPr>
        <w:t xml:space="preserve">туплении </w:t>
      </w:r>
      <w:r w:rsidR="00BB32B3" w:rsidRPr="00212409">
        <w:rPr>
          <w:sz w:val="28"/>
          <w:szCs w:val="28"/>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1069FE">
        <w:rPr>
          <w:sz w:val="28"/>
          <w:szCs w:val="28"/>
        </w:rPr>
        <w:t>предоставления Муниципальной услуги</w:t>
      </w:r>
      <w:r w:rsidR="00BB32B3" w:rsidRPr="00212409">
        <w:rPr>
          <w:sz w:val="28"/>
          <w:szCs w:val="28"/>
        </w:rPr>
        <w:t xml:space="preserve"> в соответствии с </w:t>
      </w:r>
      <w:r w:rsidR="00BB32B3" w:rsidRPr="00BB32B3">
        <w:rPr>
          <w:sz w:val="28"/>
          <w:szCs w:val="28"/>
        </w:rPr>
        <w:t>пунктом 2.</w:t>
      </w:r>
      <w:r w:rsidR="001069FE">
        <w:rPr>
          <w:sz w:val="28"/>
          <w:szCs w:val="28"/>
        </w:rPr>
        <w:t>17.5.</w:t>
      </w:r>
      <w:r w:rsidR="00BB32B3">
        <w:rPr>
          <w:sz w:val="28"/>
          <w:szCs w:val="28"/>
        </w:rPr>
        <w:t>настоящего А</w:t>
      </w:r>
      <w:r w:rsidR="00BB32B3" w:rsidRPr="00212409">
        <w:rPr>
          <w:sz w:val="28"/>
          <w:szCs w:val="28"/>
        </w:rPr>
        <w:t xml:space="preserve">дминистративного регламента, и если соответствующий </w:t>
      </w:r>
      <w:r w:rsidR="00BB32B3" w:rsidRPr="00212409">
        <w:rPr>
          <w:sz w:val="28"/>
          <w:szCs w:val="28"/>
        </w:rPr>
        <w:lastRenderedPageBreak/>
        <w:t xml:space="preserve">документ не представлен </w:t>
      </w:r>
      <w:r w:rsidR="00BB32B3">
        <w:rPr>
          <w:sz w:val="28"/>
          <w:szCs w:val="28"/>
        </w:rPr>
        <w:t>З</w:t>
      </w:r>
      <w:r w:rsidR="00BB32B3" w:rsidRPr="00212409">
        <w:rPr>
          <w:sz w:val="28"/>
          <w:szCs w:val="28"/>
        </w:rPr>
        <w:t xml:space="preserve">аявителем по собственной инициативе, </w:t>
      </w:r>
      <w:r w:rsidR="00BB32B3">
        <w:rPr>
          <w:sz w:val="28"/>
          <w:szCs w:val="28"/>
        </w:rPr>
        <w:t>специалист Отдела</w:t>
      </w:r>
      <w:r w:rsidR="00BB32B3" w:rsidRPr="00212409">
        <w:rPr>
          <w:sz w:val="28"/>
          <w:szCs w:val="28"/>
        </w:rPr>
        <w:t xml:space="preserve"> после получени</w:t>
      </w:r>
      <w:r w:rsidR="00BB32B3">
        <w:rPr>
          <w:sz w:val="28"/>
          <w:szCs w:val="28"/>
        </w:rPr>
        <w:t>я указанного ответа уведомляет З</w:t>
      </w:r>
      <w:r w:rsidR="00BB32B3" w:rsidRPr="00212409">
        <w:rPr>
          <w:sz w:val="28"/>
          <w:szCs w:val="28"/>
        </w:rPr>
        <w:t>аявителя</w:t>
      </w:r>
      <w:proofErr w:type="gramEnd"/>
      <w:r w:rsidR="00BB32B3" w:rsidRPr="00212409">
        <w:rPr>
          <w:sz w:val="28"/>
          <w:szCs w:val="28"/>
        </w:rPr>
        <w:t xml:space="preserve"> о получен</w:t>
      </w:r>
      <w:r w:rsidR="00BB32B3">
        <w:rPr>
          <w:sz w:val="28"/>
          <w:szCs w:val="28"/>
        </w:rPr>
        <w:t>ии такого ответа, и предлагает З</w:t>
      </w:r>
      <w:r w:rsidR="00BB32B3" w:rsidRPr="00212409">
        <w:rPr>
          <w:sz w:val="28"/>
          <w:szCs w:val="28"/>
        </w:rPr>
        <w:t xml:space="preserve">аявителю представить документ и (или) информацию, необходимые для </w:t>
      </w:r>
      <w:r w:rsidR="001069FE">
        <w:rPr>
          <w:sz w:val="28"/>
          <w:szCs w:val="28"/>
        </w:rPr>
        <w:t xml:space="preserve">предоставления Муниципальной услуги </w:t>
      </w:r>
      <w:r w:rsidR="00BB32B3" w:rsidRPr="00212409">
        <w:rPr>
          <w:sz w:val="28"/>
          <w:szCs w:val="28"/>
        </w:rPr>
        <w:t xml:space="preserve">в соответствии с </w:t>
      </w:r>
      <w:r w:rsidR="001069FE">
        <w:rPr>
          <w:sz w:val="28"/>
          <w:szCs w:val="28"/>
        </w:rPr>
        <w:t>пунктом 2.17.5</w:t>
      </w:r>
      <w:r w:rsidR="00BB32B3">
        <w:rPr>
          <w:sz w:val="28"/>
          <w:szCs w:val="28"/>
        </w:rPr>
        <w:t>настоящего А</w:t>
      </w:r>
      <w:r w:rsidR="00BB32B3" w:rsidRPr="00212409">
        <w:rPr>
          <w:sz w:val="28"/>
          <w:szCs w:val="28"/>
        </w:rPr>
        <w:t>дминистративного регламента,</w:t>
      </w:r>
      <w:r w:rsidR="001069FE">
        <w:rPr>
          <w:sz w:val="28"/>
          <w:szCs w:val="28"/>
        </w:rPr>
        <w:t xml:space="preserve"> в течение трех</w:t>
      </w:r>
      <w:r w:rsidR="00BB32B3" w:rsidRPr="00212409">
        <w:rPr>
          <w:sz w:val="28"/>
          <w:szCs w:val="28"/>
        </w:rPr>
        <w:t xml:space="preserve"> рабочих дней со дня направления уведомления.</w:t>
      </w:r>
    </w:p>
    <w:p w:rsidR="00275F08" w:rsidRPr="00212409" w:rsidRDefault="006E7111" w:rsidP="00BB32B3">
      <w:pPr>
        <w:pStyle w:val="ConsPlusNormal"/>
        <w:ind w:firstLine="540"/>
        <w:jc w:val="both"/>
        <w:rPr>
          <w:sz w:val="28"/>
          <w:szCs w:val="28"/>
        </w:rPr>
      </w:pPr>
      <w:r>
        <w:rPr>
          <w:sz w:val="28"/>
          <w:szCs w:val="28"/>
        </w:rPr>
        <w:t>3.4.3</w:t>
      </w:r>
      <w:r w:rsidR="00275F08">
        <w:rPr>
          <w:sz w:val="28"/>
          <w:szCs w:val="28"/>
        </w:rPr>
        <w:t>. Ответственным лицом за выполнение административной процедуры является специалист Отдела.</w:t>
      </w:r>
    </w:p>
    <w:p w:rsidR="00BF002D" w:rsidRDefault="006E7111" w:rsidP="00275F08">
      <w:pPr>
        <w:pStyle w:val="ConsPlusNormal"/>
        <w:ind w:firstLine="540"/>
        <w:jc w:val="both"/>
        <w:rPr>
          <w:sz w:val="28"/>
          <w:szCs w:val="28"/>
        </w:rPr>
      </w:pPr>
      <w:r>
        <w:rPr>
          <w:sz w:val="28"/>
          <w:szCs w:val="28"/>
        </w:rPr>
        <w:t>3.4.4</w:t>
      </w:r>
      <w:r w:rsidR="00233992">
        <w:rPr>
          <w:sz w:val="28"/>
          <w:szCs w:val="28"/>
        </w:rPr>
        <w:t>.</w:t>
      </w:r>
      <w:r w:rsidR="00BF002D">
        <w:rPr>
          <w:sz w:val="28"/>
          <w:szCs w:val="28"/>
        </w:rPr>
        <w:t xml:space="preserve"> Результатом административной процедуры является сформированный </w:t>
      </w:r>
      <w:r w:rsidR="00EC5FA3" w:rsidRPr="00EC5FA3">
        <w:rPr>
          <w:sz w:val="28"/>
          <w:szCs w:val="28"/>
        </w:rPr>
        <w:t xml:space="preserve">для рассмотрения </w:t>
      </w:r>
      <w:r w:rsidR="00BF002D">
        <w:rPr>
          <w:sz w:val="28"/>
          <w:szCs w:val="28"/>
        </w:rPr>
        <w:t>пакет документов.</w:t>
      </w:r>
    </w:p>
    <w:p w:rsidR="00EC5FA3" w:rsidRDefault="00275F08" w:rsidP="00F949C3">
      <w:pPr>
        <w:pStyle w:val="ConsPlusNormal"/>
        <w:ind w:firstLine="540"/>
        <w:jc w:val="both"/>
        <w:rPr>
          <w:sz w:val="28"/>
          <w:szCs w:val="28"/>
        </w:rPr>
      </w:pPr>
      <w:r>
        <w:rPr>
          <w:sz w:val="28"/>
          <w:szCs w:val="28"/>
        </w:rPr>
        <w:t>3.5</w:t>
      </w:r>
      <w:r w:rsidR="00F949C3">
        <w:rPr>
          <w:sz w:val="28"/>
          <w:szCs w:val="28"/>
        </w:rPr>
        <w:t xml:space="preserve">. </w:t>
      </w:r>
      <w:r w:rsidR="00EC5FA3">
        <w:rPr>
          <w:sz w:val="28"/>
          <w:szCs w:val="28"/>
        </w:rPr>
        <w:t>Рассмотрение документов и</w:t>
      </w:r>
      <w:r w:rsidR="00EC5FA3" w:rsidRPr="00212409">
        <w:rPr>
          <w:sz w:val="28"/>
          <w:szCs w:val="28"/>
        </w:rPr>
        <w:t xml:space="preserve"> принятие решения </w:t>
      </w:r>
      <w:r w:rsidR="00EC5FA3">
        <w:rPr>
          <w:sz w:val="28"/>
          <w:szCs w:val="28"/>
        </w:rPr>
        <w:t>о предоставлении</w:t>
      </w:r>
      <w:r w:rsidR="00EC5FA3" w:rsidRPr="00212409">
        <w:rPr>
          <w:sz w:val="28"/>
          <w:szCs w:val="28"/>
        </w:rPr>
        <w:t xml:space="preserve"> или об отказе в </w:t>
      </w:r>
      <w:r w:rsidR="00EC5FA3">
        <w:rPr>
          <w:sz w:val="28"/>
          <w:szCs w:val="28"/>
        </w:rPr>
        <w:t xml:space="preserve">предоставлении Муниципальной услуги. </w:t>
      </w:r>
    </w:p>
    <w:p w:rsidR="00B650B1" w:rsidRDefault="00275F08" w:rsidP="00F949C3">
      <w:pPr>
        <w:pStyle w:val="ConsPlusNormal"/>
        <w:ind w:firstLine="540"/>
        <w:jc w:val="both"/>
        <w:rPr>
          <w:sz w:val="28"/>
          <w:szCs w:val="28"/>
        </w:rPr>
      </w:pPr>
      <w:r>
        <w:rPr>
          <w:sz w:val="28"/>
          <w:szCs w:val="28"/>
        </w:rPr>
        <w:t xml:space="preserve">3.5.1.Основанием для начала административной процедуры является сформированный специалистом Отдела пакет документов </w:t>
      </w:r>
      <w:r w:rsidR="00885524">
        <w:rPr>
          <w:sz w:val="28"/>
          <w:szCs w:val="28"/>
        </w:rPr>
        <w:t>и передача на рассмотрение Начальнику Отдела</w:t>
      </w:r>
      <w:r>
        <w:rPr>
          <w:sz w:val="28"/>
          <w:szCs w:val="28"/>
        </w:rPr>
        <w:t>.</w:t>
      </w:r>
    </w:p>
    <w:p w:rsidR="00EC5FA3" w:rsidRPr="00EC5FA3" w:rsidRDefault="00EC5FA3" w:rsidP="00EC5FA3">
      <w:pPr>
        <w:pStyle w:val="ConsPlusNormal"/>
        <w:ind w:firstLine="540"/>
        <w:jc w:val="both"/>
        <w:rPr>
          <w:sz w:val="28"/>
          <w:szCs w:val="28"/>
        </w:rPr>
      </w:pPr>
      <w:r>
        <w:rPr>
          <w:sz w:val="28"/>
          <w:szCs w:val="28"/>
        </w:rPr>
        <w:t>3.5.2</w:t>
      </w:r>
      <w:r w:rsidRPr="00EC5FA3">
        <w:rPr>
          <w:sz w:val="28"/>
          <w:szCs w:val="28"/>
        </w:rPr>
        <w:t xml:space="preserve">. При получении комплекта документов, </w:t>
      </w:r>
      <w:r w:rsidR="00885524">
        <w:rPr>
          <w:sz w:val="28"/>
          <w:szCs w:val="28"/>
        </w:rPr>
        <w:t>начальник Отдела</w:t>
      </w:r>
      <w:r w:rsidRPr="00EC5FA3">
        <w:rPr>
          <w:sz w:val="28"/>
          <w:szCs w:val="28"/>
        </w:rPr>
        <w:t>, ответственный за рассмотрение документов:</w:t>
      </w:r>
    </w:p>
    <w:p w:rsidR="00EC5FA3" w:rsidRPr="00EC5FA3" w:rsidRDefault="00EC5FA3" w:rsidP="00EC5FA3">
      <w:pPr>
        <w:pStyle w:val="ConsPlusNormal"/>
        <w:ind w:firstLine="540"/>
        <w:jc w:val="both"/>
        <w:rPr>
          <w:sz w:val="28"/>
          <w:szCs w:val="28"/>
        </w:rPr>
      </w:pPr>
      <w:r w:rsidRPr="00EC5FA3">
        <w:rPr>
          <w:sz w:val="28"/>
          <w:szCs w:val="28"/>
        </w:rPr>
        <w:t>1) у</w:t>
      </w:r>
      <w:r w:rsidR="00885524">
        <w:rPr>
          <w:sz w:val="28"/>
          <w:szCs w:val="28"/>
        </w:rPr>
        <w:t>станавливает предмет обращения З</w:t>
      </w:r>
      <w:r w:rsidRPr="00EC5FA3">
        <w:rPr>
          <w:sz w:val="28"/>
          <w:szCs w:val="28"/>
        </w:rPr>
        <w:t>аявителя;</w:t>
      </w:r>
    </w:p>
    <w:p w:rsidR="00EC5FA3" w:rsidRPr="00EC5FA3" w:rsidRDefault="00EC5FA3" w:rsidP="00EC5FA3">
      <w:pPr>
        <w:pStyle w:val="ConsPlusNormal"/>
        <w:ind w:firstLine="540"/>
        <w:jc w:val="both"/>
        <w:rPr>
          <w:sz w:val="28"/>
          <w:szCs w:val="28"/>
        </w:rPr>
      </w:pPr>
      <w:r w:rsidRPr="00EC5FA3">
        <w:rPr>
          <w:sz w:val="28"/>
          <w:szCs w:val="28"/>
        </w:rPr>
        <w:t>2</w:t>
      </w:r>
      <w:r w:rsidR="00885524">
        <w:rPr>
          <w:sz w:val="28"/>
          <w:szCs w:val="28"/>
        </w:rPr>
        <w:t>) устанавливает принадлежность З</w:t>
      </w:r>
      <w:r w:rsidRPr="00EC5FA3">
        <w:rPr>
          <w:sz w:val="28"/>
          <w:szCs w:val="28"/>
        </w:rPr>
        <w:t>аявителя к кругу л</w:t>
      </w:r>
      <w:r w:rsidR="00885524">
        <w:rPr>
          <w:sz w:val="28"/>
          <w:szCs w:val="28"/>
        </w:rPr>
        <w:t>иц, имеющих право на получение М</w:t>
      </w:r>
      <w:r w:rsidRPr="00EC5FA3">
        <w:rPr>
          <w:sz w:val="28"/>
          <w:szCs w:val="28"/>
        </w:rPr>
        <w:t>униципальной услуги;</w:t>
      </w:r>
    </w:p>
    <w:p w:rsidR="00EC5FA3" w:rsidRPr="00EC5FA3" w:rsidRDefault="00EC5FA3" w:rsidP="00EC5FA3">
      <w:pPr>
        <w:pStyle w:val="ConsPlusNormal"/>
        <w:ind w:firstLine="540"/>
        <w:jc w:val="both"/>
        <w:rPr>
          <w:sz w:val="28"/>
          <w:szCs w:val="28"/>
        </w:rPr>
      </w:pPr>
      <w:r w:rsidRPr="00EC5FA3">
        <w:rPr>
          <w:sz w:val="28"/>
          <w:szCs w:val="28"/>
        </w:rPr>
        <w:t>3) проверяет наличие основан</w:t>
      </w:r>
      <w:r w:rsidR="00885524">
        <w:rPr>
          <w:sz w:val="28"/>
          <w:szCs w:val="28"/>
        </w:rPr>
        <w:t>ий для отказа в предоставлении М</w:t>
      </w:r>
      <w:r w:rsidRPr="00EC5FA3">
        <w:rPr>
          <w:sz w:val="28"/>
          <w:szCs w:val="28"/>
        </w:rPr>
        <w:t>униципальной услуги;</w:t>
      </w:r>
    </w:p>
    <w:p w:rsidR="00EC5FA3" w:rsidRPr="00EC5FA3" w:rsidRDefault="00EC5FA3" w:rsidP="00885524">
      <w:pPr>
        <w:pStyle w:val="ConsPlusNormal"/>
        <w:ind w:firstLine="540"/>
        <w:jc w:val="both"/>
        <w:rPr>
          <w:sz w:val="28"/>
          <w:szCs w:val="28"/>
        </w:rPr>
      </w:pPr>
      <w:r w:rsidRPr="00EC5FA3">
        <w:rPr>
          <w:sz w:val="28"/>
          <w:szCs w:val="28"/>
        </w:rPr>
        <w:t xml:space="preserve">4) устанавливает наличие полномочий </w:t>
      </w:r>
      <w:r w:rsidR="00885524">
        <w:rPr>
          <w:sz w:val="28"/>
          <w:szCs w:val="28"/>
        </w:rPr>
        <w:t>Администрации по рассмотрению обращения З</w:t>
      </w:r>
      <w:r w:rsidRPr="00EC5FA3">
        <w:rPr>
          <w:sz w:val="28"/>
          <w:szCs w:val="28"/>
        </w:rPr>
        <w:t>аявителя.</w:t>
      </w:r>
    </w:p>
    <w:p w:rsidR="00EC5FA3" w:rsidRPr="00EC5FA3" w:rsidRDefault="00885524" w:rsidP="00EC5FA3">
      <w:pPr>
        <w:pStyle w:val="ConsPlusNormal"/>
        <w:ind w:firstLine="540"/>
        <w:jc w:val="both"/>
        <w:rPr>
          <w:sz w:val="28"/>
          <w:szCs w:val="28"/>
        </w:rPr>
      </w:pPr>
      <w:r>
        <w:rPr>
          <w:sz w:val="28"/>
          <w:szCs w:val="28"/>
        </w:rPr>
        <w:t>3.5.3</w:t>
      </w:r>
      <w:r w:rsidR="00EC5FA3" w:rsidRPr="00EC5FA3">
        <w:rPr>
          <w:sz w:val="28"/>
          <w:szCs w:val="28"/>
        </w:rPr>
        <w:t>.</w:t>
      </w:r>
      <w:r>
        <w:rPr>
          <w:sz w:val="28"/>
          <w:szCs w:val="28"/>
        </w:rPr>
        <w:t xml:space="preserve"> В случае</w:t>
      </w:r>
      <w:proofErr w:type="gramStart"/>
      <w:r>
        <w:rPr>
          <w:sz w:val="28"/>
          <w:szCs w:val="28"/>
        </w:rPr>
        <w:t>,</w:t>
      </w:r>
      <w:proofErr w:type="gramEnd"/>
      <w:r>
        <w:rPr>
          <w:sz w:val="28"/>
          <w:szCs w:val="28"/>
        </w:rPr>
        <w:t xml:space="preserve"> если предоставление М</w:t>
      </w:r>
      <w:r w:rsidR="00EC5FA3" w:rsidRPr="00EC5FA3">
        <w:rPr>
          <w:sz w:val="28"/>
          <w:szCs w:val="28"/>
        </w:rPr>
        <w:t xml:space="preserve">униципальной услуги входит в полномочия </w:t>
      </w:r>
      <w:r>
        <w:rPr>
          <w:sz w:val="28"/>
          <w:szCs w:val="28"/>
        </w:rPr>
        <w:t>Администрации</w:t>
      </w:r>
      <w:r w:rsidR="00EC5FA3" w:rsidRPr="00EC5FA3">
        <w:rPr>
          <w:sz w:val="28"/>
          <w:szCs w:val="28"/>
        </w:rPr>
        <w:t xml:space="preserve"> и отсутств</w:t>
      </w:r>
      <w:r w:rsidR="00C3419D">
        <w:rPr>
          <w:sz w:val="28"/>
          <w:szCs w:val="28"/>
        </w:rPr>
        <w:t>уют определенные пунктом 2.27</w:t>
      </w:r>
      <w:r w:rsidR="00EC5FA3" w:rsidRPr="00EC5FA3">
        <w:rPr>
          <w:sz w:val="28"/>
          <w:szCs w:val="28"/>
        </w:rPr>
        <w:t xml:space="preserve"> настоящего </w:t>
      </w:r>
      <w:r>
        <w:rPr>
          <w:sz w:val="28"/>
          <w:szCs w:val="28"/>
        </w:rPr>
        <w:t xml:space="preserve">Административного </w:t>
      </w:r>
      <w:r w:rsidR="00EC5FA3" w:rsidRPr="00EC5FA3">
        <w:rPr>
          <w:sz w:val="28"/>
          <w:szCs w:val="28"/>
        </w:rPr>
        <w:t>регламента основан</w:t>
      </w:r>
      <w:r>
        <w:rPr>
          <w:sz w:val="28"/>
          <w:szCs w:val="28"/>
        </w:rPr>
        <w:t>ия для отказа в предоставлении М</w:t>
      </w:r>
      <w:r w:rsidR="00EC5FA3" w:rsidRPr="00EC5FA3">
        <w:rPr>
          <w:sz w:val="28"/>
          <w:szCs w:val="28"/>
        </w:rPr>
        <w:t xml:space="preserve">униципальной услуги, </w:t>
      </w:r>
      <w:r>
        <w:rPr>
          <w:sz w:val="28"/>
          <w:szCs w:val="28"/>
        </w:rPr>
        <w:t xml:space="preserve">начальник Отдела дает указание </w:t>
      </w:r>
      <w:r w:rsidR="00EC5FA3" w:rsidRPr="00EC5FA3">
        <w:rPr>
          <w:sz w:val="28"/>
          <w:szCs w:val="28"/>
        </w:rPr>
        <w:t>специалист</w:t>
      </w:r>
      <w:r>
        <w:rPr>
          <w:sz w:val="28"/>
          <w:szCs w:val="28"/>
        </w:rPr>
        <w:t>у Отдела</w:t>
      </w:r>
      <w:r w:rsidR="00EC5FA3" w:rsidRPr="00EC5FA3">
        <w:rPr>
          <w:sz w:val="28"/>
          <w:szCs w:val="28"/>
        </w:rPr>
        <w:t xml:space="preserve">, </w:t>
      </w:r>
      <w:r>
        <w:rPr>
          <w:sz w:val="28"/>
          <w:szCs w:val="28"/>
        </w:rPr>
        <w:t>под</w:t>
      </w:r>
      <w:r w:rsidR="00EC5FA3" w:rsidRPr="00EC5FA3">
        <w:rPr>
          <w:sz w:val="28"/>
          <w:szCs w:val="28"/>
        </w:rPr>
        <w:t>готовит</w:t>
      </w:r>
      <w:r>
        <w:rPr>
          <w:sz w:val="28"/>
          <w:szCs w:val="28"/>
        </w:rPr>
        <w:t>ь</w:t>
      </w:r>
      <w:r w:rsidR="00EC5FA3" w:rsidRPr="00EC5FA3">
        <w:rPr>
          <w:sz w:val="28"/>
          <w:szCs w:val="28"/>
        </w:rPr>
        <w:t xml:space="preserve"> проект разрешения на осуществление земляных работ (далее </w:t>
      </w:r>
      <w:r w:rsidR="00FE0296">
        <w:rPr>
          <w:sz w:val="28"/>
          <w:szCs w:val="28"/>
        </w:rPr>
        <w:t>–</w:t>
      </w:r>
      <w:r w:rsidR="00EC5FA3" w:rsidRPr="00EC5FA3">
        <w:rPr>
          <w:sz w:val="28"/>
          <w:szCs w:val="28"/>
        </w:rPr>
        <w:t xml:space="preserve"> проект решения о предоставлении муниципальной услуги).</w:t>
      </w:r>
    </w:p>
    <w:p w:rsidR="00EC5FA3" w:rsidRPr="00EC5FA3" w:rsidRDefault="005541CA" w:rsidP="00EC5FA3">
      <w:pPr>
        <w:pStyle w:val="ConsPlusNormal"/>
        <w:ind w:firstLine="540"/>
        <w:jc w:val="both"/>
        <w:rPr>
          <w:sz w:val="28"/>
          <w:szCs w:val="28"/>
        </w:rPr>
      </w:pPr>
      <w:r>
        <w:rPr>
          <w:sz w:val="28"/>
          <w:szCs w:val="28"/>
        </w:rPr>
        <w:t>3.5.4</w:t>
      </w:r>
      <w:r w:rsidR="00EC5FA3" w:rsidRPr="00EC5FA3">
        <w:rPr>
          <w:sz w:val="28"/>
          <w:szCs w:val="28"/>
        </w:rPr>
        <w:t>. Специалист</w:t>
      </w:r>
      <w:r>
        <w:rPr>
          <w:sz w:val="28"/>
          <w:szCs w:val="28"/>
        </w:rPr>
        <w:t xml:space="preserve"> Отдела</w:t>
      </w:r>
      <w:r w:rsidR="00EC5FA3" w:rsidRPr="00EC5FA3">
        <w:rPr>
          <w:sz w:val="28"/>
          <w:szCs w:val="28"/>
        </w:rPr>
        <w:t>, передает п</w:t>
      </w:r>
      <w:r>
        <w:rPr>
          <w:sz w:val="28"/>
          <w:szCs w:val="28"/>
        </w:rPr>
        <w:t>роект решения о предоставлении М</w:t>
      </w:r>
      <w:r w:rsidR="00EC5FA3" w:rsidRPr="00EC5FA3">
        <w:rPr>
          <w:sz w:val="28"/>
          <w:szCs w:val="28"/>
        </w:rPr>
        <w:t>униципальной услуги на р</w:t>
      </w:r>
      <w:r>
        <w:rPr>
          <w:sz w:val="28"/>
          <w:szCs w:val="28"/>
        </w:rPr>
        <w:t>ассмотрение начальнику Отдела</w:t>
      </w:r>
      <w:r w:rsidR="00EC5FA3" w:rsidRPr="00EC5FA3">
        <w:rPr>
          <w:sz w:val="28"/>
          <w:szCs w:val="28"/>
        </w:rPr>
        <w:t>.</w:t>
      </w:r>
    </w:p>
    <w:p w:rsidR="00EC5FA3" w:rsidRPr="00EC5FA3" w:rsidRDefault="005541CA" w:rsidP="00EC5FA3">
      <w:pPr>
        <w:pStyle w:val="ConsPlusNormal"/>
        <w:ind w:firstLine="540"/>
        <w:jc w:val="both"/>
        <w:rPr>
          <w:sz w:val="28"/>
          <w:szCs w:val="28"/>
        </w:rPr>
      </w:pPr>
      <w:r>
        <w:rPr>
          <w:sz w:val="28"/>
          <w:szCs w:val="28"/>
        </w:rPr>
        <w:t>3.5.5</w:t>
      </w:r>
      <w:r w:rsidR="00EC5FA3" w:rsidRPr="00EC5FA3">
        <w:rPr>
          <w:sz w:val="28"/>
          <w:szCs w:val="28"/>
        </w:rPr>
        <w:t>. В случае</w:t>
      </w:r>
      <w:proofErr w:type="gramStart"/>
      <w:r w:rsidR="00EC5FA3" w:rsidRPr="00EC5FA3">
        <w:rPr>
          <w:sz w:val="28"/>
          <w:szCs w:val="28"/>
        </w:rPr>
        <w:t>,</w:t>
      </w:r>
      <w:proofErr w:type="gramEnd"/>
      <w:r w:rsidR="00EC5FA3" w:rsidRPr="00EC5FA3">
        <w:rPr>
          <w:sz w:val="28"/>
          <w:szCs w:val="28"/>
        </w:rPr>
        <w:t xml:space="preserve"> если имеются определенные </w:t>
      </w:r>
      <w:r w:rsidR="00C3419D">
        <w:rPr>
          <w:sz w:val="28"/>
          <w:szCs w:val="28"/>
        </w:rPr>
        <w:t>пунктом 2.27</w:t>
      </w:r>
      <w:r w:rsidRPr="005541CA">
        <w:rPr>
          <w:sz w:val="28"/>
          <w:szCs w:val="28"/>
        </w:rPr>
        <w:t xml:space="preserve"> настоящего Административного регламента </w:t>
      </w:r>
      <w:r w:rsidR="00EC5FA3" w:rsidRPr="00EC5FA3">
        <w:rPr>
          <w:sz w:val="28"/>
          <w:szCs w:val="28"/>
        </w:rPr>
        <w:t>основан</w:t>
      </w:r>
      <w:r>
        <w:rPr>
          <w:sz w:val="28"/>
          <w:szCs w:val="28"/>
        </w:rPr>
        <w:t>ия для отказа в предоставлении М</w:t>
      </w:r>
      <w:r w:rsidR="00EC5FA3" w:rsidRPr="00EC5FA3">
        <w:rPr>
          <w:sz w:val="28"/>
          <w:szCs w:val="28"/>
        </w:rPr>
        <w:t>униципальной услуги, специалист</w:t>
      </w:r>
      <w:r>
        <w:rPr>
          <w:sz w:val="28"/>
          <w:szCs w:val="28"/>
        </w:rPr>
        <w:t xml:space="preserve"> Отдела </w:t>
      </w:r>
      <w:r w:rsidR="00EC5FA3" w:rsidRPr="00EC5FA3">
        <w:rPr>
          <w:sz w:val="28"/>
          <w:szCs w:val="28"/>
        </w:rPr>
        <w:t>готовит в двух экземплярах проект реше</w:t>
      </w:r>
      <w:r>
        <w:rPr>
          <w:sz w:val="28"/>
          <w:szCs w:val="28"/>
        </w:rPr>
        <w:t>ния об отказе в предоставлении М</w:t>
      </w:r>
      <w:r w:rsidR="00EC5FA3" w:rsidRPr="00EC5FA3">
        <w:rPr>
          <w:sz w:val="28"/>
          <w:szCs w:val="28"/>
        </w:rPr>
        <w:t>униципальной услуги и передает указан</w:t>
      </w:r>
      <w:r>
        <w:rPr>
          <w:sz w:val="28"/>
          <w:szCs w:val="28"/>
        </w:rPr>
        <w:t>ный проект на рассмотрение начальнику Отдела</w:t>
      </w:r>
      <w:r w:rsidR="00EC5FA3" w:rsidRPr="00EC5FA3">
        <w:rPr>
          <w:sz w:val="28"/>
          <w:szCs w:val="28"/>
        </w:rPr>
        <w:t>.</w:t>
      </w:r>
    </w:p>
    <w:p w:rsidR="00EC5FA3" w:rsidRPr="00EC5FA3" w:rsidRDefault="005541CA" w:rsidP="00EC5FA3">
      <w:pPr>
        <w:pStyle w:val="ConsPlusNormal"/>
        <w:ind w:firstLine="540"/>
        <w:jc w:val="both"/>
        <w:rPr>
          <w:sz w:val="28"/>
          <w:szCs w:val="28"/>
        </w:rPr>
      </w:pPr>
      <w:r>
        <w:rPr>
          <w:sz w:val="28"/>
          <w:szCs w:val="28"/>
        </w:rPr>
        <w:t>3.5.6</w:t>
      </w:r>
      <w:r w:rsidR="00EC5FA3" w:rsidRPr="00EC5FA3">
        <w:rPr>
          <w:sz w:val="28"/>
          <w:szCs w:val="28"/>
        </w:rPr>
        <w:t xml:space="preserve">. </w:t>
      </w:r>
      <w:proofErr w:type="gramStart"/>
      <w:r>
        <w:rPr>
          <w:sz w:val="28"/>
          <w:szCs w:val="28"/>
        </w:rPr>
        <w:t>Начальник Отдела</w:t>
      </w:r>
      <w:r w:rsidR="00EC5FA3" w:rsidRPr="00EC5FA3">
        <w:rPr>
          <w:sz w:val="28"/>
          <w:szCs w:val="28"/>
        </w:rPr>
        <w:t xml:space="preserve"> рассматривает проект решения о предоставл</w:t>
      </w:r>
      <w:r>
        <w:rPr>
          <w:sz w:val="28"/>
          <w:szCs w:val="28"/>
        </w:rPr>
        <w:t>ении (отказе в предоставлении) М</w:t>
      </w:r>
      <w:r w:rsidR="00EC5FA3" w:rsidRPr="00EC5FA3">
        <w:rPr>
          <w:sz w:val="28"/>
          <w:szCs w:val="28"/>
        </w:rPr>
        <w:t xml:space="preserve">униципальной услуги и в случае соответствия указанного проекта требованиям, установленным настоящим </w:t>
      </w:r>
      <w:r>
        <w:rPr>
          <w:sz w:val="28"/>
          <w:szCs w:val="28"/>
        </w:rPr>
        <w:t xml:space="preserve">Административным </w:t>
      </w:r>
      <w:r w:rsidR="00EC5FA3" w:rsidRPr="00EC5FA3">
        <w:rPr>
          <w:sz w:val="28"/>
          <w:szCs w:val="28"/>
        </w:rPr>
        <w:t>регламентом, а также иным действующим нормативным правовым актам, опред</w:t>
      </w:r>
      <w:r>
        <w:rPr>
          <w:sz w:val="28"/>
          <w:szCs w:val="28"/>
        </w:rPr>
        <w:t>еляющим порядок предоставления М</w:t>
      </w:r>
      <w:r w:rsidR="00EC5FA3" w:rsidRPr="00EC5FA3">
        <w:rPr>
          <w:sz w:val="28"/>
          <w:szCs w:val="28"/>
        </w:rPr>
        <w:t>униципальной услуги, подписывает данный проек</w:t>
      </w:r>
      <w:r>
        <w:rPr>
          <w:sz w:val="28"/>
          <w:szCs w:val="28"/>
        </w:rPr>
        <w:t>т и возвращает его специалисту Отдела</w:t>
      </w:r>
      <w:r w:rsidR="00EC5FA3" w:rsidRPr="00EC5FA3">
        <w:rPr>
          <w:sz w:val="28"/>
          <w:szCs w:val="28"/>
        </w:rPr>
        <w:t>, для дальнейшего оформления.</w:t>
      </w:r>
      <w:proofErr w:type="gramEnd"/>
    </w:p>
    <w:p w:rsidR="00EC5FA3" w:rsidRPr="00EC5FA3" w:rsidRDefault="005541CA" w:rsidP="005541CA">
      <w:pPr>
        <w:pStyle w:val="ConsPlusNormal"/>
        <w:ind w:firstLine="540"/>
        <w:jc w:val="both"/>
        <w:rPr>
          <w:sz w:val="28"/>
          <w:szCs w:val="28"/>
        </w:rPr>
      </w:pPr>
      <w:r>
        <w:rPr>
          <w:sz w:val="28"/>
          <w:szCs w:val="28"/>
        </w:rPr>
        <w:t>3.5.7</w:t>
      </w:r>
      <w:r w:rsidR="00EC5FA3" w:rsidRPr="00EC5FA3">
        <w:rPr>
          <w:sz w:val="28"/>
          <w:szCs w:val="28"/>
        </w:rPr>
        <w:t>. Специал</w:t>
      </w:r>
      <w:r>
        <w:rPr>
          <w:sz w:val="28"/>
          <w:szCs w:val="28"/>
        </w:rPr>
        <w:t xml:space="preserve">ист Отдела </w:t>
      </w:r>
      <w:r w:rsidR="00EC5FA3" w:rsidRPr="00EC5FA3">
        <w:rPr>
          <w:sz w:val="28"/>
          <w:szCs w:val="28"/>
        </w:rPr>
        <w:t>оформляет решение о предоставл</w:t>
      </w:r>
      <w:r>
        <w:rPr>
          <w:sz w:val="28"/>
          <w:szCs w:val="28"/>
        </w:rPr>
        <w:t xml:space="preserve">ении (отказе в </w:t>
      </w:r>
      <w:r>
        <w:rPr>
          <w:sz w:val="28"/>
          <w:szCs w:val="28"/>
        </w:rPr>
        <w:lastRenderedPageBreak/>
        <w:t>предоставлении) М</w:t>
      </w:r>
      <w:r w:rsidR="00EC5FA3" w:rsidRPr="00EC5FA3">
        <w:rPr>
          <w:sz w:val="28"/>
          <w:szCs w:val="28"/>
        </w:rPr>
        <w:t>униципальной услуги в соответствии с установленным</w:t>
      </w:r>
      <w:r>
        <w:rPr>
          <w:sz w:val="28"/>
          <w:szCs w:val="28"/>
        </w:rPr>
        <w:t>и требованиями делопроизводства.</w:t>
      </w:r>
    </w:p>
    <w:p w:rsidR="00EC5FA3" w:rsidRPr="00EC5FA3" w:rsidRDefault="005541CA" w:rsidP="00EC5FA3">
      <w:pPr>
        <w:pStyle w:val="ConsPlusNormal"/>
        <w:ind w:firstLine="540"/>
        <w:jc w:val="both"/>
        <w:rPr>
          <w:sz w:val="28"/>
          <w:szCs w:val="28"/>
        </w:rPr>
      </w:pPr>
      <w:r>
        <w:rPr>
          <w:sz w:val="28"/>
          <w:szCs w:val="28"/>
        </w:rPr>
        <w:t>3.5.8</w:t>
      </w:r>
      <w:r w:rsidR="00EC5FA3" w:rsidRPr="00EC5FA3">
        <w:rPr>
          <w:sz w:val="28"/>
          <w:szCs w:val="28"/>
        </w:rPr>
        <w:t>. Критерием принятия решения при выполнении административной процедуры является наличие или отсутствие</w:t>
      </w:r>
      <w:r>
        <w:rPr>
          <w:sz w:val="28"/>
          <w:szCs w:val="28"/>
        </w:rPr>
        <w:t>,определенных</w:t>
      </w:r>
      <w:r w:rsidR="00C3419D">
        <w:rPr>
          <w:sz w:val="28"/>
          <w:szCs w:val="28"/>
        </w:rPr>
        <w:t xml:space="preserve"> пунктом 2.27</w:t>
      </w:r>
      <w:r w:rsidRPr="005541CA">
        <w:rPr>
          <w:sz w:val="28"/>
          <w:szCs w:val="28"/>
        </w:rPr>
        <w:t xml:space="preserve"> настоящего Административного регламента</w:t>
      </w:r>
      <w:r>
        <w:rPr>
          <w:sz w:val="28"/>
          <w:szCs w:val="28"/>
        </w:rPr>
        <w:t>,</w:t>
      </w:r>
      <w:r w:rsidR="00EC5FA3" w:rsidRPr="00EC5FA3">
        <w:rPr>
          <w:sz w:val="28"/>
          <w:szCs w:val="28"/>
        </w:rPr>
        <w:t>основан</w:t>
      </w:r>
      <w:r>
        <w:rPr>
          <w:sz w:val="28"/>
          <w:szCs w:val="28"/>
        </w:rPr>
        <w:t>ий для отказа в предоставлении М</w:t>
      </w:r>
      <w:r w:rsidR="00EC5FA3" w:rsidRPr="00EC5FA3">
        <w:rPr>
          <w:sz w:val="28"/>
          <w:szCs w:val="28"/>
        </w:rPr>
        <w:t>униципальной услуги.</w:t>
      </w:r>
    </w:p>
    <w:p w:rsidR="00EC5FA3" w:rsidRPr="00EC5FA3" w:rsidRDefault="002957D2" w:rsidP="00EC5FA3">
      <w:pPr>
        <w:pStyle w:val="ConsPlusNormal"/>
        <w:ind w:firstLine="540"/>
        <w:jc w:val="both"/>
        <w:rPr>
          <w:sz w:val="28"/>
          <w:szCs w:val="28"/>
        </w:rPr>
      </w:pPr>
      <w:r>
        <w:rPr>
          <w:sz w:val="28"/>
          <w:szCs w:val="28"/>
        </w:rPr>
        <w:t xml:space="preserve">3.5.9. </w:t>
      </w:r>
      <w:r w:rsidR="00EC5FA3" w:rsidRPr="00EC5FA3">
        <w:rPr>
          <w:sz w:val="28"/>
          <w:szCs w:val="28"/>
        </w:rPr>
        <w:t xml:space="preserve">Результатом административной процедуры является подписание </w:t>
      </w:r>
      <w:r w:rsidR="005541CA">
        <w:rPr>
          <w:sz w:val="28"/>
          <w:szCs w:val="28"/>
        </w:rPr>
        <w:t>начальником Отдела</w:t>
      </w:r>
      <w:r w:rsidR="00EC5FA3" w:rsidRPr="00EC5FA3">
        <w:rPr>
          <w:sz w:val="28"/>
          <w:szCs w:val="28"/>
        </w:rPr>
        <w:t xml:space="preserve"> решения о предоставлении муниципальной услуги или об отказе в предоставлении муниципальной услуги:</w:t>
      </w:r>
    </w:p>
    <w:p w:rsidR="00EC5FA3" w:rsidRPr="00EC5FA3" w:rsidRDefault="00EC5FA3" w:rsidP="00EC5FA3">
      <w:pPr>
        <w:pStyle w:val="ConsPlusNormal"/>
        <w:ind w:firstLine="540"/>
        <w:jc w:val="both"/>
        <w:rPr>
          <w:sz w:val="28"/>
          <w:szCs w:val="28"/>
        </w:rPr>
      </w:pPr>
      <w:r w:rsidRPr="00EC5FA3">
        <w:rPr>
          <w:sz w:val="28"/>
          <w:szCs w:val="28"/>
        </w:rPr>
        <w:t>1) в случае при</w:t>
      </w:r>
      <w:r w:rsidR="001F40F0">
        <w:rPr>
          <w:sz w:val="28"/>
          <w:szCs w:val="28"/>
        </w:rPr>
        <w:t>нятия решения о предоставлении М</w:t>
      </w:r>
      <w:r w:rsidRPr="00EC5FA3">
        <w:rPr>
          <w:sz w:val="28"/>
          <w:szCs w:val="28"/>
        </w:rPr>
        <w:t>униципальной услуги:</w:t>
      </w:r>
    </w:p>
    <w:p w:rsidR="00EC5FA3" w:rsidRPr="00EC5FA3" w:rsidRDefault="00EC5FA3" w:rsidP="00EC5FA3">
      <w:pPr>
        <w:pStyle w:val="ConsPlusNormal"/>
        <w:ind w:firstLine="540"/>
        <w:jc w:val="both"/>
        <w:rPr>
          <w:sz w:val="28"/>
          <w:szCs w:val="28"/>
        </w:rPr>
      </w:pPr>
      <w:r w:rsidRPr="00EC5FA3">
        <w:rPr>
          <w:sz w:val="28"/>
          <w:szCs w:val="28"/>
        </w:rPr>
        <w:t xml:space="preserve">разрешение </w:t>
      </w:r>
      <w:r w:rsidR="001F40F0">
        <w:rPr>
          <w:sz w:val="28"/>
          <w:szCs w:val="28"/>
        </w:rPr>
        <w:t xml:space="preserve">(ордер) </w:t>
      </w:r>
      <w:r w:rsidRPr="00EC5FA3">
        <w:rPr>
          <w:sz w:val="28"/>
          <w:szCs w:val="28"/>
        </w:rPr>
        <w:t>на осуществление земляных работ;</w:t>
      </w:r>
    </w:p>
    <w:p w:rsidR="00EC5FA3" w:rsidRPr="00EC5FA3" w:rsidRDefault="00EC5FA3" w:rsidP="00EC5FA3">
      <w:pPr>
        <w:pStyle w:val="ConsPlusNormal"/>
        <w:ind w:firstLine="540"/>
        <w:jc w:val="both"/>
        <w:rPr>
          <w:sz w:val="28"/>
          <w:szCs w:val="28"/>
        </w:rPr>
      </w:pPr>
      <w:r w:rsidRPr="00EC5FA3">
        <w:rPr>
          <w:sz w:val="28"/>
          <w:szCs w:val="28"/>
        </w:rPr>
        <w:t xml:space="preserve">разрешения </w:t>
      </w:r>
      <w:r w:rsidR="001F40F0">
        <w:rPr>
          <w:sz w:val="28"/>
          <w:szCs w:val="28"/>
        </w:rPr>
        <w:t xml:space="preserve">(ордер) </w:t>
      </w:r>
      <w:r w:rsidRPr="00EC5FA3">
        <w:rPr>
          <w:sz w:val="28"/>
          <w:szCs w:val="28"/>
        </w:rPr>
        <w:t>на осуществление земляных работ с отметкой о его продлении;</w:t>
      </w:r>
    </w:p>
    <w:p w:rsidR="00EC5FA3" w:rsidRPr="00EC5FA3" w:rsidRDefault="001F40F0" w:rsidP="00EC5FA3">
      <w:pPr>
        <w:pStyle w:val="ConsPlusNormal"/>
        <w:ind w:firstLine="540"/>
        <w:jc w:val="both"/>
        <w:rPr>
          <w:sz w:val="28"/>
          <w:szCs w:val="28"/>
        </w:rPr>
      </w:pPr>
      <w:r>
        <w:rPr>
          <w:sz w:val="28"/>
          <w:szCs w:val="28"/>
        </w:rPr>
        <w:t>письменное у</w:t>
      </w:r>
      <w:r w:rsidRPr="001F40F0">
        <w:rPr>
          <w:sz w:val="28"/>
          <w:szCs w:val="28"/>
        </w:rPr>
        <w:t>ведомление о закрытии разрешения (ордера) на право производства земляных работ</w:t>
      </w:r>
      <w:r w:rsidR="00EC5FA3" w:rsidRPr="00EC5FA3">
        <w:rPr>
          <w:sz w:val="28"/>
          <w:szCs w:val="28"/>
        </w:rPr>
        <w:t>.</w:t>
      </w:r>
    </w:p>
    <w:p w:rsidR="00EC5FA3" w:rsidRPr="00EC5FA3" w:rsidRDefault="00EC5FA3" w:rsidP="00EC5FA3">
      <w:pPr>
        <w:pStyle w:val="ConsPlusNormal"/>
        <w:ind w:firstLine="540"/>
        <w:jc w:val="both"/>
        <w:rPr>
          <w:sz w:val="28"/>
          <w:szCs w:val="28"/>
        </w:rPr>
      </w:pPr>
      <w:r w:rsidRPr="00EC5FA3">
        <w:rPr>
          <w:sz w:val="28"/>
          <w:szCs w:val="28"/>
        </w:rPr>
        <w:t xml:space="preserve">2) в </w:t>
      </w:r>
      <w:r w:rsidR="001F40F0">
        <w:rPr>
          <w:sz w:val="28"/>
          <w:szCs w:val="28"/>
        </w:rPr>
        <w:t>случае отказа в предоставлении М</w:t>
      </w:r>
      <w:r w:rsidRPr="00EC5FA3">
        <w:rPr>
          <w:sz w:val="28"/>
          <w:szCs w:val="28"/>
        </w:rPr>
        <w:t>униципальной услуги:</w:t>
      </w:r>
    </w:p>
    <w:p w:rsidR="00EC5FA3" w:rsidRPr="00EC5FA3" w:rsidRDefault="00EC5FA3" w:rsidP="00EC5FA3">
      <w:pPr>
        <w:pStyle w:val="ConsPlusNormal"/>
        <w:ind w:firstLine="540"/>
        <w:jc w:val="both"/>
        <w:rPr>
          <w:sz w:val="28"/>
          <w:szCs w:val="28"/>
        </w:rPr>
      </w:pPr>
      <w:r w:rsidRPr="00EC5FA3">
        <w:rPr>
          <w:sz w:val="28"/>
          <w:szCs w:val="28"/>
        </w:rPr>
        <w:t>письменное уведомление об отказе в выдаче разрешения на осуществление земляных работ;</w:t>
      </w:r>
    </w:p>
    <w:p w:rsidR="00EC5FA3" w:rsidRPr="00EC5FA3" w:rsidRDefault="00EC5FA3" w:rsidP="00EC5FA3">
      <w:pPr>
        <w:pStyle w:val="ConsPlusNormal"/>
        <w:ind w:firstLine="540"/>
        <w:jc w:val="both"/>
        <w:rPr>
          <w:sz w:val="28"/>
          <w:szCs w:val="28"/>
        </w:rPr>
      </w:pPr>
      <w:r w:rsidRPr="00EC5FA3">
        <w:rPr>
          <w:sz w:val="28"/>
          <w:szCs w:val="28"/>
        </w:rPr>
        <w:t>письменное уведомление об отказе в продлении срока действия разрешения на осуществление земляных работ;</w:t>
      </w:r>
    </w:p>
    <w:p w:rsidR="00EC5FA3" w:rsidRPr="00EC5FA3" w:rsidRDefault="00EC5FA3" w:rsidP="00EC5FA3">
      <w:pPr>
        <w:pStyle w:val="ConsPlusNormal"/>
        <w:ind w:firstLine="540"/>
        <w:jc w:val="both"/>
        <w:rPr>
          <w:sz w:val="28"/>
          <w:szCs w:val="28"/>
        </w:rPr>
      </w:pPr>
      <w:r w:rsidRPr="00EC5FA3">
        <w:rPr>
          <w:sz w:val="28"/>
          <w:szCs w:val="28"/>
        </w:rPr>
        <w:t>письменное уведомление об отказе в закрытии разрешения на осуществление земляных работ.</w:t>
      </w:r>
    </w:p>
    <w:p w:rsidR="00EC5FA3" w:rsidRPr="00EC5FA3" w:rsidRDefault="00EC5FA3" w:rsidP="00EC5FA3">
      <w:pPr>
        <w:pStyle w:val="ConsPlusNormal"/>
        <w:ind w:firstLine="540"/>
        <w:jc w:val="both"/>
        <w:rPr>
          <w:sz w:val="28"/>
          <w:szCs w:val="28"/>
        </w:rPr>
      </w:pPr>
      <w:r w:rsidRPr="00EC5FA3">
        <w:rPr>
          <w:sz w:val="28"/>
          <w:szCs w:val="28"/>
        </w:rPr>
        <w:t>Способом фиксации результата административной процедуры является присвоение регистрационного н</w:t>
      </w:r>
      <w:r w:rsidR="001F40F0">
        <w:rPr>
          <w:sz w:val="28"/>
          <w:szCs w:val="28"/>
        </w:rPr>
        <w:t>омера решению о предоставлении М</w:t>
      </w:r>
      <w:r w:rsidRPr="00EC5FA3">
        <w:rPr>
          <w:sz w:val="28"/>
          <w:szCs w:val="28"/>
        </w:rPr>
        <w:t xml:space="preserve">униципальной услуги </w:t>
      </w:r>
      <w:r w:rsidR="001F40F0">
        <w:rPr>
          <w:sz w:val="28"/>
          <w:szCs w:val="28"/>
        </w:rPr>
        <w:t>или об отказе в предоставлении М</w:t>
      </w:r>
      <w:r w:rsidRPr="00EC5FA3">
        <w:rPr>
          <w:sz w:val="28"/>
          <w:szCs w:val="28"/>
        </w:rPr>
        <w:t>униципальной услуги.</w:t>
      </w:r>
    </w:p>
    <w:p w:rsidR="00EC5FA3" w:rsidRPr="00EC5FA3" w:rsidRDefault="002957D2" w:rsidP="00EC5FA3">
      <w:pPr>
        <w:pStyle w:val="ConsPlusNormal"/>
        <w:ind w:firstLine="540"/>
        <w:jc w:val="both"/>
        <w:rPr>
          <w:sz w:val="28"/>
          <w:szCs w:val="28"/>
        </w:rPr>
      </w:pPr>
      <w:r>
        <w:rPr>
          <w:sz w:val="28"/>
          <w:szCs w:val="28"/>
        </w:rPr>
        <w:t>3.5.10</w:t>
      </w:r>
      <w:r w:rsidR="00EC5FA3" w:rsidRPr="00EC5FA3">
        <w:rPr>
          <w:sz w:val="28"/>
          <w:szCs w:val="28"/>
        </w:rPr>
        <w:t xml:space="preserve">. Продолжительность административной процедуры в части выдачи разрешения на осуществление земляных работ и закрытия разрешения на осуществление земляных работ </w:t>
      </w:r>
      <w:r w:rsidR="00FE0296">
        <w:rPr>
          <w:sz w:val="28"/>
          <w:szCs w:val="28"/>
        </w:rPr>
        <w:t>–</w:t>
      </w:r>
      <w:r w:rsidR="00EC5FA3" w:rsidRPr="00EC5FA3">
        <w:rPr>
          <w:sz w:val="28"/>
          <w:szCs w:val="28"/>
        </w:rPr>
        <w:t xml:space="preserve"> не более 6 рабочих дней с момента получения специалистом, ответственным за рассмотрение обращения заявителя заявления, документов и результатов межведомственных запросов.</w:t>
      </w:r>
    </w:p>
    <w:p w:rsidR="00EC5FA3" w:rsidRDefault="00EC5FA3" w:rsidP="00EC5FA3">
      <w:pPr>
        <w:pStyle w:val="ConsPlusNormal"/>
        <w:ind w:firstLine="540"/>
        <w:jc w:val="both"/>
        <w:rPr>
          <w:sz w:val="28"/>
          <w:szCs w:val="28"/>
        </w:rPr>
      </w:pPr>
      <w:r w:rsidRPr="00EC5FA3">
        <w:rPr>
          <w:sz w:val="28"/>
          <w:szCs w:val="28"/>
        </w:rPr>
        <w:t xml:space="preserve">Продолжительность административной процедуры в части продления срока действия разрешения на осуществление земляных работ </w:t>
      </w:r>
      <w:r w:rsidR="00FE0296">
        <w:rPr>
          <w:sz w:val="28"/>
          <w:szCs w:val="28"/>
        </w:rPr>
        <w:t>–</w:t>
      </w:r>
      <w:r w:rsidRPr="00EC5FA3">
        <w:rPr>
          <w:sz w:val="28"/>
          <w:szCs w:val="28"/>
        </w:rPr>
        <w:t xml:space="preserve"> не более 2 рабочих дней с момента регистрации запроса заявителя.</w:t>
      </w:r>
    </w:p>
    <w:p w:rsidR="00571338" w:rsidRPr="00571338" w:rsidRDefault="00137409" w:rsidP="00571338">
      <w:pPr>
        <w:pStyle w:val="ConsPlusNormal"/>
        <w:ind w:firstLine="540"/>
        <w:jc w:val="both"/>
        <w:rPr>
          <w:sz w:val="28"/>
          <w:szCs w:val="28"/>
        </w:rPr>
      </w:pPr>
      <w:r w:rsidRPr="00571338">
        <w:rPr>
          <w:sz w:val="28"/>
          <w:szCs w:val="28"/>
        </w:rPr>
        <w:t>3.6</w:t>
      </w:r>
      <w:r w:rsidR="002F751E" w:rsidRPr="00571338">
        <w:rPr>
          <w:sz w:val="28"/>
          <w:szCs w:val="28"/>
        </w:rPr>
        <w:t xml:space="preserve">. </w:t>
      </w:r>
      <w:r>
        <w:rPr>
          <w:sz w:val="28"/>
          <w:szCs w:val="28"/>
        </w:rPr>
        <w:t>В</w:t>
      </w:r>
      <w:r w:rsidRPr="00137409">
        <w:rPr>
          <w:sz w:val="28"/>
          <w:szCs w:val="28"/>
        </w:rPr>
        <w:t>ыдача (направление) документов по результатам предоставления (отказа в предоставлении) Муниципальной услуги</w:t>
      </w:r>
      <w:r w:rsidR="002F751E" w:rsidRPr="00212409">
        <w:rPr>
          <w:sz w:val="28"/>
          <w:szCs w:val="28"/>
        </w:rPr>
        <w:t>.</w:t>
      </w:r>
    </w:p>
    <w:p w:rsidR="00BC3834" w:rsidRDefault="00571338" w:rsidP="00571338">
      <w:pPr>
        <w:pStyle w:val="ConsPlusNormal"/>
        <w:ind w:firstLine="540"/>
        <w:jc w:val="both"/>
        <w:rPr>
          <w:sz w:val="28"/>
          <w:szCs w:val="28"/>
        </w:rPr>
      </w:pPr>
      <w:r>
        <w:rPr>
          <w:sz w:val="28"/>
          <w:szCs w:val="28"/>
        </w:rPr>
        <w:t>3.6</w:t>
      </w:r>
      <w:r w:rsidRPr="00571338">
        <w:rPr>
          <w:sz w:val="28"/>
          <w:szCs w:val="28"/>
        </w:rPr>
        <w:t>.</w:t>
      </w:r>
      <w:r>
        <w:rPr>
          <w:sz w:val="28"/>
          <w:szCs w:val="28"/>
        </w:rPr>
        <w:t>1.</w:t>
      </w:r>
      <w:r w:rsidRPr="00571338">
        <w:rPr>
          <w:sz w:val="28"/>
          <w:szCs w:val="28"/>
        </w:rPr>
        <w:t xml:space="preserve"> Основанием для начала исполнения административной процедуры выдачи (направления) результата предоставлен</w:t>
      </w:r>
      <w:r w:rsidR="00BC3834">
        <w:rPr>
          <w:sz w:val="28"/>
          <w:szCs w:val="28"/>
        </w:rPr>
        <w:t>ия (отказа в предоставлении) М</w:t>
      </w:r>
      <w:r w:rsidRPr="00571338">
        <w:rPr>
          <w:sz w:val="28"/>
          <w:szCs w:val="28"/>
        </w:rPr>
        <w:t xml:space="preserve">униципальной услуги является подписание </w:t>
      </w:r>
      <w:r>
        <w:rPr>
          <w:sz w:val="28"/>
          <w:szCs w:val="28"/>
        </w:rPr>
        <w:t>начальником Отдела</w:t>
      </w:r>
      <w:r w:rsidRPr="00571338">
        <w:rPr>
          <w:sz w:val="28"/>
          <w:szCs w:val="28"/>
        </w:rPr>
        <w:t xml:space="preserve"> решения о предоставлении </w:t>
      </w:r>
      <w:r>
        <w:rPr>
          <w:sz w:val="28"/>
          <w:szCs w:val="28"/>
        </w:rPr>
        <w:t>или об отказе в предоставлении М</w:t>
      </w:r>
      <w:r w:rsidRPr="00571338">
        <w:rPr>
          <w:sz w:val="28"/>
          <w:szCs w:val="28"/>
        </w:rPr>
        <w:t>униципальной услуг</w:t>
      </w:r>
      <w:r w:rsidR="00BC3834">
        <w:rPr>
          <w:sz w:val="28"/>
          <w:szCs w:val="28"/>
        </w:rPr>
        <w:t>и и поступление его специалисту Отдела.</w:t>
      </w:r>
    </w:p>
    <w:p w:rsidR="00571338" w:rsidRPr="00571338" w:rsidRDefault="00BC3834" w:rsidP="00571338">
      <w:pPr>
        <w:pStyle w:val="ConsPlusNormal"/>
        <w:ind w:firstLine="540"/>
        <w:jc w:val="both"/>
        <w:rPr>
          <w:sz w:val="28"/>
          <w:szCs w:val="28"/>
        </w:rPr>
      </w:pPr>
      <w:r>
        <w:rPr>
          <w:sz w:val="28"/>
          <w:szCs w:val="28"/>
        </w:rPr>
        <w:t>3.6.2</w:t>
      </w:r>
      <w:r w:rsidR="00571338" w:rsidRPr="00571338">
        <w:rPr>
          <w:sz w:val="28"/>
          <w:szCs w:val="28"/>
        </w:rPr>
        <w:t xml:space="preserve">. Решение о предоставлении </w:t>
      </w:r>
      <w:r>
        <w:rPr>
          <w:sz w:val="28"/>
          <w:szCs w:val="28"/>
        </w:rPr>
        <w:t>или об отказе в предоставлении М</w:t>
      </w:r>
      <w:r w:rsidR="00571338" w:rsidRPr="00571338">
        <w:rPr>
          <w:sz w:val="28"/>
          <w:szCs w:val="28"/>
        </w:rPr>
        <w:t>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571338" w:rsidRPr="00571338" w:rsidRDefault="00FC1982" w:rsidP="00571338">
      <w:pPr>
        <w:pStyle w:val="ConsPlusNormal"/>
        <w:ind w:firstLine="540"/>
        <w:jc w:val="both"/>
        <w:rPr>
          <w:sz w:val="28"/>
          <w:szCs w:val="28"/>
        </w:rPr>
      </w:pPr>
      <w:r>
        <w:rPr>
          <w:sz w:val="28"/>
          <w:szCs w:val="28"/>
        </w:rPr>
        <w:t>3.6.3</w:t>
      </w:r>
      <w:r w:rsidR="00571338" w:rsidRPr="00571338">
        <w:rPr>
          <w:sz w:val="28"/>
          <w:szCs w:val="28"/>
        </w:rPr>
        <w:t xml:space="preserve">. Решение о предоставлении </w:t>
      </w:r>
      <w:r>
        <w:rPr>
          <w:sz w:val="28"/>
          <w:szCs w:val="28"/>
        </w:rPr>
        <w:t xml:space="preserve">или об отказе в предоставлении </w:t>
      </w:r>
      <w:r>
        <w:rPr>
          <w:sz w:val="28"/>
          <w:szCs w:val="28"/>
        </w:rPr>
        <w:lastRenderedPageBreak/>
        <w:t>М</w:t>
      </w:r>
      <w:r w:rsidR="00571338" w:rsidRPr="00571338">
        <w:rPr>
          <w:sz w:val="28"/>
          <w:szCs w:val="28"/>
        </w:rPr>
        <w:t>униципальной услуги с присвоенным регистрационным номером специалист</w:t>
      </w:r>
      <w:r>
        <w:rPr>
          <w:sz w:val="28"/>
          <w:szCs w:val="28"/>
        </w:rPr>
        <w:t>Отдела</w:t>
      </w:r>
      <w:r w:rsidR="00571338" w:rsidRPr="00571338">
        <w:rPr>
          <w:sz w:val="28"/>
          <w:szCs w:val="28"/>
        </w:rPr>
        <w:t>, ответственный за вы</w:t>
      </w:r>
      <w:r>
        <w:rPr>
          <w:sz w:val="28"/>
          <w:szCs w:val="28"/>
        </w:rPr>
        <w:t>дачу результата предоставления Муниципальной услуги, передает За</w:t>
      </w:r>
      <w:r w:rsidR="00571338" w:rsidRPr="00571338">
        <w:rPr>
          <w:sz w:val="28"/>
          <w:szCs w:val="28"/>
        </w:rPr>
        <w:t xml:space="preserve">явителю </w:t>
      </w:r>
      <w:proofErr w:type="gramStart"/>
      <w:r>
        <w:rPr>
          <w:sz w:val="28"/>
          <w:szCs w:val="28"/>
        </w:rPr>
        <w:t>способом</w:t>
      </w:r>
      <w:proofErr w:type="gramEnd"/>
      <w:r>
        <w:rPr>
          <w:sz w:val="28"/>
          <w:szCs w:val="28"/>
        </w:rPr>
        <w:t xml:space="preserve"> указанным в заявлении на предоставление Муниципальной услуги:</w:t>
      </w:r>
    </w:p>
    <w:p w:rsidR="00571338" w:rsidRPr="00571338" w:rsidRDefault="00FC1982" w:rsidP="00571338">
      <w:pPr>
        <w:pStyle w:val="ConsPlusNormal"/>
        <w:ind w:firstLine="540"/>
        <w:jc w:val="both"/>
        <w:rPr>
          <w:sz w:val="28"/>
          <w:szCs w:val="28"/>
        </w:rPr>
      </w:pPr>
      <w:r>
        <w:rPr>
          <w:sz w:val="28"/>
          <w:szCs w:val="28"/>
        </w:rPr>
        <w:t>1) вручает лично З</w:t>
      </w:r>
      <w:r w:rsidR="00571338" w:rsidRPr="00571338">
        <w:rPr>
          <w:sz w:val="28"/>
          <w:szCs w:val="28"/>
        </w:rPr>
        <w:t>аявителю под подпись;</w:t>
      </w:r>
    </w:p>
    <w:p w:rsidR="00571338" w:rsidRPr="00571338" w:rsidRDefault="00571338" w:rsidP="00571338">
      <w:pPr>
        <w:pStyle w:val="ConsPlusNormal"/>
        <w:ind w:firstLine="540"/>
        <w:jc w:val="both"/>
        <w:rPr>
          <w:sz w:val="28"/>
          <w:szCs w:val="28"/>
        </w:rPr>
      </w:pPr>
      <w:r w:rsidRPr="00571338">
        <w:rPr>
          <w:sz w:val="28"/>
          <w:szCs w:val="28"/>
        </w:rPr>
        <w:t>2) почтовым отпр</w:t>
      </w:r>
      <w:r w:rsidR="00FC1982">
        <w:rPr>
          <w:sz w:val="28"/>
          <w:szCs w:val="28"/>
        </w:rPr>
        <w:t>авлением по адресу, указанному З</w:t>
      </w:r>
      <w:r w:rsidRPr="00571338">
        <w:rPr>
          <w:sz w:val="28"/>
          <w:szCs w:val="28"/>
        </w:rPr>
        <w:t>аявителем;</w:t>
      </w:r>
    </w:p>
    <w:p w:rsidR="00571338" w:rsidRPr="00571338" w:rsidRDefault="00571338" w:rsidP="00571338">
      <w:pPr>
        <w:pStyle w:val="ConsPlusNormal"/>
        <w:ind w:firstLine="540"/>
        <w:jc w:val="both"/>
        <w:rPr>
          <w:sz w:val="28"/>
          <w:szCs w:val="28"/>
        </w:rPr>
      </w:pPr>
      <w:r w:rsidRPr="00571338">
        <w:rPr>
          <w:sz w:val="28"/>
          <w:szCs w:val="28"/>
        </w:rPr>
        <w:t xml:space="preserve">3) на бумажном носителе, </w:t>
      </w:r>
      <w:proofErr w:type="gramStart"/>
      <w:r w:rsidRPr="00571338">
        <w:rPr>
          <w:sz w:val="28"/>
          <w:szCs w:val="28"/>
        </w:rPr>
        <w:t>подтверждающий</w:t>
      </w:r>
      <w:proofErr w:type="gramEnd"/>
      <w:r w:rsidRPr="00571338">
        <w:rPr>
          <w:sz w:val="28"/>
          <w:szCs w:val="28"/>
        </w:rPr>
        <w:t xml:space="preserve"> содержание электронного документа, направленного </w:t>
      </w:r>
      <w:r w:rsidR="00FC1982">
        <w:rPr>
          <w:sz w:val="28"/>
          <w:szCs w:val="28"/>
        </w:rPr>
        <w:t>Отделом</w:t>
      </w:r>
      <w:r w:rsidRPr="00571338">
        <w:rPr>
          <w:sz w:val="28"/>
          <w:szCs w:val="28"/>
        </w:rPr>
        <w:t xml:space="preserve">, в </w:t>
      </w:r>
      <w:r w:rsidR="00FC1982">
        <w:rPr>
          <w:sz w:val="28"/>
          <w:szCs w:val="28"/>
        </w:rPr>
        <w:t>МБУ «</w:t>
      </w:r>
      <w:r w:rsidRPr="00571338">
        <w:rPr>
          <w:sz w:val="28"/>
          <w:szCs w:val="28"/>
        </w:rPr>
        <w:t>МФЦ</w:t>
      </w:r>
      <w:r w:rsidR="00FC1982">
        <w:rPr>
          <w:sz w:val="28"/>
          <w:szCs w:val="28"/>
        </w:rPr>
        <w:t>»</w:t>
      </w:r>
      <w:r w:rsidRPr="00571338">
        <w:rPr>
          <w:sz w:val="28"/>
          <w:szCs w:val="28"/>
        </w:rPr>
        <w:t>;</w:t>
      </w:r>
    </w:p>
    <w:p w:rsidR="00571338" w:rsidRPr="00571338" w:rsidRDefault="00571338" w:rsidP="00571338">
      <w:pPr>
        <w:pStyle w:val="ConsPlusNormal"/>
        <w:ind w:firstLine="540"/>
        <w:jc w:val="both"/>
        <w:rPr>
          <w:sz w:val="28"/>
          <w:szCs w:val="28"/>
        </w:rPr>
      </w:pPr>
      <w:r w:rsidRPr="00571338">
        <w:rPr>
          <w:sz w:val="28"/>
          <w:szCs w:val="28"/>
        </w:rPr>
        <w:t xml:space="preserve">4) электронным документом, подписанным </w:t>
      </w:r>
      <w:r w:rsidR="00FC1982">
        <w:rPr>
          <w:sz w:val="28"/>
          <w:szCs w:val="28"/>
        </w:rPr>
        <w:t>начальником Отдела</w:t>
      </w:r>
      <w:r w:rsidRPr="00571338">
        <w:rPr>
          <w:sz w:val="28"/>
          <w:szCs w:val="28"/>
        </w:rPr>
        <w:t xml:space="preserve"> с использованием усиленной квалифицированной электронной подписи, направленным по адресу электронной почты либо с момента реализации технической возможности в личный кабинет на Едином портале, если иной порядок</w:t>
      </w:r>
      <w:r w:rsidR="00FC1982">
        <w:rPr>
          <w:sz w:val="28"/>
          <w:szCs w:val="28"/>
        </w:rPr>
        <w:t xml:space="preserve"> выдачи документа не определен З</w:t>
      </w:r>
      <w:r w:rsidRPr="00571338">
        <w:rPr>
          <w:sz w:val="28"/>
          <w:szCs w:val="28"/>
        </w:rPr>
        <w:t>аявителем п</w:t>
      </w:r>
      <w:r w:rsidR="00FC1982">
        <w:rPr>
          <w:sz w:val="28"/>
          <w:szCs w:val="28"/>
        </w:rPr>
        <w:t>ри подаче Заявления</w:t>
      </w:r>
      <w:r w:rsidRPr="00571338">
        <w:rPr>
          <w:sz w:val="28"/>
          <w:szCs w:val="28"/>
        </w:rPr>
        <w:t>.</w:t>
      </w:r>
    </w:p>
    <w:p w:rsidR="00571338" w:rsidRPr="00571338" w:rsidRDefault="00571338" w:rsidP="00571338">
      <w:pPr>
        <w:pStyle w:val="ConsPlusNormal"/>
        <w:ind w:firstLine="540"/>
        <w:jc w:val="both"/>
        <w:rPr>
          <w:sz w:val="28"/>
          <w:szCs w:val="28"/>
        </w:rPr>
      </w:pPr>
      <w:r w:rsidRPr="00571338">
        <w:rPr>
          <w:sz w:val="28"/>
          <w:szCs w:val="28"/>
        </w:rPr>
        <w:t xml:space="preserve">Один экземпляр решения и документы, предоставленные заявителем, остаются на </w:t>
      </w:r>
      <w:r w:rsidR="00FC1982">
        <w:rPr>
          <w:sz w:val="28"/>
          <w:szCs w:val="28"/>
        </w:rPr>
        <w:t>хранении в Отделе</w:t>
      </w:r>
      <w:r w:rsidRPr="00571338">
        <w:rPr>
          <w:sz w:val="28"/>
          <w:szCs w:val="28"/>
        </w:rPr>
        <w:t>.</w:t>
      </w:r>
    </w:p>
    <w:p w:rsidR="00571338" w:rsidRPr="00571338" w:rsidRDefault="00571338" w:rsidP="00571338">
      <w:pPr>
        <w:pStyle w:val="ConsPlusNormal"/>
        <w:ind w:firstLine="540"/>
        <w:jc w:val="both"/>
        <w:rPr>
          <w:sz w:val="28"/>
          <w:szCs w:val="28"/>
        </w:rPr>
      </w:pPr>
      <w:r w:rsidRPr="00571338">
        <w:rPr>
          <w:sz w:val="28"/>
          <w:szCs w:val="28"/>
        </w:rPr>
        <w:t>Критерием принятия решения при выполнении административно</w:t>
      </w:r>
      <w:r w:rsidR="00FC1982">
        <w:rPr>
          <w:sz w:val="28"/>
          <w:szCs w:val="28"/>
        </w:rPr>
        <w:t>й процедуры является выбранный З</w:t>
      </w:r>
      <w:r w:rsidRPr="00571338">
        <w:rPr>
          <w:sz w:val="28"/>
          <w:szCs w:val="28"/>
        </w:rPr>
        <w:t xml:space="preserve">аявителем способ получения результата </w:t>
      </w:r>
      <w:r w:rsidR="00FC1982">
        <w:rPr>
          <w:sz w:val="28"/>
          <w:szCs w:val="28"/>
        </w:rPr>
        <w:t>предоставления М</w:t>
      </w:r>
      <w:r w:rsidRPr="00571338">
        <w:rPr>
          <w:sz w:val="28"/>
          <w:szCs w:val="28"/>
        </w:rPr>
        <w:t>униципальной услуги.</w:t>
      </w:r>
    </w:p>
    <w:p w:rsidR="00571338" w:rsidRPr="00571338" w:rsidRDefault="00FC1982" w:rsidP="00571338">
      <w:pPr>
        <w:pStyle w:val="ConsPlusNormal"/>
        <w:ind w:firstLine="540"/>
        <w:jc w:val="both"/>
        <w:rPr>
          <w:sz w:val="28"/>
          <w:szCs w:val="28"/>
        </w:rPr>
      </w:pPr>
      <w:r>
        <w:rPr>
          <w:sz w:val="28"/>
          <w:szCs w:val="28"/>
        </w:rPr>
        <w:t>3.6.4</w:t>
      </w:r>
      <w:r w:rsidR="00571338" w:rsidRPr="00571338">
        <w:rPr>
          <w:sz w:val="28"/>
          <w:szCs w:val="28"/>
        </w:rPr>
        <w:t>. Результатом административной процедуры</w:t>
      </w:r>
      <w:r>
        <w:rPr>
          <w:sz w:val="28"/>
          <w:szCs w:val="28"/>
        </w:rPr>
        <w:t xml:space="preserve"> является выдача (направление) З</w:t>
      </w:r>
      <w:r w:rsidR="00571338" w:rsidRPr="00571338">
        <w:rPr>
          <w:sz w:val="28"/>
          <w:szCs w:val="28"/>
        </w:rPr>
        <w:t xml:space="preserve">аявителю решения о предоставлении </w:t>
      </w:r>
      <w:r>
        <w:rPr>
          <w:sz w:val="28"/>
          <w:szCs w:val="28"/>
        </w:rPr>
        <w:t>или об отказе в предоставлении М</w:t>
      </w:r>
      <w:r w:rsidR="00571338" w:rsidRPr="00571338">
        <w:rPr>
          <w:sz w:val="28"/>
          <w:szCs w:val="28"/>
        </w:rPr>
        <w:t>униципальной услуги.</w:t>
      </w:r>
    </w:p>
    <w:p w:rsidR="00571338" w:rsidRPr="00571338" w:rsidRDefault="00571338" w:rsidP="00571338">
      <w:pPr>
        <w:pStyle w:val="ConsPlusNormal"/>
        <w:ind w:firstLine="540"/>
        <w:jc w:val="both"/>
        <w:rPr>
          <w:sz w:val="28"/>
          <w:szCs w:val="28"/>
        </w:rPr>
      </w:pPr>
      <w:r w:rsidRPr="00571338">
        <w:rPr>
          <w:sz w:val="28"/>
          <w:szCs w:val="28"/>
        </w:rPr>
        <w:t xml:space="preserve">Способом фиксации результата административной процедуры является документированное подтверждение направления (вручения) заявителю решения о предоставлении </w:t>
      </w:r>
      <w:r w:rsidR="00FC1982">
        <w:rPr>
          <w:sz w:val="28"/>
          <w:szCs w:val="28"/>
        </w:rPr>
        <w:t>или об отказе в предоставлении М</w:t>
      </w:r>
      <w:r w:rsidRPr="00571338">
        <w:rPr>
          <w:sz w:val="28"/>
          <w:szCs w:val="28"/>
        </w:rPr>
        <w:t>униципальной услуги.</w:t>
      </w:r>
    </w:p>
    <w:p w:rsidR="00FC1982" w:rsidRDefault="00FC1982" w:rsidP="00571338">
      <w:pPr>
        <w:pStyle w:val="ConsPlusNormal"/>
        <w:ind w:firstLine="540"/>
        <w:jc w:val="both"/>
        <w:rPr>
          <w:sz w:val="28"/>
          <w:szCs w:val="28"/>
        </w:rPr>
      </w:pPr>
      <w:r>
        <w:rPr>
          <w:sz w:val="28"/>
          <w:szCs w:val="28"/>
        </w:rPr>
        <w:t>3.6.5</w:t>
      </w:r>
      <w:r w:rsidR="00571338" w:rsidRPr="00571338">
        <w:rPr>
          <w:sz w:val="28"/>
          <w:szCs w:val="28"/>
        </w:rPr>
        <w:t>. Продолжительность административной процеду</w:t>
      </w:r>
      <w:r>
        <w:rPr>
          <w:sz w:val="28"/>
          <w:szCs w:val="28"/>
        </w:rPr>
        <w:t>ры:</w:t>
      </w:r>
    </w:p>
    <w:p w:rsidR="00FC1982" w:rsidRPr="00FC1982" w:rsidRDefault="00FC1982" w:rsidP="00FC1982">
      <w:pPr>
        <w:pStyle w:val="ConsPlusNormal"/>
        <w:ind w:firstLine="540"/>
        <w:jc w:val="both"/>
        <w:rPr>
          <w:sz w:val="28"/>
          <w:szCs w:val="28"/>
        </w:rPr>
      </w:pPr>
      <w:r>
        <w:rPr>
          <w:sz w:val="28"/>
          <w:szCs w:val="28"/>
        </w:rPr>
        <w:t>3.6.5.1</w:t>
      </w:r>
      <w:r w:rsidRPr="00FC1982">
        <w:rPr>
          <w:sz w:val="28"/>
          <w:szCs w:val="28"/>
        </w:rPr>
        <w:t>. при получении на личном приеме в Отделе – в день обращения Заявителя за получением результата Муниципальной услуги в Отдел;</w:t>
      </w:r>
    </w:p>
    <w:p w:rsidR="00FC1982" w:rsidRPr="00FC1982" w:rsidRDefault="00FC1982" w:rsidP="00FC1982">
      <w:pPr>
        <w:pStyle w:val="ConsPlusNormal"/>
        <w:ind w:firstLine="540"/>
        <w:jc w:val="both"/>
        <w:rPr>
          <w:sz w:val="28"/>
          <w:szCs w:val="28"/>
        </w:rPr>
      </w:pPr>
      <w:r>
        <w:rPr>
          <w:sz w:val="28"/>
          <w:szCs w:val="28"/>
        </w:rPr>
        <w:t>3.6.5.2.</w:t>
      </w:r>
      <w:r w:rsidRPr="00FC1982">
        <w:rPr>
          <w:sz w:val="28"/>
          <w:szCs w:val="28"/>
        </w:rPr>
        <w:t xml:space="preserve"> через МБУ «МФЦ» - срок передачи результата предоставления Муниципальной услуги в МБУ «МФЦ» определяется соглашением о взаимодействии, заключенным между МБУ «МФЦ» и Администрацией;</w:t>
      </w:r>
    </w:p>
    <w:p w:rsidR="00FC1982" w:rsidRPr="00FC1982" w:rsidRDefault="00FC1982" w:rsidP="00FC1982">
      <w:pPr>
        <w:pStyle w:val="ConsPlusNormal"/>
        <w:ind w:firstLine="540"/>
        <w:jc w:val="both"/>
        <w:rPr>
          <w:sz w:val="28"/>
          <w:szCs w:val="28"/>
        </w:rPr>
      </w:pPr>
      <w:r>
        <w:rPr>
          <w:sz w:val="28"/>
          <w:szCs w:val="28"/>
        </w:rPr>
        <w:t>3.6.5.3.</w:t>
      </w:r>
      <w:r w:rsidRPr="00FC1982">
        <w:rPr>
          <w:sz w:val="28"/>
          <w:szCs w:val="28"/>
        </w:rPr>
        <w:t xml:space="preserve"> в электронной форме – один рабочий день с момента </w:t>
      </w:r>
      <w:r w:rsidR="00C3419D">
        <w:rPr>
          <w:sz w:val="28"/>
          <w:szCs w:val="28"/>
        </w:rPr>
        <w:t>подписания в соответствии с пунктом 3.5.9</w:t>
      </w:r>
      <w:r w:rsidRPr="00FC1982">
        <w:rPr>
          <w:sz w:val="28"/>
          <w:szCs w:val="28"/>
        </w:rPr>
        <w:t>. настоящего Административного регламента;</w:t>
      </w:r>
    </w:p>
    <w:p w:rsidR="00FC1982" w:rsidRDefault="002957D2" w:rsidP="00FC1982">
      <w:pPr>
        <w:pStyle w:val="ConsPlusNormal"/>
        <w:ind w:firstLine="540"/>
        <w:jc w:val="both"/>
        <w:rPr>
          <w:sz w:val="28"/>
          <w:szCs w:val="28"/>
        </w:rPr>
      </w:pPr>
      <w:r>
        <w:rPr>
          <w:sz w:val="28"/>
          <w:szCs w:val="28"/>
        </w:rPr>
        <w:t>3.6.5.4.</w:t>
      </w:r>
      <w:r w:rsidR="00FC1982" w:rsidRPr="00FC1982">
        <w:rPr>
          <w:sz w:val="28"/>
          <w:szCs w:val="28"/>
        </w:rPr>
        <w:t xml:space="preserve"> посредством почтового отправления </w:t>
      </w:r>
      <w:r w:rsidR="00FE0296">
        <w:rPr>
          <w:sz w:val="28"/>
          <w:szCs w:val="28"/>
        </w:rPr>
        <w:t>–</w:t>
      </w:r>
      <w:r w:rsidR="00FC1982" w:rsidRPr="00FC1982">
        <w:rPr>
          <w:sz w:val="28"/>
          <w:szCs w:val="28"/>
        </w:rPr>
        <w:t xml:space="preserve"> 3 рабочих дня со дня </w:t>
      </w:r>
      <w:r w:rsidR="00C3419D">
        <w:rPr>
          <w:sz w:val="28"/>
          <w:szCs w:val="28"/>
        </w:rPr>
        <w:t>подписания</w:t>
      </w:r>
      <w:r>
        <w:rPr>
          <w:sz w:val="28"/>
          <w:szCs w:val="28"/>
        </w:rPr>
        <w:t xml:space="preserve"> в соответствии с пунктом 3.5.9</w:t>
      </w:r>
      <w:r w:rsidR="00FC1982" w:rsidRPr="00FC1982">
        <w:rPr>
          <w:sz w:val="28"/>
          <w:szCs w:val="28"/>
        </w:rPr>
        <w:t>. настоящего Административного регламента.</w:t>
      </w:r>
    </w:p>
    <w:p w:rsidR="002957D2" w:rsidRDefault="002957D2" w:rsidP="00FC1982">
      <w:pPr>
        <w:pStyle w:val="ConsPlusNormal"/>
        <w:ind w:firstLine="540"/>
        <w:jc w:val="both"/>
        <w:rPr>
          <w:sz w:val="28"/>
          <w:szCs w:val="28"/>
        </w:rPr>
      </w:pPr>
    </w:p>
    <w:p w:rsidR="005C181B" w:rsidRPr="005C181B" w:rsidRDefault="005C181B" w:rsidP="005C181B">
      <w:pPr>
        <w:keepNext/>
        <w:keepLines/>
        <w:autoSpaceDE w:val="0"/>
        <w:autoSpaceDN w:val="0"/>
        <w:spacing w:after="0" w:line="322" w:lineRule="exact"/>
        <w:ind w:right="420"/>
        <w:jc w:val="center"/>
        <w:rPr>
          <w:rFonts w:ascii="Times New Roman" w:eastAsia="Times New Roman" w:hAnsi="Times New Roman" w:cs="Times New Roman"/>
          <w:b/>
          <w:sz w:val="28"/>
          <w:szCs w:val="28"/>
        </w:rPr>
      </w:pPr>
      <w:bookmarkStart w:id="4" w:name="bookmark144"/>
      <w:r w:rsidRPr="005C181B">
        <w:rPr>
          <w:rFonts w:ascii="Times New Roman" w:eastAsia="Times New Roman"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w:t>
      </w:r>
      <w:bookmarkEnd w:id="4"/>
    </w:p>
    <w:p w:rsidR="005C181B" w:rsidRPr="005C181B" w:rsidRDefault="005C181B" w:rsidP="005C181B">
      <w:pPr>
        <w:keepNext/>
        <w:keepLines/>
        <w:autoSpaceDE w:val="0"/>
        <w:autoSpaceDN w:val="0"/>
        <w:spacing w:after="300" w:line="322" w:lineRule="exact"/>
        <w:ind w:right="420"/>
        <w:jc w:val="center"/>
        <w:rPr>
          <w:rFonts w:ascii="Times New Roman" w:eastAsia="Times New Roman" w:hAnsi="Times New Roman" w:cs="Times New Roman"/>
          <w:b/>
          <w:sz w:val="28"/>
          <w:szCs w:val="28"/>
        </w:rPr>
      </w:pPr>
      <w:r w:rsidRPr="005C181B">
        <w:rPr>
          <w:rFonts w:ascii="Times New Roman" w:eastAsia="Times New Roman" w:hAnsi="Times New Roman" w:cs="Times New Roman"/>
          <w:b/>
          <w:sz w:val="28"/>
          <w:szCs w:val="28"/>
        </w:rPr>
        <w:t>МБУ «МФЦ»</w:t>
      </w:r>
    </w:p>
    <w:p w:rsidR="005C181B" w:rsidRPr="005C181B" w:rsidRDefault="002957D2" w:rsidP="005C181B">
      <w:pPr>
        <w:spacing w:after="0" w:line="322"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3.7</w:t>
      </w:r>
      <w:r w:rsidR="005C181B">
        <w:rPr>
          <w:rFonts w:ascii="Times New Roman" w:eastAsia="Times New Roman" w:hAnsi="Times New Roman" w:cs="Times New Roman"/>
          <w:color w:val="000000"/>
          <w:sz w:val="28"/>
          <w:szCs w:val="28"/>
          <w:shd w:val="clear" w:color="auto" w:fill="FFFFFF"/>
        </w:rPr>
        <w:t>.</w:t>
      </w:r>
      <w:r w:rsidR="005C181B" w:rsidRPr="005C181B">
        <w:rPr>
          <w:rFonts w:ascii="Times New Roman" w:eastAsia="Times New Roman" w:hAnsi="Times New Roman" w:cs="Times New Roman"/>
          <w:color w:val="000000"/>
          <w:sz w:val="28"/>
          <w:szCs w:val="28"/>
          <w:shd w:val="clear" w:color="auto" w:fill="FFFFFF"/>
        </w:rPr>
        <w:t xml:space="preserve"> МБУ «МФЦ» осуществляет:</w:t>
      </w:r>
    </w:p>
    <w:p w:rsidR="005C181B" w:rsidRDefault="005C181B" w:rsidP="005C181B">
      <w:pPr>
        <w:spacing w:after="0" w:line="322" w:lineRule="exact"/>
        <w:ind w:right="20" w:firstLine="720"/>
        <w:jc w:val="both"/>
        <w:rPr>
          <w:rFonts w:ascii="Times New Roman" w:eastAsia="Times New Roman" w:hAnsi="Times New Roman" w:cs="Times New Roman"/>
          <w:color w:val="000000"/>
          <w:sz w:val="28"/>
          <w:szCs w:val="28"/>
          <w:shd w:val="clear" w:color="auto" w:fill="FFFFFF"/>
        </w:rPr>
      </w:pPr>
      <w:r w:rsidRPr="005C181B">
        <w:rPr>
          <w:rFonts w:ascii="Times New Roman" w:eastAsia="Times New Roman" w:hAnsi="Times New Roman" w:cs="Times New Roman"/>
          <w:color w:val="000000"/>
          <w:sz w:val="28"/>
          <w:szCs w:val="28"/>
          <w:shd w:val="clear" w:color="auto" w:fill="FFFFFF"/>
        </w:rPr>
        <w:t xml:space="preserve">- информирование Заявителей о порядке предоставления </w:t>
      </w:r>
      <w:r>
        <w:rPr>
          <w:rFonts w:ascii="Times New Roman" w:eastAsia="Times New Roman" w:hAnsi="Times New Roman" w:cs="Times New Roman"/>
          <w:color w:val="000000"/>
          <w:sz w:val="28"/>
          <w:szCs w:val="28"/>
          <w:shd w:val="clear" w:color="auto" w:fill="FFFFFF"/>
        </w:rPr>
        <w:t>Муниципальной услуги</w:t>
      </w:r>
      <w:r w:rsidRPr="005C181B">
        <w:rPr>
          <w:rFonts w:ascii="Times New Roman" w:eastAsia="Times New Roman" w:hAnsi="Times New Roman" w:cs="Times New Roman"/>
          <w:color w:val="000000"/>
          <w:sz w:val="28"/>
          <w:szCs w:val="28"/>
          <w:shd w:val="clear" w:color="auto" w:fill="FFFFFF"/>
        </w:rPr>
        <w:t>,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rsidR="00A351A4" w:rsidRPr="005C181B" w:rsidRDefault="00B277E7" w:rsidP="005C181B">
      <w:pPr>
        <w:spacing w:after="0" w:line="322" w:lineRule="exact"/>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прием Заявления Заявителей о предоставлении Муниципальной услуги и иных документов, необходимых для предоставления Муниципальной услуги;</w:t>
      </w:r>
    </w:p>
    <w:p w:rsidR="005C181B" w:rsidRP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w:t>
      </w:r>
      <w:proofErr w:type="gramStart"/>
      <w:r w:rsidRPr="005C181B">
        <w:rPr>
          <w:rFonts w:ascii="Times New Roman" w:eastAsia="Times New Roman" w:hAnsi="Times New Roman" w:cs="Times New Roman"/>
          <w:color w:val="000000"/>
          <w:sz w:val="28"/>
          <w:szCs w:val="28"/>
          <w:shd w:val="clear" w:color="auto" w:fill="FFFFFF"/>
        </w:rPr>
        <w:t>заверение выписок</w:t>
      </w:r>
      <w:proofErr w:type="gramEnd"/>
      <w:r w:rsidRPr="005C181B">
        <w:rPr>
          <w:rFonts w:ascii="Times New Roman" w:eastAsia="Times New Roman" w:hAnsi="Times New Roman" w:cs="Times New Roman"/>
          <w:color w:val="000000"/>
          <w:sz w:val="28"/>
          <w:szCs w:val="28"/>
          <w:shd w:val="clear" w:color="auto" w:fill="FFFFFF"/>
        </w:rPr>
        <w:t xml:space="preserve"> из информационных систем уполномоченных органов государственной власти, органов местного самоуправления;</w:t>
      </w:r>
    </w:p>
    <w:p w:rsidR="005C181B" w:rsidRP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иные процедуры и действия, пред</w:t>
      </w:r>
      <w:r w:rsidR="00203601">
        <w:rPr>
          <w:rFonts w:ascii="Times New Roman" w:eastAsia="Times New Roman" w:hAnsi="Times New Roman" w:cs="Times New Roman"/>
          <w:color w:val="000000"/>
          <w:sz w:val="28"/>
          <w:szCs w:val="28"/>
          <w:shd w:val="clear" w:color="auto" w:fill="FFFFFF"/>
        </w:rPr>
        <w:t xml:space="preserve">усмотренные Федеральным законом </w:t>
      </w:r>
      <w:r w:rsidRPr="005C181B">
        <w:rPr>
          <w:rFonts w:ascii="Times New Roman" w:eastAsia="Times New Roman" w:hAnsi="Times New Roman" w:cs="Times New Roman"/>
          <w:color w:val="000000"/>
          <w:sz w:val="28"/>
          <w:szCs w:val="28"/>
          <w:shd w:val="clear" w:color="auto" w:fill="FFFFFF"/>
        </w:rPr>
        <w:t>№ 210-ФЗ.</w:t>
      </w:r>
    </w:p>
    <w:p w:rsidR="005C181B" w:rsidRPr="005C181B" w:rsidRDefault="005C181B" w:rsidP="005C181B">
      <w:pPr>
        <w:spacing w:after="341"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C181B" w:rsidRPr="005C181B" w:rsidRDefault="005C181B" w:rsidP="005C181B">
      <w:pPr>
        <w:keepNext/>
        <w:keepLines/>
        <w:autoSpaceDE w:val="0"/>
        <w:autoSpaceDN w:val="0"/>
        <w:spacing w:after="301" w:line="270" w:lineRule="exact"/>
        <w:ind w:left="3100"/>
        <w:rPr>
          <w:rFonts w:ascii="Times New Roman" w:eastAsia="Times New Roman" w:hAnsi="Times New Roman" w:cs="Times New Roman"/>
          <w:b/>
          <w:sz w:val="28"/>
          <w:szCs w:val="28"/>
        </w:rPr>
      </w:pPr>
      <w:bookmarkStart w:id="5" w:name="bookmark146"/>
      <w:r w:rsidRPr="005C181B">
        <w:rPr>
          <w:rFonts w:ascii="Times New Roman" w:eastAsia="Times New Roman" w:hAnsi="Times New Roman" w:cs="Times New Roman"/>
          <w:b/>
          <w:sz w:val="28"/>
          <w:szCs w:val="28"/>
        </w:rPr>
        <w:t>Информирование Заявителей</w:t>
      </w:r>
      <w:bookmarkEnd w:id="5"/>
    </w:p>
    <w:p w:rsidR="005C181B" w:rsidRPr="005C181B" w:rsidRDefault="002957D2" w:rsidP="005C181B">
      <w:pPr>
        <w:spacing w:after="0" w:line="322" w:lineRule="exact"/>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3.8</w:t>
      </w:r>
      <w:r w:rsidR="005C181B" w:rsidRPr="005C181B">
        <w:rPr>
          <w:rFonts w:ascii="Times New Roman" w:eastAsia="Times New Roman" w:hAnsi="Times New Roman" w:cs="Times New Roman"/>
          <w:color w:val="000000"/>
          <w:sz w:val="28"/>
          <w:szCs w:val="28"/>
          <w:shd w:val="clear" w:color="auto" w:fill="FFFFFF"/>
        </w:rPr>
        <w:t>. Информирование За</w:t>
      </w:r>
      <w:r w:rsidR="005C181B">
        <w:rPr>
          <w:rFonts w:ascii="Times New Roman" w:eastAsia="Times New Roman" w:hAnsi="Times New Roman" w:cs="Times New Roman"/>
          <w:color w:val="000000"/>
          <w:sz w:val="28"/>
          <w:szCs w:val="28"/>
          <w:shd w:val="clear" w:color="auto" w:fill="FFFFFF"/>
        </w:rPr>
        <w:t>явителя МБУ «МФЦ» осуществляет</w:t>
      </w:r>
      <w:r w:rsidR="005C181B" w:rsidRPr="005C181B">
        <w:rPr>
          <w:rFonts w:ascii="Times New Roman" w:eastAsia="Times New Roman" w:hAnsi="Times New Roman" w:cs="Times New Roman"/>
          <w:color w:val="000000"/>
          <w:sz w:val="28"/>
          <w:szCs w:val="28"/>
          <w:shd w:val="clear" w:color="auto" w:fill="FFFFFF"/>
        </w:rPr>
        <w:t xml:space="preserve"> следующими способами:</w:t>
      </w:r>
    </w:p>
    <w:p w:rsidR="005C181B" w:rsidRPr="005C181B" w:rsidRDefault="005C181B" w:rsidP="005C181B">
      <w:pPr>
        <w:tabs>
          <w:tab w:val="left" w:pos="1027"/>
        </w:tabs>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а)</w:t>
      </w:r>
      <w:r w:rsidRPr="005C181B">
        <w:rPr>
          <w:rFonts w:ascii="Times New Roman" w:eastAsia="Times New Roman" w:hAnsi="Times New Roman" w:cs="Times New Roman"/>
          <w:color w:val="000000"/>
          <w:sz w:val="28"/>
          <w:szCs w:val="28"/>
          <w:shd w:val="clear" w:color="auto" w:fill="FFFFFF"/>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5C181B" w:rsidRPr="005C181B" w:rsidRDefault="005C181B" w:rsidP="005C181B">
      <w:pPr>
        <w:tabs>
          <w:tab w:val="left" w:pos="1114"/>
        </w:tabs>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б)</w:t>
      </w:r>
      <w:r w:rsidRPr="005C181B">
        <w:rPr>
          <w:rFonts w:ascii="Times New Roman" w:eastAsia="Times New Roman" w:hAnsi="Times New Roman" w:cs="Times New Roman"/>
          <w:color w:val="000000"/>
          <w:sz w:val="28"/>
          <w:szCs w:val="28"/>
          <w:shd w:val="clear" w:color="auto" w:fill="FFFFFF"/>
        </w:rPr>
        <w:tab/>
        <w:t>при обращении Заявителя в МБУ «МФЦ» лично, по телефону, посредством почтовых отправлений, либо по электронной почте.</w:t>
      </w:r>
    </w:p>
    <w:p w:rsidR="005C181B" w:rsidRP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xml:space="preserve">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FE0296">
        <w:rPr>
          <w:rFonts w:ascii="Times New Roman" w:eastAsia="Times New Roman" w:hAnsi="Times New Roman" w:cs="Times New Roman"/>
          <w:color w:val="000000"/>
          <w:sz w:val="28"/>
          <w:szCs w:val="28"/>
          <w:shd w:val="clear" w:color="auto" w:fill="FFFFFF"/>
        </w:rPr>
        <w:t>–</w:t>
      </w:r>
      <w:r w:rsidRPr="005C181B">
        <w:rPr>
          <w:rFonts w:ascii="Times New Roman" w:eastAsia="Times New Roman" w:hAnsi="Times New Roman" w:cs="Times New Roman"/>
          <w:color w:val="000000"/>
          <w:sz w:val="28"/>
          <w:szCs w:val="28"/>
          <w:shd w:val="clear" w:color="auto" w:fill="FFFFFF"/>
        </w:rPr>
        <w:t xml:space="preserve"> не более 15 минут, время ожидания в очереди в секторе информирования </w:t>
      </w:r>
      <w:r>
        <w:rPr>
          <w:rFonts w:ascii="Times New Roman" w:eastAsia="Times New Roman" w:hAnsi="Times New Roman" w:cs="Times New Roman"/>
          <w:color w:val="000000"/>
          <w:sz w:val="28"/>
          <w:szCs w:val="28"/>
          <w:shd w:val="clear" w:color="auto" w:fill="FFFFFF"/>
        </w:rPr>
        <w:t>для получения информации о М</w:t>
      </w:r>
      <w:r w:rsidRPr="005C181B">
        <w:rPr>
          <w:rFonts w:ascii="Times New Roman" w:eastAsia="Times New Roman" w:hAnsi="Times New Roman" w:cs="Times New Roman"/>
          <w:color w:val="000000"/>
          <w:sz w:val="28"/>
          <w:szCs w:val="28"/>
          <w:shd w:val="clear" w:color="auto" w:fill="FFFFFF"/>
        </w:rPr>
        <w:t>униципальных услугах не может превышать 15 минут.</w:t>
      </w:r>
    </w:p>
    <w:p w:rsidR="005C181B" w:rsidRP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5C181B" w:rsidRP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5C181B" w:rsidRP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изложить обращение в письменной форме (ответ направляется Заявителю в соответствии со способом, указанным в обращении);</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назначить другое время для консультаций.</w:t>
      </w:r>
    </w:p>
    <w:p w:rsidR="005C181B" w:rsidRDefault="005C181B" w:rsidP="005C181B">
      <w:pPr>
        <w:spacing w:after="341" w:line="322" w:lineRule="exact"/>
        <w:ind w:right="20" w:firstLine="720"/>
        <w:jc w:val="both"/>
        <w:rPr>
          <w:rFonts w:ascii="Times New Roman" w:eastAsia="Times New Roman" w:hAnsi="Times New Roman" w:cs="Times New Roman"/>
          <w:color w:val="000000"/>
          <w:sz w:val="28"/>
          <w:szCs w:val="28"/>
          <w:shd w:val="clear" w:color="auto" w:fill="FFFFFF"/>
        </w:rPr>
      </w:pPr>
      <w:proofErr w:type="gramStart"/>
      <w:r w:rsidRPr="005C181B">
        <w:rPr>
          <w:rFonts w:ascii="Times New Roman" w:eastAsia="Times New Roman" w:hAnsi="Times New Roman" w:cs="Times New Roman"/>
          <w:color w:val="000000"/>
          <w:sz w:val="28"/>
          <w:szCs w:val="28"/>
          <w:shd w:val="clear" w:color="auto" w:fill="FFFFFF"/>
        </w:rPr>
        <w:t>При консультировании по письменным обращениям Заявителей ответ направляется в п</w:t>
      </w:r>
      <w:r w:rsidR="002957D2">
        <w:rPr>
          <w:rFonts w:ascii="Times New Roman" w:eastAsia="Times New Roman" w:hAnsi="Times New Roman" w:cs="Times New Roman"/>
          <w:color w:val="000000"/>
          <w:sz w:val="28"/>
          <w:szCs w:val="28"/>
          <w:shd w:val="clear" w:color="auto" w:fill="FFFFFF"/>
        </w:rPr>
        <w:t>исьменном виде в срок</w:t>
      </w:r>
      <w:r w:rsidRPr="005C181B">
        <w:rPr>
          <w:rFonts w:ascii="Times New Roman" w:eastAsia="Times New Roman" w:hAnsi="Times New Roman" w:cs="Times New Roman"/>
          <w:color w:val="000000"/>
          <w:sz w:val="28"/>
          <w:szCs w:val="28"/>
          <w:shd w:val="clear" w:color="auto" w:fill="FFFFFF"/>
        </w:rPr>
        <w:t xml:space="preserve">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w:t>
      </w:r>
      <w:r w:rsidRPr="005C181B">
        <w:rPr>
          <w:rFonts w:ascii="Times New Roman" w:eastAsia="Times New Roman" w:hAnsi="Times New Roman" w:cs="Times New Roman"/>
          <w:color w:val="000000"/>
          <w:sz w:val="28"/>
          <w:szCs w:val="28"/>
          <w:shd w:val="clear" w:color="auto" w:fill="FFFFFF"/>
        </w:rPr>
        <w:lastRenderedPageBreak/>
        <w:t>электронного документа, и в письменной форме по почтовому адресу, указанному в обращении, поступившем в МБУ «МФЦ» в письменной форме.</w:t>
      </w:r>
      <w:proofErr w:type="gramEnd"/>
    </w:p>
    <w:p w:rsidR="00EF4F14" w:rsidRDefault="00EF4F14" w:rsidP="00EF4F14">
      <w:pPr>
        <w:spacing w:after="0" w:line="240" w:lineRule="auto"/>
        <w:ind w:right="2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w:t>
      </w:r>
      <w:r w:rsidRPr="00EF4F14">
        <w:rPr>
          <w:rFonts w:ascii="Times New Roman" w:eastAsia="Times New Roman" w:hAnsi="Times New Roman" w:cs="Times New Roman"/>
          <w:b/>
          <w:color w:val="000000"/>
          <w:sz w:val="28"/>
          <w:szCs w:val="28"/>
        </w:rPr>
        <w:t xml:space="preserve">рием Заявления Заявителей о предоставлении </w:t>
      </w:r>
    </w:p>
    <w:p w:rsidR="000156D4" w:rsidRDefault="00EF4F14" w:rsidP="00EF4F14">
      <w:pPr>
        <w:spacing w:after="0" w:line="240" w:lineRule="auto"/>
        <w:ind w:right="23"/>
        <w:jc w:val="center"/>
        <w:rPr>
          <w:rFonts w:ascii="Times New Roman" w:eastAsia="Times New Roman" w:hAnsi="Times New Roman" w:cs="Times New Roman"/>
          <w:b/>
          <w:color w:val="000000"/>
          <w:sz w:val="28"/>
          <w:szCs w:val="28"/>
        </w:rPr>
      </w:pPr>
      <w:r w:rsidRPr="00EF4F14">
        <w:rPr>
          <w:rFonts w:ascii="Times New Roman" w:eastAsia="Times New Roman" w:hAnsi="Times New Roman" w:cs="Times New Roman"/>
          <w:b/>
          <w:color w:val="000000"/>
          <w:sz w:val="28"/>
          <w:szCs w:val="28"/>
        </w:rPr>
        <w:t>Муниципальной услуги и иных документов, необходимых для предоставления Муниципальной услуги</w:t>
      </w:r>
    </w:p>
    <w:p w:rsidR="00DC1C12" w:rsidRDefault="00DC1C12" w:rsidP="00EF4F14">
      <w:pPr>
        <w:spacing w:after="0" w:line="240" w:lineRule="auto"/>
        <w:ind w:right="23"/>
        <w:jc w:val="center"/>
        <w:rPr>
          <w:rFonts w:ascii="Times New Roman" w:eastAsia="Times New Roman" w:hAnsi="Times New Roman" w:cs="Times New Roman"/>
          <w:b/>
          <w:color w:val="000000"/>
          <w:sz w:val="28"/>
          <w:szCs w:val="28"/>
        </w:rPr>
      </w:pPr>
    </w:p>
    <w:p w:rsidR="00CA40E1" w:rsidRPr="00CA40E1" w:rsidRDefault="00CA40E1" w:rsidP="00CA40E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 Для подачи Заявления о предоставлении Муниципальной услуги для З</w:t>
      </w:r>
      <w:r w:rsidRPr="00CA40E1">
        <w:rPr>
          <w:rFonts w:ascii="Times New Roman" w:eastAsia="Times New Roman" w:hAnsi="Times New Roman" w:cs="Times New Roman"/>
          <w:sz w:val="28"/>
          <w:szCs w:val="28"/>
        </w:rPr>
        <w:t xml:space="preserve">аявителей на сайте </w:t>
      </w:r>
      <w:r>
        <w:rPr>
          <w:rFonts w:ascii="Times New Roman" w:eastAsia="Times New Roman" w:hAnsi="Times New Roman" w:cs="Times New Roman"/>
          <w:sz w:val="28"/>
          <w:szCs w:val="28"/>
        </w:rPr>
        <w:t>МБУ «</w:t>
      </w:r>
      <w:r w:rsidRPr="00CA40E1">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CA40E1">
        <w:rPr>
          <w:rFonts w:ascii="Times New Roman" w:eastAsia="Times New Roman" w:hAnsi="Times New Roman" w:cs="Times New Roman"/>
          <w:sz w:val="28"/>
          <w:szCs w:val="28"/>
        </w:rPr>
        <w:t xml:space="preserve"> доступна предварительная запись.</w:t>
      </w:r>
    </w:p>
    <w:p w:rsidR="00CA40E1" w:rsidRPr="00CA40E1" w:rsidRDefault="00CA40E1" w:rsidP="00CA40E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proofErr w:type="gramStart"/>
      <w:r w:rsidRPr="00CA40E1">
        <w:rPr>
          <w:rFonts w:ascii="Times New Roman" w:eastAsia="Times New Roman" w:hAnsi="Times New Roman" w:cs="Times New Roman"/>
          <w:sz w:val="28"/>
          <w:szCs w:val="28"/>
        </w:rPr>
        <w:t xml:space="preserve">Заявителю предоставляется выбор любых свободных для посещения </w:t>
      </w:r>
      <w:r>
        <w:rPr>
          <w:rFonts w:ascii="Times New Roman" w:eastAsia="Times New Roman" w:hAnsi="Times New Roman" w:cs="Times New Roman"/>
          <w:sz w:val="28"/>
          <w:szCs w:val="28"/>
        </w:rPr>
        <w:t>МБУ «</w:t>
      </w:r>
      <w:r w:rsidRPr="00CA40E1">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CA40E1">
        <w:rPr>
          <w:rFonts w:ascii="Times New Roman" w:eastAsia="Times New Roman" w:hAnsi="Times New Roman" w:cs="Times New Roman"/>
          <w:sz w:val="28"/>
          <w:szCs w:val="28"/>
        </w:rPr>
        <w:t xml:space="preserve"> даты и времени в пределах установленного графика приема заявителей, при этом </w:t>
      </w:r>
      <w:r>
        <w:rPr>
          <w:rFonts w:ascii="Times New Roman" w:eastAsia="Times New Roman" w:hAnsi="Times New Roman" w:cs="Times New Roman"/>
          <w:sz w:val="28"/>
          <w:szCs w:val="28"/>
        </w:rPr>
        <w:t>МБУ «</w:t>
      </w:r>
      <w:r w:rsidRPr="00CA40E1">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CA40E1">
        <w:rPr>
          <w:rFonts w:ascii="Times New Roman" w:eastAsia="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w:t>
      </w:r>
      <w:proofErr w:type="gramEnd"/>
      <w:r w:rsidRPr="00CA40E1">
        <w:rPr>
          <w:rFonts w:ascii="Times New Roman" w:eastAsia="Times New Roman" w:hAnsi="Times New Roman" w:cs="Times New Roman"/>
          <w:sz w:val="28"/>
          <w:szCs w:val="28"/>
        </w:rPr>
        <w:t xml:space="preserve"> приема.</w:t>
      </w:r>
    </w:p>
    <w:p w:rsidR="00CA40E1" w:rsidRPr="00CA40E1" w:rsidRDefault="00CA40E1" w:rsidP="00CA40E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3.10.</w:t>
      </w:r>
      <w:r w:rsidRPr="00CA40E1">
        <w:rPr>
          <w:rFonts w:ascii="Times New Roman" w:eastAsia="Times New Roman" w:hAnsi="Times New Roman" w:cs="Times New Roman"/>
          <w:sz w:val="28"/>
          <w:szCs w:val="28"/>
        </w:rPr>
        <w:t xml:space="preserve"> Работник </w:t>
      </w:r>
      <w:r>
        <w:rPr>
          <w:rFonts w:ascii="Times New Roman" w:eastAsia="Times New Roman" w:hAnsi="Times New Roman" w:cs="Times New Roman"/>
          <w:sz w:val="28"/>
          <w:szCs w:val="28"/>
        </w:rPr>
        <w:t>МБУ «</w:t>
      </w:r>
      <w:r w:rsidRPr="00CA40E1">
        <w:rPr>
          <w:rFonts w:ascii="Times New Roman" w:eastAsia="Times New Roman" w:hAnsi="Times New Roman" w:cs="Times New Roman"/>
          <w:sz w:val="28"/>
          <w:szCs w:val="28"/>
        </w:rPr>
        <w:t>МФЦ, осуществляющий прием заявителей и необходимых доку</w:t>
      </w:r>
      <w:r w:rsidR="00F37000">
        <w:rPr>
          <w:rFonts w:ascii="Times New Roman" w:eastAsia="Times New Roman" w:hAnsi="Times New Roman" w:cs="Times New Roman"/>
          <w:sz w:val="28"/>
          <w:szCs w:val="28"/>
        </w:rPr>
        <w:t xml:space="preserve">ментов, указанных в пунктах 2.17.1. – 2.17.4. настоящего Административного </w:t>
      </w:r>
      <w:r w:rsidRPr="00CA40E1">
        <w:rPr>
          <w:rFonts w:ascii="Times New Roman" w:eastAsia="Times New Roman" w:hAnsi="Times New Roman" w:cs="Times New Roman"/>
          <w:sz w:val="28"/>
          <w:szCs w:val="28"/>
        </w:rPr>
        <w:t>регламента, удостоверяет личность заявителя, формирует дело в системе А</w:t>
      </w:r>
      <w:r w:rsidR="00F37000">
        <w:rPr>
          <w:rFonts w:ascii="Times New Roman" w:eastAsia="Times New Roman" w:hAnsi="Times New Roman" w:cs="Times New Roman"/>
          <w:sz w:val="28"/>
          <w:szCs w:val="28"/>
        </w:rPr>
        <w:t>ИС МФЦ, включающее заполненное З</w:t>
      </w:r>
      <w:r w:rsidRPr="00CA40E1">
        <w:rPr>
          <w:rFonts w:ascii="Times New Roman" w:eastAsia="Times New Roman" w:hAnsi="Times New Roman" w:cs="Times New Roman"/>
          <w:sz w:val="28"/>
          <w:szCs w:val="28"/>
        </w:rPr>
        <w:t xml:space="preserve">аявление с приложением копии документа, удостоверяющего личность заявителя, электронных копий документов необходимых для получения </w:t>
      </w:r>
      <w:r w:rsidR="00F37000">
        <w:rPr>
          <w:rFonts w:ascii="Times New Roman" w:eastAsia="Times New Roman" w:hAnsi="Times New Roman" w:cs="Times New Roman"/>
          <w:sz w:val="28"/>
          <w:szCs w:val="28"/>
        </w:rPr>
        <w:t xml:space="preserve">Муниципальной </w:t>
      </w:r>
      <w:r w:rsidRPr="00CA40E1">
        <w:rPr>
          <w:rFonts w:ascii="Times New Roman" w:eastAsia="Times New Roman" w:hAnsi="Times New Roman" w:cs="Times New Roman"/>
          <w:sz w:val="28"/>
          <w:szCs w:val="28"/>
        </w:rPr>
        <w:t>услуги.</w:t>
      </w:r>
    </w:p>
    <w:p w:rsidR="00CA40E1" w:rsidRPr="00CA40E1" w:rsidRDefault="00F37000" w:rsidP="00CA40E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3.11.</w:t>
      </w:r>
      <w:r w:rsidR="00CA40E1" w:rsidRPr="00CA40E1">
        <w:rPr>
          <w:rFonts w:ascii="Times New Roman" w:eastAsia="Times New Roman" w:hAnsi="Times New Roman" w:cs="Times New Roman"/>
          <w:sz w:val="28"/>
          <w:szCs w:val="28"/>
        </w:rPr>
        <w:t xml:space="preserve"> Работник </w:t>
      </w:r>
      <w:r>
        <w:rPr>
          <w:rFonts w:ascii="Times New Roman" w:eastAsia="Times New Roman" w:hAnsi="Times New Roman" w:cs="Times New Roman"/>
          <w:sz w:val="28"/>
          <w:szCs w:val="28"/>
        </w:rPr>
        <w:t>МБУ «</w:t>
      </w:r>
      <w:r w:rsidR="00CA40E1" w:rsidRPr="00CA40E1">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00CA40E1" w:rsidRPr="00CA40E1">
        <w:rPr>
          <w:rFonts w:ascii="Times New Roman" w:eastAsia="Times New Roman" w:hAnsi="Times New Roman" w:cs="Times New Roman"/>
          <w:sz w:val="28"/>
          <w:szCs w:val="28"/>
        </w:rPr>
        <w:t xml:space="preserve">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CA40E1" w:rsidRPr="00CA40E1" w:rsidRDefault="00CA40E1" w:rsidP="00CA40E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A40E1">
        <w:rPr>
          <w:rFonts w:ascii="Times New Roman" w:eastAsia="Times New Roman" w:hAnsi="Times New Roman" w:cs="Times New Roman"/>
          <w:sz w:val="28"/>
          <w:szCs w:val="28"/>
        </w:rPr>
        <w:t xml:space="preserve">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w:t>
      </w:r>
      <w:r w:rsidR="00F37000">
        <w:rPr>
          <w:rFonts w:ascii="Times New Roman" w:eastAsia="Times New Roman" w:hAnsi="Times New Roman" w:cs="Times New Roman"/>
          <w:sz w:val="28"/>
          <w:szCs w:val="28"/>
        </w:rPr>
        <w:t>МБУ «</w:t>
      </w:r>
      <w:r w:rsidRPr="00CA40E1">
        <w:rPr>
          <w:rFonts w:ascii="Times New Roman" w:eastAsia="Times New Roman" w:hAnsi="Times New Roman" w:cs="Times New Roman"/>
          <w:sz w:val="28"/>
          <w:szCs w:val="28"/>
        </w:rPr>
        <w:t>МФЦ</w:t>
      </w:r>
      <w:r w:rsidR="00F37000">
        <w:rPr>
          <w:rFonts w:ascii="Times New Roman" w:eastAsia="Times New Roman" w:hAnsi="Times New Roman" w:cs="Times New Roman"/>
          <w:sz w:val="28"/>
          <w:szCs w:val="28"/>
        </w:rPr>
        <w:t>»</w:t>
      </w:r>
      <w:r w:rsidRPr="00CA40E1">
        <w:rPr>
          <w:rFonts w:ascii="Times New Roman" w:eastAsia="Times New Roman" w:hAnsi="Times New Roman" w:cs="Times New Roman"/>
          <w:sz w:val="28"/>
          <w:szCs w:val="28"/>
        </w:rPr>
        <w:t xml:space="preserve"> не входит.</w:t>
      </w:r>
    </w:p>
    <w:p w:rsidR="00CA40E1" w:rsidRPr="00CA40E1" w:rsidRDefault="00F37000" w:rsidP="00CA40E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 Сформированное в АИС МФЦ З</w:t>
      </w:r>
      <w:r w:rsidR="00CA40E1" w:rsidRPr="00CA40E1">
        <w:rPr>
          <w:rFonts w:ascii="Times New Roman" w:eastAsia="Times New Roman" w:hAnsi="Times New Roman" w:cs="Times New Roman"/>
          <w:sz w:val="28"/>
          <w:szCs w:val="28"/>
        </w:rPr>
        <w:t>аявление распечатывается на бум</w:t>
      </w:r>
      <w:r>
        <w:rPr>
          <w:rFonts w:ascii="Times New Roman" w:eastAsia="Times New Roman" w:hAnsi="Times New Roman" w:cs="Times New Roman"/>
          <w:sz w:val="28"/>
          <w:szCs w:val="28"/>
        </w:rPr>
        <w:t>ажном носителе и подписывается З</w:t>
      </w:r>
      <w:r w:rsidR="00CA40E1" w:rsidRPr="00CA40E1">
        <w:rPr>
          <w:rFonts w:ascii="Times New Roman" w:eastAsia="Times New Roman" w:hAnsi="Times New Roman" w:cs="Times New Roman"/>
          <w:sz w:val="28"/>
          <w:szCs w:val="28"/>
        </w:rPr>
        <w:t>аявителем.</w:t>
      </w:r>
    </w:p>
    <w:p w:rsidR="00CA40E1" w:rsidRPr="00CA40E1" w:rsidRDefault="009C6695" w:rsidP="00CA40E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 заполненное З</w:t>
      </w:r>
      <w:r w:rsidR="00CA40E1" w:rsidRPr="00CA40E1">
        <w:rPr>
          <w:rFonts w:ascii="Times New Roman" w:eastAsia="Times New Roman" w:hAnsi="Times New Roman" w:cs="Times New Roman"/>
          <w:sz w:val="28"/>
          <w:szCs w:val="28"/>
        </w:rPr>
        <w:t>аявителем собственноручно, сканируется и прикрепляется к комплекту принятых документов в АИС МФЦ.</w:t>
      </w:r>
    </w:p>
    <w:p w:rsidR="00CA40E1" w:rsidRPr="00CA40E1" w:rsidRDefault="00CA40E1" w:rsidP="00CA40E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A40E1">
        <w:rPr>
          <w:rFonts w:ascii="Times New Roman" w:eastAsia="Times New Roman" w:hAnsi="Times New Roman" w:cs="Times New Roman"/>
          <w:sz w:val="28"/>
          <w:szCs w:val="28"/>
        </w:rPr>
        <w:t xml:space="preserve">Работник </w:t>
      </w:r>
      <w:r w:rsidR="009C6695">
        <w:rPr>
          <w:rFonts w:ascii="Times New Roman" w:eastAsia="Times New Roman" w:hAnsi="Times New Roman" w:cs="Times New Roman"/>
          <w:sz w:val="28"/>
          <w:szCs w:val="28"/>
        </w:rPr>
        <w:t>МБУ «</w:t>
      </w:r>
      <w:r w:rsidRPr="00CA40E1">
        <w:rPr>
          <w:rFonts w:ascii="Times New Roman" w:eastAsia="Times New Roman" w:hAnsi="Times New Roman" w:cs="Times New Roman"/>
          <w:sz w:val="28"/>
          <w:szCs w:val="28"/>
        </w:rPr>
        <w:t>МФЦ</w:t>
      </w:r>
      <w:r w:rsidR="009C6695">
        <w:rPr>
          <w:rFonts w:ascii="Times New Roman" w:eastAsia="Times New Roman" w:hAnsi="Times New Roman" w:cs="Times New Roman"/>
          <w:sz w:val="28"/>
          <w:szCs w:val="28"/>
        </w:rPr>
        <w:t>» выдает З</w:t>
      </w:r>
      <w:r w:rsidRPr="00CA40E1">
        <w:rPr>
          <w:rFonts w:ascii="Times New Roman" w:eastAsia="Times New Roman" w:hAnsi="Times New Roman" w:cs="Times New Roman"/>
          <w:sz w:val="28"/>
          <w:szCs w:val="28"/>
        </w:rPr>
        <w:t>аявителю один экземпляр расписки о приеме документов с указанием даты приема, номера дела, количества принятых документов.</w:t>
      </w:r>
    </w:p>
    <w:p w:rsidR="00CA40E1" w:rsidRPr="00CA40E1" w:rsidRDefault="009C6695" w:rsidP="00CA40E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w:t>
      </w:r>
      <w:r w:rsidR="00CA40E1" w:rsidRPr="00CA40E1">
        <w:rPr>
          <w:rFonts w:ascii="Times New Roman" w:eastAsia="Times New Roman" w:hAnsi="Times New Roman" w:cs="Times New Roman"/>
          <w:sz w:val="28"/>
          <w:szCs w:val="28"/>
        </w:rPr>
        <w:t xml:space="preserve"> Принятый комплект документов работник </w:t>
      </w:r>
      <w:r>
        <w:rPr>
          <w:rFonts w:ascii="Times New Roman" w:eastAsia="Times New Roman" w:hAnsi="Times New Roman" w:cs="Times New Roman"/>
          <w:sz w:val="28"/>
          <w:szCs w:val="28"/>
        </w:rPr>
        <w:t>МБУ «</w:t>
      </w:r>
      <w:r w:rsidR="00CA40E1" w:rsidRPr="00CA40E1">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00CA40E1" w:rsidRPr="00CA40E1">
        <w:rPr>
          <w:rFonts w:ascii="Times New Roman" w:eastAsia="Times New Roman" w:hAnsi="Times New Roman" w:cs="Times New Roman"/>
          <w:sz w:val="28"/>
          <w:szCs w:val="28"/>
        </w:rPr>
        <w:t xml:space="preserve"> направляет в электронной форме посредством системы электронного межведомственного взаимодействия автономного округа (далее </w:t>
      </w:r>
      <w:r w:rsidR="00FE0296">
        <w:rPr>
          <w:rFonts w:ascii="Times New Roman" w:eastAsia="Times New Roman" w:hAnsi="Times New Roman" w:cs="Times New Roman"/>
          <w:sz w:val="28"/>
          <w:szCs w:val="28"/>
        </w:rPr>
        <w:t>–</w:t>
      </w:r>
      <w:r w:rsidR="00CA40E1" w:rsidRPr="00CA40E1">
        <w:rPr>
          <w:rFonts w:ascii="Times New Roman" w:eastAsia="Times New Roman" w:hAnsi="Times New Roman" w:cs="Times New Roman"/>
          <w:sz w:val="28"/>
          <w:szCs w:val="28"/>
        </w:rPr>
        <w:t xml:space="preserve"> СМЭВ) в </w:t>
      </w:r>
      <w:r>
        <w:rPr>
          <w:rFonts w:ascii="Times New Roman" w:eastAsia="Times New Roman" w:hAnsi="Times New Roman" w:cs="Times New Roman"/>
          <w:sz w:val="28"/>
          <w:szCs w:val="28"/>
        </w:rPr>
        <w:t>Администрацию</w:t>
      </w:r>
      <w:r w:rsidR="00CA40E1" w:rsidRPr="00CA40E1">
        <w:rPr>
          <w:rFonts w:ascii="Times New Roman" w:eastAsia="Times New Roman" w:hAnsi="Times New Roman" w:cs="Times New Roman"/>
          <w:sz w:val="28"/>
          <w:szCs w:val="28"/>
        </w:rPr>
        <w:t xml:space="preserve"> не позднее 1 рабочего дня, следующего за днем приема полного паке</w:t>
      </w:r>
      <w:r>
        <w:rPr>
          <w:rFonts w:ascii="Times New Roman" w:eastAsia="Times New Roman" w:hAnsi="Times New Roman" w:cs="Times New Roman"/>
          <w:sz w:val="28"/>
          <w:szCs w:val="28"/>
        </w:rPr>
        <w:t>та документов от З</w:t>
      </w:r>
      <w:r w:rsidR="00CA40E1" w:rsidRPr="00CA40E1">
        <w:rPr>
          <w:rFonts w:ascii="Times New Roman" w:eastAsia="Times New Roman" w:hAnsi="Times New Roman" w:cs="Times New Roman"/>
          <w:sz w:val="28"/>
          <w:szCs w:val="28"/>
        </w:rPr>
        <w:t xml:space="preserve">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w:t>
      </w:r>
      <w:r>
        <w:rPr>
          <w:rFonts w:ascii="Times New Roman" w:eastAsia="Times New Roman" w:hAnsi="Times New Roman" w:cs="Times New Roman"/>
          <w:sz w:val="28"/>
          <w:szCs w:val="28"/>
        </w:rPr>
        <w:t>МБУ «</w:t>
      </w:r>
      <w:r w:rsidR="00CA40E1" w:rsidRPr="00CA40E1">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00CA40E1" w:rsidRPr="00CA40E1">
        <w:rPr>
          <w:rFonts w:ascii="Times New Roman" w:eastAsia="Times New Roman" w:hAnsi="Times New Roman" w:cs="Times New Roman"/>
          <w:sz w:val="28"/>
          <w:szCs w:val="28"/>
        </w:rPr>
        <w:t xml:space="preserve"> передает документы в </w:t>
      </w:r>
      <w:r>
        <w:rPr>
          <w:rFonts w:ascii="Times New Roman" w:eastAsia="Times New Roman" w:hAnsi="Times New Roman" w:cs="Times New Roman"/>
          <w:sz w:val="28"/>
          <w:szCs w:val="28"/>
        </w:rPr>
        <w:t>Администрацию</w:t>
      </w:r>
      <w:r w:rsidR="00CA40E1" w:rsidRPr="00CA40E1">
        <w:rPr>
          <w:rFonts w:ascii="Times New Roman" w:eastAsia="Times New Roman" w:hAnsi="Times New Roman" w:cs="Times New Roman"/>
          <w:sz w:val="28"/>
          <w:szCs w:val="28"/>
        </w:rPr>
        <w:t xml:space="preserve"> на бумажных носителях.</w:t>
      </w:r>
    </w:p>
    <w:p w:rsidR="00DC1C12" w:rsidRDefault="00DC1C12" w:rsidP="00EF4F14">
      <w:pPr>
        <w:spacing w:after="0" w:line="240" w:lineRule="auto"/>
        <w:ind w:right="23"/>
        <w:jc w:val="center"/>
        <w:rPr>
          <w:rFonts w:ascii="Times New Roman" w:eastAsia="Times New Roman" w:hAnsi="Times New Roman" w:cs="Times New Roman"/>
          <w:b/>
          <w:color w:val="000000"/>
          <w:sz w:val="28"/>
          <w:szCs w:val="28"/>
        </w:rPr>
      </w:pPr>
    </w:p>
    <w:p w:rsidR="005C181B" w:rsidRPr="005C181B" w:rsidRDefault="005C181B" w:rsidP="009C6695">
      <w:pPr>
        <w:keepNext/>
        <w:keepLines/>
        <w:autoSpaceDE w:val="0"/>
        <w:autoSpaceDN w:val="0"/>
        <w:spacing w:after="0" w:line="270" w:lineRule="exact"/>
        <w:jc w:val="center"/>
        <w:rPr>
          <w:rFonts w:ascii="Times New Roman" w:eastAsia="Times New Roman" w:hAnsi="Times New Roman" w:cs="Times New Roman"/>
          <w:b/>
          <w:sz w:val="28"/>
          <w:szCs w:val="28"/>
        </w:rPr>
      </w:pPr>
      <w:bookmarkStart w:id="6" w:name="bookmark147"/>
      <w:r w:rsidRPr="005C181B">
        <w:rPr>
          <w:rFonts w:ascii="Times New Roman" w:eastAsia="Times New Roman" w:hAnsi="Times New Roman" w:cs="Times New Roman"/>
          <w:b/>
          <w:sz w:val="28"/>
          <w:szCs w:val="28"/>
        </w:rPr>
        <w:t xml:space="preserve">Выдача Заявителю результата предоставления </w:t>
      </w:r>
      <w:bookmarkStart w:id="7" w:name="bookmark148"/>
      <w:bookmarkEnd w:id="6"/>
      <w:r w:rsidRPr="005C181B">
        <w:rPr>
          <w:rFonts w:ascii="Times New Roman" w:eastAsia="Times New Roman" w:hAnsi="Times New Roman" w:cs="Times New Roman"/>
          <w:b/>
          <w:sz w:val="28"/>
          <w:szCs w:val="28"/>
        </w:rPr>
        <w:t>муниципальной услуги</w:t>
      </w:r>
      <w:bookmarkEnd w:id="7"/>
    </w:p>
    <w:p w:rsidR="005C181B" w:rsidRPr="005C181B" w:rsidRDefault="005C181B" w:rsidP="005C181B">
      <w:pPr>
        <w:keepNext/>
        <w:keepLines/>
        <w:autoSpaceDE w:val="0"/>
        <w:autoSpaceDN w:val="0"/>
        <w:spacing w:after="0" w:line="270" w:lineRule="exact"/>
        <w:ind w:left="880"/>
        <w:rPr>
          <w:rFonts w:ascii="Times New Roman" w:eastAsia="Times New Roman" w:hAnsi="Times New Roman" w:cs="Times New Roman"/>
          <w:b/>
          <w:sz w:val="28"/>
          <w:szCs w:val="28"/>
        </w:rPr>
      </w:pPr>
    </w:p>
    <w:p w:rsidR="005C181B" w:rsidRPr="005C181B" w:rsidRDefault="009C6695" w:rsidP="005C181B">
      <w:pPr>
        <w:autoSpaceDE w:val="0"/>
        <w:autoSpaceDN w:val="0"/>
        <w:spacing w:after="0" w:line="322" w:lineRule="exact"/>
        <w:ind w:right="20"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shd w:val="clear" w:color="auto" w:fill="FFFFFF"/>
        </w:rPr>
        <w:t>3.14</w:t>
      </w:r>
      <w:r w:rsidR="005C181B">
        <w:rPr>
          <w:rFonts w:ascii="Times New Roman" w:eastAsia="Times New Roman" w:hAnsi="Times New Roman" w:cs="Times New Roman"/>
          <w:color w:val="000000"/>
          <w:sz w:val="28"/>
          <w:szCs w:val="28"/>
          <w:shd w:val="clear" w:color="auto" w:fill="FFFFFF"/>
        </w:rPr>
        <w:t>.</w:t>
      </w:r>
      <w:r w:rsidR="002957D2">
        <w:rPr>
          <w:rFonts w:ascii="Times New Roman" w:eastAsia="Times New Roman" w:hAnsi="Times New Roman" w:cs="Times New Roman"/>
          <w:color w:val="000000"/>
          <w:sz w:val="28"/>
          <w:szCs w:val="28"/>
          <w:shd w:val="clear" w:color="auto" w:fill="FFFFFF"/>
        </w:rPr>
        <w:t>При наличии в З</w:t>
      </w:r>
      <w:r w:rsidR="005C181B" w:rsidRPr="005C181B">
        <w:rPr>
          <w:rFonts w:ascii="Times New Roman" w:eastAsia="Times New Roman" w:hAnsi="Times New Roman" w:cs="Times New Roman"/>
          <w:color w:val="000000"/>
          <w:sz w:val="28"/>
          <w:szCs w:val="28"/>
          <w:shd w:val="clear" w:color="auto" w:fill="FFFFFF"/>
        </w:rPr>
        <w:t xml:space="preserve">аявлении о предоставлении Муниципальной услуги  через МБУ «МФЦ», </w:t>
      </w:r>
      <w:r w:rsidR="005C181B">
        <w:rPr>
          <w:rFonts w:ascii="Times New Roman" w:eastAsia="Times New Roman" w:hAnsi="Times New Roman" w:cs="Times New Roman"/>
          <w:color w:val="000000"/>
          <w:sz w:val="28"/>
          <w:szCs w:val="28"/>
          <w:shd w:val="clear" w:color="auto" w:fill="FFFFFF"/>
        </w:rPr>
        <w:t>Отдел</w:t>
      </w:r>
      <w:r w:rsidR="005C181B" w:rsidRPr="005C181B">
        <w:rPr>
          <w:rFonts w:ascii="Times New Roman" w:eastAsia="Times New Roman" w:hAnsi="Times New Roman" w:cs="Times New Roman"/>
          <w:color w:val="000000"/>
          <w:sz w:val="28"/>
          <w:szCs w:val="28"/>
          <w:shd w:val="clear" w:color="auto" w:fill="FFFFFF"/>
        </w:rPr>
        <w:t xml:space="preserve"> передает документы в МБУ «МФЦ» для последующей выдачи Заявителю (представителю</w:t>
      </w:r>
      <w:r w:rsidR="005C181B">
        <w:rPr>
          <w:rFonts w:ascii="Times New Roman" w:eastAsia="Times New Roman" w:hAnsi="Times New Roman" w:cs="Times New Roman"/>
          <w:color w:val="000000"/>
          <w:sz w:val="28"/>
          <w:szCs w:val="28"/>
          <w:shd w:val="clear" w:color="auto" w:fill="FFFFFF"/>
        </w:rPr>
        <w:t>) способом, установленным соглашением о взаимодействии заключенным</w:t>
      </w:r>
      <w:r w:rsidR="005C181B" w:rsidRPr="005C181B">
        <w:rPr>
          <w:rFonts w:ascii="Times New Roman" w:eastAsia="Times New Roman" w:hAnsi="Times New Roman" w:cs="Times New Roman"/>
          <w:color w:val="000000"/>
          <w:sz w:val="28"/>
          <w:szCs w:val="28"/>
          <w:shd w:val="clear" w:color="auto" w:fill="FFFFFF"/>
        </w:rPr>
        <w:t xml:space="preserve">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005C181B" w:rsidRPr="005C181B">
        <w:rPr>
          <w:rFonts w:ascii="Times New Roman" w:eastAsia="Times New Roman" w:hAnsi="Times New Roman" w:cs="Times New Roman"/>
          <w:color w:val="000000"/>
          <w:sz w:val="28"/>
          <w:szCs w:val="28"/>
          <w:shd w:val="clear" w:color="auto" w:fill="FFFFFF"/>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proofErr w:type="gramStart"/>
      <w:r w:rsidRPr="005C181B">
        <w:rPr>
          <w:rFonts w:ascii="Times New Roman" w:eastAsia="Times New Roman" w:hAnsi="Times New Roman" w:cs="Times New Roman"/>
          <w:color w:val="000000"/>
          <w:sz w:val="28"/>
          <w:szCs w:val="28"/>
          <w:shd w:val="clear" w:color="auto" w:fill="FFFFFF"/>
        </w:rPr>
        <w:t xml:space="preserve">Порядок и сроки передачи </w:t>
      </w:r>
      <w:r>
        <w:rPr>
          <w:rFonts w:ascii="Times New Roman" w:eastAsia="Times New Roman" w:hAnsi="Times New Roman" w:cs="Times New Roman"/>
          <w:color w:val="000000"/>
          <w:sz w:val="28"/>
          <w:szCs w:val="28"/>
          <w:shd w:val="clear" w:color="auto" w:fill="FFFFFF"/>
        </w:rPr>
        <w:t>Отделом</w:t>
      </w:r>
      <w:r w:rsidRPr="005C181B">
        <w:rPr>
          <w:rFonts w:ascii="Times New Roman" w:eastAsia="Times New Roman" w:hAnsi="Times New Roman" w:cs="Times New Roman"/>
          <w:color w:val="000000"/>
          <w:sz w:val="28"/>
          <w:szCs w:val="28"/>
          <w:shd w:val="clear" w:color="auto" w:fill="FFFFFF"/>
        </w:rPr>
        <w:t xml:space="preserve">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C181B" w:rsidRPr="005C181B" w:rsidRDefault="009C6695" w:rsidP="005C181B">
      <w:pPr>
        <w:spacing w:after="0" w:line="322" w:lineRule="exact"/>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3.15</w:t>
      </w:r>
      <w:r w:rsidR="005C181B">
        <w:rPr>
          <w:rFonts w:ascii="Times New Roman" w:eastAsia="Times New Roman" w:hAnsi="Times New Roman" w:cs="Times New Roman"/>
          <w:color w:val="000000"/>
          <w:sz w:val="28"/>
          <w:szCs w:val="28"/>
        </w:rPr>
        <w:t xml:space="preserve">. </w:t>
      </w:r>
      <w:r w:rsidR="005C181B" w:rsidRPr="005C181B">
        <w:rPr>
          <w:rFonts w:ascii="Times New Roman" w:eastAsia="Times New Roman" w:hAnsi="Times New Roman" w:cs="Times New Roman"/>
          <w:color w:val="000000"/>
          <w:sz w:val="28"/>
          <w:szCs w:val="28"/>
          <w:shd w:val="clear" w:color="auto" w:fill="FFFFFF"/>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Работник МБУ «МФЦ» осуществляет следующие действия:</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проверяет полномочия представителя Заявителя (в случае обращения представителя Заявителя);</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определяет статус исполнения заявления в ГИС;</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proofErr w:type="gramStart"/>
      <w:r w:rsidRPr="005C181B">
        <w:rPr>
          <w:rFonts w:ascii="Times New Roman" w:eastAsia="Times New Roman" w:hAnsi="Times New Roman" w:cs="Times New Roman"/>
          <w:color w:val="000000"/>
          <w:sz w:val="28"/>
          <w:szCs w:val="28"/>
          <w:shd w:val="clear" w:color="auto" w:fill="FFFFFF"/>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МБУ «МФЦ» (в предусмотренных нормативными правовыми актами Российской Федерации случаях </w:t>
      </w:r>
      <w:r w:rsidR="00FE0296">
        <w:rPr>
          <w:rFonts w:ascii="Times New Roman" w:eastAsia="Times New Roman" w:hAnsi="Times New Roman" w:cs="Times New Roman"/>
          <w:color w:val="000000"/>
          <w:sz w:val="28"/>
          <w:szCs w:val="28"/>
          <w:shd w:val="clear" w:color="auto" w:fill="FFFFFF"/>
        </w:rPr>
        <w:t>–</w:t>
      </w:r>
      <w:r w:rsidRPr="005C181B">
        <w:rPr>
          <w:rFonts w:ascii="Times New Roman" w:eastAsia="Times New Roman" w:hAnsi="Times New Roman" w:cs="Times New Roman"/>
          <w:color w:val="000000"/>
          <w:sz w:val="28"/>
          <w:szCs w:val="28"/>
          <w:shd w:val="clear" w:color="auto" w:fill="FFFFFF"/>
        </w:rPr>
        <w:t xml:space="preserve"> печати с изображением Государственного герба Российской Федерации);</w:t>
      </w:r>
      <w:proofErr w:type="gramEnd"/>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xml:space="preserve">- заверяет экземпляр электронного документа на бумажном носителе с использованием печати МБУ «МФЦ» (в предусмотренных нормативными правовыми актами Российской Федерации случаях </w:t>
      </w:r>
      <w:r w:rsidR="00FE0296">
        <w:rPr>
          <w:rFonts w:ascii="Times New Roman" w:eastAsia="Times New Roman" w:hAnsi="Times New Roman" w:cs="Times New Roman"/>
          <w:color w:val="000000"/>
          <w:sz w:val="28"/>
          <w:szCs w:val="28"/>
          <w:shd w:val="clear" w:color="auto" w:fill="FFFFFF"/>
        </w:rPr>
        <w:t>–</w:t>
      </w:r>
      <w:r w:rsidRPr="005C181B">
        <w:rPr>
          <w:rFonts w:ascii="Times New Roman" w:eastAsia="Times New Roman" w:hAnsi="Times New Roman" w:cs="Times New Roman"/>
          <w:color w:val="000000"/>
          <w:sz w:val="28"/>
          <w:szCs w:val="28"/>
          <w:shd w:val="clear" w:color="auto" w:fill="FFFFFF"/>
        </w:rPr>
        <w:t xml:space="preserve"> печати с изображением Государственного герба Российской Федерации);</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выдает документы Заявителю, при необходимости запрашивает у Заявителя подписи за каждый выданный документ;</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запрашивает согласие Заявителя на участие в смс-опросе для оценки качества предоставленной Муниципальной услуги МБУ «МФЦ».</w:t>
      </w:r>
    </w:p>
    <w:p w:rsidR="005C181B" w:rsidRPr="00212409" w:rsidRDefault="005C181B" w:rsidP="009B230B">
      <w:pPr>
        <w:pStyle w:val="ConsPlusNormal"/>
        <w:ind w:firstLine="540"/>
        <w:jc w:val="both"/>
        <w:rPr>
          <w:sz w:val="28"/>
          <w:szCs w:val="28"/>
        </w:rPr>
      </w:pPr>
    </w:p>
    <w:p w:rsidR="002F751E" w:rsidRPr="009721A3" w:rsidRDefault="002F751E" w:rsidP="009B230B">
      <w:pPr>
        <w:pStyle w:val="ConsPlusNormal"/>
        <w:jc w:val="both"/>
      </w:pPr>
    </w:p>
    <w:p w:rsidR="002F751E" w:rsidRPr="009721A3" w:rsidRDefault="002F751E" w:rsidP="009B230B">
      <w:pPr>
        <w:pStyle w:val="ConsPlusTitle"/>
        <w:jc w:val="center"/>
        <w:outlineLvl w:val="1"/>
        <w:rPr>
          <w:rFonts w:ascii="Times New Roman" w:hAnsi="Times New Roman" w:cs="Times New Roman"/>
          <w:sz w:val="28"/>
          <w:szCs w:val="28"/>
        </w:rPr>
      </w:pPr>
      <w:r w:rsidRPr="009721A3">
        <w:rPr>
          <w:rFonts w:ascii="Times New Roman" w:hAnsi="Times New Roman" w:cs="Times New Roman"/>
          <w:sz w:val="28"/>
          <w:szCs w:val="28"/>
        </w:rPr>
        <w:t xml:space="preserve">4. Формы </w:t>
      </w:r>
      <w:proofErr w:type="gramStart"/>
      <w:r w:rsidRPr="009721A3">
        <w:rPr>
          <w:rFonts w:ascii="Times New Roman" w:hAnsi="Times New Roman" w:cs="Times New Roman"/>
          <w:sz w:val="28"/>
          <w:szCs w:val="28"/>
        </w:rPr>
        <w:t>контроля за</w:t>
      </w:r>
      <w:proofErr w:type="gramEnd"/>
      <w:r w:rsidRPr="009721A3">
        <w:rPr>
          <w:rFonts w:ascii="Times New Roman" w:hAnsi="Times New Roman" w:cs="Times New Roman"/>
          <w:sz w:val="28"/>
          <w:szCs w:val="28"/>
        </w:rPr>
        <w:t xml:space="preserve"> исполнением</w:t>
      </w:r>
    </w:p>
    <w:p w:rsidR="002F751E" w:rsidRDefault="002F751E" w:rsidP="009B230B">
      <w:pPr>
        <w:pStyle w:val="ConsPlusTitle"/>
        <w:jc w:val="center"/>
        <w:rPr>
          <w:rFonts w:ascii="Times New Roman" w:hAnsi="Times New Roman" w:cs="Times New Roman"/>
          <w:sz w:val="28"/>
          <w:szCs w:val="28"/>
        </w:rPr>
      </w:pPr>
      <w:r w:rsidRPr="009721A3">
        <w:rPr>
          <w:rFonts w:ascii="Times New Roman" w:hAnsi="Times New Roman" w:cs="Times New Roman"/>
          <w:sz w:val="28"/>
          <w:szCs w:val="28"/>
        </w:rPr>
        <w:t>административного регламента</w:t>
      </w:r>
    </w:p>
    <w:p w:rsidR="00203601" w:rsidRDefault="00203601" w:rsidP="009B230B">
      <w:pPr>
        <w:pStyle w:val="ConsPlusTitle"/>
        <w:jc w:val="center"/>
        <w:rPr>
          <w:rFonts w:ascii="Times New Roman" w:hAnsi="Times New Roman" w:cs="Times New Roman"/>
          <w:sz w:val="28"/>
          <w:szCs w:val="28"/>
        </w:rPr>
      </w:pPr>
    </w:p>
    <w:p w:rsidR="00203601" w:rsidRPr="00203601" w:rsidRDefault="00203601" w:rsidP="00203601">
      <w:pPr>
        <w:keepNext/>
        <w:keepLines/>
        <w:autoSpaceDE w:val="0"/>
        <w:autoSpaceDN w:val="0"/>
        <w:spacing w:after="0" w:line="317" w:lineRule="exact"/>
        <w:ind w:firstLine="851"/>
        <w:jc w:val="center"/>
        <w:rPr>
          <w:rFonts w:ascii="Times New Roman" w:eastAsia="Times New Roman" w:hAnsi="Times New Roman" w:cs="Times New Roman"/>
          <w:b/>
          <w:sz w:val="28"/>
          <w:szCs w:val="28"/>
        </w:rPr>
      </w:pPr>
      <w:bookmarkStart w:id="8" w:name="bookmark42"/>
      <w:r w:rsidRPr="00203601">
        <w:rPr>
          <w:rFonts w:ascii="Times New Roman" w:eastAsia="Times New Roman" w:hAnsi="Times New Roman" w:cs="Times New Roman"/>
          <w:b/>
          <w:sz w:val="28"/>
          <w:szCs w:val="28"/>
        </w:rPr>
        <w:t xml:space="preserve">Порядок осуществления текущего </w:t>
      </w:r>
      <w:proofErr w:type="gramStart"/>
      <w:r w:rsidRPr="00203601">
        <w:rPr>
          <w:rFonts w:ascii="Times New Roman" w:eastAsia="Times New Roman" w:hAnsi="Times New Roman" w:cs="Times New Roman"/>
          <w:b/>
          <w:sz w:val="28"/>
          <w:szCs w:val="28"/>
        </w:rPr>
        <w:t>контроля за</w:t>
      </w:r>
      <w:proofErr w:type="gramEnd"/>
      <w:r w:rsidRPr="00203601">
        <w:rPr>
          <w:rFonts w:ascii="Times New Roman" w:eastAsia="Times New Roman" w:hAnsi="Times New Roman" w:cs="Times New Roman"/>
          <w:b/>
          <w:sz w:val="28"/>
          <w:szCs w:val="28"/>
        </w:rPr>
        <w:t xml:space="preserve"> соблюдением и исполнением специалистами положений</w:t>
      </w:r>
      <w:bookmarkStart w:id="9" w:name="bookmark43"/>
      <w:bookmarkEnd w:id="8"/>
      <w:r>
        <w:rPr>
          <w:rFonts w:ascii="Times New Roman" w:eastAsia="Times New Roman" w:hAnsi="Times New Roman" w:cs="Times New Roman"/>
          <w:b/>
          <w:sz w:val="28"/>
          <w:szCs w:val="28"/>
        </w:rPr>
        <w:t xml:space="preserve"> Административного</w:t>
      </w:r>
      <w:r w:rsidRPr="00203601">
        <w:rPr>
          <w:rFonts w:ascii="Times New Roman" w:eastAsia="Times New Roman" w:hAnsi="Times New Roman" w:cs="Times New Roman"/>
          <w:b/>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9"/>
    </w:p>
    <w:p w:rsidR="00203601" w:rsidRPr="00203601" w:rsidRDefault="00203601" w:rsidP="00203601">
      <w:pPr>
        <w:keepNext/>
        <w:keepLines/>
        <w:autoSpaceDE w:val="0"/>
        <w:autoSpaceDN w:val="0"/>
        <w:spacing w:after="0" w:line="317" w:lineRule="exact"/>
        <w:ind w:firstLine="851"/>
        <w:jc w:val="center"/>
        <w:rPr>
          <w:rFonts w:ascii="Times New Roman" w:eastAsia="Times New Roman" w:hAnsi="Times New Roman" w:cs="Times New Roman"/>
          <w:b/>
          <w:sz w:val="28"/>
          <w:szCs w:val="28"/>
        </w:rPr>
      </w:pPr>
    </w:p>
    <w:p w:rsidR="00203601" w:rsidRPr="00203601" w:rsidRDefault="00203601" w:rsidP="00C5091B">
      <w:pPr>
        <w:numPr>
          <w:ilvl w:val="0"/>
          <w:numId w:val="6"/>
        </w:numPr>
        <w:autoSpaceDE w:val="0"/>
        <w:autoSpaceDN w:val="0"/>
        <w:spacing w:after="0" w:line="322" w:lineRule="exact"/>
        <w:ind w:right="2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xml:space="preserve"> Текущий </w:t>
      </w:r>
      <w:proofErr w:type="gramStart"/>
      <w:r w:rsidRPr="00203601">
        <w:rPr>
          <w:rFonts w:ascii="Times New Roman" w:eastAsia="Times New Roman" w:hAnsi="Times New Roman" w:cs="Times New Roman"/>
          <w:color w:val="000000"/>
          <w:sz w:val="28"/>
          <w:szCs w:val="28"/>
          <w:shd w:val="clear" w:color="auto" w:fill="FFFFFF"/>
        </w:rPr>
        <w:t>контроль за</w:t>
      </w:r>
      <w:proofErr w:type="gramEnd"/>
      <w:r w:rsidRPr="00203601">
        <w:rPr>
          <w:rFonts w:ascii="Times New Roman" w:eastAsia="Times New Roman" w:hAnsi="Times New Roman" w:cs="Times New Roman"/>
          <w:color w:val="000000"/>
          <w:sz w:val="28"/>
          <w:szCs w:val="28"/>
          <w:shd w:val="clear" w:color="auto" w:fill="FFFFFF"/>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C5091B" w:rsidRPr="00C5091B">
        <w:rPr>
          <w:rFonts w:ascii="Times New Roman" w:eastAsia="Times New Roman" w:hAnsi="Times New Roman" w:cs="Times New Roman"/>
          <w:sz w:val="28"/>
          <w:szCs w:val="28"/>
          <w:shd w:val="clear" w:color="auto" w:fill="FFFFFF"/>
        </w:rPr>
        <w:t>первым заместителем главы администрации (по вопросам городского хозяйства), начальником отдела городской инфраструктуры администрации городского округа Тейково Ивановской области</w:t>
      </w:r>
      <w:r w:rsidRPr="00203601">
        <w:rPr>
          <w:rFonts w:ascii="Times New Roman" w:eastAsia="Times New Roman" w:hAnsi="Times New Roman" w:cs="Times New Roman"/>
          <w:color w:val="000000"/>
          <w:sz w:val="28"/>
          <w:szCs w:val="28"/>
          <w:shd w:val="clear" w:color="auto" w:fill="FFFFFF"/>
        </w:rPr>
        <w:t>, руководителем МБУ «МФЦ».</w:t>
      </w:r>
    </w:p>
    <w:p w:rsidR="00203601" w:rsidRPr="00203601" w:rsidRDefault="00203601" w:rsidP="00203601">
      <w:pPr>
        <w:spacing w:after="0" w:line="317" w:lineRule="exact"/>
        <w:ind w:left="20" w:right="20" w:firstLine="5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xml:space="preserve">Для текущего контроля используются сведения служебной корреспонденции, устная и письменная информация специалистов </w:t>
      </w:r>
      <w:r w:rsidR="00C5091B">
        <w:rPr>
          <w:rFonts w:ascii="Times New Roman" w:eastAsia="Times New Roman" w:hAnsi="Times New Roman" w:cs="Times New Roman"/>
          <w:color w:val="000000"/>
          <w:sz w:val="28"/>
          <w:szCs w:val="28"/>
          <w:shd w:val="clear" w:color="auto" w:fill="FFFFFF"/>
        </w:rPr>
        <w:t>Отдела</w:t>
      </w:r>
      <w:r w:rsidRPr="00203601">
        <w:rPr>
          <w:rFonts w:ascii="Times New Roman" w:eastAsia="Times New Roman" w:hAnsi="Times New Roman" w:cs="Times New Roman"/>
          <w:color w:val="000000"/>
          <w:sz w:val="28"/>
          <w:szCs w:val="28"/>
          <w:shd w:val="clear" w:color="auto" w:fill="FFFFFF"/>
        </w:rPr>
        <w:t xml:space="preserve"> и работников МБУ «МФЦ».</w:t>
      </w:r>
    </w:p>
    <w:p w:rsidR="00203601" w:rsidRPr="00203601" w:rsidRDefault="00203601" w:rsidP="00203601">
      <w:pPr>
        <w:spacing w:after="0" w:line="317" w:lineRule="exact"/>
        <w:ind w:left="20" w:firstLine="5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Текущий контроль осуществляется путем проведения проверок:</w:t>
      </w:r>
    </w:p>
    <w:p w:rsidR="00203601" w:rsidRPr="00203601" w:rsidRDefault="00203601" w:rsidP="00203601">
      <w:pPr>
        <w:spacing w:after="0" w:line="317" w:lineRule="exact"/>
        <w:ind w:left="20" w:right="20" w:firstLine="5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решений о предоставлении (об отказе в предоставлении) Муниципальной услуги;</w:t>
      </w:r>
    </w:p>
    <w:p w:rsidR="00203601" w:rsidRPr="00203601" w:rsidRDefault="00203601" w:rsidP="00203601">
      <w:pPr>
        <w:spacing w:after="0" w:line="317" w:lineRule="exact"/>
        <w:ind w:left="20" w:firstLine="5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выявления и устранения нарушений прав граждан;</w:t>
      </w:r>
    </w:p>
    <w:p w:rsidR="00203601" w:rsidRPr="00203601" w:rsidRDefault="00203601" w:rsidP="00203601">
      <w:pPr>
        <w:spacing w:after="0" w:line="326" w:lineRule="exact"/>
        <w:ind w:left="23" w:right="23" w:firstLine="539"/>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рассмотрения, принятия решений и подготовки ответов на обращения граждан, содержащие жалобы на решения, действия (бездействие) специалистов.</w:t>
      </w:r>
      <w:bookmarkStart w:id="10" w:name="bookmark44"/>
    </w:p>
    <w:p w:rsidR="00203601" w:rsidRPr="00203601" w:rsidRDefault="00203601" w:rsidP="00203601">
      <w:pPr>
        <w:spacing w:after="0" w:line="326" w:lineRule="exact"/>
        <w:ind w:left="23" w:right="23" w:firstLine="539"/>
        <w:jc w:val="both"/>
        <w:rPr>
          <w:rFonts w:ascii="Times New Roman" w:eastAsia="Times New Roman" w:hAnsi="Times New Roman" w:cs="Times New Roman"/>
          <w:color w:val="000000"/>
          <w:sz w:val="28"/>
          <w:szCs w:val="28"/>
          <w:shd w:val="clear" w:color="auto" w:fill="FFFFFF"/>
        </w:rPr>
      </w:pPr>
    </w:p>
    <w:p w:rsidR="00203601" w:rsidRPr="00203601" w:rsidRDefault="00203601" w:rsidP="00203601">
      <w:pPr>
        <w:spacing w:after="0" w:line="326" w:lineRule="exact"/>
        <w:ind w:left="23" w:right="23" w:firstLine="539"/>
        <w:jc w:val="center"/>
        <w:rPr>
          <w:rFonts w:ascii="Times New Roman" w:eastAsia="Times New Roman" w:hAnsi="Times New Roman" w:cs="Times New Roman"/>
          <w:b/>
          <w:color w:val="000000"/>
          <w:sz w:val="28"/>
          <w:szCs w:val="28"/>
        </w:rPr>
      </w:pPr>
      <w:r w:rsidRPr="00203601">
        <w:rPr>
          <w:rFonts w:ascii="Times New Roman" w:eastAsia="Times New Roman" w:hAnsi="Times New Roman" w:cs="Times New Roman"/>
          <w:b/>
          <w:color w:val="00000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03601">
        <w:rPr>
          <w:rFonts w:ascii="Times New Roman" w:eastAsia="Times New Roman" w:hAnsi="Times New Roman" w:cs="Times New Roman"/>
          <w:b/>
          <w:color w:val="000000"/>
          <w:sz w:val="28"/>
          <w:szCs w:val="28"/>
        </w:rPr>
        <w:t>контроля за</w:t>
      </w:r>
      <w:proofErr w:type="gramEnd"/>
      <w:r w:rsidRPr="00203601">
        <w:rPr>
          <w:rFonts w:ascii="Times New Roman" w:eastAsia="Times New Roman" w:hAnsi="Times New Roman" w:cs="Times New Roman"/>
          <w:b/>
          <w:color w:val="000000"/>
          <w:sz w:val="28"/>
          <w:szCs w:val="28"/>
        </w:rPr>
        <w:t xml:space="preserve"> полнотой</w:t>
      </w:r>
      <w:bookmarkStart w:id="11" w:name="bookmark45"/>
      <w:bookmarkEnd w:id="10"/>
      <w:r w:rsidRPr="00203601">
        <w:rPr>
          <w:rFonts w:ascii="Times New Roman" w:eastAsia="Times New Roman" w:hAnsi="Times New Roman" w:cs="Times New Roman"/>
          <w:b/>
          <w:color w:val="000000"/>
          <w:sz w:val="28"/>
          <w:szCs w:val="28"/>
        </w:rPr>
        <w:t xml:space="preserve"> и качеством предоставления Муниципальной услуги</w:t>
      </w:r>
      <w:bookmarkEnd w:id="11"/>
    </w:p>
    <w:p w:rsidR="00203601" w:rsidRPr="00203601" w:rsidRDefault="00203601" w:rsidP="00203601">
      <w:pPr>
        <w:spacing w:after="0" w:line="326" w:lineRule="exact"/>
        <w:ind w:left="23" w:right="23" w:firstLine="539"/>
        <w:jc w:val="center"/>
        <w:rPr>
          <w:rFonts w:ascii="Times New Roman" w:eastAsia="Times New Roman" w:hAnsi="Times New Roman" w:cs="Times New Roman"/>
          <w:b/>
          <w:color w:val="000000"/>
          <w:sz w:val="28"/>
          <w:szCs w:val="28"/>
        </w:rPr>
      </w:pPr>
    </w:p>
    <w:p w:rsidR="00203601" w:rsidRPr="00203601" w:rsidRDefault="00203601" w:rsidP="00203601">
      <w:pPr>
        <w:numPr>
          <w:ilvl w:val="0"/>
          <w:numId w:val="6"/>
        </w:numPr>
        <w:tabs>
          <w:tab w:val="left" w:pos="0"/>
        </w:tabs>
        <w:autoSpaceDE w:val="0"/>
        <w:autoSpaceDN w:val="0"/>
        <w:spacing w:after="0" w:line="240" w:lineRule="auto"/>
        <w:ind w:right="57"/>
        <w:jc w:val="both"/>
        <w:rPr>
          <w:rFonts w:ascii="Times New Roman" w:eastAsia="Times New Roman" w:hAnsi="Times New Roman" w:cs="Times New Roman"/>
          <w:color w:val="000000"/>
          <w:sz w:val="28"/>
          <w:szCs w:val="28"/>
        </w:rPr>
      </w:pPr>
      <w:proofErr w:type="gramStart"/>
      <w:r w:rsidRPr="00203601">
        <w:rPr>
          <w:rFonts w:ascii="Times New Roman" w:eastAsia="Times New Roman" w:hAnsi="Times New Roman" w:cs="Times New Roman"/>
          <w:color w:val="000000"/>
          <w:sz w:val="28"/>
          <w:szCs w:val="28"/>
          <w:shd w:val="clear" w:color="auto" w:fill="FFFFFF"/>
        </w:rPr>
        <w:t>Контроль за</w:t>
      </w:r>
      <w:proofErr w:type="gramEnd"/>
      <w:r w:rsidRPr="00203601">
        <w:rPr>
          <w:rFonts w:ascii="Times New Roman" w:eastAsia="Times New Roman" w:hAnsi="Times New Roman" w:cs="Times New Roman"/>
          <w:color w:val="000000"/>
          <w:sz w:val="28"/>
          <w:szCs w:val="28"/>
          <w:shd w:val="clear" w:color="auto" w:fill="FFFFFF"/>
        </w:rPr>
        <w:t xml:space="preserve"> полнотой и качеством предоставления Муниципальной услуги включает в себя проведение плановых и внеплановых проверок.</w:t>
      </w:r>
    </w:p>
    <w:p w:rsidR="00203601" w:rsidRPr="00203601" w:rsidRDefault="00203601" w:rsidP="00203601">
      <w:pPr>
        <w:numPr>
          <w:ilvl w:val="0"/>
          <w:numId w:val="6"/>
        </w:numPr>
        <w:tabs>
          <w:tab w:val="left" w:pos="0"/>
        </w:tabs>
        <w:autoSpaceDE w:val="0"/>
        <w:autoSpaceDN w:val="0"/>
        <w:spacing w:after="0" w:line="240" w:lineRule="auto"/>
        <w:ind w:right="57"/>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Плановые проверки осуществляются на основании годовых планов работы Администрации, утверждаемых главой городского округа Тейково Ивановской области.</w:t>
      </w:r>
    </w:p>
    <w:p w:rsidR="00203601" w:rsidRPr="00203601" w:rsidRDefault="00203601" w:rsidP="00203601">
      <w:pPr>
        <w:spacing w:after="0" w:line="240" w:lineRule="auto"/>
        <w:ind w:left="57" w:right="57"/>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При плановой проверке полноты и качества предоставления Муниципальной услуги контролю подлежат:</w:t>
      </w:r>
    </w:p>
    <w:p w:rsidR="00203601" w:rsidRPr="00203601" w:rsidRDefault="00203601" w:rsidP="00203601">
      <w:pPr>
        <w:spacing w:after="0" w:line="240" w:lineRule="auto"/>
        <w:ind w:left="57" w:right="57" w:firstLine="540"/>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xml:space="preserve">- соблюдение сроков предоставления Муниципальной услуги; </w:t>
      </w:r>
    </w:p>
    <w:p w:rsidR="00203601" w:rsidRPr="00203601" w:rsidRDefault="00203601" w:rsidP="00203601">
      <w:pPr>
        <w:spacing w:after="0" w:line="240" w:lineRule="auto"/>
        <w:ind w:left="57" w:right="57" w:firstLine="540"/>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xml:space="preserve">- соблюдение положений настоящего Административного регламента; </w:t>
      </w:r>
    </w:p>
    <w:p w:rsidR="00203601" w:rsidRPr="00203601" w:rsidRDefault="00203601" w:rsidP="00203601">
      <w:pPr>
        <w:spacing w:after="0" w:line="240" w:lineRule="auto"/>
        <w:ind w:left="57" w:right="57" w:firstLine="540"/>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правильность и обоснованность принятого решения об отказе в предоставлении Муниципальной услуги.</w:t>
      </w:r>
    </w:p>
    <w:p w:rsidR="00203601" w:rsidRPr="00203601" w:rsidRDefault="00203601" w:rsidP="00203601">
      <w:pPr>
        <w:spacing w:after="0" w:line="240" w:lineRule="auto"/>
        <w:ind w:left="57" w:right="57" w:firstLine="540"/>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xml:space="preserve">Основанием для проведения внеплановых проверок являются: </w:t>
      </w:r>
    </w:p>
    <w:p w:rsidR="00203601" w:rsidRPr="00203601" w:rsidRDefault="00203601" w:rsidP="00C5091B">
      <w:pPr>
        <w:numPr>
          <w:ilvl w:val="0"/>
          <w:numId w:val="9"/>
        </w:numPr>
        <w:spacing w:after="0" w:line="240" w:lineRule="auto"/>
        <w:ind w:left="0" w:right="57" w:firstLine="567"/>
        <w:contextualSpacing/>
        <w:jc w:val="both"/>
        <w:rPr>
          <w:rFonts w:ascii="Times New Roman" w:eastAsia="Calibri" w:hAnsi="Times New Roman" w:cs="Times New Roman"/>
          <w:color w:val="000000"/>
          <w:sz w:val="28"/>
          <w:szCs w:val="28"/>
          <w:lang w:eastAsia="en-US"/>
        </w:rPr>
      </w:pPr>
      <w:r w:rsidRPr="00203601">
        <w:rPr>
          <w:rFonts w:ascii="Times New Roman" w:eastAsia="Calibri" w:hAnsi="Times New Roman" w:cs="Times New Roman"/>
          <w:color w:val="000000"/>
          <w:sz w:val="28"/>
          <w:szCs w:val="28"/>
          <w:shd w:val="clear" w:color="auto" w:fill="FFFFFF"/>
          <w:lang w:eastAsia="en-US"/>
        </w:rPr>
        <w:lastRenderedPageBreak/>
        <w:t>получение информации о предполагаемых или выявленных нарушениях нормативных правовых актов Российской Федерации, нормативных правовых актов</w:t>
      </w:r>
      <w:r w:rsidRPr="00203601">
        <w:rPr>
          <w:rFonts w:ascii="Times New Roman" w:eastAsia="Calibri" w:hAnsi="Times New Roman" w:cs="Times New Roman"/>
          <w:iCs/>
          <w:color w:val="000000"/>
          <w:sz w:val="28"/>
          <w:szCs w:val="28"/>
          <w:shd w:val="clear" w:color="auto" w:fill="FFFFFF"/>
          <w:lang w:eastAsia="en-US"/>
        </w:rPr>
        <w:t>Ивановской области</w:t>
      </w:r>
      <w:r w:rsidRPr="00203601">
        <w:rPr>
          <w:rFonts w:ascii="Times New Roman" w:eastAsia="Calibri" w:hAnsi="Times New Roman" w:cs="Times New Roman"/>
          <w:color w:val="000000"/>
          <w:sz w:val="28"/>
          <w:szCs w:val="28"/>
          <w:shd w:val="clear" w:color="auto" w:fill="FFFFFF"/>
          <w:lang w:eastAsia="en-US"/>
        </w:rPr>
        <w:t xml:space="preserve"> и нормативных правовых актов городского округа Тейково Ивановской области</w:t>
      </w:r>
      <w:r w:rsidRPr="00203601">
        <w:rPr>
          <w:rFonts w:ascii="Times New Roman" w:eastAsia="Calibri" w:hAnsi="Times New Roman" w:cs="Times New Roman"/>
          <w:iCs/>
          <w:color w:val="000000"/>
          <w:sz w:val="28"/>
          <w:szCs w:val="28"/>
          <w:shd w:val="clear" w:color="auto" w:fill="FFFFFF"/>
          <w:lang w:eastAsia="en-US"/>
        </w:rPr>
        <w:t>;</w:t>
      </w:r>
    </w:p>
    <w:p w:rsidR="00203601" w:rsidRPr="00203601" w:rsidRDefault="00203601" w:rsidP="00C5091B">
      <w:pPr>
        <w:numPr>
          <w:ilvl w:val="0"/>
          <w:numId w:val="9"/>
        </w:numPr>
        <w:spacing w:after="0" w:line="240" w:lineRule="auto"/>
        <w:ind w:left="0" w:right="57" w:firstLine="567"/>
        <w:contextualSpacing/>
        <w:jc w:val="both"/>
        <w:rPr>
          <w:rFonts w:ascii="Times New Roman" w:eastAsia="Calibri" w:hAnsi="Times New Roman" w:cs="Times New Roman"/>
          <w:color w:val="000000"/>
          <w:sz w:val="28"/>
          <w:szCs w:val="28"/>
          <w:shd w:val="clear" w:color="auto" w:fill="FFFFFF"/>
          <w:lang w:eastAsia="en-US"/>
        </w:rPr>
      </w:pPr>
      <w:r w:rsidRPr="00203601">
        <w:rPr>
          <w:rFonts w:ascii="Times New Roman" w:eastAsia="Calibri" w:hAnsi="Times New Roman" w:cs="Times New Roman"/>
          <w:color w:val="000000"/>
          <w:sz w:val="28"/>
          <w:szCs w:val="28"/>
          <w:shd w:val="clear" w:color="auto" w:fill="FFFFFF"/>
          <w:lang w:eastAsia="en-US"/>
        </w:rPr>
        <w:t>обращения граждан и юридических лиц на нарушения законодательства, в том числе на качество предоставления Муниципальной услуги.</w:t>
      </w:r>
    </w:p>
    <w:p w:rsidR="00203601" w:rsidRPr="00203601" w:rsidRDefault="00203601" w:rsidP="00203601">
      <w:pPr>
        <w:spacing w:after="0" w:line="240" w:lineRule="auto"/>
        <w:ind w:left="57" w:right="57" w:firstLine="540"/>
        <w:jc w:val="both"/>
        <w:rPr>
          <w:rFonts w:ascii="Times New Roman" w:eastAsia="Times New Roman" w:hAnsi="Times New Roman" w:cs="Times New Roman"/>
          <w:color w:val="000000"/>
          <w:sz w:val="28"/>
          <w:szCs w:val="28"/>
        </w:rPr>
      </w:pPr>
    </w:p>
    <w:p w:rsidR="00203601" w:rsidRPr="00203601" w:rsidRDefault="00203601" w:rsidP="00203601">
      <w:pPr>
        <w:keepNext/>
        <w:keepLines/>
        <w:autoSpaceDE w:val="0"/>
        <w:autoSpaceDN w:val="0"/>
        <w:spacing w:after="0" w:line="240" w:lineRule="auto"/>
        <w:ind w:left="57" w:right="57"/>
        <w:jc w:val="center"/>
        <w:rPr>
          <w:rFonts w:ascii="Times New Roman" w:eastAsia="Times New Roman" w:hAnsi="Times New Roman" w:cs="Times New Roman"/>
          <w:b/>
          <w:sz w:val="28"/>
          <w:szCs w:val="28"/>
        </w:rPr>
      </w:pPr>
      <w:bookmarkStart w:id="12" w:name="bookmark46"/>
      <w:r w:rsidRPr="00203601">
        <w:rPr>
          <w:rFonts w:ascii="Times New Roman" w:eastAsia="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12"/>
    </w:p>
    <w:p w:rsidR="00203601" w:rsidRPr="00203601" w:rsidRDefault="00203601" w:rsidP="00203601">
      <w:pPr>
        <w:keepNext/>
        <w:keepLines/>
        <w:autoSpaceDE w:val="0"/>
        <w:autoSpaceDN w:val="0"/>
        <w:spacing w:after="0" w:line="240" w:lineRule="auto"/>
        <w:ind w:left="57" w:right="57"/>
        <w:jc w:val="center"/>
        <w:rPr>
          <w:rFonts w:ascii="Times New Roman" w:eastAsia="Times New Roman" w:hAnsi="Times New Roman" w:cs="Times New Roman"/>
          <w:b/>
          <w:sz w:val="28"/>
          <w:szCs w:val="28"/>
        </w:rPr>
      </w:pPr>
    </w:p>
    <w:p w:rsidR="00203601" w:rsidRPr="00203601" w:rsidRDefault="00203601" w:rsidP="00203601">
      <w:pPr>
        <w:autoSpaceDE w:val="0"/>
        <w:autoSpaceDN w:val="0"/>
        <w:spacing w:after="0" w:line="240" w:lineRule="auto"/>
        <w:ind w:left="57" w:right="57" w:firstLine="51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4.4.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203601">
        <w:rPr>
          <w:rFonts w:ascii="Times New Roman" w:eastAsia="Times New Roman" w:hAnsi="Times New Roman" w:cs="Times New Roman"/>
          <w:iCs/>
          <w:color w:val="000000"/>
          <w:sz w:val="28"/>
          <w:szCs w:val="28"/>
          <w:shd w:val="clear" w:color="auto" w:fill="FFFFFF"/>
        </w:rPr>
        <w:t>Ивановской области</w:t>
      </w:r>
      <w:r w:rsidRPr="00203601">
        <w:rPr>
          <w:rFonts w:ascii="Times New Roman" w:eastAsia="Times New Roman" w:hAnsi="Times New Roman" w:cs="Times New Roman"/>
          <w:color w:val="000000"/>
          <w:sz w:val="28"/>
          <w:szCs w:val="28"/>
          <w:shd w:val="clear" w:color="auto" w:fill="FFFFFF"/>
        </w:rPr>
        <w:t xml:space="preserve"> и нормативных правовых актов</w:t>
      </w:r>
      <w:r w:rsidRPr="00203601">
        <w:rPr>
          <w:rFonts w:ascii="Times New Roman" w:eastAsia="Times New Roman" w:hAnsi="Times New Roman" w:cs="Times New Roman"/>
          <w:iCs/>
          <w:color w:val="000000"/>
          <w:sz w:val="28"/>
          <w:szCs w:val="28"/>
          <w:shd w:val="clear" w:color="auto" w:fill="FFFFFF"/>
        </w:rPr>
        <w:t xml:space="preserve"> городского округа Тейково Ивановской области</w:t>
      </w:r>
      <w:r w:rsidRPr="00203601">
        <w:rPr>
          <w:rFonts w:ascii="Times New Roman" w:eastAsia="Times New Roman" w:hAnsi="Times New Roman" w:cs="Times New Roman"/>
          <w:color w:val="000000"/>
          <w:sz w:val="28"/>
          <w:szCs w:val="28"/>
          <w:shd w:val="clear" w:color="auto" w:fill="FFFFFF"/>
        </w:rPr>
        <w:t>осуществляется привлечение виновных лиц к ответственности в соответствии с законодательством Российской Федерации.</w:t>
      </w:r>
    </w:p>
    <w:p w:rsidR="00203601" w:rsidRPr="00203601" w:rsidRDefault="00203601" w:rsidP="00203601">
      <w:pPr>
        <w:spacing w:after="0" w:line="240" w:lineRule="auto"/>
        <w:ind w:left="57" w:right="57" w:firstLine="540"/>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Персональная ответственность специалистов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03601" w:rsidRPr="00203601" w:rsidRDefault="00203601" w:rsidP="00203601">
      <w:pPr>
        <w:spacing w:after="0" w:line="240" w:lineRule="auto"/>
        <w:ind w:left="57" w:right="57" w:firstLine="540"/>
        <w:jc w:val="both"/>
        <w:rPr>
          <w:rFonts w:ascii="Times New Roman" w:eastAsia="Times New Roman" w:hAnsi="Times New Roman" w:cs="Times New Roman"/>
          <w:color w:val="000000"/>
          <w:sz w:val="28"/>
          <w:szCs w:val="28"/>
        </w:rPr>
      </w:pPr>
    </w:p>
    <w:p w:rsidR="00203601" w:rsidRPr="00203601" w:rsidRDefault="00203601" w:rsidP="00203601">
      <w:pPr>
        <w:keepNext/>
        <w:keepLines/>
        <w:autoSpaceDE w:val="0"/>
        <w:autoSpaceDN w:val="0"/>
        <w:spacing w:after="0" w:line="240" w:lineRule="auto"/>
        <w:ind w:left="57" w:right="57" w:firstLine="64"/>
        <w:jc w:val="center"/>
        <w:rPr>
          <w:rFonts w:ascii="Times New Roman" w:eastAsia="Times New Roman" w:hAnsi="Times New Roman" w:cs="Times New Roman"/>
          <w:b/>
          <w:sz w:val="28"/>
          <w:szCs w:val="28"/>
        </w:rPr>
      </w:pPr>
      <w:bookmarkStart w:id="13" w:name="bookmark47"/>
      <w:r w:rsidRPr="00203601">
        <w:rPr>
          <w:rFonts w:ascii="Times New Roman" w:eastAsia="Times New Roman" w:hAnsi="Times New Roman" w:cs="Times New Roman"/>
          <w:b/>
          <w:sz w:val="28"/>
          <w:szCs w:val="28"/>
        </w:rPr>
        <w:t xml:space="preserve">Требования к порядку и формам </w:t>
      </w:r>
      <w:proofErr w:type="gramStart"/>
      <w:r w:rsidRPr="00203601">
        <w:rPr>
          <w:rFonts w:ascii="Times New Roman" w:eastAsia="Times New Roman" w:hAnsi="Times New Roman" w:cs="Times New Roman"/>
          <w:b/>
          <w:sz w:val="28"/>
          <w:szCs w:val="28"/>
        </w:rPr>
        <w:t>контроля за</w:t>
      </w:r>
      <w:proofErr w:type="gramEnd"/>
      <w:r w:rsidRPr="00203601">
        <w:rPr>
          <w:rFonts w:ascii="Times New Roman" w:eastAsia="Times New Roman" w:hAnsi="Times New Roman" w:cs="Times New Roman"/>
          <w:b/>
          <w:sz w:val="28"/>
          <w:szCs w:val="28"/>
        </w:rPr>
        <w:t xml:space="preserve"> предоставлением муниципальной услуги, в том числе со стороны граждан,</w:t>
      </w:r>
      <w:bookmarkStart w:id="14" w:name="bookmark48"/>
      <w:bookmarkEnd w:id="13"/>
      <w:r w:rsidRPr="00203601">
        <w:rPr>
          <w:rFonts w:ascii="Times New Roman" w:eastAsia="Times New Roman" w:hAnsi="Times New Roman" w:cs="Times New Roman"/>
          <w:b/>
          <w:sz w:val="28"/>
          <w:szCs w:val="28"/>
        </w:rPr>
        <w:t xml:space="preserve"> их объединений и организаций</w:t>
      </w:r>
      <w:bookmarkEnd w:id="14"/>
    </w:p>
    <w:p w:rsidR="00203601" w:rsidRPr="00203601" w:rsidRDefault="00203601" w:rsidP="00203601">
      <w:pPr>
        <w:keepNext/>
        <w:keepLines/>
        <w:autoSpaceDE w:val="0"/>
        <w:autoSpaceDN w:val="0"/>
        <w:spacing w:after="0" w:line="240" w:lineRule="auto"/>
        <w:ind w:left="57" w:right="57" w:firstLine="64"/>
        <w:jc w:val="center"/>
        <w:rPr>
          <w:rFonts w:ascii="Times New Roman" w:eastAsia="Times New Roman" w:hAnsi="Times New Roman" w:cs="Times New Roman"/>
          <w:b/>
          <w:sz w:val="20"/>
          <w:szCs w:val="20"/>
        </w:rPr>
      </w:pPr>
    </w:p>
    <w:p w:rsidR="00203601" w:rsidRPr="00203601" w:rsidRDefault="00203601" w:rsidP="00C5091B">
      <w:pPr>
        <w:numPr>
          <w:ilvl w:val="0"/>
          <w:numId w:val="7"/>
        </w:numPr>
        <w:autoSpaceDE w:val="0"/>
        <w:autoSpaceDN w:val="0"/>
        <w:spacing w:after="0" w:line="240" w:lineRule="auto"/>
        <w:ind w:right="57" w:firstLine="567"/>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xml:space="preserve"> Граждане, их объединения и организации имеют право осуществлять </w:t>
      </w:r>
      <w:proofErr w:type="gramStart"/>
      <w:r w:rsidRPr="00203601">
        <w:rPr>
          <w:rFonts w:ascii="Times New Roman" w:eastAsia="Times New Roman" w:hAnsi="Times New Roman" w:cs="Times New Roman"/>
          <w:color w:val="000000"/>
          <w:sz w:val="28"/>
          <w:szCs w:val="28"/>
          <w:shd w:val="clear" w:color="auto" w:fill="FFFFFF"/>
        </w:rPr>
        <w:t>контроль за</w:t>
      </w:r>
      <w:proofErr w:type="gramEnd"/>
      <w:r w:rsidRPr="00203601">
        <w:rPr>
          <w:rFonts w:ascii="Times New Roman" w:eastAsia="Times New Roman" w:hAnsi="Times New Roman" w:cs="Times New Roman"/>
          <w:color w:val="000000"/>
          <w:sz w:val="28"/>
          <w:szCs w:val="28"/>
          <w:shd w:val="clear" w:color="auto" w:fill="FFFFFF"/>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03601" w:rsidRPr="00203601" w:rsidRDefault="00203601" w:rsidP="00203601">
      <w:pPr>
        <w:spacing w:after="0" w:line="240" w:lineRule="auto"/>
        <w:ind w:left="57" w:right="57" w:firstLine="540"/>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Граждане, их объединения и организации также имеют право:</w:t>
      </w:r>
    </w:p>
    <w:p w:rsidR="00203601" w:rsidRPr="00203601" w:rsidRDefault="00203601" w:rsidP="00203601">
      <w:pPr>
        <w:spacing w:after="0" w:line="240" w:lineRule="auto"/>
        <w:ind w:left="57" w:right="57" w:firstLine="62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направлять замечания и предложения по улучшению доступности и качества предоставления Муниципальной услуги;</w:t>
      </w:r>
    </w:p>
    <w:p w:rsidR="00203601" w:rsidRPr="00203601" w:rsidRDefault="00203601" w:rsidP="00203601">
      <w:pPr>
        <w:spacing w:after="0" w:line="240" w:lineRule="auto"/>
        <w:ind w:left="57" w:right="57" w:firstLine="62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вносить предложения о мерах по устранению нарушений настоящего Административного регламента.</w:t>
      </w:r>
    </w:p>
    <w:p w:rsidR="00203601" w:rsidRPr="00203601" w:rsidRDefault="00203601" w:rsidP="00203601">
      <w:pPr>
        <w:spacing w:after="0" w:line="240" w:lineRule="auto"/>
        <w:ind w:left="57" w:right="57" w:firstLine="62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xml:space="preserve">4.6. </w:t>
      </w:r>
      <w:r w:rsidR="00C5091B">
        <w:rPr>
          <w:rFonts w:ascii="Times New Roman" w:eastAsia="Times New Roman" w:hAnsi="Times New Roman" w:cs="Times New Roman"/>
          <w:color w:val="000000"/>
          <w:sz w:val="28"/>
          <w:szCs w:val="28"/>
          <w:shd w:val="clear" w:color="auto" w:fill="FFFFFF"/>
        </w:rPr>
        <w:t>Администрация, Отдел</w:t>
      </w:r>
      <w:r w:rsidRPr="00203601">
        <w:rPr>
          <w:rFonts w:ascii="Times New Roman" w:eastAsia="Times New Roman" w:hAnsi="Times New Roman" w:cs="Times New Roman"/>
          <w:color w:val="000000"/>
          <w:sz w:val="28"/>
          <w:szCs w:val="28"/>
          <w:shd w:val="clear" w:color="auto" w:fill="FFFFFF"/>
        </w:rPr>
        <w:t xml:space="preserve"> либо МБУ «МФЦ» принимают меры к прекращению допущенных нарушений, устраняют причины и условия, способствующие совершению нарушений.</w:t>
      </w:r>
    </w:p>
    <w:p w:rsidR="00203601" w:rsidRDefault="00203601" w:rsidP="00203601">
      <w:pPr>
        <w:spacing w:after="0" w:line="240" w:lineRule="auto"/>
        <w:ind w:left="57" w:right="57" w:firstLine="620"/>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5091B" w:rsidRPr="00203601" w:rsidRDefault="00C5091B" w:rsidP="00203601">
      <w:pPr>
        <w:spacing w:after="0" w:line="240" w:lineRule="auto"/>
        <w:ind w:left="57" w:right="57" w:firstLine="620"/>
        <w:jc w:val="both"/>
        <w:rPr>
          <w:rFonts w:ascii="Times New Roman" w:eastAsia="Times New Roman" w:hAnsi="Times New Roman" w:cs="Times New Roman"/>
          <w:color w:val="000000"/>
          <w:sz w:val="28"/>
          <w:szCs w:val="28"/>
        </w:rPr>
      </w:pPr>
    </w:p>
    <w:p w:rsidR="009C6695" w:rsidRDefault="00C5091B" w:rsidP="009C6695">
      <w:pPr>
        <w:autoSpaceDE w:val="0"/>
        <w:autoSpaceDN w:val="0"/>
        <w:spacing w:after="296" w:line="317" w:lineRule="exact"/>
        <w:ind w:right="20"/>
        <w:jc w:val="center"/>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
          <w:sz w:val="28"/>
          <w:szCs w:val="28"/>
        </w:rPr>
        <w:t xml:space="preserve">5. </w:t>
      </w:r>
      <w:r w:rsidR="009C6695">
        <w:rPr>
          <w:rFonts w:ascii="Times New Roman" w:eastAsia="Times New Roman" w:hAnsi="Times New Roman" w:cs="Times New Roman"/>
          <w:b/>
          <w:sz w:val="28"/>
          <w:szCs w:val="28"/>
        </w:rPr>
        <w:t>Д</w:t>
      </w:r>
      <w:r w:rsidR="009C6695" w:rsidRPr="009C6695">
        <w:rPr>
          <w:rFonts w:ascii="Times New Roman" w:eastAsia="Times New Roman" w:hAnsi="Times New Roman" w:cs="Times New Roman"/>
          <w:b/>
          <w:sz w:val="28"/>
          <w:szCs w:val="28"/>
        </w:rPr>
        <w:t xml:space="preserve">осудебный (внесудебный) порядок обжалования решений и действий (бездействия) </w:t>
      </w:r>
      <w:r w:rsidR="009C6695">
        <w:rPr>
          <w:rFonts w:ascii="Times New Roman" w:eastAsia="Times New Roman" w:hAnsi="Times New Roman" w:cs="Times New Roman"/>
          <w:b/>
          <w:sz w:val="28"/>
          <w:szCs w:val="28"/>
        </w:rPr>
        <w:t>органа,</w:t>
      </w:r>
      <w:r w:rsidR="009C6695" w:rsidRPr="009C6695">
        <w:rPr>
          <w:rFonts w:ascii="Times New Roman" w:eastAsia="Times New Roman" w:hAnsi="Times New Roman" w:cs="Times New Roman"/>
          <w:b/>
          <w:sz w:val="28"/>
          <w:szCs w:val="28"/>
        </w:rPr>
        <w:t xml:space="preserve"> предоставляющего муниципальную услугу, многофункционального центра, организаций, указанных в части 1.1 статьи 16 </w:t>
      </w:r>
      <w:r w:rsidR="009C6695" w:rsidRPr="009C6695">
        <w:rPr>
          <w:rFonts w:ascii="Times New Roman" w:eastAsia="Times New Roman" w:hAnsi="Times New Roman" w:cs="Times New Roman"/>
          <w:b/>
          <w:sz w:val="28"/>
          <w:szCs w:val="28"/>
        </w:rPr>
        <w:lastRenderedPageBreak/>
        <w:t>настоящего Федерального закона, а также их должн</w:t>
      </w:r>
      <w:r w:rsidR="009C6695">
        <w:rPr>
          <w:rFonts w:ascii="Times New Roman" w:eastAsia="Times New Roman" w:hAnsi="Times New Roman" w:cs="Times New Roman"/>
          <w:b/>
          <w:sz w:val="28"/>
          <w:szCs w:val="28"/>
        </w:rPr>
        <w:t xml:space="preserve">остных лиц, </w:t>
      </w:r>
      <w:r w:rsidR="009C6695" w:rsidRPr="009C6695">
        <w:rPr>
          <w:rFonts w:ascii="Times New Roman" w:eastAsia="Times New Roman" w:hAnsi="Times New Roman" w:cs="Times New Roman"/>
          <w:b/>
          <w:sz w:val="28"/>
          <w:szCs w:val="28"/>
        </w:rPr>
        <w:t>муниципальных служащих, работников.</w:t>
      </w:r>
    </w:p>
    <w:p w:rsidR="00203601" w:rsidRPr="00203601" w:rsidRDefault="009C1826" w:rsidP="009C6695">
      <w:pPr>
        <w:autoSpaceDE w:val="0"/>
        <w:autoSpaceDN w:val="0"/>
        <w:spacing w:after="0" w:line="317" w:lineRule="exact"/>
        <w:ind w:right="2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 xml:space="preserve">5.1. </w:t>
      </w:r>
      <w:r w:rsidR="00203601" w:rsidRPr="00203601">
        <w:rPr>
          <w:rFonts w:ascii="Times New Roman" w:eastAsia="Times New Roman" w:hAnsi="Times New Roman" w:cs="Times New Roman"/>
          <w:color w:val="000000"/>
          <w:sz w:val="28"/>
          <w:szCs w:val="28"/>
          <w:shd w:val="clear" w:color="auto" w:fill="FFFFFF"/>
        </w:rPr>
        <w:t>Заявитель имеет право на обжалование решения и (или) действ</w:t>
      </w:r>
      <w:r w:rsidR="00C5091B">
        <w:rPr>
          <w:rFonts w:ascii="Times New Roman" w:eastAsia="Times New Roman" w:hAnsi="Times New Roman" w:cs="Times New Roman"/>
          <w:color w:val="000000"/>
          <w:sz w:val="28"/>
          <w:szCs w:val="28"/>
          <w:shd w:val="clear" w:color="auto" w:fill="FFFFFF"/>
        </w:rPr>
        <w:t>ий (бездействия) Администрации</w:t>
      </w:r>
      <w:r w:rsidR="00203601" w:rsidRPr="00203601">
        <w:rPr>
          <w:rFonts w:ascii="Times New Roman" w:eastAsia="Times New Roman" w:hAnsi="Times New Roman" w:cs="Times New Roman"/>
          <w:color w:val="000000"/>
          <w:sz w:val="28"/>
          <w:szCs w:val="28"/>
          <w:shd w:val="clear" w:color="auto" w:fill="FFFFFF"/>
        </w:rPr>
        <w:t xml:space="preserve">, муниципальных служащих, МБУ «МФЦ», а также работника МБУ «МФЦ» при предоставлении Муниципальной услуги в досудебном (внесудебном) порядке (далее </w:t>
      </w:r>
      <w:r w:rsidR="00FE0296">
        <w:rPr>
          <w:rFonts w:ascii="Times New Roman" w:eastAsia="Times New Roman" w:hAnsi="Times New Roman" w:cs="Times New Roman"/>
          <w:color w:val="000000"/>
          <w:sz w:val="28"/>
          <w:szCs w:val="28"/>
          <w:shd w:val="clear" w:color="auto" w:fill="FFFFFF"/>
        </w:rPr>
        <w:t>–</w:t>
      </w:r>
      <w:r w:rsidR="00203601" w:rsidRPr="00203601">
        <w:rPr>
          <w:rFonts w:ascii="Times New Roman" w:eastAsia="Times New Roman" w:hAnsi="Times New Roman" w:cs="Times New Roman"/>
          <w:color w:val="000000"/>
          <w:sz w:val="28"/>
          <w:szCs w:val="28"/>
          <w:shd w:val="clear" w:color="auto" w:fill="FFFFFF"/>
        </w:rPr>
        <w:t xml:space="preserve"> жалоба).</w:t>
      </w:r>
    </w:p>
    <w:p w:rsidR="00203601" w:rsidRPr="00203601" w:rsidRDefault="00203601" w:rsidP="009C6695">
      <w:pPr>
        <w:shd w:val="clear" w:color="auto" w:fill="FFFFFF"/>
        <w:tabs>
          <w:tab w:val="left" w:pos="1326"/>
        </w:tabs>
        <w:spacing w:after="0" w:line="240" w:lineRule="auto"/>
        <w:ind w:right="23"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Заявитель может обратиться с жалобой на действия или бездействия специалистов и должнос</w:t>
      </w:r>
      <w:r w:rsidR="00C5091B">
        <w:rPr>
          <w:rFonts w:ascii="Times New Roman" w:eastAsia="Times New Roman" w:hAnsi="Times New Roman" w:cs="Times New Roman"/>
          <w:color w:val="000000"/>
          <w:sz w:val="28"/>
          <w:szCs w:val="28"/>
        </w:rPr>
        <w:t>тных лиц Администрации</w:t>
      </w:r>
      <w:r w:rsidRPr="00203601">
        <w:rPr>
          <w:rFonts w:ascii="Times New Roman" w:eastAsia="Times New Roman" w:hAnsi="Times New Roman" w:cs="Times New Roman"/>
          <w:color w:val="000000"/>
          <w:sz w:val="28"/>
          <w:szCs w:val="28"/>
        </w:rPr>
        <w:t>, МБУ «МФЦ» и организаций, предусмотренных частью 1.1 статьи 16 Федераль</w:t>
      </w:r>
      <w:r w:rsidR="00C5091B">
        <w:rPr>
          <w:rFonts w:ascii="Times New Roman" w:eastAsia="Times New Roman" w:hAnsi="Times New Roman" w:cs="Times New Roman"/>
          <w:color w:val="000000"/>
          <w:sz w:val="28"/>
          <w:szCs w:val="28"/>
        </w:rPr>
        <w:t>ного закона</w:t>
      </w:r>
      <w:r w:rsidRPr="00203601">
        <w:rPr>
          <w:rFonts w:ascii="Times New Roman" w:eastAsia="Times New Roman" w:hAnsi="Times New Roman" w:cs="Times New Roman"/>
          <w:color w:val="000000"/>
          <w:sz w:val="28"/>
          <w:szCs w:val="28"/>
        </w:rPr>
        <w:t xml:space="preserve"> № 210-ФЗ, и по предоставлению Муниципальной услуги в следующих случаях:</w:t>
      </w:r>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203601" w:rsidRPr="00203601" w:rsidRDefault="00203601" w:rsidP="00203601">
      <w:pPr>
        <w:shd w:val="clear" w:color="auto" w:fill="FFFFFF"/>
        <w:tabs>
          <w:tab w:val="left" w:pos="1326"/>
        </w:tabs>
        <w:spacing w:after="0" w:line="240" w:lineRule="auto"/>
        <w:ind w:left="740" w:right="2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 xml:space="preserve">2) нарушение срока предоставления муниципальной услуги. </w:t>
      </w:r>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203601" w:rsidRPr="00203601" w:rsidRDefault="00203601" w:rsidP="00203601">
      <w:pPr>
        <w:shd w:val="clear" w:color="auto" w:fill="FFFFFF"/>
        <w:tabs>
          <w:tab w:val="left" w:pos="1326"/>
        </w:tabs>
        <w:spacing w:after="0" w:line="240" w:lineRule="auto"/>
        <w:ind w:right="20" w:firstLine="709"/>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proofErr w:type="gramStart"/>
      <w:r w:rsidRPr="00203601">
        <w:rPr>
          <w:rFonts w:ascii="Times New Roman" w:eastAsia="Times New Roman" w:hAnsi="Times New Roman" w:cs="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roofErr w:type="gramEnd"/>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203601">
        <w:rPr>
          <w:rFonts w:ascii="Times New Roman" w:eastAsia="Times New Roman" w:hAnsi="Times New Roman" w:cs="Times New Roman"/>
          <w:color w:val="000000"/>
          <w:sz w:val="28"/>
          <w:szCs w:val="28"/>
        </w:rPr>
        <w:lastRenderedPageBreak/>
        <w:t>Федерации, нормативными правовыми актами Ивановской области, настоящим Административным регламентом;</w:t>
      </w:r>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proofErr w:type="gramStart"/>
      <w:r w:rsidRPr="00203601">
        <w:rPr>
          <w:rFonts w:ascii="Times New Roman" w:eastAsia="Times New Roman" w:hAnsi="Times New Roman" w:cs="Times New Roman"/>
          <w:color w:val="000000"/>
          <w:sz w:val="28"/>
          <w:szCs w:val="28"/>
        </w:rPr>
        <w:t>7) отка</w:t>
      </w:r>
      <w:r w:rsidR="00C5091B">
        <w:rPr>
          <w:rFonts w:ascii="Times New Roman" w:eastAsia="Times New Roman" w:hAnsi="Times New Roman" w:cs="Times New Roman"/>
          <w:color w:val="000000"/>
          <w:sz w:val="28"/>
          <w:szCs w:val="28"/>
        </w:rPr>
        <w:t>з Администрации, предоставляющей</w:t>
      </w:r>
      <w:r w:rsidRPr="00203601">
        <w:rPr>
          <w:rFonts w:ascii="Times New Roman" w:eastAsia="Times New Roman" w:hAnsi="Times New Roman" w:cs="Times New Roman"/>
          <w:color w:val="000000"/>
          <w:sz w:val="28"/>
          <w:szCs w:val="28"/>
        </w:rPr>
        <w:t xml:space="preserve"> Муниципальную </w:t>
      </w:r>
      <w:r w:rsidR="00C5091B">
        <w:rPr>
          <w:rFonts w:ascii="Times New Roman" w:eastAsia="Times New Roman" w:hAnsi="Times New Roman" w:cs="Times New Roman"/>
          <w:color w:val="000000"/>
          <w:sz w:val="28"/>
          <w:szCs w:val="28"/>
        </w:rPr>
        <w:t>услугу, специалиста Администрации, предоставляющего М</w:t>
      </w:r>
      <w:r w:rsidRPr="00203601">
        <w:rPr>
          <w:rFonts w:ascii="Times New Roman" w:eastAsia="Times New Roman" w:hAnsi="Times New Roman" w:cs="Times New Roman"/>
          <w:color w:val="000000"/>
          <w:sz w:val="28"/>
          <w:szCs w:val="28"/>
        </w:rPr>
        <w:t xml:space="preserve">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03601" w:rsidRPr="00203601" w:rsidRDefault="00203601" w:rsidP="00203601">
      <w:pPr>
        <w:shd w:val="clear" w:color="auto" w:fill="FFFFFF"/>
        <w:tabs>
          <w:tab w:val="left" w:pos="1326"/>
        </w:tabs>
        <w:spacing w:after="0" w:line="240" w:lineRule="auto"/>
        <w:ind w:right="20" w:firstLine="709"/>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203601" w:rsidRPr="00203601" w:rsidRDefault="00203601" w:rsidP="00203601">
      <w:pPr>
        <w:shd w:val="clear" w:color="auto" w:fill="FFFFFF"/>
        <w:tabs>
          <w:tab w:val="left" w:pos="1326"/>
        </w:tabs>
        <w:spacing w:after="0" w:line="240" w:lineRule="auto"/>
        <w:ind w:right="20" w:firstLine="709"/>
        <w:jc w:val="both"/>
        <w:rPr>
          <w:rFonts w:ascii="Times New Roman" w:eastAsia="Times New Roman" w:hAnsi="Times New Roman" w:cs="Times New Roman"/>
          <w:color w:val="000000"/>
          <w:sz w:val="28"/>
          <w:szCs w:val="28"/>
        </w:rPr>
      </w:pPr>
      <w:proofErr w:type="gramStart"/>
      <w:r w:rsidRPr="00203601">
        <w:rPr>
          <w:rFonts w:ascii="Times New Roman" w:eastAsia="Times New Roman" w:hAnsi="Times New Roman" w:cs="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roofErr w:type="gramEnd"/>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03601" w:rsidRPr="00203601" w:rsidRDefault="00203601" w:rsidP="00C5091B">
      <w:pPr>
        <w:shd w:val="clear" w:color="auto" w:fill="FFFFFF"/>
        <w:tabs>
          <w:tab w:val="left" w:pos="1326"/>
        </w:tabs>
        <w:spacing w:after="0" w:line="240" w:lineRule="auto"/>
        <w:ind w:right="20" w:firstLine="567"/>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03601" w:rsidRPr="00203601" w:rsidRDefault="00203601" w:rsidP="00203601">
      <w:pPr>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203601" w:rsidRPr="00203601" w:rsidRDefault="00203601" w:rsidP="00203601">
      <w:pPr>
        <w:tabs>
          <w:tab w:val="left" w:pos="1326"/>
        </w:tabs>
        <w:spacing w:after="0" w:line="240" w:lineRule="auto"/>
        <w:ind w:right="20" w:firstLine="740"/>
        <w:jc w:val="both"/>
        <w:rPr>
          <w:rFonts w:ascii="Times New Roman" w:eastAsia="Times New Roman" w:hAnsi="Times New Roman" w:cs="Times New Roman"/>
          <w:color w:val="000000"/>
          <w:sz w:val="28"/>
          <w:szCs w:val="28"/>
        </w:rPr>
      </w:pPr>
    </w:p>
    <w:p w:rsidR="009C1826" w:rsidRDefault="00203601" w:rsidP="009C1826">
      <w:pPr>
        <w:autoSpaceDE w:val="0"/>
        <w:autoSpaceDN w:val="0"/>
        <w:spacing w:after="300" w:line="322" w:lineRule="exact"/>
        <w:jc w:val="center"/>
        <w:rPr>
          <w:rFonts w:ascii="Times New Roman" w:eastAsia="Times New Roman" w:hAnsi="Times New Roman" w:cs="Times New Roman"/>
          <w:b/>
          <w:sz w:val="28"/>
          <w:szCs w:val="28"/>
        </w:rPr>
      </w:pPr>
      <w:r w:rsidRPr="00203601">
        <w:rPr>
          <w:rFonts w:ascii="Times New Roman" w:eastAsia="Times New Roman" w:hAnsi="Times New Roman" w:cs="Times New Roman"/>
          <w:b/>
          <w:sz w:val="28"/>
          <w:szCs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w:t>
      </w:r>
      <w:r w:rsidR="009C1826">
        <w:rPr>
          <w:rFonts w:ascii="Times New Roman" w:eastAsia="Times New Roman" w:hAnsi="Times New Roman" w:cs="Times New Roman"/>
          <w:b/>
          <w:sz w:val="28"/>
          <w:szCs w:val="28"/>
        </w:rPr>
        <w:t>осудебном (внесудебном) порядке</w:t>
      </w:r>
    </w:p>
    <w:p w:rsidR="00203601" w:rsidRPr="009C1826" w:rsidRDefault="009C1826" w:rsidP="009C1826">
      <w:pPr>
        <w:autoSpaceDE w:val="0"/>
        <w:autoSpaceDN w:val="0"/>
        <w:spacing w:after="0" w:line="322" w:lineRule="exact"/>
        <w:ind w:firstLine="420"/>
        <w:jc w:val="both"/>
        <w:rPr>
          <w:rFonts w:ascii="Times New Roman" w:eastAsia="Times New Roman" w:hAnsi="Times New Roman" w:cs="Times New Roman"/>
          <w:b/>
          <w:sz w:val="28"/>
          <w:szCs w:val="28"/>
        </w:rPr>
      </w:pPr>
      <w:r w:rsidRPr="009C1826">
        <w:rPr>
          <w:rFonts w:ascii="Times New Roman" w:eastAsia="Times New Roman" w:hAnsi="Times New Roman" w:cs="Times New Roman"/>
          <w:sz w:val="28"/>
          <w:szCs w:val="28"/>
        </w:rPr>
        <w:t>5.2</w:t>
      </w:r>
      <w:proofErr w:type="gramStart"/>
      <w:r w:rsidR="00203601" w:rsidRPr="00203601">
        <w:rPr>
          <w:rFonts w:ascii="Times New Roman" w:eastAsia="Times New Roman" w:hAnsi="Times New Roman" w:cs="Times New Roman"/>
          <w:color w:val="000000"/>
          <w:sz w:val="28"/>
          <w:szCs w:val="28"/>
          <w:shd w:val="clear" w:color="auto" w:fill="FFFFFF"/>
        </w:rPr>
        <w:t xml:space="preserve"> В</w:t>
      </w:r>
      <w:proofErr w:type="gramEnd"/>
      <w:r w:rsidR="00203601" w:rsidRPr="00203601">
        <w:rPr>
          <w:rFonts w:ascii="Times New Roman" w:eastAsia="Times New Roman" w:hAnsi="Times New Roman" w:cs="Times New Roman"/>
          <w:color w:val="000000"/>
          <w:sz w:val="28"/>
          <w:szCs w:val="28"/>
          <w:shd w:val="clear" w:color="auto" w:fill="FFFFFF"/>
        </w:rPr>
        <w:t xml:space="preserve">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03601" w:rsidRPr="00203601" w:rsidRDefault="00203601" w:rsidP="009C1826">
      <w:pPr>
        <w:autoSpaceDE w:val="0"/>
        <w:autoSpaceDN w:val="0"/>
        <w:spacing w:after="0" w:line="240" w:lineRule="auto"/>
        <w:ind w:left="420" w:right="420" w:firstLine="6"/>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xml:space="preserve">- в Администрацию </w:t>
      </w:r>
      <w:r w:rsidR="00FE0296">
        <w:rPr>
          <w:rFonts w:ascii="Times New Roman" w:eastAsia="Times New Roman" w:hAnsi="Times New Roman" w:cs="Times New Roman"/>
          <w:color w:val="000000"/>
          <w:sz w:val="28"/>
          <w:szCs w:val="28"/>
          <w:shd w:val="clear" w:color="auto" w:fill="FFFFFF"/>
        </w:rPr>
        <w:t>–</w:t>
      </w:r>
      <w:r w:rsidRPr="00203601">
        <w:rPr>
          <w:rFonts w:ascii="Times New Roman" w:eastAsia="Times New Roman" w:hAnsi="Times New Roman" w:cs="Times New Roman"/>
          <w:color w:val="000000"/>
          <w:sz w:val="28"/>
          <w:szCs w:val="28"/>
          <w:shd w:val="clear" w:color="auto" w:fill="FFFFFF"/>
        </w:rPr>
        <w:t xml:space="preserve"> на решение и (или) действия (бездействие) </w:t>
      </w:r>
      <w:r w:rsidR="00C5091B">
        <w:rPr>
          <w:rFonts w:ascii="Times New Roman" w:eastAsia="Times New Roman" w:hAnsi="Times New Roman" w:cs="Times New Roman"/>
          <w:sz w:val="28"/>
          <w:szCs w:val="28"/>
          <w:shd w:val="clear" w:color="auto" w:fill="FFFFFF"/>
        </w:rPr>
        <w:t>первого заместителя</w:t>
      </w:r>
      <w:r w:rsidR="00C5091B" w:rsidRPr="00C5091B">
        <w:rPr>
          <w:rFonts w:ascii="Times New Roman" w:eastAsia="Times New Roman" w:hAnsi="Times New Roman" w:cs="Times New Roman"/>
          <w:sz w:val="28"/>
          <w:szCs w:val="28"/>
          <w:shd w:val="clear" w:color="auto" w:fill="FFFFFF"/>
        </w:rPr>
        <w:t xml:space="preserve"> главы администрации (по вопросам го</w:t>
      </w:r>
      <w:r w:rsidR="00C5091B">
        <w:rPr>
          <w:rFonts w:ascii="Times New Roman" w:eastAsia="Times New Roman" w:hAnsi="Times New Roman" w:cs="Times New Roman"/>
          <w:sz w:val="28"/>
          <w:szCs w:val="28"/>
          <w:shd w:val="clear" w:color="auto" w:fill="FFFFFF"/>
        </w:rPr>
        <w:t>родского хозяйства), начальника</w:t>
      </w:r>
      <w:r w:rsidR="00C5091B" w:rsidRPr="00C5091B">
        <w:rPr>
          <w:rFonts w:ascii="Times New Roman" w:eastAsia="Times New Roman" w:hAnsi="Times New Roman" w:cs="Times New Roman"/>
          <w:sz w:val="28"/>
          <w:szCs w:val="28"/>
          <w:shd w:val="clear" w:color="auto" w:fill="FFFFFF"/>
        </w:rPr>
        <w:t xml:space="preserve"> отдела городской инфраструктуры администрации городского округа Тейково Ивановской области</w:t>
      </w:r>
      <w:r w:rsidR="00C5091B">
        <w:rPr>
          <w:rFonts w:ascii="Times New Roman" w:eastAsia="Times New Roman" w:hAnsi="Times New Roman" w:cs="Times New Roman"/>
          <w:color w:val="000000"/>
          <w:sz w:val="28"/>
          <w:szCs w:val="28"/>
          <w:shd w:val="clear" w:color="auto" w:fill="FFFFFF"/>
        </w:rPr>
        <w:t xml:space="preserve"> и </w:t>
      </w:r>
      <w:r w:rsidRPr="00203601">
        <w:rPr>
          <w:rFonts w:ascii="Times New Roman" w:eastAsia="Times New Roman" w:hAnsi="Times New Roman" w:cs="Times New Roman"/>
          <w:color w:val="000000"/>
          <w:sz w:val="28"/>
          <w:szCs w:val="28"/>
          <w:shd w:val="clear" w:color="auto" w:fill="FFFFFF"/>
        </w:rPr>
        <w:t>специалистов Администрации;</w:t>
      </w:r>
    </w:p>
    <w:p w:rsidR="00203601" w:rsidRPr="00203601" w:rsidRDefault="00203601" w:rsidP="00203601">
      <w:pPr>
        <w:autoSpaceDE w:val="0"/>
        <w:autoSpaceDN w:val="0"/>
        <w:spacing w:after="0" w:line="240" w:lineRule="auto"/>
        <w:ind w:left="420" w:right="420" w:firstLine="6"/>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xml:space="preserve">- в вышестоящий орган (при наличии) или главе городского округа Тейково Ивановской области на решение и (или) действия (бездействие) Администрации, </w:t>
      </w:r>
      <w:r w:rsidR="008E13E3" w:rsidRPr="008E13E3">
        <w:rPr>
          <w:rFonts w:ascii="Times New Roman" w:eastAsia="Times New Roman" w:hAnsi="Times New Roman" w:cs="Times New Roman"/>
          <w:color w:val="000000"/>
          <w:sz w:val="28"/>
          <w:szCs w:val="28"/>
          <w:shd w:val="clear" w:color="auto" w:fill="FFFFFF"/>
        </w:rPr>
        <w:t>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w:t>
      </w:r>
      <w:r w:rsidRPr="00203601">
        <w:rPr>
          <w:rFonts w:ascii="Times New Roman" w:eastAsia="Times New Roman" w:hAnsi="Times New Roman" w:cs="Times New Roman"/>
          <w:color w:val="000000"/>
          <w:sz w:val="28"/>
          <w:szCs w:val="28"/>
          <w:shd w:val="clear" w:color="auto" w:fill="FFFFFF"/>
        </w:rPr>
        <w:t>;</w:t>
      </w:r>
    </w:p>
    <w:p w:rsidR="00203601" w:rsidRPr="00203601" w:rsidRDefault="00203601" w:rsidP="00203601">
      <w:pPr>
        <w:autoSpaceDE w:val="0"/>
        <w:autoSpaceDN w:val="0"/>
        <w:spacing w:after="0" w:line="240" w:lineRule="auto"/>
        <w:ind w:left="420" w:right="420" w:firstLine="6"/>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к руководителю МБУ «МФЦ» - на решения и действия (бездействие) работника МБУ «МФЦ»;</w:t>
      </w:r>
    </w:p>
    <w:p w:rsidR="00203601" w:rsidRPr="00203601" w:rsidRDefault="00203601" w:rsidP="00203601">
      <w:pPr>
        <w:autoSpaceDE w:val="0"/>
        <w:autoSpaceDN w:val="0"/>
        <w:spacing w:after="0" w:line="240" w:lineRule="auto"/>
        <w:ind w:left="420" w:right="420" w:firstLine="6"/>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в Администрацию как учредителю МБУ «МФЦ» - на решение и действия (бездействие) МБУ «МФЦ».</w:t>
      </w:r>
    </w:p>
    <w:p w:rsidR="00203601" w:rsidRPr="00203601" w:rsidRDefault="008E13E3" w:rsidP="00203601">
      <w:pPr>
        <w:autoSpaceDE w:val="0"/>
        <w:autoSpaceDN w:val="0"/>
        <w:spacing w:after="0" w:line="322" w:lineRule="exact"/>
        <w:ind w:right="420" w:firstLine="431"/>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В Администрации </w:t>
      </w:r>
      <w:r w:rsidR="00203601" w:rsidRPr="00203601">
        <w:rPr>
          <w:rFonts w:ascii="Times New Roman" w:eastAsia="Times New Roman" w:hAnsi="Times New Roman" w:cs="Times New Roman"/>
          <w:color w:val="000000"/>
          <w:sz w:val="28"/>
          <w:szCs w:val="28"/>
          <w:shd w:val="clear" w:color="auto" w:fill="FFFFFF"/>
        </w:rPr>
        <w:t>и МБУ «МФЦ» определяются уполномоченные на рассмотрение жалоб должностные лица.</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Жалоба на действия (бездействие) специалиста и принятые им решения при исполнении Муниципальной услуги в рамках полномочий, обусловленных настоящим Административным регламентом, может быть направлена главе городского округа Тейково Ивановской области.</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Прием жалоб в письменной форме осуществляется в месте, где З</w:t>
      </w:r>
      <w:r w:rsidR="008E13E3">
        <w:rPr>
          <w:rFonts w:ascii="Times New Roman" w:eastAsia="Times New Roman" w:hAnsi="Times New Roman" w:cs="Times New Roman"/>
          <w:sz w:val="28"/>
          <w:szCs w:val="28"/>
        </w:rPr>
        <w:t>аявитель подавал заявление на получение М</w:t>
      </w:r>
      <w:r w:rsidRPr="00203601">
        <w:rPr>
          <w:rFonts w:ascii="Times New Roman" w:eastAsia="Times New Roman" w:hAnsi="Times New Roman" w:cs="Times New Roman"/>
          <w:sz w:val="28"/>
          <w:szCs w:val="28"/>
        </w:rPr>
        <w:t>униципальной услуги, нарушение порядка которой обжалуется, либо в месте, где Заявителем получен результат указанной Муниципальной услуги.</w:t>
      </w:r>
    </w:p>
    <w:p w:rsidR="00203601" w:rsidRPr="00203601" w:rsidRDefault="00203601" w:rsidP="00203601">
      <w:pPr>
        <w:autoSpaceDE w:val="0"/>
        <w:autoSpaceDN w:val="0"/>
        <w:spacing w:after="0" w:line="322" w:lineRule="exact"/>
        <w:ind w:left="23" w:right="23" w:firstLine="720"/>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5.3. Жалоба подается в письменной форме на бумажном носителе, в электронной форме, должна быть подписана лицом, обратившимся с жалобой (его уполномоченным представителем) и содержать:</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 xml:space="preserve">1) наименование органа, предоставляющего муниципальную услугу либо наименование должности, фамилию, имя, отчество специалиста или должностного </w:t>
      </w:r>
      <w:r w:rsidRPr="00203601">
        <w:rPr>
          <w:rFonts w:ascii="Times New Roman" w:eastAsia="Times New Roman" w:hAnsi="Times New Roman" w:cs="Times New Roman"/>
          <w:sz w:val="28"/>
          <w:szCs w:val="28"/>
        </w:rPr>
        <w:lastRenderedPageBreak/>
        <w:t>лица, решения и действия (бездействие) которых обжалуются;</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 xml:space="preserve">2) фамилию, имя, отчество (последнее </w:t>
      </w:r>
      <w:r w:rsidR="00FE0296">
        <w:rPr>
          <w:rFonts w:ascii="Times New Roman" w:eastAsia="Times New Roman" w:hAnsi="Times New Roman" w:cs="Times New Roman"/>
          <w:sz w:val="28"/>
          <w:szCs w:val="28"/>
        </w:rPr>
        <w:t>–</w:t>
      </w:r>
      <w:r w:rsidRPr="00203601">
        <w:rPr>
          <w:rFonts w:ascii="Times New Roman" w:eastAsia="Times New Roman" w:hAnsi="Times New Roman" w:cs="Times New Roman"/>
          <w:sz w:val="28"/>
          <w:szCs w:val="28"/>
        </w:rPr>
        <w:t xml:space="preserve">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03601">
        <w:rPr>
          <w:rFonts w:ascii="Times New Roman" w:eastAsia="Times New Roman" w:hAnsi="Times New Roman" w:cs="Times New Roman"/>
          <w:sz w:val="28"/>
          <w:szCs w:val="28"/>
        </w:rPr>
        <w:t>представлена</w:t>
      </w:r>
      <w:proofErr w:type="gramEnd"/>
      <w:r w:rsidRPr="00203601">
        <w:rPr>
          <w:rFonts w:ascii="Times New Roman" w:eastAsia="Times New Roman" w:hAnsi="Times New Roman" w:cs="Times New Roman"/>
          <w:sz w:val="28"/>
          <w:szCs w:val="28"/>
        </w:rPr>
        <w:t>:</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5.4. Право Заявителя на получение информации и документов, необходимых для обоснования и рассмотрения жалобы:</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1) представлять дополнительные документы и материалы либо обращаться с просьбой об их истребовании;</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5.5. Ответ на жалобу не дается в случае, если:</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 xml:space="preserve">1) в письменном обращении не </w:t>
      </w:r>
      <w:proofErr w:type="gramStart"/>
      <w:r w:rsidRPr="00203601">
        <w:rPr>
          <w:rFonts w:ascii="Times New Roman" w:eastAsia="Times New Roman" w:hAnsi="Times New Roman" w:cs="Times New Roman"/>
          <w:sz w:val="28"/>
          <w:szCs w:val="28"/>
        </w:rPr>
        <w:t>указаны</w:t>
      </w:r>
      <w:proofErr w:type="gramEnd"/>
      <w:r w:rsidRPr="00203601">
        <w:rPr>
          <w:rFonts w:ascii="Times New Roman" w:eastAsia="Times New Roman" w:hAnsi="Times New Roman" w:cs="Times New Roman"/>
          <w:sz w:val="28"/>
          <w:szCs w:val="28"/>
        </w:rPr>
        <w:t xml:space="preserve"> фамилия Заявителя и его почтовый адрес, по которому должен быть направлен ответ;</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2)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городского округа Тейково Ивановской области</w:t>
      </w:r>
      <w:proofErr w:type="gramStart"/>
      <w:r w:rsidRPr="00203601">
        <w:rPr>
          <w:rFonts w:ascii="Times New Roman" w:eastAsia="Times New Roman" w:hAnsi="Times New Roman" w:cs="Times New Roman"/>
          <w:sz w:val="28"/>
          <w:szCs w:val="28"/>
        </w:rPr>
        <w:t>,л</w:t>
      </w:r>
      <w:proofErr w:type="gramEnd"/>
      <w:r w:rsidRPr="00203601">
        <w:rPr>
          <w:rFonts w:ascii="Times New Roman" w:eastAsia="Times New Roman" w:hAnsi="Times New Roman" w:cs="Times New Roman"/>
          <w:sz w:val="28"/>
          <w:szCs w:val="28"/>
        </w:rPr>
        <w:t xml:space="preserve">ибо руководитель МБУ «МФЦ» вправе принять решение о безосновательности очередной жалобы и прекращении переписки с Заявителем по данному вопросу. О </w:t>
      </w:r>
      <w:r w:rsidRPr="00203601">
        <w:rPr>
          <w:rFonts w:ascii="Times New Roman" w:eastAsia="Times New Roman" w:hAnsi="Times New Roman" w:cs="Times New Roman"/>
          <w:sz w:val="28"/>
          <w:szCs w:val="28"/>
        </w:rPr>
        <w:lastRenderedPageBreak/>
        <w:t>данном решении уведомляется Заявитель, направивший жалобу.</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Жалобы, в которых содержатся нецензурные либо оскорбительные выражения, угрозы жизни, здоровью, имуществу должностного лица, а также членов его семьи, могут быть оставлены без ответа по существу поставленных в них вопросов. Заявитель, направивший жалобу, уведомляется о недопустимости злоупотребления правом.</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5.6. Глава городского округа Тейково Ивановской областилибо руководитель МБУ «МФЦ» отказывает в удовлетворении жалобы в следующих случаях:</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3) наличие решения по жалобе, принятого ранее в соответствии с требованиями Правил подачи и рассмотрения жалоб на решения и действия (бездействие) органов, предоставляющих муниципальные услуги, их должностных лиц, в отношении того же Заявителя и по тому же предмету жалобы;</w:t>
      </w:r>
    </w:p>
    <w:p w:rsidR="00203601" w:rsidRPr="00203601" w:rsidRDefault="00203601" w:rsidP="00203601">
      <w:pPr>
        <w:widowControl w:val="0"/>
        <w:tabs>
          <w:tab w:val="left" w:pos="567"/>
        </w:tabs>
        <w:autoSpaceDE w:val="0"/>
        <w:autoSpaceDN w:val="0"/>
        <w:adjustRightInd w:val="0"/>
        <w:spacing w:after="0" w:line="240" w:lineRule="auto"/>
        <w:ind w:left="-567" w:firstLine="1134"/>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4) необоснованность изложенных в жалобе доводов.</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 xml:space="preserve">5.7. </w:t>
      </w:r>
      <w:proofErr w:type="gramStart"/>
      <w:r w:rsidRPr="00203601">
        <w:rPr>
          <w:rFonts w:ascii="Times New Roman" w:eastAsia="Times New Roman" w:hAnsi="Times New Roman" w:cs="Times New Roman"/>
          <w:sz w:val="28"/>
          <w:szCs w:val="28"/>
        </w:rPr>
        <w:t>Жалоб</w:t>
      </w:r>
      <w:r w:rsidR="008E13E3">
        <w:rPr>
          <w:rFonts w:ascii="Times New Roman" w:eastAsia="Times New Roman" w:hAnsi="Times New Roman" w:cs="Times New Roman"/>
          <w:sz w:val="28"/>
          <w:szCs w:val="28"/>
        </w:rPr>
        <w:t>а, поступившая в Администрацию</w:t>
      </w:r>
      <w:r w:rsidRPr="00203601">
        <w:rPr>
          <w:rFonts w:ascii="Times New Roman" w:eastAsia="Times New Roman" w:hAnsi="Times New Roman" w:cs="Times New Roman"/>
          <w:sz w:val="28"/>
          <w:szCs w:val="28"/>
        </w:rPr>
        <w:t xml:space="preserve">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FE0296">
        <w:rPr>
          <w:rFonts w:ascii="Times New Roman" w:eastAsia="Times New Roman" w:hAnsi="Times New Roman" w:cs="Times New Roman"/>
          <w:sz w:val="28"/>
          <w:szCs w:val="28"/>
        </w:rPr>
        <w:t>–</w:t>
      </w:r>
      <w:r w:rsidRPr="00203601">
        <w:rPr>
          <w:rFonts w:ascii="Times New Roman" w:eastAsia="Times New Roman" w:hAnsi="Times New Roman" w:cs="Times New Roman"/>
          <w:sz w:val="28"/>
          <w:szCs w:val="28"/>
        </w:rPr>
        <w:t xml:space="preserve"> в течение пяти рабочих дней со дня ее</w:t>
      </w:r>
      <w:proofErr w:type="gramEnd"/>
      <w:r w:rsidRPr="00203601">
        <w:rPr>
          <w:rFonts w:ascii="Times New Roman" w:eastAsia="Times New Roman" w:hAnsi="Times New Roman" w:cs="Times New Roman"/>
          <w:sz w:val="28"/>
          <w:szCs w:val="28"/>
        </w:rPr>
        <w:t xml:space="preserve"> регистрации.</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5.8. По результатам рассмотрения жалобы принимается одно из следующих решений:</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203601">
        <w:rPr>
          <w:rFonts w:ascii="Times New Roman" w:eastAsia="Times New Roman" w:hAnsi="Times New Roman" w:cs="Times New Roman"/>
          <w:sz w:val="28"/>
          <w:szCs w:val="28"/>
        </w:rPr>
        <w:t>- удовлетворение жалобы, в том числе в форме отмены ранее принятого решения, исправления допущенных специалистом или должностным лицом</w:t>
      </w:r>
      <w:r w:rsidR="008E13E3">
        <w:rPr>
          <w:rFonts w:ascii="Times New Roman" w:eastAsia="Times New Roman" w:hAnsi="Times New Roman" w:cs="Times New Roman"/>
          <w:sz w:val="28"/>
          <w:szCs w:val="28"/>
        </w:rPr>
        <w:t xml:space="preserve"> Администрации </w:t>
      </w:r>
      <w:r w:rsidRPr="00203601">
        <w:rPr>
          <w:rFonts w:ascii="Times New Roman" w:eastAsia="Times New Roman" w:hAnsi="Times New Roman" w:cs="Times New Roman"/>
          <w:sz w:val="28"/>
          <w:szCs w:val="28"/>
        </w:rPr>
        <w:t>либо МБУ «МФЦ» опечаток и ошибок в выданных в результате предоставления Муниципальной услуги документах</w:t>
      </w:r>
      <w:r w:rsidR="009C1826">
        <w:rPr>
          <w:rFonts w:ascii="Times New Roman" w:eastAsia="Times New Roman" w:hAnsi="Times New Roman" w:cs="Times New Roman"/>
          <w:sz w:val="28"/>
          <w:szCs w:val="28"/>
        </w:rPr>
        <w:t>, возврата Заявителю денежных средств, взимание которых не предусмотрено нормативными актами Российской Федерации, нормативными правовыми актами Ивановской области, нормативными правовыми актами городского округа Тейково Ивановской области</w:t>
      </w:r>
      <w:r w:rsidRPr="00203601">
        <w:rPr>
          <w:rFonts w:ascii="Times New Roman" w:eastAsia="Times New Roman" w:hAnsi="Times New Roman" w:cs="Times New Roman"/>
          <w:sz w:val="28"/>
          <w:szCs w:val="28"/>
        </w:rPr>
        <w:t>;</w:t>
      </w:r>
      <w:proofErr w:type="gramEnd"/>
    </w:p>
    <w:p w:rsidR="00203601" w:rsidRPr="00203601" w:rsidRDefault="00203601" w:rsidP="00203601">
      <w:pPr>
        <w:widowControl w:val="0"/>
        <w:autoSpaceDE w:val="0"/>
        <w:autoSpaceDN w:val="0"/>
        <w:adjustRightInd w:val="0"/>
        <w:spacing w:after="0" w:line="240" w:lineRule="auto"/>
        <w:ind w:left="-567" w:firstLine="1134"/>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 отказ в удовлетворении жалобы.</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Не позднее дня, следующего за днем принятия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203601" w:rsidRPr="00203601" w:rsidRDefault="00203601" w:rsidP="00203601">
      <w:pPr>
        <w:widowControl w:val="0"/>
        <w:autoSpaceDE w:val="0"/>
        <w:autoSpaceDN w:val="0"/>
        <w:adjustRightInd w:val="0"/>
        <w:spacing w:after="0" w:line="240" w:lineRule="auto"/>
        <w:ind w:left="-567" w:firstLine="1134"/>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В ответе по результатам рассмотрения жалобы указываются:</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203601">
        <w:rPr>
          <w:rFonts w:ascii="Times New Roman" w:eastAsia="Times New Roman" w:hAnsi="Times New Roman" w:cs="Times New Roman"/>
          <w:sz w:val="28"/>
          <w:szCs w:val="28"/>
        </w:rPr>
        <w:t>1)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roofErr w:type="gramEnd"/>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2) номер, дата, место принятия решения, включая сведения о должностном лице, решение или действия (бездействие) которого обжалуется;</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 xml:space="preserve">3) фамилия, имя, отчество (последнее </w:t>
      </w:r>
      <w:r w:rsidR="00FE0296">
        <w:rPr>
          <w:rFonts w:ascii="Times New Roman" w:eastAsia="Times New Roman" w:hAnsi="Times New Roman" w:cs="Times New Roman"/>
          <w:sz w:val="28"/>
          <w:szCs w:val="28"/>
        </w:rPr>
        <w:t>–</w:t>
      </w:r>
      <w:r w:rsidRPr="00203601">
        <w:rPr>
          <w:rFonts w:ascii="Times New Roman" w:eastAsia="Times New Roman" w:hAnsi="Times New Roman" w:cs="Times New Roman"/>
          <w:sz w:val="28"/>
          <w:szCs w:val="28"/>
        </w:rPr>
        <w:t xml:space="preserve"> при наличии) или наименование Заявителя;</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lastRenderedPageBreak/>
        <w:t>4) основания для принятия решения по жалобе;</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 принятое по жалобе решение;</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7) сведения о порядке обжалования принятого по жалобе решения.</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5.9. В случае подачи Заявителем жалобы через МБУ «МФЦ» специалист или должностное лицо, наделенное полномочиями по рассмотрению жалоб, обеспечивает передачу ответа на жалобу в МБУ «МФЦ» в течение одного рабочего дня, следующего за днем подготовки ответа на жалобу.</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Срок ответа на жалобу, поданную через МБУ «МФЦ», не может быть больше, чем указанный в пункте 5.7. настоящего Административного регламента.</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 xml:space="preserve">5.10. В случае установления в ходе или по результатам </w:t>
      </w:r>
      <w:proofErr w:type="gramStart"/>
      <w:r w:rsidRPr="00203601">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203601">
        <w:rPr>
          <w:rFonts w:ascii="Times New Roman" w:eastAsia="Times New Roman" w:hAnsi="Times New Roman" w:cs="Times New Roman"/>
          <w:sz w:val="28"/>
          <w:szCs w:val="28"/>
        </w:rPr>
        <w:t xml:space="preserve"> или преступления глава городского округа Тейково Ивановской областилибо руководитель МБУ «МФЦ» незамедлительно направляет имеющиеся материалы в органы прокуратуры.</w:t>
      </w:r>
    </w:p>
    <w:p w:rsidR="00203601" w:rsidRPr="00203601" w:rsidRDefault="00203601" w:rsidP="00203601">
      <w:pPr>
        <w:autoSpaceDE w:val="0"/>
        <w:autoSpaceDN w:val="0"/>
        <w:spacing w:after="0" w:line="322" w:lineRule="exact"/>
        <w:ind w:left="20" w:right="20" w:firstLine="680"/>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5.11. Действия (бездействие) специалиста или должнос</w:t>
      </w:r>
      <w:r w:rsidR="008E13E3">
        <w:rPr>
          <w:rFonts w:ascii="Times New Roman" w:eastAsia="Times New Roman" w:hAnsi="Times New Roman" w:cs="Times New Roman"/>
          <w:sz w:val="28"/>
          <w:szCs w:val="28"/>
        </w:rPr>
        <w:t xml:space="preserve">тного лица Администрации, </w:t>
      </w:r>
      <w:r w:rsidRPr="00203601">
        <w:rPr>
          <w:rFonts w:ascii="Times New Roman" w:eastAsia="Times New Roman" w:hAnsi="Times New Roman" w:cs="Times New Roman"/>
          <w:sz w:val="28"/>
          <w:szCs w:val="28"/>
        </w:rPr>
        <w:t>специалиста МБУ «МФЦ» могут быть обжалованы в судебном порядке, установленном действующим законодательством.</w:t>
      </w:r>
    </w:p>
    <w:p w:rsidR="00203601" w:rsidRPr="00203601" w:rsidRDefault="00203601" w:rsidP="00203601">
      <w:pPr>
        <w:autoSpaceDE w:val="0"/>
        <w:autoSpaceDN w:val="0"/>
        <w:spacing w:after="0" w:line="322" w:lineRule="exact"/>
        <w:ind w:left="20" w:right="20" w:firstLine="680"/>
        <w:jc w:val="both"/>
        <w:rPr>
          <w:rFonts w:ascii="Times New Roman" w:eastAsia="Times New Roman" w:hAnsi="Times New Roman" w:cs="Times New Roman"/>
          <w:sz w:val="28"/>
          <w:szCs w:val="28"/>
        </w:rPr>
      </w:pPr>
    </w:p>
    <w:p w:rsidR="00203601" w:rsidRPr="00203601" w:rsidRDefault="00203601" w:rsidP="00203601">
      <w:pPr>
        <w:autoSpaceDE w:val="0"/>
        <w:autoSpaceDN w:val="0"/>
        <w:spacing w:after="300" w:line="322" w:lineRule="exact"/>
        <w:ind w:left="420" w:right="420" w:firstLine="6"/>
        <w:jc w:val="center"/>
        <w:rPr>
          <w:rFonts w:ascii="Times New Roman" w:eastAsia="Times New Roman" w:hAnsi="Times New Roman" w:cs="Times New Roman"/>
          <w:b/>
          <w:sz w:val="28"/>
          <w:szCs w:val="28"/>
        </w:rPr>
      </w:pPr>
      <w:r w:rsidRPr="00203601">
        <w:rPr>
          <w:rFonts w:ascii="Times New Roman" w:eastAsia="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03601" w:rsidRPr="00203601" w:rsidRDefault="00203601" w:rsidP="00203601">
      <w:pPr>
        <w:tabs>
          <w:tab w:val="left" w:pos="1244"/>
        </w:tabs>
        <w:spacing w:after="300" w:line="322" w:lineRule="exact"/>
        <w:ind w:firstLine="567"/>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xml:space="preserve">5.12. </w:t>
      </w:r>
      <w:proofErr w:type="gramStart"/>
      <w:r w:rsidRPr="00203601">
        <w:rPr>
          <w:rFonts w:ascii="Times New Roman" w:eastAsia="Times New Roman" w:hAnsi="Times New Roman" w:cs="Times New Roman"/>
          <w:color w:val="000000"/>
          <w:sz w:val="28"/>
          <w:szCs w:val="28"/>
          <w:shd w:val="clear" w:color="auto" w:fill="FFFFFF"/>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w:t>
      </w:r>
      <w:r w:rsidR="008E13E3">
        <w:rPr>
          <w:rFonts w:ascii="Times New Roman" w:eastAsia="Times New Roman" w:hAnsi="Times New Roman" w:cs="Times New Roman"/>
          <w:color w:val="000000"/>
          <w:sz w:val="28"/>
          <w:szCs w:val="28"/>
          <w:shd w:val="clear" w:color="auto" w:fill="FFFFFF"/>
        </w:rPr>
        <w:t>страции и МБУ «МФЦ», организации</w:t>
      </w:r>
      <w:r w:rsidRPr="00203601">
        <w:rPr>
          <w:rFonts w:ascii="Times New Roman" w:eastAsia="Times New Roman" w:hAnsi="Times New Roman" w:cs="Times New Roman"/>
          <w:color w:val="000000"/>
          <w:sz w:val="28"/>
          <w:szCs w:val="28"/>
          <w:shd w:val="clear" w:color="auto" w:fill="FFFFFF"/>
        </w:rPr>
        <w:t xml:space="preserve">, на Едином портале, региональном портале, а также предоставляется в устной форме по телефону и (или) на личном приеме </w:t>
      </w:r>
      <w:r w:rsidR="008E13E3">
        <w:rPr>
          <w:rFonts w:ascii="Times New Roman" w:eastAsia="Times New Roman" w:hAnsi="Times New Roman" w:cs="Times New Roman"/>
          <w:color w:val="000000"/>
          <w:sz w:val="28"/>
          <w:szCs w:val="28"/>
          <w:shd w:val="clear" w:color="auto" w:fill="FFFFFF"/>
        </w:rPr>
        <w:t>в Администрации, Отделе</w:t>
      </w:r>
      <w:r w:rsidRPr="00203601">
        <w:rPr>
          <w:rFonts w:ascii="Times New Roman" w:eastAsia="Times New Roman" w:hAnsi="Times New Roman" w:cs="Times New Roman"/>
          <w:color w:val="000000"/>
          <w:sz w:val="28"/>
          <w:szCs w:val="28"/>
          <w:shd w:val="clear" w:color="auto" w:fill="FFFFFF"/>
        </w:rPr>
        <w:t xml:space="preserve"> и МБУ №МФЦ» либо в письменной форме почтовым отправлением по адресу, указанному Заявителем (представителем).</w:t>
      </w:r>
      <w:proofErr w:type="gramEnd"/>
    </w:p>
    <w:p w:rsidR="00203601" w:rsidRPr="00203601" w:rsidRDefault="00203601" w:rsidP="00203601">
      <w:pPr>
        <w:tabs>
          <w:tab w:val="left" w:pos="10206"/>
        </w:tabs>
        <w:autoSpaceDE w:val="0"/>
        <w:autoSpaceDN w:val="0"/>
        <w:spacing w:after="300" w:line="322" w:lineRule="exact"/>
        <w:ind w:left="420" w:right="420" w:firstLine="6"/>
        <w:jc w:val="center"/>
        <w:rPr>
          <w:rFonts w:ascii="Times New Roman" w:eastAsia="Times New Roman" w:hAnsi="Times New Roman" w:cs="Times New Roman"/>
          <w:b/>
          <w:sz w:val="28"/>
          <w:szCs w:val="28"/>
        </w:rPr>
      </w:pPr>
      <w:proofErr w:type="gramStart"/>
      <w:r w:rsidRPr="00203601">
        <w:rPr>
          <w:rFonts w:ascii="Times New Roman" w:eastAsia="Times New Roman" w:hAnsi="Times New Roman" w:cs="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03601" w:rsidRPr="00203601" w:rsidRDefault="00203601" w:rsidP="00203601">
      <w:pPr>
        <w:tabs>
          <w:tab w:val="left" w:pos="1234"/>
        </w:tabs>
        <w:spacing w:after="0" w:line="322" w:lineRule="exact"/>
        <w:ind w:firstLine="567"/>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5.13.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203601" w:rsidRPr="00203601" w:rsidRDefault="00203601" w:rsidP="00203601">
      <w:pPr>
        <w:spacing w:after="0" w:line="322" w:lineRule="exact"/>
        <w:ind w:left="20" w:firstLine="72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Федеральным законом № 210-ФЗ;</w:t>
      </w:r>
    </w:p>
    <w:p w:rsidR="00203601" w:rsidRPr="00203601" w:rsidRDefault="00203601" w:rsidP="00203601">
      <w:pPr>
        <w:spacing w:after="300" w:line="322" w:lineRule="exact"/>
        <w:ind w:left="20" w:firstLine="72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Pr="00203601">
        <w:rPr>
          <w:rFonts w:ascii="Times New Roman" w:eastAsia="Times New Roman" w:hAnsi="Times New Roman" w:cs="Times New Roman"/>
          <w:color w:val="000000"/>
          <w:sz w:val="28"/>
          <w:szCs w:val="28"/>
          <w:shd w:val="clear" w:color="auto" w:fill="FFFFFF"/>
        </w:rPr>
        <w:lastRenderedPageBreak/>
        <w:t>действий (бездействия), совершенных при предоставлении государственных и муниципальных услуг».</w:t>
      </w:r>
    </w:p>
    <w:p w:rsidR="00203601" w:rsidRPr="009721A3" w:rsidRDefault="00203601" w:rsidP="009B230B">
      <w:pPr>
        <w:pStyle w:val="ConsPlusTitle"/>
        <w:jc w:val="center"/>
        <w:rPr>
          <w:rFonts w:ascii="Times New Roman" w:hAnsi="Times New Roman" w:cs="Times New Roman"/>
          <w:sz w:val="28"/>
          <w:szCs w:val="28"/>
        </w:rPr>
      </w:pPr>
    </w:p>
    <w:p w:rsidR="002F751E" w:rsidRPr="009721A3" w:rsidRDefault="002F751E" w:rsidP="009B230B">
      <w:pPr>
        <w:pStyle w:val="ConsPlusNormal"/>
        <w:jc w:val="both"/>
      </w:pPr>
    </w:p>
    <w:p w:rsidR="002F751E" w:rsidRPr="009721A3" w:rsidRDefault="002F751E" w:rsidP="009B230B">
      <w:pPr>
        <w:pStyle w:val="ConsPlusNormal"/>
        <w:jc w:val="both"/>
      </w:pPr>
    </w:p>
    <w:p w:rsidR="002F751E" w:rsidRPr="00212409" w:rsidRDefault="002F751E" w:rsidP="009B230B">
      <w:pPr>
        <w:pStyle w:val="ConsPlusNormal"/>
        <w:jc w:val="both"/>
        <w:rPr>
          <w:sz w:val="28"/>
          <w:szCs w:val="28"/>
        </w:rPr>
      </w:pPr>
    </w:p>
    <w:p w:rsidR="002F751E" w:rsidRPr="00212409" w:rsidRDefault="002F751E" w:rsidP="002F751E">
      <w:pPr>
        <w:pStyle w:val="ConsPlusNormal"/>
        <w:jc w:val="both"/>
        <w:rPr>
          <w:sz w:val="28"/>
          <w:szCs w:val="28"/>
        </w:rPr>
      </w:pPr>
    </w:p>
    <w:p w:rsidR="002F751E" w:rsidRPr="009721A3" w:rsidRDefault="002F751E" w:rsidP="002F751E">
      <w:pPr>
        <w:pStyle w:val="ConsPlusNormal"/>
        <w:jc w:val="both"/>
      </w:pPr>
    </w:p>
    <w:p w:rsidR="002F751E" w:rsidRPr="009721A3" w:rsidRDefault="002F751E" w:rsidP="002F751E">
      <w:pPr>
        <w:pStyle w:val="ConsPlusNormal"/>
        <w:jc w:val="both"/>
      </w:pPr>
    </w:p>
    <w:p w:rsidR="002F751E" w:rsidRPr="009721A3" w:rsidRDefault="002F751E" w:rsidP="002F751E">
      <w:pPr>
        <w:pStyle w:val="ConsPlusNormal"/>
        <w:jc w:val="both"/>
      </w:pPr>
    </w:p>
    <w:p w:rsidR="002F751E" w:rsidRPr="009721A3" w:rsidRDefault="002F751E" w:rsidP="002F751E">
      <w:pPr>
        <w:pStyle w:val="ConsPlusNormal"/>
        <w:jc w:val="both"/>
      </w:pPr>
    </w:p>
    <w:p w:rsidR="002F751E" w:rsidRPr="009721A3" w:rsidRDefault="002F751E" w:rsidP="002F751E">
      <w:pPr>
        <w:pStyle w:val="ConsPlusNormal"/>
        <w:jc w:val="both"/>
      </w:pPr>
    </w:p>
    <w:p w:rsidR="002F751E" w:rsidRPr="009721A3" w:rsidRDefault="009B230B" w:rsidP="009B230B">
      <w:r w:rsidRPr="009721A3">
        <w:br w:type="page"/>
      </w:r>
    </w:p>
    <w:p w:rsidR="002F751E" w:rsidRPr="009721A3" w:rsidRDefault="002F751E" w:rsidP="002F751E">
      <w:pPr>
        <w:pStyle w:val="ConsPlusNormal"/>
        <w:jc w:val="both"/>
      </w:pPr>
    </w:p>
    <w:p w:rsidR="002F751E" w:rsidRPr="009721A3" w:rsidRDefault="002F751E" w:rsidP="002F751E">
      <w:pPr>
        <w:pStyle w:val="ConsPlusNormal"/>
        <w:jc w:val="right"/>
        <w:outlineLvl w:val="1"/>
      </w:pPr>
      <w:r w:rsidRPr="009721A3">
        <w:t>Приложение № 1</w:t>
      </w:r>
    </w:p>
    <w:p w:rsidR="002F751E" w:rsidRDefault="0014266E" w:rsidP="00E20E85">
      <w:pPr>
        <w:pStyle w:val="ConsPlusNormal"/>
        <w:jc w:val="right"/>
      </w:pPr>
      <w:r>
        <w:t>к А</w:t>
      </w:r>
      <w:r w:rsidR="002F751E" w:rsidRPr="009721A3">
        <w:t>дминистративному регламент</w:t>
      </w:r>
      <w:bookmarkStart w:id="15" w:name="Par436"/>
      <w:bookmarkEnd w:id="15"/>
      <w:r w:rsidR="00E20E85">
        <w:t>у</w:t>
      </w:r>
    </w:p>
    <w:p w:rsidR="00E727C3" w:rsidRDefault="00E727C3" w:rsidP="00E20E85">
      <w:pPr>
        <w:pStyle w:val="ConsPlusNormal"/>
        <w:jc w:val="right"/>
      </w:pPr>
    </w:p>
    <w:p w:rsidR="00180926" w:rsidRDefault="00180926" w:rsidP="00180926">
      <w:pPr>
        <w:pStyle w:val="ConsPlusNormal"/>
        <w:jc w:val="center"/>
        <w:rPr>
          <w:b/>
        </w:rPr>
      </w:pPr>
      <w:r>
        <w:rPr>
          <w:b/>
          <w:noProof/>
        </w:rPr>
        <w:drawing>
          <wp:inline distT="0" distB="0" distL="0" distR="0">
            <wp:extent cx="685800" cy="885825"/>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rsidR="00180926" w:rsidRDefault="00E47BF3" w:rsidP="0018092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АДМИНИСТРАЦИЯ ГОРОДСКОГО ОКРУГА </w:t>
      </w:r>
      <w:r w:rsidR="00180926">
        <w:rPr>
          <w:rFonts w:ascii="Times New Roman" w:hAnsi="Times New Roman" w:cs="Times New Roman"/>
          <w:b/>
          <w:sz w:val="36"/>
          <w:szCs w:val="36"/>
        </w:rPr>
        <w:t>ТЕЙКОВО</w:t>
      </w:r>
    </w:p>
    <w:p w:rsidR="00180926" w:rsidRDefault="00180926" w:rsidP="00180926">
      <w:pPr>
        <w:pBdr>
          <w:bottom w:val="single" w:sz="12" w:space="1" w:color="auto"/>
        </w:pBd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E727C3" w:rsidRPr="00E20E85" w:rsidRDefault="00E727C3" w:rsidP="00E20E85">
      <w:pPr>
        <w:pStyle w:val="ConsPlusNormal"/>
        <w:jc w:val="right"/>
      </w:pPr>
    </w:p>
    <w:p w:rsidR="002F751E" w:rsidRPr="009721A3" w:rsidRDefault="002F751E" w:rsidP="002F751E">
      <w:pPr>
        <w:pStyle w:val="ConsPlusNormal"/>
        <w:jc w:val="right"/>
        <w:outlineLvl w:val="1"/>
        <w:rPr>
          <w:u w:val="single"/>
        </w:rPr>
      </w:pPr>
    </w:p>
    <w:p w:rsidR="00043C77" w:rsidRPr="009721A3" w:rsidRDefault="00697C73" w:rsidP="00697C73">
      <w:pPr>
        <w:pStyle w:val="ConsPlusNormal"/>
        <w:jc w:val="center"/>
        <w:outlineLvl w:val="1"/>
      </w:pPr>
      <w:r>
        <w:rPr>
          <w:sz w:val="28"/>
          <w:szCs w:val="28"/>
        </w:rPr>
        <w:t>Разрешение (о</w:t>
      </w:r>
      <w:r w:rsidRPr="00AB5926">
        <w:rPr>
          <w:sz w:val="28"/>
          <w:szCs w:val="28"/>
        </w:rPr>
        <w:t>рдер</w:t>
      </w:r>
      <w:r>
        <w:rPr>
          <w:sz w:val="28"/>
          <w:szCs w:val="28"/>
        </w:rPr>
        <w:t>)</w:t>
      </w:r>
      <w:r w:rsidRPr="00AB5926">
        <w:rPr>
          <w:sz w:val="28"/>
          <w:szCs w:val="28"/>
        </w:rPr>
        <w:t xml:space="preserve"> на право производства земляных работ</w:t>
      </w:r>
    </w:p>
    <w:p w:rsidR="00043C77" w:rsidRPr="009721A3" w:rsidRDefault="00043C77" w:rsidP="005D6AED">
      <w:pPr>
        <w:pStyle w:val="ConsPlusNormal"/>
        <w:jc w:val="right"/>
        <w:outlineLvl w:val="1"/>
      </w:pPr>
    </w:p>
    <w:p w:rsidR="00697C73" w:rsidRPr="00F65DED" w:rsidRDefault="00697C73" w:rsidP="00697C73">
      <w:pPr>
        <w:tabs>
          <w:tab w:val="center" w:pos="1802"/>
          <w:tab w:val="center" w:pos="3096"/>
          <w:tab w:val="center" w:pos="3807"/>
          <w:tab w:val="center" w:pos="4515"/>
          <w:tab w:val="center" w:pos="5224"/>
          <w:tab w:val="center" w:pos="5934"/>
          <w:tab w:val="center" w:pos="7514"/>
        </w:tabs>
        <w:spacing w:after="66" w:line="259" w:lineRule="auto"/>
        <w:rPr>
          <w:rFonts w:ascii="Calibri" w:eastAsia="Calibri" w:hAnsi="Calibri" w:cs="Calibri"/>
          <w:color w:val="000000"/>
          <w:lang w:eastAsia="en-US"/>
        </w:rPr>
      </w:pPr>
      <w:r w:rsidRPr="00F65DED">
        <w:rPr>
          <w:rFonts w:ascii="Times New Roman" w:eastAsia="Times New Roman" w:hAnsi="Times New Roman" w:cs="Times New Roman"/>
          <w:color w:val="000000"/>
          <w:sz w:val="24"/>
          <w:lang w:eastAsia="en-US"/>
        </w:rPr>
        <w:t xml:space="preserve">№  ___________ </w:t>
      </w:r>
      <w:r w:rsidRPr="00F65DED">
        <w:rPr>
          <w:rFonts w:ascii="Times New Roman" w:eastAsia="Times New Roman" w:hAnsi="Times New Roman" w:cs="Times New Roman"/>
          <w:color w:val="000000"/>
          <w:sz w:val="24"/>
          <w:lang w:eastAsia="en-US"/>
        </w:rPr>
        <w:tab/>
      </w:r>
      <w:r w:rsidRPr="00F65DED">
        <w:rPr>
          <w:rFonts w:ascii="Times New Roman" w:eastAsia="Times New Roman" w:hAnsi="Times New Roman" w:cs="Times New Roman"/>
          <w:color w:val="000000"/>
          <w:sz w:val="24"/>
          <w:lang w:eastAsia="en-US"/>
        </w:rPr>
        <w:tab/>
      </w:r>
      <w:r w:rsidRPr="00F65DED">
        <w:rPr>
          <w:rFonts w:ascii="Times New Roman" w:eastAsia="Times New Roman" w:hAnsi="Times New Roman" w:cs="Times New Roman"/>
          <w:color w:val="000000"/>
          <w:sz w:val="24"/>
          <w:lang w:eastAsia="en-US"/>
        </w:rPr>
        <w:tab/>
      </w:r>
      <w:r w:rsidRPr="00F65DED">
        <w:rPr>
          <w:rFonts w:ascii="Times New Roman" w:eastAsia="Times New Roman" w:hAnsi="Times New Roman" w:cs="Times New Roman"/>
          <w:color w:val="000000"/>
          <w:sz w:val="24"/>
          <w:lang w:eastAsia="en-US"/>
        </w:rPr>
        <w:tab/>
      </w:r>
      <w:r w:rsidRPr="00F65DED">
        <w:rPr>
          <w:rFonts w:ascii="Times New Roman" w:eastAsia="Times New Roman" w:hAnsi="Times New Roman" w:cs="Times New Roman"/>
          <w:color w:val="000000"/>
          <w:sz w:val="24"/>
          <w:lang w:eastAsia="en-US"/>
        </w:rPr>
        <w:tab/>
      </w:r>
      <w:r w:rsidRPr="00F65DED">
        <w:rPr>
          <w:rFonts w:ascii="Times New Roman" w:eastAsia="Times New Roman" w:hAnsi="Times New Roman" w:cs="Times New Roman"/>
          <w:color w:val="000000"/>
          <w:sz w:val="24"/>
          <w:lang w:eastAsia="en-US"/>
        </w:rPr>
        <w:tab/>
        <w:t xml:space="preserve">Дата __________ </w:t>
      </w:r>
    </w:p>
    <w:p w:rsidR="00697C73" w:rsidRPr="00F65DED" w:rsidRDefault="00697C73" w:rsidP="00697C73">
      <w:pPr>
        <w:spacing w:after="0" w:line="259" w:lineRule="auto"/>
        <w:rPr>
          <w:rFonts w:ascii="Calibri" w:eastAsia="Calibri" w:hAnsi="Calibri" w:cs="Calibri"/>
          <w:color w:val="000000"/>
          <w:lang w:eastAsia="en-US"/>
        </w:rPr>
      </w:pPr>
    </w:p>
    <w:p w:rsidR="00697C73" w:rsidRPr="00F65DED" w:rsidRDefault="00697C73" w:rsidP="00697C73">
      <w:pPr>
        <w:spacing w:after="0" w:line="259" w:lineRule="auto"/>
        <w:rPr>
          <w:rFonts w:ascii="Calibri" w:eastAsia="Calibri" w:hAnsi="Calibri" w:cs="Calibri"/>
          <w:color w:val="000000"/>
          <w:lang w:eastAsia="en-US"/>
        </w:rPr>
      </w:pPr>
    </w:p>
    <w:p w:rsidR="00697C73" w:rsidRPr="00697C73" w:rsidRDefault="00697C73" w:rsidP="00697C73">
      <w:pPr>
        <w:spacing w:after="5" w:line="259" w:lineRule="auto"/>
        <w:ind w:left="994"/>
        <w:rPr>
          <w:rFonts w:ascii="Calibri" w:eastAsia="Calibri" w:hAnsi="Calibri" w:cs="Calibri"/>
          <w:color w:val="000000"/>
          <w:lang w:eastAsia="en-US"/>
        </w:rPr>
      </w:pPr>
    </w:p>
    <w:p w:rsidR="00697C73" w:rsidRPr="00697C73" w:rsidRDefault="00697C73" w:rsidP="00697C73">
      <w:pPr>
        <w:spacing w:after="0" w:line="249" w:lineRule="auto"/>
        <w:ind w:left="-5" w:hanging="10"/>
        <w:rPr>
          <w:rFonts w:ascii="Calibri" w:eastAsia="Calibri" w:hAnsi="Calibri" w:cs="Calibri"/>
          <w:color w:val="000000"/>
          <w:lang w:eastAsia="en-US"/>
        </w:rPr>
      </w:pPr>
      <w:r w:rsidRPr="00697C73">
        <w:rPr>
          <w:rFonts w:ascii="Times New Roman" w:eastAsia="Times New Roman" w:hAnsi="Times New Roman" w:cs="Times New Roman"/>
          <w:color w:val="000000"/>
          <w:sz w:val="24"/>
          <w:lang w:eastAsia="en-US"/>
        </w:rPr>
        <w:t xml:space="preserve">Наименование заявителя (заказчика): </w:t>
      </w:r>
      <w:r w:rsidRPr="00697C73">
        <w:rPr>
          <w:rFonts w:ascii="Times New Roman" w:eastAsia="Times New Roman" w:hAnsi="Times New Roman" w:cs="Times New Roman"/>
          <w:color w:val="000000"/>
          <w:sz w:val="24"/>
          <w:u w:val="single" w:color="000000"/>
          <w:lang w:eastAsia="en-US"/>
        </w:rPr>
        <w:t>_________________________________________</w:t>
      </w:r>
      <w:r w:rsidR="00F65DED">
        <w:rPr>
          <w:rFonts w:ascii="Times New Roman" w:eastAsia="Times New Roman" w:hAnsi="Times New Roman" w:cs="Times New Roman"/>
          <w:color w:val="000000"/>
          <w:sz w:val="24"/>
          <w:u w:val="single" w:color="000000"/>
          <w:lang w:eastAsia="en-US"/>
        </w:rPr>
        <w:t>_________</w:t>
      </w:r>
      <w:r w:rsidRPr="00697C73">
        <w:rPr>
          <w:rFonts w:ascii="Times New Roman" w:eastAsia="Times New Roman" w:hAnsi="Times New Roman" w:cs="Times New Roman"/>
          <w:color w:val="000000"/>
          <w:sz w:val="24"/>
          <w:lang w:eastAsia="en-US"/>
        </w:rPr>
        <w:t xml:space="preserve">. </w:t>
      </w:r>
    </w:p>
    <w:p w:rsidR="00697C73" w:rsidRPr="00697C73" w:rsidRDefault="00697C73" w:rsidP="00697C73">
      <w:pPr>
        <w:spacing w:after="5" w:line="259" w:lineRule="auto"/>
        <w:rPr>
          <w:rFonts w:ascii="Calibri" w:eastAsia="Calibri" w:hAnsi="Calibri" w:cs="Calibri"/>
          <w:color w:val="000000"/>
          <w:lang w:eastAsia="en-US"/>
        </w:rPr>
      </w:pPr>
    </w:p>
    <w:p w:rsidR="00697C73" w:rsidRPr="00697C73" w:rsidRDefault="00697C73" w:rsidP="00697C73">
      <w:pPr>
        <w:spacing w:after="0" w:line="249" w:lineRule="auto"/>
        <w:ind w:left="-5" w:hanging="10"/>
        <w:rPr>
          <w:rFonts w:ascii="Calibri" w:eastAsia="Calibri" w:hAnsi="Calibri" w:cs="Calibri"/>
          <w:color w:val="000000"/>
          <w:lang w:eastAsia="en-US"/>
        </w:rPr>
      </w:pPr>
      <w:r w:rsidRPr="00697C73">
        <w:rPr>
          <w:rFonts w:ascii="Times New Roman" w:eastAsia="Times New Roman" w:hAnsi="Times New Roman" w:cs="Times New Roman"/>
          <w:color w:val="000000"/>
          <w:sz w:val="24"/>
          <w:lang w:eastAsia="en-US"/>
        </w:rPr>
        <w:t xml:space="preserve">Адрес производства земляных работ:  </w:t>
      </w:r>
      <w:r w:rsidRPr="00697C73">
        <w:rPr>
          <w:rFonts w:ascii="Times New Roman" w:eastAsia="Times New Roman" w:hAnsi="Times New Roman" w:cs="Times New Roman"/>
          <w:color w:val="000000"/>
          <w:sz w:val="24"/>
          <w:u w:val="single" w:color="000000"/>
          <w:lang w:eastAsia="en-US"/>
        </w:rPr>
        <w:t>__________________________________________</w:t>
      </w:r>
      <w:r w:rsidR="00F65DED">
        <w:rPr>
          <w:rFonts w:ascii="Times New Roman" w:eastAsia="Times New Roman" w:hAnsi="Times New Roman" w:cs="Times New Roman"/>
          <w:color w:val="000000"/>
          <w:sz w:val="24"/>
          <w:u w:val="single" w:color="000000"/>
          <w:lang w:eastAsia="en-US"/>
        </w:rPr>
        <w:t>________</w:t>
      </w:r>
      <w:r w:rsidRPr="00697C73">
        <w:rPr>
          <w:rFonts w:ascii="Times New Roman" w:eastAsia="Times New Roman" w:hAnsi="Times New Roman" w:cs="Times New Roman"/>
          <w:color w:val="000000"/>
          <w:sz w:val="24"/>
          <w:u w:val="single" w:color="000000"/>
          <w:lang w:eastAsia="en-US"/>
        </w:rPr>
        <w:t>.</w:t>
      </w:r>
    </w:p>
    <w:p w:rsidR="00697C73" w:rsidRPr="00697C73" w:rsidRDefault="00697C73" w:rsidP="00697C73">
      <w:pPr>
        <w:spacing w:after="1" w:line="259" w:lineRule="auto"/>
        <w:rPr>
          <w:rFonts w:ascii="Calibri" w:eastAsia="Calibri" w:hAnsi="Calibri" w:cs="Calibri"/>
          <w:color w:val="000000"/>
          <w:lang w:eastAsia="en-US"/>
        </w:rPr>
      </w:pPr>
    </w:p>
    <w:p w:rsidR="00697C73" w:rsidRPr="00697C73" w:rsidRDefault="00697C73" w:rsidP="00697C73">
      <w:pPr>
        <w:spacing w:after="16" w:line="248" w:lineRule="auto"/>
        <w:ind w:left="-5" w:hanging="10"/>
        <w:rPr>
          <w:rFonts w:ascii="Calibri" w:eastAsia="Calibri" w:hAnsi="Calibri" w:cs="Calibri"/>
          <w:color w:val="000000"/>
          <w:lang w:eastAsia="en-US"/>
        </w:rPr>
      </w:pPr>
      <w:r w:rsidRPr="00697C73">
        <w:rPr>
          <w:rFonts w:ascii="Times New Roman" w:eastAsia="Times New Roman" w:hAnsi="Times New Roman" w:cs="Times New Roman"/>
          <w:color w:val="000000"/>
          <w:sz w:val="24"/>
          <w:lang w:eastAsia="en-US"/>
        </w:rPr>
        <w:t xml:space="preserve">Наименование работ: </w:t>
      </w:r>
      <w:r w:rsidRPr="00697C73">
        <w:rPr>
          <w:rFonts w:ascii="Times New Roman" w:eastAsia="Times New Roman" w:hAnsi="Times New Roman" w:cs="Times New Roman"/>
          <w:color w:val="000000"/>
          <w:sz w:val="24"/>
          <w:u w:val="single" w:color="000000"/>
          <w:lang w:eastAsia="en-US"/>
        </w:rPr>
        <w:t>_________________.</w:t>
      </w:r>
      <w:r w:rsidR="00F65DED">
        <w:rPr>
          <w:rFonts w:ascii="Times New Roman" w:eastAsia="Times New Roman" w:hAnsi="Times New Roman" w:cs="Times New Roman"/>
          <w:color w:val="000000"/>
          <w:sz w:val="24"/>
          <w:u w:val="single" w:color="000000"/>
          <w:lang w:eastAsia="en-US"/>
        </w:rPr>
        <w:t>_______________________________________________</w:t>
      </w:r>
    </w:p>
    <w:p w:rsidR="00697C73" w:rsidRPr="00697C73" w:rsidRDefault="00697C73" w:rsidP="00697C73">
      <w:pPr>
        <w:spacing w:after="0" w:line="259" w:lineRule="auto"/>
        <w:rPr>
          <w:rFonts w:ascii="Calibri" w:eastAsia="Calibri" w:hAnsi="Calibri" w:cs="Calibri"/>
          <w:color w:val="000000"/>
          <w:lang w:eastAsia="en-US"/>
        </w:rPr>
      </w:pPr>
    </w:p>
    <w:p w:rsidR="00F65DED" w:rsidRDefault="00697C73" w:rsidP="00F65DED">
      <w:pPr>
        <w:tabs>
          <w:tab w:val="center" w:pos="806"/>
          <w:tab w:val="center" w:pos="1514"/>
          <w:tab w:val="center" w:pos="2874"/>
          <w:tab w:val="center" w:pos="4418"/>
          <w:tab w:val="center" w:pos="5814"/>
          <w:tab w:val="center" w:pos="6769"/>
          <w:tab w:val="center" w:pos="7277"/>
          <w:tab w:val="center" w:pos="7918"/>
          <w:tab w:val="center" w:pos="8582"/>
          <w:tab w:val="right" w:pos="9415"/>
        </w:tabs>
        <w:spacing w:after="16" w:line="248" w:lineRule="auto"/>
        <w:ind w:left="-15"/>
        <w:rPr>
          <w:rFonts w:ascii="Times New Roman" w:eastAsia="Times New Roman" w:hAnsi="Times New Roman" w:cs="Times New Roman"/>
          <w:color w:val="000000"/>
          <w:sz w:val="24"/>
          <w:lang w:eastAsia="en-US"/>
        </w:rPr>
      </w:pPr>
      <w:r w:rsidRPr="00697C73">
        <w:rPr>
          <w:rFonts w:ascii="Times New Roman" w:eastAsia="Times New Roman" w:hAnsi="Times New Roman" w:cs="Times New Roman"/>
          <w:color w:val="000000"/>
          <w:sz w:val="24"/>
          <w:lang w:eastAsia="en-US"/>
        </w:rPr>
        <w:t xml:space="preserve">Вид </w:t>
      </w:r>
      <w:r w:rsidRPr="00697C73">
        <w:rPr>
          <w:rFonts w:ascii="Times New Roman" w:eastAsia="Times New Roman" w:hAnsi="Times New Roman" w:cs="Times New Roman"/>
          <w:color w:val="000000"/>
          <w:sz w:val="24"/>
          <w:lang w:eastAsia="en-US"/>
        </w:rPr>
        <w:tab/>
        <w:t xml:space="preserve">и </w:t>
      </w:r>
      <w:r w:rsidRPr="00697C73">
        <w:rPr>
          <w:rFonts w:ascii="Times New Roman" w:eastAsia="Times New Roman" w:hAnsi="Times New Roman" w:cs="Times New Roman"/>
          <w:color w:val="000000"/>
          <w:sz w:val="24"/>
          <w:lang w:eastAsia="en-US"/>
        </w:rPr>
        <w:tab/>
        <w:t xml:space="preserve">объем </w:t>
      </w:r>
      <w:r w:rsidRPr="00697C73">
        <w:rPr>
          <w:rFonts w:ascii="Times New Roman" w:eastAsia="Times New Roman" w:hAnsi="Times New Roman" w:cs="Times New Roman"/>
          <w:color w:val="000000"/>
          <w:sz w:val="24"/>
          <w:lang w:eastAsia="en-US"/>
        </w:rPr>
        <w:tab/>
        <w:t xml:space="preserve">вскрываемого </w:t>
      </w:r>
      <w:r w:rsidRPr="00697C73">
        <w:rPr>
          <w:rFonts w:ascii="Times New Roman" w:eastAsia="Times New Roman" w:hAnsi="Times New Roman" w:cs="Times New Roman"/>
          <w:color w:val="000000"/>
          <w:sz w:val="24"/>
          <w:lang w:eastAsia="en-US"/>
        </w:rPr>
        <w:tab/>
        <w:t xml:space="preserve">покрытия </w:t>
      </w:r>
      <w:r w:rsidRPr="00697C73">
        <w:rPr>
          <w:rFonts w:ascii="Times New Roman" w:eastAsia="Times New Roman" w:hAnsi="Times New Roman" w:cs="Times New Roman"/>
          <w:color w:val="000000"/>
          <w:sz w:val="24"/>
          <w:lang w:eastAsia="en-US"/>
        </w:rPr>
        <w:tab/>
        <w:t xml:space="preserve">(вид/объем </w:t>
      </w:r>
      <w:r w:rsidRPr="00697C73">
        <w:rPr>
          <w:rFonts w:ascii="Times New Roman" w:eastAsia="Times New Roman" w:hAnsi="Times New Roman" w:cs="Times New Roman"/>
          <w:color w:val="000000"/>
          <w:sz w:val="24"/>
          <w:lang w:eastAsia="en-US"/>
        </w:rPr>
        <w:tab/>
        <w:t xml:space="preserve">в </w:t>
      </w:r>
      <w:r w:rsidRPr="00697C73">
        <w:rPr>
          <w:rFonts w:ascii="Times New Roman" w:eastAsia="Times New Roman" w:hAnsi="Times New Roman" w:cs="Times New Roman"/>
          <w:color w:val="000000"/>
          <w:sz w:val="24"/>
          <w:lang w:eastAsia="en-US"/>
        </w:rPr>
        <w:tab/>
        <w:t>м</w:t>
      </w:r>
      <w:r w:rsidRPr="00697C73">
        <w:rPr>
          <w:rFonts w:ascii="Times New Roman" w:eastAsia="Times New Roman" w:hAnsi="Times New Roman" w:cs="Times New Roman"/>
          <w:color w:val="000000"/>
          <w:sz w:val="24"/>
          <w:vertAlign w:val="superscript"/>
          <w:lang w:eastAsia="en-US"/>
        </w:rPr>
        <w:t>3</w:t>
      </w:r>
      <w:r w:rsidRPr="00697C73">
        <w:rPr>
          <w:rFonts w:ascii="Times New Roman" w:eastAsia="Times New Roman" w:hAnsi="Times New Roman" w:cs="Times New Roman"/>
          <w:color w:val="000000"/>
          <w:sz w:val="24"/>
          <w:lang w:eastAsia="en-US"/>
        </w:rPr>
        <w:tab/>
        <w:t xml:space="preserve">или </w:t>
      </w:r>
      <w:r w:rsidRPr="00697C73">
        <w:rPr>
          <w:rFonts w:ascii="Times New Roman" w:eastAsia="Times New Roman" w:hAnsi="Times New Roman" w:cs="Times New Roman"/>
          <w:color w:val="000000"/>
          <w:sz w:val="24"/>
          <w:lang w:eastAsia="en-US"/>
        </w:rPr>
        <w:tab/>
        <w:t xml:space="preserve">кв. </w:t>
      </w:r>
      <w:r w:rsidRPr="00697C73">
        <w:rPr>
          <w:rFonts w:ascii="Times New Roman" w:eastAsia="Times New Roman" w:hAnsi="Times New Roman" w:cs="Times New Roman"/>
          <w:color w:val="000000"/>
          <w:sz w:val="24"/>
          <w:lang w:eastAsia="en-US"/>
        </w:rPr>
        <w:tab/>
      </w:r>
      <w:r w:rsidRPr="001E1440">
        <w:rPr>
          <w:rFonts w:ascii="Times New Roman" w:eastAsia="Times New Roman" w:hAnsi="Times New Roman" w:cs="Times New Roman"/>
          <w:color w:val="000000"/>
          <w:sz w:val="24"/>
          <w:lang w:eastAsia="en-US"/>
        </w:rPr>
        <w:t xml:space="preserve">м): </w:t>
      </w:r>
    </w:p>
    <w:p w:rsidR="00697C73" w:rsidRPr="00697C73" w:rsidRDefault="00F65DED" w:rsidP="00F65DED">
      <w:pPr>
        <w:tabs>
          <w:tab w:val="center" w:pos="806"/>
          <w:tab w:val="center" w:pos="1514"/>
          <w:tab w:val="center" w:pos="2874"/>
          <w:tab w:val="center" w:pos="4418"/>
          <w:tab w:val="center" w:pos="5814"/>
          <w:tab w:val="center" w:pos="6769"/>
          <w:tab w:val="center" w:pos="7277"/>
          <w:tab w:val="center" w:pos="7918"/>
          <w:tab w:val="center" w:pos="8582"/>
          <w:tab w:val="right" w:pos="9415"/>
        </w:tabs>
        <w:spacing w:after="16" w:line="248" w:lineRule="auto"/>
        <w:ind w:left="-15"/>
        <w:rPr>
          <w:rFonts w:ascii="Calibri" w:eastAsia="Calibri" w:hAnsi="Calibri" w:cs="Calibri"/>
          <w:color w:val="000000"/>
          <w:lang w:eastAsia="en-US"/>
        </w:rPr>
      </w:pPr>
      <w:r>
        <w:rPr>
          <w:rFonts w:ascii="Calibri" w:eastAsia="Calibri" w:hAnsi="Calibri" w:cs="Calibri"/>
          <w:color w:val="000000"/>
          <w:lang w:eastAsia="en-US"/>
        </w:rPr>
        <w:t>_________________________________________________________________________________________</w:t>
      </w:r>
      <w:r w:rsidR="00697C73" w:rsidRPr="00697C73">
        <w:rPr>
          <w:rFonts w:ascii="Times New Roman" w:eastAsia="Times New Roman" w:hAnsi="Times New Roman" w:cs="Times New Roman"/>
          <w:color w:val="000000"/>
          <w:sz w:val="24"/>
          <w:lang w:eastAsia="en-US"/>
        </w:rPr>
        <w:t xml:space="preserve">. </w:t>
      </w:r>
    </w:p>
    <w:p w:rsidR="00697C73" w:rsidRPr="00697C73" w:rsidRDefault="00697C73" w:rsidP="00697C73">
      <w:pPr>
        <w:spacing w:after="0" w:line="259" w:lineRule="auto"/>
        <w:rPr>
          <w:rFonts w:ascii="Calibri" w:eastAsia="Calibri" w:hAnsi="Calibri" w:cs="Calibri"/>
          <w:color w:val="000000"/>
          <w:lang w:eastAsia="en-US"/>
        </w:rPr>
      </w:pPr>
    </w:p>
    <w:p w:rsidR="001E1440" w:rsidRPr="001E1440" w:rsidRDefault="001E1440" w:rsidP="001E144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E1440">
        <w:rPr>
          <w:rFonts w:ascii="Times New Roman" w:eastAsia="Times New Roman" w:hAnsi="Times New Roman" w:cs="Times New Roman"/>
          <w:sz w:val="24"/>
          <w:szCs w:val="24"/>
        </w:rPr>
        <w:t xml:space="preserve">Работы начать </w:t>
      </w:r>
      <w:r w:rsidR="00FE0296">
        <w:rPr>
          <w:rFonts w:ascii="Times New Roman" w:eastAsia="Times New Roman" w:hAnsi="Times New Roman" w:cs="Times New Roman"/>
          <w:sz w:val="24"/>
          <w:szCs w:val="24"/>
        </w:rPr>
        <w:t>«</w:t>
      </w:r>
      <w:r w:rsidRPr="001E1440">
        <w:rPr>
          <w:rFonts w:ascii="Times New Roman" w:eastAsia="Times New Roman" w:hAnsi="Times New Roman" w:cs="Times New Roman"/>
          <w:sz w:val="24"/>
          <w:szCs w:val="24"/>
        </w:rPr>
        <w:t>___</w:t>
      </w:r>
      <w:r w:rsidR="00FE0296">
        <w:rPr>
          <w:rFonts w:ascii="Times New Roman" w:eastAsia="Times New Roman" w:hAnsi="Times New Roman" w:cs="Times New Roman"/>
          <w:sz w:val="24"/>
          <w:szCs w:val="24"/>
        </w:rPr>
        <w:t>»</w:t>
      </w:r>
      <w:r w:rsidRPr="001E1440">
        <w:rPr>
          <w:rFonts w:ascii="Times New Roman" w:eastAsia="Times New Roman" w:hAnsi="Times New Roman" w:cs="Times New Roman"/>
          <w:sz w:val="24"/>
          <w:szCs w:val="24"/>
        </w:rPr>
        <w:t xml:space="preserve"> ___________ 20__ г. и закончить с окончательным выполнением всех работ по благоустройству и восстановлению дорожных покрытий до </w:t>
      </w:r>
      <w:r w:rsidR="00FE0296">
        <w:rPr>
          <w:rFonts w:ascii="Times New Roman" w:eastAsia="Times New Roman" w:hAnsi="Times New Roman" w:cs="Times New Roman"/>
          <w:sz w:val="24"/>
          <w:szCs w:val="24"/>
        </w:rPr>
        <w:t>«</w:t>
      </w:r>
      <w:r w:rsidRPr="001E1440">
        <w:rPr>
          <w:rFonts w:ascii="Times New Roman" w:eastAsia="Times New Roman" w:hAnsi="Times New Roman" w:cs="Times New Roman"/>
          <w:sz w:val="24"/>
          <w:szCs w:val="24"/>
        </w:rPr>
        <w:t>___</w:t>
      </w:r>
      <w:r w:rsidR="00FE0296">
        <w:rPr>
          <w:rFonts w:ascii="Times New Roman" w:eastAsia="Times New Roman" w:hAnsi="Times New Roman" w:cs="Times New Roman"/>
          <w:sz w:val="24"/>
          <w:szCs w:val="24"/>
        </w:rPr>
        <w:t>»</w:t>
      </w:r>
      <w:r w:rsidRPr="001E1440">
        <w:rPr>
          <w:rFonts w:ascii="Times New Roman" w:eastAsia="Times New Roman" w:hAnsi="Times New Roman" w:cs="Times New Roman"/>
          <w:sz w:val="24"/>
          <w:szCs w:val="24"/>
        </w:rPr>
        <w:t xml:space="preserve"> _________ 20__ г.</w:t>
      </w:r>
    </w:p>
    <w:p w:rsidR="001E1440" w:rsidRPr="001E1440" w:rsidRDefault="001E1440" w:rsidP="001E144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697C73" w:rsidRPr="00697C73" w:rsidRDefault="00697C73" w:rsidP="00697C73">
      <w:pPr>
        <w:tabs>
          <w:tab w:val="center" w:pos="2414"/>
          <w:tab w:val="center" w:pos="4005"/>
          <w:tab w:val="center" w:pos="5938"/>
          <w:tab w:val="center" w:pos="7689"/>
          <w:tab w:val="right" w:pos="9415"/>
        </w:tabs>
        <w:spacing w:after="16" w:line="248" w:lineRule="auto"/>
        <w:ind w:left="-15"/>
        <w:rPr>
          <w:rFonts w:ascii="Calibri" w:eastAsia="Calibri" w:hAnsi="Calibri" w:cs="Calibri"/>
          <w:color w:val="000000"/>
          <w:lang w:eastAsia="en-US"/>
        </w:rPr>
      </w:pPr>
      <w:r w:rsidRPr="00697C73">
        <w:rPr>
          <w:rFonts w:ascii="Times New Roman" w:eastAsia="Times New Roman" w:hAnsi="Times New Roman" w:cs="Times New Roman"/>
          <w:color w:val="000000"/>
          <w:sz w:val="24"/>
          <w:lang w:eastAsia="en-US"/>
        </w:rPr>
        <w:t xml:space="preserve">Наименование </w:t>
      </w:r>
      <w:r w:rsidRPr="00697C73">
        <w:rPr>
          <w:rFonts w:ascii="Times New Roman" w:eastAsia="Times New Roman" w:hAnsi="Times New Roman" w:cs="Times New Roman"/>
          <w:color w:val="000000"/>
          <w:sz w:val="24"/>
          <w:lang w:eastAsia="en-US"/>
        </w:rPr>
        <w:tab/>
        <w:t xml:space="preserve">подрядной </w:t>
      </w:r>
      <w:r w:rsidRPr="00697C73">
        <w:rPr>
          <w:rFonts w:ascii="Times New Roman" w:eastAsia="Times New Roman" w:hAnsi="Times New Roman" w:cs="Times New Roman"/>
          <w:color w:val="000000"/>
          <w:sz w:val="24"/>
          <w:lang w:eastAsia="en-US"/>
        </w:rPr>
        <w:tab/>
        <w:t xml:space="preserve">организации, </w:t>
      </w:r>
      <w:r w:rsidRPr="00697C73">
        <w:rPr>
          <w:rFonts w:ascii="Times New Roman" w:eastAsia="Times New Roman" w:hAnsi="Times New Roman" w:cs="Times New Roman"/>
          <w:color w:val="000000"/>
          <w:sz w:val="24"/>
          <w:lang w:eastAsia="en-US"/>
        </w:rPr>
        <w:tab/>
        <w:t xml:space="preserve">осуществляющей </w:t>
      </w:r>
      <w:r w:rsidRPr="00697C73">
        <w:rPr>
          <w:rFonts w:ascii="Times New Roman" w:eastAsia="Times New Roman" w:hAnsi="Times New Roman" w:cs="Times New Roman"/>
          <w:color w:val="000000"/>
          <w:sz w:val="24"/>
          <w:lang w:eastAsia="en-US"/>
        </w:rPr>
        <w:tab/>
        <w:t xml:space="preserve">земляные </w:t>
      </w:r>
      <w:r w:rsidRPr="00697C73">
        <w:rPr>
          <w:rFonts w:ascii="Times New Roman" w:eastAsia="Times New Roman" w:hAnsi="Times New Roman" w:cs="Times New Roman"/>
          <w:color w:val="000000"/>
          <w:sz w:val="24"/>
          <w:lang w:eastAsia="en-US"/>
        </w:rPr>
        <w:tab/>
        <w:t xml:space="preserve">работы: </w:t>
      </w:r>
    </w:p>
    <w:p w:rsidR="00697C73" w:rsidRPr="00697C73" w:rsidRDefault="00697C73" w:rsidP="00697C73">
      <w:pPr>
        <w:spacing w:after="0" w:line="249" w:lineRule="auto"/>
        <w:ind w:left="-5" w:hanging="10"/>
        <w:rPr>
          <w:rFonts w:ascii="Calibri" w:eastAsia="Calibri" w:hAnsi="Calibri" w:cs="Calibri"/>
          <w:color w:val="000000"/>
          <w:lang w:eastAsia="en-US"/>
        </w:rPr>
      </w:pPr>
      <w:r w:rsidRPr="00697C73">
        <w:rPr>
          <w:rFonts w:ascii="Times New Roman" w:eastAsia="Times New Roman" w:hAnsi="Times New Roman" w:cs="Times New Roman"/>
          <w:color w:val="000000"/>
          <w:sz w:val="24"/>
          <w:u w:val="single" w:color="000000"/>
          <w:lang w:eastAsia="en-US"/>
        </w:rPr>
        <w:t>______________________________________________________</w:t>
      </w:r>
      <w:r w:rsidR="00F65DED">
        <w:rPr>
          <w:rFonts w:ascii="Times New Roman" w:eastAsia="Times New Roman" w:hAnsi="Times New Roman" w:cs="Times New Roman"/>
          <w:color w:val="000000"/>
          <w:sz w:val="24"/>
          <w:u w:val="single" w:color="000000"/>
          <w:lang w:eastAsia="en-US"/>
        </w:rPr>
        <w:t>_______________________ _____</w:t>
      </w:r>
    </w:p>
    <w:p w:rsidR="00697C73" w:rsidRPr="00697C73" w:rsidRDefault="00697C73" w:rsidP="00697C73">
      <w:pPr>
        <w:spacing w:after="0" w:line="259" w:lineRule="auto"/>
        <w:rPr>
          <w:rFonts w:ascii="Calibri" w:eastAsia="Calibri" w:hAnsi="Calibri" w:cs="Calibri"/>
          <w:color w:val="000000"/>
          <w:lang w:eastAsia="en-US"/>
        </w:rPr>
      </w:pPr>
    </w:p>
    <w:p w:rsidR="00697C73" w:rsidRPr="00697C73" w:rsidRDefault="00697C73" w:rsidP="00697C73">
      <w:pPr>
        <w:spacing w:after="16" w:line="248" w:lineRule="auto"/>
        <w:ind w:left="-5" w:hanging="10"/>
        <w:rPr>
          <w:rFonts w:ascii="Calibri" w:eastAsia="Calibri" w:hAnsi="Calibri" w:cs="Calibri"/>
          <w:color w:val="000000"/>
          <w:lang w:eastAsia="en-US"/>
        </w:rPr>
      </w:pPr>
      <w:r w:rsidRPr="00697C73">
        <w:rPr>
          <w:rFonts w:ascii="Times New Roman" w:eastAsia="Times New Roman" w:hAnsi="Times New Roman" w:cs="Times New Roman"/>
          <w:color w:val="000000"/>
          <w:sz w:val="24"/>
          <w:lang w:eastAsia="en-US"/>
        </w:rPr>
        <w:t xml:space="preserve">Сведения о должностных лицах, ответственных за производство земляных работ: </w:t>
      </w:r>
    </w:p>
    <w:p w:rsidR="00697C73" w:rsidRDefault="00697C73" w:rsidP="00697C73">
      <w:pPr>
        <w:spacing w:after="0" w:line="249" w:lineRule="auto"/>
        <w:ind w:left="-5" w:hanging="10"/>
        <w:rPr>
          <w:rFonts w:ascii="Times New Roman" w:eastAsia="Times New Roman" w:hAnsi="Times New Roman" w:cs="Times New Roman"/>
          <w:color w:val="000000"/>
          <w:sz w:val="24"/>
          <w:lang w:eastAsia="en-US"/>
        </w:rPr>
      </w:pPr>
      <w:r w:rsidRPr="00697C73">
        <w:rPr>
          <w:rFonts w:ascii="Times New Roman" w:eastAsia="Times New Roman" w:hAnsi="Times New Roman" w:cs="Times New Roman"/>
          <w:color w:val="000000"/>
          <w:sz w:val="24"/>
          <w:u w:val="single" w:color="000000"/>
          <w:lang w:eastAsia="en-US"/>
        </w:rPr>
        <w:t>______________________________________________________</w:t>
      </w:r>
      <w:r w:rsidR="00F65DED">
        <w:rPr>
          <w:rFonts w:ascii="Times New Roman" w:eastAsia="Times New Roman" w:hAnsi="Times New Roman" w:cs="Times New Roman"/>
          <w:color w:val="000000"/>
          <w:sz w:val="24"/>
          <w:u w:val="single" w:color="000000"/>
          <w:lang w:eastAsia="en-US"/>
        </w:rPr>
        <w:t>_______________________ _____</w:t>
      </w:r>
    </w:p>
    <w:p w:rsidR="0014266E" w:rsidRPr="001E1440" w:rsidRDefault="0014266E" w:rsidP="0014266E">
      <w:pPr>
        <w:widowControl w:val="0"/>
        <w:autoSpaceDE w:val="0"/>
        <w:autoSpaceDN w:val="0"/>
        <w:adjustRightInd w:val="0"/>
        <w:spacing w:before="240" w:after="0" w:line="240" w:lineRule="auto"/>
        <w:jc w:val="both"/>
        <w:rPr>
          <w:rFonts w:ascii="Times New Roman" w:eastAsia="Times New Roman" w:hAnsi="Times New Roman" w:cs="Times New Roman"/>
          <w:sz w:val="24"/>
          <w:szCs w:val="24"/>
        </w:rPr>
      </w:pPr>
      <w:r w:rsidRPr="001E1440">
        <w:rPr>
          <w:rFonts w:ascii="Times New Roman" w:eastAsia="Times New Roman" w:hAnsi="Times New Roman" w:cs="Times New Roman"/>
          <w:sz w:val="24"/>
          <w:szCs w:val="24"/>
        </w:rPr>
        <w:t xml:space="preserve">Контактный телефон </w:t>
      </w:r>
      <w:proofErr w:type="gramStart"/>
      <w:r w:rsidRPr="001E1440">
        <w:rPr>
          <w:rFonts w:ascii="Times New Roman" w:eastAsia="Times New Roman" w:hAnsi="Times New Roman" w:cs="Times New Roman"/>
          <w:sz w:val="24"/>
          <w:szCs w:val="24"/>
        </w:rPr>
        <w:t>ответственного</w:t>
      </w:r>
      <w:proofErr w:type="gramEnd"/>
      <w:r w:rsidRPr="001E1440">
        <w:rPr>
          <w:rFonts w:ascii="Times New Roman" w:eastAsia="Times New Roman" w:hAnsi="Times New Roman" w:cs="Times New Roman"/>
          <w:sz w:val="24"/>
          <w:szCs w:val="24"/>
        </w:rPr>
        <w:t xml:space="preserve"> за производство работ: ____________________________</w:t>
      </w:r>
    </w:p>
    <w:p w:rsidR="0014266E" w:rsidRPr="00697C73" w:rsidRDefault="0014266E" w:rsidP="00697C73">
      <w:pPr>
        <w:spacing w:after="0" w:line="249" w:lineRule="auto"/>
        <w:ind w:left="-5" w:hanging="10"/>
        <w:rPr>
          <w:rFonts w:ascii="Calibri" w:eastAsia="Calibri" w:hAnsi="Calibri" w:cs="Calibri"/>
          <w:color w:val="000000"/>
          <w:lang w:eastAsia="en-US"/>
        </w:rPr>
      </w:pPr>
    </w:p>
    <w:p w:rsidR="00697C73" w:rsidRPr="00697C73" w:rsidRDefault="00697C73" w:rsidP="00697C73">
      <w:pPr>
        <w:spacing w:after="0" w:line="259" w:lineRule="auto"/>
        <w:rPr>
          <w:rFonts w:ascii="Calibri" w:eastAsia="Calibri" w:hAnsi="Calibri" w:cs="Calibri"/>
          <w:color w:val="000000"/>
          <w:lang w:eastAsia="en-US"/>
        </w:rPr>
      </w:pPr>
    </w:p>
    <w:p w:rsidR="00697C73" w:rsidRPr="00697C73" w:rsidRDefault="00697C73" w:rsidP="00F65DED">
      <w:pPr>
        <w:spacing w:after="16" w:line="248" w:lineRule="auto"/>
        <w:ind w:left="-5" w:hanging="10"/>
        <w:jc w:val="both"/>
        <w:rPr>
          <w:rFonts w:ascii="Calibri" w:eastAsia="Calibri" w:hAnsi="Calibri" w:cs="Calibri"/>
          <w:color w:val="000000"/>
          <w:lang w:eastAsia="en-US"/>
        </w:rPr>
      </w:pPr>
      <w:r w:rsidRPr="00697C73">
        <w:rPr>
          <w:rFonts w:ascii="Times New Roman" w:eastAsia="Times New Roman" w:hAnsi="Times New Roman" w:cs="Times New Roman"/>
          <w:color w:val="000000"/>
          <w:sz w:val="24"/>
          <w:lang w:eastAsia="en-US"/>
        </w:rPr>
        <w:t>Наименование подрядной организации, выпол</w:t>
      </w:r>
      <w:r w:rsidR="00F65DED">
        <w:rPr>
          <w:rFonts w:ascii="Times New Roman" w:eastAsia="Times New Roman" w:hAnsi="Times New Roman" w:cs="Times New Roman"/>
          <w:color w:val="000000"/>
          <w:sz w:val="24"/>
          <w:lang w:eastAsia="en-US"/>
        </w:rPr>
        <w:t xml:space="preserve">няющей работы по восстановлению </w:t>
      </w:r>
      <w:r w:rsidRPr="00697C73">
        <w:rPr>
          <w:rFonts w:ascii="Times New Roman" w:eastAsia="Times New Roman" w:hAnsi="Times New Roman" w:cs="Times New Roman"/>
          <w:color w:val="000000"/>
          <w:sz w:val="24"/>
          <w:lang w:eastAsia="en-US"/>
        </w:rPr>
        <w:t xml:space="preserve">благоустройства: </w:t>
      </w:r>
    </w:p>
    <w:p w:rsidR="00697C73" w:rsidRPr="00697C73" w:rsidRDefault="00697C73" w:rsidP="00F65DED">
      <w:pPr>
        <w:spacing w:after="0" w:line="249" w:lineRule="auto"/>
        <w:ind w:left="-5" w:hanging="10"/>
        <w:jc w:val="both"/>
        <w:rPr>
          <w:rFonts w:ascii="Calibri" w:eastAsia="Calibri" w:hAnsi="Calibri" w:cs="Calibri"/>
          <w:color w:val="000000"/>
          <w:lang w:val="en-US" w:eastAsia="en-US"/>
        </w:rPr>
      </w:pPr>
      <w:r w:rsidRPr="00697C73">
        <w:rPr>
          <w:rFonts w:ascii="Times New Roman" w:eastAsia="Times New Roman" w:hAnsi="Times New Roman" w:cs="Times New Roman"/>
          <w:color w:val="000000"/>
          <w:sz w:val="24"/>
          <w:u w:val="single" w:color="000000"/>
          <w:lang w:val="en-US" w:eastAsia="en-US"/>
        </w:rPr>
        <w:t>_____________________________________________________________________</w:t>
      </w:r>
      <w:r w:rsidR="00F65DED">
        <w:rPr>
          <w:rFonts w:ascii="Times New Roman" w:eastAsia="Times New Roman" w:hAnsi="Times New Roman" w:cs="Times New Roman"/>
          <w:color w:val="000000"/>
          <w:sz w:val="24"/>
          <w:u w:val="single" w:color="000000"/>
          <w:lang w:eastAsia="en-US"/>
        </w:rPr>
        <w:t>______________</w:t>
      </w:r>
    </w:p>
    <w:p w:rsidR="00697C73" w:rsidRPr="00697C73" w:rsidRDefault="00697C73" w:rsidP="00F65DED">
      <w:pPr>
        <w:spacing w:after="0" w:line="259" w:lineRule="auto"/>
        <w:jc w:val="both"/>
        <w:rPr>
          <w:rFonts w:ascii="Calibri" w:eastAsia="Calibri" w:hAnsi="Calibri" w:cs="Calibri"/>
          <w:color w:val="000000"/>
          <w:lang w:val="en-US" w:eastAsia="en-US"/>
        </w:rPr>
      </w:pPr>
    </w:p>
    <w:p w:rsidR="00697C73" w:rsidRPr="00697C73" w:rsidRDefault="00697C73" w:rsidP="00697C73">
      <w:pPr>
        <w:spacing w:after="0" w:line="259" w:lineRule="auto"/>
        <w:rPr>
          <w:rFonts w:ascii="Calibri" w:eastAsia="Calibri" w:hAnsi="Calibri" w:cs="Calibri"/>
          <w:color w:val="000000"/>
          <w:lang w:val="en-US" w:eastAsia="en-US"/>
        </w:rPr>
      </w:pPr>
    </w:p>
    <w:tbl>
      <w:tblPr>
        <w:tblW w:w="10126" w:type="dxa"/>
        <w:tblInd w:w="-14" w:type="dxa"/>
        <w:tblCellMar>
          <w:top w:w="11" w:type="dxa"/>
          <w:left w:w="10" w:type="dxa"/>
          <w:right w:w="115" w:type="dxa"/>
        </w:tblCellMar>
        <w:tblLook w:val="04A0"/>
      </w:tblPr>
      <w:tblGrid>
        <w:gridCol w:w="4847"/>
        <w:gridCol w:w="5279"/>
      </w:tblGrid>
      <w:tr w:rsidR="00697C73" w:rsidRPr="00697C73" w:rsidTr="00F65DED">
        <w:trPr>
          <w:trHeight w:val="547"/>
        </w:trPr>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697C73" w:rsidRPr="00697C73" w:rsidRDefault="00697C73" w:rsidP="00697C73">
            <w:pPr>
              <w:spacing w:after="0" w:line="259" w:lineRule="auto"/>
              <w:rPr>
                <w:rFonts w:ascii="Calibri" w:eastAsia="Calibri" w:hAnsi="Calibri" w:cs="Calibri"/>
                <w:color w:val="000000"/>
                <w:lang w:val="en-US" w:eastAsia="en-US"/>
              </w:rPr>
            </w:pPr>
            <w:proofErr w:type="spellStart"/>
            <w:r w:rsidRPr="00697C73">
              <w:rPr>
                <w:rFonts w:ascii="Times New Roman" w:eastAsia="Times New Roman" w:hAnsi="Times New Roman" w:cs="Times New Roman"/>
                <w:color w:val="000000"/>
                <w:sz w:val="24"/>
                <w:lang w:val="en-US" w:eastAsia="en-US"/>
              </w:rPr>
              <w:t>Отметка</w:t>
            </w:r>
            <w:proofErr w:type="spellEnd"/>
            <w:r w:rsidRPr="00697C73">
              <w:rPr>
                <w:rFonts w:ascii="Times New Roman" w:eastAsia="Times New Roman" w:hAnsi="Times New Roman" w:cs="Times New Roman"/>
                <w:color w:val="000000"/>
                <w:sz w:val="24"/>
                <w:lang w:val="en-US" w:eastAsia="en-US"/>
              </w:rPr>
              <w:t xml:space="preserve"> о </w:t>
            </w:r>
            <w:proofErr w:type="spellStart"/>
            <w:r w:rsidRPr="00697C73">
              <w:rPr>
                <w:rFonts w:ascii="Times New Roman" w:eastAsia="Times New Roman" w:hAnsi="Times New Roman" w:cs="Times New Roman"/>
                <w:color w:val="000000"/>
                <w:sz w:val="24"/>
                <w:lang w:val="en-US" w:eastAsia="en-US"/>
              </w:rPr>
              <w:t>продлении</w:t>
            </w:r>
            <w:proofErr w:type="spellEnd"/>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697C73" w:rsidRPr="00697C73" w:rsidRDefault="00697C73" w:rsidP="00697C73">
            <w:pPr>
              <w:spacing w:after="0" w:line="259" w:lineRule="auto"/>
              <w:rPr>
                <w:rFonts w:ascii="Calibri" w:eastAsia="Calibri" w:hAnsi="Calibri" w:cs="Calibri"/>
                <w:color w:val="000000"/>
                <w:lang w:val="en-US" w:eastAsia="en-US"/>
              </w:rPr>
            </w:pPr>
          </w:p>
          <w:p w:rsidR="00697C73" w:rsidRPr="00697C73" w:rsidRDefault="00697C73" w:rsidP="00697C73">
            <w:pPr>
              <w:spacing w:after="0" w:line="259" w:lineRule="auto"/>
              <w:rPr>
                <w:rFonts w:ascii="Calibri" w:eastAsia="Calibri" w:hAnsi="Calibri" w:cs="Calibri"/>
                <w:color w:val="000000"/>
                <w:lang w:val="en-US" w:eastAsia="en-US"/>
              </w:rPr>
            </w:pPr>
          </w:p>
        </w:tc>
      </w:tr>
    </w:tbl>
    <w:p w:rsidR="00697C73" w:rsidRPr="00697C73" w:rsidRDefault="00697C73" w:rsidP="00697C73">
      <w:pPr>
        <w:spacing w:after="0" w:line="259" w:lineRule="auto"/>
        <w:rPr>
          <w:rFonts w:ascii="Calibri" w:eastAsia="Calibri" w:hAnsi="Calibri" w:cs="Calibri"/>
          <w:color w:val="000000"/>
          <w:lang w:val="en-US" w:eastAsia="en-US"/>
        </w:rPr>
      </w:pPr>
    </w:p>
    <w:p w:rsidR="001E1440" w:rsidRPr="001E1440" w:rsidRDefault="001E1440" w:rsidP="001E144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E1440">
        <w:rPr>
          <w:rFonts w:ascii="Times New Roman" w:eastAsia="Times New Roman" w:hAnsi="Times New Roman" w:cs="Times New Roman"/>
          <w:sz w:val="24"/>
          <w:szCs w:val="24"/>
        </w:rPr>
        <w:t xml:space="preserve">Общие условия: выданный ордер подлежит обязательному закрытию при завершении </w:t>
      </w:r>
      <w:r w:rsidRPr="001E1440">
        <w:rPr>
          <w:rFonts w:ascii="Times New Roman" w:eastAsia="Times New Roman" w:hAnsi="Times New Roman" w:cs="Times New Roman"/>
          <w:sz w:val="24"/>
          <w:szCs w:val="24"/>
        </w:rPr>
        <w:lastRenderedPageBreak/>
        <w:t>земляных работ (указывается так же иные общие условия при наличии)_____________________________________________</w:t>
      </w:r>
      <w:r w:rsidR="00E47BF3">
        <w:rPr>
          <w:rFonts w:ascii="Times New Roman" w:eastAsia="Times New Roman" w:hAnsi="Times New Roman" w:cs="Times New Roman"/>
          <w:sz w:val="24"/>
          <w:szCs w:val="24"/>
        </w:rPr>
        <w:t>_______________________________</w:t>
      </w:r>
    </w:p>
    <w:p w:rsidR="00697C73" w:rsidRPr="001E1440" w:rsidRDefault="00697C73" w:rsidP="00697C73">
      <w:pPr>
        <w:spacing w:after="0" w:line="259" w:lineRule="auto"/>
        <w:rPr>
          <w:rFonts w:ascii="Calibri" w:eastAsia="Calibri" w:hAnsi="Calibri" w:cs="Calibri"/>
          <w:color w:val="000000"/>
          <w:lang w:eastAsia="en-US"/>
        </w:rPr>
      </w:pPr>
    </w:p>
    <w:p w:rsidR="001E1440" w:rsidRPr="001E1440" w:rsidRDefault="001E1440" w:rsidP="001E144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1E1440">
        <w:rPr>
          <w:rFonts w:ascii="Times New Roman" w:eastAsia="Times New Roman" w:hAnsi="Times New Roman" w:cs="Times New Roman"/>
          <w:sz w:val="24"/>
          <w:szCs w:val="24"/>
        </w:rPr>
        <w:t xml:space="preserve">Особые условия: перед началом производства работ необходимо уведомить </w:t>
      </w:r>
      <w:proofErr w:type="gramStart"/>
      <w:r w:rsidRPr="001E1440">
        <w:rPr>
          <w:rFonts w:ascii="Times New Roman" w:eastAsia="Times New Roman" w:hAnsi="Times New Roman" w:cs="Times New Roman"/>
          <w:sz w:val="24"/>
          <w:szCs w:val="24"/>
        </w:rPr>
        <w:t>соответствующее</w:t>
      </w:r>
      <w:proofErr w:type="gramEnd"/>
      <w:r w:rsidRPr="001E1440">
        <w:rPr>
          <w:rFonts w:ascii="Times New Roman" w:eastAsia="Times New Roman" w:hAnsi="Times New Roman" w:cs="Times New Roman"/>
          <w:sz w:val="24"/>
          <w:szCs w:val="24"/>
        </w:rPr>
        <w:t xml:space="preserve"> подразделения Государственной инспекции безопасности дорожного движения о предстоящих земляных работах и согласовать схему организации движения транспорта и пешеходов (в случае закрытия или ограничения движения на период производства работ). Без соответствующего уведомления настоящий ордер не дает права начинать производство земляных работ________________________________________________</w:t>
      </w:r>
      <w:r w:rsidR="00E47BF3">
        <w:rPr>
          <w:rFonts w:ascii="Times New Roman" w:eastAsia="Times New Roman" w:hAnsi="Times New Roman" w:cs="Times New Roman"/>
          <w:sz w:val="24"/>
          <w:szCs w:val="24"/>
        </w:rPr>
        <w:t>_______________________________</w:t>
      </w:r>
    </w:p>
    <w:p w:rsidR="00697C73" w:rsidRPr="001E1440" w:rsidRDefault="00697C73" w:rsidP="00697C73">
      <w:pPr>
        <w:spacing w:after="0" w:line="259" w:lineRule="auto"/>
        <w:ind w:left="5397"/>
        <w:jc w:val="center"/>
        <w:rPr>
          <w:rFonts w:ascii="Calibri" w:eastAsia="Calibri" w:hAnsi="Calibri" w:cs="Calibri"/>
          <w:color w:val="000000"/>
          <w:lang w:eastAsia="en-US"/>
        </w:rPr>
      </w:pPr>
    </w:p>
    <w:p w:rsidR="00697C73" w:rsidRPr="001E1440" w:rsidRDefault="00697C73" w:rsidP="00697C73">
      <w:pPr>
        <w:spacing w:after="0" w:line="259" w:lineRule="auto"/>
        <w:ind w:left="5397"/>
        <w:jc w:val="center"/>
        <w:rPr>
          <w:rFonts w:ascii="Calibri" w:eastAsia="Calibri" w:hAnsi="Calibri" w:cs="Calibri"/>
          <w:color w:val="000000"/>
          <w:lang w:eastAsia="en-US"/>
        </w:rPr>
      </w:pPr>
    </w:p>
    <w:p w:rsidR="00697C73" w:rsidRPr="001E1440" w:rsidRDefault="00697C73" w:rsidP="00697C73">
      <w:pPr>
        <w:spacing w:after="0" w:line="259" w:lineRule="auto"/>
        <w:ind w:left="5397"/>
        <w:jc w:val="center"/>
        <w:rPr>
          <w:rFonts w:ascii="Calibri" w:eastAsia="Calibri" w:hAnsi="Calibri" w:cs="Calibri"/>
          <w:color w:val="000000"/>
          <w:lang w:eastAsia="en-US"/>
        </w:rPr>
      </w:pPr>
    </w:p>
    <w:p w:rsidR="00697C73" w:rsidRDefault="00F65DED" w:rsidP="00F65DED">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Начальник отдела муниципального контроля</w:t>
      </w:r>
    </w:p>
    <w:p w:rsidR="00F65DED" w:rsidRDefault="00F65DED" w:rsidP="00F65DED">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администрации городского округа Тейково</w:t>
      </w:r>
    </w:p>
    <w:p w:rsidR="00F65DED" w:rsidRPr="00F65DED" w:rsidRDefault="00F65DED" w:rsidP="00F65DED">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 xml:space="preserve">Ивановской области                                            </w:t>
      </w:r>
      <w:r w:rsidR="00F74F96">
        <w:rPr>
          <w:rFonts w:ascii="Times New Roman" w:eastAsia="Calibri" w:hAnsi="Times New Roman" w:cs="Times New Roman"/>
          <w:b/>
          <w:color w:val="000000"/>
          <w:sz w:val="28"/>
          <w:szCs w:val="28"/>
          <w:lang w:eastAsia="en-US"/>
        </w:rPr>
        <w:t>________________ (ФИО)</w:t>
      </w:r>
    </w:p>
    <w:p w:rsidR="00043C77" w:rsidRPr="009721A3" w:rsidRDefault="00043C77" w:rsidP="00697C73">
      <w:pPr>
        <w:pStyle w:val="ConsPlusNormal"/>
        <w:jc w:val="both"/>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C537DD">
      <w:pPr>
        <w:pStyle w:val="ConsPlusNormal"/>
        <w:outlineLvl w:val="1"/>
      </w:pPr>
    </w:p>
    <w:p w:rsidR="00043C77" w:rsidRPr="009721A3" w:rsidRDefault="00043C77" w:rsidP="005D6AED">
      <w:pPr>
        <w:pStyle w:val="ConsPlusNormal"/>
        <w:jc w:val="right"/>
        <w:outlineLvl w:val="1"/>
      </w:pPr>
    </w:p>
    <w:p w:rsidR="00043C77" w:rsidRPr="009721A3" w:rsidRDefault="00043C77" w:rsidP="00C537DD">
      <w:pPr>
        <w:pStyle w:val="ConsPlusNormal"/>
        <w:outlineLvl w:val="1"/>
      </w:pPr>
    </w:p>
    <w:p w:rsidR="002A0F94" w:rsidRDefault="002A0F94" w:rsidP="005D6AED">
      <w:pPr>
        <w:pStyle w:val="ConsPlusNormal"/>
        <w:jc w:val="right"/>
        <w:outlineLvl w:val="1"/>
      </w:pPr>
    </w:p>
    <w:p w:rsidR="0014266E" w:rsidRDefault="0014266E" w:rsidP="00CC6B80">
      <w:pPr>
        <w:spacing w:after="0" w:line="240" w:lineRule="auto"/>
        <w:jc w:val="right"/>
        <w:rPr>
          <w:rFonts w:ascii="Times New Roman" w:eastAsia="Times New Roman" w:hAnsi="Times New Roman" w:cs="Times New Roman"/>
          <w:sz w:val="24"/>
          <w:szCs w:val="24"/>
        </w:rPr>
      </w:pPr>
    </w:p>
    <w:p w:rsidR="0014266E" w:rsidRDefault="0014266E" w:rsidP="00CC6B80">
      <w:pPr>
        <w:spacing w:after="0" w:line="240" w:lineRule="auto"/>
        <w:jc w:val="right"/>
        <w:rPr>
          <w:rFonts w:ascii="Times New Roman" w:eastAsia="Times New Roman" w:hAnsi="Times New Roman" w:cs="Times New Roman"/>
          <w:sz w:val="24"/>
          <w:szCs w:val="24"/>
        </w:rPr>
      </w:pPr>
    </w:p>
    <w:p w:rsidR="0014266E" w:rsidRDefault="0014266E" w:rsidP="00CC6B80">
      <w:pPr>
        <w:spacing w:after="0" w:line="240" w:lineRule="auto"/>
        <w:jc w:val="right"/>
        <w:rPr>
          <w:rFonts w:ascii="Times New Roman" w:eastAsia="Times New Roman" w:hAnsi="Times New Roman" w:cs="Times New Roman"/>
          <w:sz w:val="24"/>
          <w:szCs w:val="24"/>
        </w:rPr>
      </w:pPr>
    </w:p>
    <w:p w:rsidR="0014266E" w:rsidRDefault="0014266E" w:rsidP="00CC6B80">
      <w:pPr>
        <w:spacing w:after="0" w:line="240" w:lineRule="auto"/>
        <w:jc w:val="right"/>
        <w:rPr>
          <w:rFonts w:ascii="Times New Roman" w:eastAsia="Times New Roman" w:hAnsi="Times New Roman" w:cs="Times New Roman"/>
          <w:sz w:val="24"/>
          <w:szCs w:val="24"/>
        </w:rPr>
      </w:pPr>
    </w:p>
    <w:p w:rsidR="0014266E" w:rsidRDefault="0014266E" w:rsidP="00CC6B80">
      <w:pPr>
        <w:spacing w:after="0" w:line="240" w:lineRule="auto"/>
        <w:jc w:val="right"/>
        <w:rPr>
          <w:rFonts w:ascii="Times New Roman" w:eastAsia="Times New Roman" w:hAnsi="Times New Roman" w:cs="Times New Roman"/>
          <w:sz w:val="24"/>
          <w:szCs w:val="24"/>
        </w:rPr>
      </w:pPr>
    </w:p>
    <w:p w:rsidR="0014266E" w:rsidRDefault="0014266E" w:rsidP="00CC6B80">
      <w:pPr>
        <w:spacing w:after="0" w:line="240" w:lineRule="auto"/>
        <w:jc w:val="right"/>
        <w:rPr>
          <w:rFonts w:ascii="Times New Roman" w:eastAsia="Times New Roman" w:hAnsi="Times New Roman" w:cs="Times New Roman"/>
          <w:sz w:val="24"/>
          <w:szCs w:val="24"/>
        </w:rPr>
      </w:pPr>
    </w:p>
    <w:p w:rsidR="0014266E" w:rsidRDefault="0014266E" w:rsidP="00CC6B80">
      <w:pPr>
        <w:spacing w:after="0" w:line="240" w:lineRule="auto"/>
        <w:jc w:val="right"/>
        <w:rPr>
          <w:rFonts w:ascii="Times New Roman" w:eastAsia="Times New Roman" w:hAnsi="Times New Roman" w:cs="Times New Roman"/>
          <w:sz w:val="24"/>
          <w:szCs w:val="24"/>
        </w:rPr>
      </w:pPr>
    </w:p>
    <w:p w:rsidR="0014266E" w:rsidRDefault="0014266E" w:rsidP="00CC6B80">
      <w:pPr>
        <w:spacing w:after="0" w:line="240" w:lineRule="auto"/>
        <w:jc w:val="right"/>
        <w:rPr>
          <w:rFonts w:ascii="Times New Roman" w:eastAsia="Times New Roman" w:hAnsi="Times New Roman" w:cs="Times New Roman"/>
          <w:sz w:val="24"/>
          <w:szCs w:val="24"/>
        </w:rPr>
      </w:pPr>
    </w:p>
    <w:p w:rsidR="0014266E" w:rsidRDefault="0014266E" w:rsidP="00CC6B80">
      <w:pPr>
        <w:spacing w:after="0" w:line="240" w:lineRule="auto"/>
        <w:jc w:val="right"/>
        <w:rPr>
          <w:rFonts w:ascii="Times New Roman" w:eastAsia="Times New Roman" w:hAnsi="Times New Roman" w:cs="Times New Roman"/>
          <w:sz w:val="24"/>
          <w:szCs w:val="24"/>
        </w:rPr>
      </w:pPr>
    </w:p>
    <w:p w:rsidR="0014266E" w:rsidRDefault="0014266E" w:rsidP="00CC6B80">
      <w:pPr>
        <w:spacing w:after="0" w:line="240" w:lineRule="auto"/>
        <w:jc w:val="right"/>
        <w:rPr>
          <w:rFonts w:ascii="Times New Roman" w:eastAsia="Times New Roman" w:hAnsi="Times New Roman" w:cs="Times New Roman"/>
          <w:sz w:val="24"/>
          <w:szCs w:val="24"/>
        </w:rPr>
      </w:pPr>
    </w:p>
    <w:p w:rsidR="0014266E" w:rsidRDefault="0014266E" w:rsidP="00CC6B80">
      <w:pPr>
        <w:spacing w:after="0" w:line="240" w:lineRule="auto"/>
        <w:jc w:val="right"/>
        <w:rPr>
          <w:rFonts w:ascii="Times New Roman" w:eastAsia="Times New Roman" w:hAnsi="Times New Roman" w:cs="Times New Roman"/>
          <w:sz w:val="24"/>
          <w:szCs w:val="24"/>
        </w:rPr>
      </w:pPr>
    </w:p>
    <w:p w:rsidR="00E47BF3" w:rsidRDefault="00E47BF3" w:rsidP="00CC6B80">
      <w:pPr>
        <w:spacing w:after="0" w:line="240" w:lineRule="auto"/>
        <w:jc w:val="right"/>
        <w:rPr>
          <w:rFonts w:ascii="Times New Roman" w:eastAsia="Times New Roman" w:hAnsi="Times New Roman" w:cs="Times New Roman"/>
          <w:sz w:val="24"/>
          <w:szCs w:val="24"/>
        </w:rPr>
      </w:pPr>
    </w:p>
    <w:p w:rsidR="00E47BF3" w:rsidRDefault="00E47BF3" w:rsidP="00CC6B80">
      <w:pPr>
        <w:spacing w:after="0" w:line="240" w:lineRule="auto"/>
        <w:jc w:val="right"/>
        <w:rPr>
          <w:rFonts w:ascii="Times New Roman" w:eastAsia="Times New Roman" w:hAnsi="Times New Roman" w:cs="Times New Roman"/>
          <w:sz w:val="24"/>
          <w:szCs w:val="24"/>
        </w:rPr>
      </w:pPr>
    </w:p>
    <w:p w:rsidR="00E47BF3" w:rsidRDefault="00E47BF3" w:rsidP="00CC6B80">
      <w:pPr>
        <w:spacing w:after="0" w:line="240" w:lineRule="auto"/>
        <w:jc w:val="right"/>
        <w:rPr>
          <w:rFonts w:ascii="Times New Roman" w:eastAsia="Times New Roman" w:hAnsi="Times New Roman" w:cs="Times New Roman"/>
          <w:sz w:val="24"/>
          <w:szCs w:val="24"/>
        </w:rPr>
      </w:pPr>
    </w:p>
    <w:p w:rsidR="00E47BF3" w:rsidRDefault="00E47BF3" w:rsidP="00CC6B80">
      <w:pPr>
        <w:spacing w:after="0" w:line="240" w:lineRule="auto"/>
        <w:jc w:val="right"/>
        <w:rPr>
          <w:rFonts w:ascii="Times New Roman" w:eastAsia="Times New Roman" w:hAnsi="Times New Roman" w:cs="Times New Roman"/>
          <w:sz w:val="24"/>
          <w:szCs w:val="24"/>
        </w:rPr>
      </w:pPr>
    </w:p>
    <w:p w:rsidR="00E47BF3" w:rsidRDefault="00E47BF3" w:rsidP="00CC6B80">
      <w:pPr>
        <w:spacing w:after="0" w:line="240" w:lineRule="auto"/>
        <w:jc w:val="right"/>
        <w:rPr>
          <w:rFonts w:ascii="Times New Roman" w:eastAsia="Times New Roman" w:hAnsi="Times New Roman" w:cs="Times New Roman"/>
          <w:sz w:val="24"/>
          <w:szCs w:val="24"/>
        </w:rPr>
      </w:pPr>
    </w:p>
    <w:p w:rsidR="00E47BF3" w:rsidRDefault="00E47BF3" w:rsidP="00CC6B80">
      <w:pPr>
        <w:spacing w:after="0" w:line="240" w:lineRule="auto"/>
        <w:jc w:val="right"/>
        <w:rPr>
          <w:rFonts w:ascii="Times New Roman" w:eastAsia="Times New Roman" w:hAnsi="Times New Roman" w:cs="Times New Roman"/>
          <w:sz w:val="24"/>
          <w:szCs w:val="24"/>
        </w:rPr>
      </w:pPr>
    </w:p>
    <w:p w:rsidR="00E47BF3" w:rsidRDefault="00E47BF3" w:rsidP="00CC6B80">
      <w:pPr>
        <w:spacing w:after="0" w:line="240" w:lineRule="auto"/>
        <w:jc w:val="right"/>
        <w:rPr>
          <w:rFonts w:ascii="Times New Roman" w:eastAsia="Times New Roman" w:hAnsi="Times New Roman" w:cs="Times New Roman"/>
          <w:sz w:val="24"/>
          <w:szCs w:val="24"/>
        </w:rPr>
      </w:pPr>
    </w:p>
    <w:p w:rsidR="00E47BF3" w:rsidRDefault="00E47BF3" w:rsidP="00CC6B80">
      <w:pPr>
        <w:spacing w:after="0" w:line="240" w:lineRule="auto"/>
        <w:jc w:val="right"/>
        <w:rPr>
          <w:rFonts w:ascii="Times New Roman" w:eastAsia="Times New Roman" w:hAnsi="Times New Roman" w:cs="Times New Roman"/>
          <w:sz w:val="24"/>
          <w:szCs w:val="24"/>
        </w:rPr>
      </w:pPr>
    </w:p>
    <w:p w:rsidR="00E47BF3" w:rsidRDefault="00E47BF3" w:rsidP="00CC6B80">
      <w:pPr>
        <w:spacing w:after="0" w:line="240" w:lineRule="auto"/>
        <w:jc w:val="right"/>
        <w:rPr>
          <w:rFonts w:ascii="Times New Roman" w:eastAsia="Times New Roman" w:hAnsi="Times New Roman" w:cs="Times New Roman"/>
          <w:sz w:val="24"/>
          <w:szCs w:val="24"/>
        </w:rPr>
      </w:pPr>
    </w:p>
    <w:p w:rsidR="00E47BF3" w:rsidRDefault="00E47BF3" w:rsidP="00CC6B80">
      <w:pPr>
        <w:spacing w:after="0" w:line="240" w:lineRule="auto"/>
        <w:jc w:val="right"/>
        <w:rPr>
          <w:rFonts w:ascii="Times New Roman" w:eastAsia="Times New Roman" w:hAnsi="Times New Roman" w:cs="Times New Roman"/>
          <w:sz w:val="24"/>
          <w:szCs w:val="24"/>
        </w:rPr>
      </w:pPr>
    </w:p>
    <w:p w:rsidR="00E47BF3" w:rsidRDefault="00E47BF3" w:rsidP="00CC6B80">
      <w:pPr>
        <w:spacing w:after="0" w:line="240" w:lineRule="auto"/>
        <w:jc w:val="right"/>
        <w:rPr>
          <w:rFonts w:ascii="Times New Roman" w:eastAsia="Times New Roman" w:hAnsi="Times New Roman" w:cs="Times New Roman"/>
          <w:sz w:val="24"/>
          <w:szCs w:val="24"/>
        </w:rPr>
      </w:pPr>
    </w:p>
    <w:p w:rsidR="00E47BF3" w:rsidRDefault="00E47BF3" w:rsidP="00CC6B80">
      <w:pPr>
        <w:spacing w:after="0" w:line="240" w:lineRule="auto"/>
        <w:jc w:val="right"/>
        <w:rPr>
          <w:rFonts w:ascii="Times New Roman" w:eastAsia="Times New Roman" w:hAnsi="Times New Roman" w:cs="Times New Roman"/>
          <w:sz w:val="24"/>
          <w:szCs w:val="24"/>
        </w:rPr>
      </w:pPr>
    </w:p>
    <w:p w:rsidR="00E47BF3" w:rsidRDefault="00E47BF3" w:rsidP="00CC6B80">
      <w:pPr>
        <w:spacing w:after="0" w:line="240" w:lineRule="auto"/>
        <w:jc w:val="right"/>
        <w:rPr>
          <w:rFonts w:ascii="Times New Roman" w:eastAsia="Times New Roman" w:hAnsi="Times New Roman" w:cs="Times New Roman"/>
          <w:sz w:val="24"/>
          <w:szCs w:val="24"/>
        </w:rPr>
      </w:pPr>
    </w:p>
    <w:p w:rsidR="00E47BF3" w:rsidRDefault="00E47BF3" w:rsidP="00CC6B80">
      <w:pPr>
        <w:spacing w:after="0" w:line="240" w:lineRule="auto"/>
        <w:jc w:val="right"/>
        <w:rPr>
          <w:rFonts w:ascii="Times New Roman" w:eastAsia="Times New Roman" w:hAnsi="Times New Roman" w:cs="Times New Roman"/>
          <w:sz w:val="24"/>
          <w:szCs w:val="24"/>
        </w:rPr>
      </w:pPr>
    </w:p>
    <w:p w:rsidR="00CC6B80" w:rsidRPr="00CC6B80" w:rsidRDefault="00CC6B80" w:rsidP="00CC6B8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2</w:t>
      </w:r>
    </w:p>
    <w:p w:rsidR="00CC6B80" w:rsidRPr="00CC6B80" w:rsidRDefault="0014266E" w:rsidP="00CC6B80">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к А</w:t>
      </w:r>
      <w:r w:rsidR="00CC6B80" w:rsidRPr="00CC6B80">
        <w:rPr>
          <w:rFonts w:ascii="Times New Roman" w:eastAsia="Calibri" w:hAnsi="Times New Roman" w:cs="Times New Roman"/>
          <w:color w:val="000000"/>
          <w:spacing w:val="2"/>
          <w:sz w:val="24"/>
          <w:szCs w:val="24"/>
        </w:rPr>
        <w:t>дминистративному регламенту</w:t>
      </w:r>
    </w:p>
    <w:p w:rsidR="00CC6B80" w:rsidRPr="00CC6B80" w:rsidRDefault="00CC6B80" w:rsidP="00CC6B80">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CC6B80" w:rsidRPr="00CC6B80" w:rsidRDefault="00CC6B80" w:rsidP="00CC6B80">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CC6B80" w:rsidRPr="00CC6B80" w:rsidRDefault="00CC6B80" w:rsidP="00CC6B80">
      <w:pPr>
        <w:widowControl w:val="0"/>
        <w:autoSpaceDE w:val="0"/>
        <w:autoSpaceDN w:val="0"/>
        <w:spacing w:after="0" w:line="240" w:lineRule="auto"/>
        <w:jc w:val="right"/>
        <w:rPr>
          <w:rFonts w:ascii="Courier New" w:eastAsia="Microsoft Sans Serif" w:hAnsi="Microsoft Sans Serif" w:cs="Microsoft Sans Serif"/>
          <w:szCs w:val="19"/>
          <w:lang w:eastAsia="en-US"/>
        </w:rPr>
      </w:pPr>
    </w:p>
    <w:p w:rsidR="00CC6B80" w:rsidRPr="00CC6B80" w:rsidRDefault="00CC6B80" w:rsidP="00CC6B80">
      <w:pPr>
        <w:tabs>
          <w:tab w:val="left" w:leader="underscore" w:pos="9838"/>
        </w:tabs>
        <w:spacing w:after="0" w:line="240" w:lineRule="auto"/>
        <w:ind w:left="4380"/>
        <w:rPr>
          <w:rFonts w:ascii="Times New Roman" w:eastAsia="Times New Roman" w:hAnsi="Times New Roman" w:cs="Times New Roman"/>
          <w:color w:val="000000"/>
          <w:sz w:val="27"/>
          <w:szCs w:val="27"/>
          <w:u w:val="single"/>
        </w:rPr>
      </w:pPr>
      <w:r w:rsidRPr="00CC6B80">
        <w:rPr>
          <w:rFonts w:ascii="Times New Roman" w:eastAsia="Times New Roman" w:hAnsi="Times New Roman" w:cs="Times New Roman"/>
          <w:color w:val="000000"/>
          <w:sz w:val="27"/>
          <w:szCs w:val="27"/>
          <w:shd w:val="clear" w:color="auto" w:fill="FFFFFF"/>
        </w:rPr>
        <w:t xml:space="preserve">Кому </w:t>
      </w:r>
      <w:r w:rsidRPr="00CC6B80">
        <w:rPr>
          <w:rFonts w:ascii="Times New Roman" w:eastAsia="Times New Roman" w:hAnsi="Times New Roman" w:cs="Times New Roman"/>
          <w:color w:val="000000"/>
          <w:sz w:val="27"/>
          <w:szCs w:val="27"/>
          <w:u w:val="single"/>
          <w:shd w:val="clear" w:color="auto" w:fill="FFFFFF"/>
        </w:rPr>
        <w:t>___________________________________</w:t>
      </w:r>
    </w:p>
    <w:p w:rsidR="00CC6B80" w:rsidRPr="00CC6B80" w:rsidRDefault="00CC6B80" w:rsidP="00CC6B80">
      <w:pPr>
        <w:spacing w:after="0" w:line="240" w:lineRule="auto"/>
        <w:ind w:left="4395" w:right="400"/>
        <w:jc w:val="right"/>
        <w:rPr>
          <w:rFonts w:ascii="Times New Roman" w:eastAsia="Times New Roman" w:hAnsi="Times New Roman" w:cs="Times New Roman"/>
          <w:i/>
          <w:sz w:val="21"/>
          <w:szCs w:val="21"/>
        </w:rPr>
      </w:pPr>
      <w:proofErr w:type="gramStart"/>
      <w:r w:rsidRPr="00CC6B80">
        <w:rPr>
          <w:rFonts w:ascii="Times New Roman" w:eastAsia="Times New Roman" w:hAnsi="Times New Roman" w:cs="Times New Roman"/>
          <w:i/>
          <w:sz w:val="21"/>
          <w:szCs w:val="21"/>
        </w:rPr>
        <w:t>(фамилия, имя, отчество (при наличии) застройщика, ОГРНИП (для физического лица, зарегистрированного в</w:t>
      </w:r>
      <w:proofErr w:type="gramEnd"/>
    </w:p>
    <w:p w:rsidR="00CC6B80" w:rsidRPr="00CC6B80" w:rsidRDefault="00CC6B80" w:rsidP="00CC6B80">
      <w:pPr>
        <w:pBdr>
          <w:bottom w:val="single" w:sz="12" w:space="1" w:color="auto"/>
        </w:pBdr>
        <w:spacing w:after="0" w:line="240" w:lineRule="auto"/>
        <w:ind w:left="4395" w:right="400"/>
        <w:jc w:val="center"/>
        <w:rPr>
          <w:rFonts w:ascii="Times New Roman" w:eastAsia="Times New Roman" w:hAnsi="Times New Roman" w:cs="Times New Roman"/>
          <w:i/>
          <w:sz w:val="21"/>
          <w:szCs w:val="21"/>
        </w:rPr>
      </w:pPr>
      <w:proofErr w:type="gramStart"/>
      <w:r w:rsidRPr="00CC6B80">
        <w:rPr>
          <w:rFonts w:ascii="Times New Roman" w:eastAsia="Times New Roman" w:hAnsi="Times New Roman" w:cs="Times New Roman"/>
          <w:i/>
          <w:sz w:val="21"/>
          <w:szCs w:val="21"/>
        </w:rPr>
        <w:t>качестве</w:t>
      </w:r>
      <w:proofErr w:type="gramEnd"/>
      <w:r w:rsidRPr="00CC6B80">
        <w:rPr>
          <w:rFonts w:ascii="Times New Roman" w:eastAsia="Times New Roman" w:hAnsi="Times New Roman" w:cs="Times New Roman"/>
          <w:i/>
          <w:sz w:val="21"/>
          <w:szCs w:val="21"/>
        </w:rPr>
        <w:t xml:space="preserve"> индивидуального предпринимателя) </w:t>
      </w:r>
      <w:r w:rsidR="00FE0296">
        <w:rPr>
          <w:rFonts w:ascii="Times New Roman" w:eastAsia="Times New Roman" w:hAnsi="Times New Roman" w:cs="Times New Roman"/>
          <w:i/>
          <w:sz w:val="21"/>
          <w:szCs w:val="21"/>
        </w:rPr>
        <w:t>–</w:t>
      </w:r>
      <w:r w:rsidRPr="00CC6B80">
        <w:rPr>
          <w:rFonts w:ascii="Times New Roman" w:eastAsia="Times New Roman" w:hAnsi="Times New Roman" w:cs="Times New Roman"/>
          <w:i/>
          <w:sz w:val="21"/>
          <w:szCs w:val="21"/>
        </w:rPr>
        <w:t xml:space="preserve"> для физического лица, полное наименование застройщика, ИНН, ОГРН </w:t>
      </w:r>
      <w:r w:rsidR="00FE0296">
        <w:rPr>
          <w:rFonts w:ascii="Times New Roman" w:eastAsia="Times New Roman" w:hAnsi="Times New Roman" w:cs="Times New Roman"/>
          <w:i/>
          <w:sz w:val="21"/>
          <w:szCs w:val="21"/>
        </w:rPr>
        <w:t>–</w:t>
      </w:r>
      <w:r w:rsidRPr="00CC6B80">
        <w:rPr>
          <w:rFonts w:ascii="Times New Roman" w:eastAsia="Times New Roman" w:hAnsi="Times New Roman" w:cs="Times New Roman"/>
          <w:i/>
          <w:sz w:val="21"/>
          <w:szCs w:val="21"/>
        </w:rPr>
        <w:t xml:space="preserve"> для юридического лица,</w:t>
      </w:r>
    </w:p>
    <w:p w:rsidR="00CC6B80" w:rsidRPr="00CC6B80" w:rsidRDefault="00CC6B80" w:rsidP="00CC6B80">
      <w:pPr>
        <w:spacing w:after="0" w:line="240" w:lineRule="auto"/>
        <w:ind w:left="4395" w:right="400"/>
        <w:jc w:val="center"/>
        <w:rPr>
          <w:rFonts w:ascii="Times New Roman" w:eastAsia="Times New Roman" w:hAnsi="Times New Roman" w:cs="Times New Roman"/>
          <w:i/>
          <w:sz w:val="21"/>
          <w:szCs w:val="21"/>
        </w:rPr>
      </w:pPr>
      <w:r w:rsidRPr="00CC6B80">
        <w:rPr>
          <w:rFonts w:ascii="Times New Roman" w:eastAsia="Times New Roman" w:hAnsi="Times New Roman" w:cs="Times New Roman"/>
          <w:i/>
          <w:sz w:val="21"/>
          <w:szCs w:val="21"/>
        </w:rPr>
        <w:t>почтовый индекс и адрес, телефон, адрес электронной почты)</w:t>
      </w:r>
    </w:p>
    <w:p w:rsidR="00CC6B80" w:rsidRPr="00CC6B80" w:rsidRDefault="00CC6B80" w:rsidP="00CC6B80">
      <w:pPr>
        <w:widowControl w:val="0"/>
        <w:autoSpaceDE w:val="0"/>
        <w:autoSpaceDN w:val="0"/>
        <w:spacing w:after="0" w:line="240" w:lineRule="auto"/>
        <w:jc w:val="right"/>
        <w:rPr>
          <w:rFonts w:ascii="Courier New" w:eastAsia="Microsoft Sans Serif" w:hAnsi="Microsoft Sans Serif" w:cs="Microsoft Sans Serif"/>
          <w:szCs w:val="19"/>
          <w:lang w:eastAsia="en-US"/>
        </w:rPr>
      </w:pPr>
    </w:p>
    <w:p w:rsidR="00CC6B80" w:rsidRPr="00CC6B80" w:rsidRDefault="00CC6B80" w:rsidP="00CC6B80">
      <w:pPr>
        <w:widowControl w:val="0"/>
        <w:autoSpaceDE w:val="0"/>
        <w:autoSpaceDN w:val="0"/>
        <w:spacing w:after="0" w:line="240" w:lineRule="auto"/>
        <w:rPr>
          <w:rFonts w:ascii="Courier New" w:eastAsia="Microsoft Sans Serif" w:hAnsi="Microsoft Sans Serif" w:cs="Microsoft Sans Serif"/>
          <w:szCs w:val="19"/>
          <w:lang w:eastAsia="en-US"/>
        </w:rPr>
      </w:pPr>
    </w:p>
    <w:p w:rsidR="00DF3CD9" w:rsidRDefault="00DF3CD9" w:rsidP="00CC6B80">
      <w:pPr>
        <w:keepNext/>
        <w:keepLines/>
        <w:autoSpaceDE w:val="0"/>
        <w:autoSpaceDN w:val="0"/>
        <w:spacing w:after="0" w:line="240" w:lineRule="auto"/>
        <w:ind w:left="120"/>
        <w:jc w:val="center"/>
        <w:rPr>
          <w:rFonts w:ascii="Times New Roman" w:eastAsia="Times New Roman" w:hAnsi="Times New Roman" w:cs="Times New Roman"/>
          <w:b/>
          <w:spacing w:val="70"/>
          <w:sz w:val="27"/>
          <w:szCs w:val="27"/>
        </w:rPr>
      </w:pPr>
    </w:p>
    <w:p w:rsidR="00DF3CD9" w:rsidRDefault="00DF3CD9" w:rsidP="00CC6B80">
      <w:pPr>
        <w:keepNext/>
        <w:keepLines/>
        <w:autoSpaceDE w:val="0"/>
        <w:autoSpaceDN w:val="0"/>
        <w:spacing w:after="0" w:line="240" w:lineRule="auto"/>
        <w:ind w:left="120"/>
        <w:jc w:val="center"/>
        <w:rPr>
          <w:rFonts w:ascii="Times New Roman" w:hAnsi="Times New Roman" w:cs="Times New Roman"/>
          <w:b/>
          <w:sz w:val="28"/>
          <w:szCs w:val="28"/>
        </w:rPr>
      </w:pPr>
      <w:r w:rsidRPr="00DF3CD9">
        <w:rPr>
          <w:rFonts w:ascii="Times New Roman" w:hAnsi="Times New Roman" w:cs="Times New Roman"/>
          <w:b/>
          <w:sz w:val="28"/>
          <w:szCs w:val="28"/>
        </w:rPr>
        <w:t xml:space="preserve">Уведомление об отказе </w:t>
      </w:r>
    </w:p>
    <w:p w:rsidR="00DF3CD9" w:rsidRDefault="00DF3CD9" w:rsidP="00CC6B80">
      <w:pPr>
        <w:keepNext/>
        <w:keepLines/>
        <w:autoSpaceDE w:val="0"/>
        <w:autoSpaceDN w:val="0"/>
        <w:spacing w:after="0" w:line="240" w:lineRule="auto"/>
        <w:ind w:left="120"/>
        <w:jc w:val="center"/>
        <w:rPr>
          <w:rFonts w:ascii="Times New Roman" w:hAnsi="Times New Roman" w:cs="Times New Roman"/>
          <w:b/>
          <w:sz w:val="28"/>
          <w:szCs w:val="28"/>
        </w:rPr>
      </w:pPr>
      <w:r w:rsidRPr="00DF3CD9">
        <w:rPr>
          <w:rFonts w:ascii="Times New Roman" w:hAnsi="Times New Roman" w:cs="Times New Roman"/>
          <w:b/>
          <w:sz w:val="28"/>
          <w:szCs w:val="28"/>
        </w:rPr>
        <w:t>в предоставлении Муниципальной услуги</w:t>
      </w:r>
    </w:p>
    <w:p w:rsidR="00DF3CD9" w:rsidRDefault="00DF3CD9" w:rsidP="00CC6B80">
      <w:pPr>
        <w:keepNext/>
        <w:keepLines/>
        <w:autoSpaceDE w:val="0"/>
        <w:autoSpaceDN w:val="0"/>
        <w:spacing w:after="0" w:line="240" w:lineRule="auto"/>
        <w:ind w:left="120"/>
        <w:jc w:val="center"/>
        <w:rPr>
          <w:rFonts w:ascii="Times New Roman" w:hAnsi="Times New Roman" w:cs="Times New Roman"/>
          <w:b/>
          <w:sz w:val="28"/>
          <w:szCs w:val="28"/>
        </w:rPr>
      </w:pPr>
    </w:p>
    <w:p w:rsidR="00DF3CD9" w:rsidRPr="00DF3CD9" w:rsidRDefault="00DF3CD9" w:rsidP="00DF3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F3CD9">
        <w:rPr>
          <w:rFonts w:ascii="Times New Roman" w:eastAsia="Times New Roman" w:hAnsi="Times New Roman" w:cs="Times New Roman"/>
          <w:sz w:val="24"/>
          <w:szCs w:val="24"/>
        </w:rPr>
        <w:t xml:space="preserve">Администрацией городского округа Тейково Ивановской области рассмотрено заявление </w:t>
      </w:r>
      <w:proofErr w:type="gramStart"/>
      <w:r w:rsidRPr="00DF3CD9">
        <w:rPr>
          <w:rFonts w:ascii="Times New Roman" w:eastAsia="Times New Roman" w:hAnsi="Times New Roman" w:cs="Times New Roman"/>
          <w:sz w:val="24"/>
          <w:szCs w:val="24"/>
        </w:rPr>
        <w:t>от</w:t>
      </w:r>
      <w:proofErr w:type="gramEnd"/>
      <w:r w:rsidRPr="00DF3CD9">
        <w:rPr>
          <w:rFonts w:ascii="Times New Roman" w:eastAsia="Times New Roman" w:hAnsi="Times New Roman" w:cs="Times New Roman"/>
          <w:sz w:val="24"/>
          <w:szCs w:val="24"/>
        </w:rPr>
        <w:t xml:space="preserve"> _______ № ________.</w:t>
      </w:r>
    </w:p>
    <w:p w:rsidR="00DF3CD9" w:rsidRDefault="00DF3CD9" w:rsidP="00DF3CD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DF3CD9">
        <w:rPr>
          <w:rFonts w:ascii="Times New Roman" w:eastAsia="Times New Roman" w:hAnsi="Times New Roman" w:cs="Times New Roman"/>
          <w:sz w:val="24"/>
          <w:szCs w:val="24"/>
        </w:rPr>
        <w:t xml:space="preserve">В соответствии </w:t>
      </w:r>
      <w:r w:rsidR="006A5A71">
        <w:rPr>
          <w:rFonts w:ascii="Times New Roman" w:eastAsia="Times New Roman" w:hAnsi="Times New Roman" w:cs="Times New Roman"/>
          <w:sz w:val="24"/>
          <w:szCs w:val="24"/>
        </w:rPr>
        <w:t xml:space="preserve">с </w:t>
      </w:r>
      <w:r w:rsidRPr="00DF3CD9">
        <w:rPr>
          <w:rFonts w:ascii="Times New Roman" w:eastAsia="Times New Roman" w:hAnsi="Times New Roman" w:cs="Times New Roman"/>
          <w:sz w:val="24"/>
          <w:szCs w:val="24"/>
        </w:rPr>
        <w:t>Административным регламентом предо</w:t>
      </w:r>
      <w:r>
        <w:rPr>
          <w:rFonts w:ascii="Times New Roman" w:eastAsia="Times New Roman" w:hAnsi="Times New Roman" w:cs="Times New Roman"/>
          <w:sz w:val="24"/>
          <w:szCs w:val="24"/>
        </w:rPr>
        <w:t>ставления муниципальной услуги «</w:t>
      </w:r>
      <w:r w:rsidRPr="00DF3CD9">
        <w:rPr>
          <w:rFonts w:ascii="Times New Roman" w:eastAsia="Times New Roman" w:hAnsi="Times New Roman" w:cs="Times New Roman"/>
          <w:sz w:val="24"/>
          <w:szCs w:val="24"/>
        </w:rPr>
        <w:t>Выдача ордера на право производства земляных работ</w:t>
      </w:r>
      <w:r>
        <w:rPr>
          <w:rFonts w:ascii="Times New Roman" w:eastAsia="Times New Roman" w:hAnsi="Times New Roman" w:cs="Times New Roman"/>
          <w:sz w:val="24"/>
          <w:szCs w:val="24"/>
        </w:rPr>
        <w:t>»</w:t>
      </w:r>
      <w:r w:rsidRPr="00DF3CD9">
        <w:rPr>
          <w:rFonts w:ascii="Times New Roman" w:eastAsia="Times New Roman" w:hAnsi="Times New Roman" w:cs="Times New Roman"/>
          <w:sz w:val="24"/>
          <w:szCs w:val="24"/>
        </w:rPr>
        <w:t xml:space="preserve"> на территории городского округа Тейково</w:t>
      </w:r>
      <w:r>
        <w:rPr>
          <w:rFonts w:ascii="Times New Roman" w:eastAsia="Times New Roman" w:hAnsi="Times New Roman" w:cs="Times New Roman"/>
          <w:sz w:val="24"/>
          <w:szCs w:val="24"/>
        </w:rPr>
        <w:t xml:space="preserve"> Ивановской области</w:t>
      </w:r>
      <w:r w:rsidRPr="00DF3CD9">
        <w:rPr>
          <w:rFonts w:ascii="Times New Roman" w:eastAsia="Times New Roman" w:hAnsi="Times New Roman" w:cs="Times New Roman"/>
          <w:sz w:val="24"/>
          <w:szCs w:val="24"/>
        </w:rPr>
        <w:t>, утв</w:t>
      </w:r>
      <w:r w:rsidR="006A5A71">
        <w:rPr>
          <w:rFonts w:ascii="Times New Roman" w:eastAsia="Times New Roman" w:hAnsi="Times New Roman" w:cs="Times New Roman"/>
          <w:sz w:val="24"/>
          <w:szCs w:val="24"/>
        </w:rPr>
        <w:t>ержденным постановлением администрации городского округа Тейково Ивановской области</w:t>
      </w:r>
      <w:r w:rsidRPr="00DF3CD9">
        <w:rPr>
          <w:rFonts w:ascii="Times New Roman" w:eastAsia="Times New Roman" w:hAnsi="Times New Roman" w:cs="Times New Roman"/>
          <w:sz w:val="24"/>
          <w:szCs w:val="24"/>
        </w:rPr>
        <w:t>от ____</w:t>
      </w:r>
      <w:r w:rsidR="006A5A71">
        <w:rPr>
          <w:rFonts w:ascii="Times New Roman" w:eastAsia="Times New Roman" w:hAnsi="Times New Roman" w:cs="Times New Roman"/>
          <w:sz w:val="24"/>
          <w:szCs w:val="24"/>
        </w:rPr>
        <w:t>____ №</w:t>
      </w:r>
      <w:r w:rsidRPr="00DF3CD9">
        <w:rPr>
          <w:rFonts w:ascii="Times New Roman" w:eastAsia="Times New Roman" w:hAnsi="Times New Roman" w:cs="Times New Roman"/>
          <w:sz w:val="24"/>
          <w:szCs w:val="24"/>
        </w:rPr>
        <w:t xml:space="preserve"> ________, администр</w:t>
      </w:r>
      <w:r w:rsidR="006A5A71">
        <w:rPr>
          <w:rFonts w:ascii="Times New Roman" w:eastAsia="Times New Roman" w:hAnsi="Times New Roman" w:cs="Times New Roman"/>
          <w:sz w:val="24"/>
          <w:szCs w:val="24"/>
        </w:rPr>
        <w:t>ация городского округа Тейково И</w:t>
      </w:r>
      <w:r w:rsidRPr="00DF3CD9">
        <w:rPr>
          <w:rFonts w:ascii="Times New Roman" w:eastAsia="Times New Roman" w:hAnsi="Times New Roman" w:cs="Times New Roman"/>
          <w:sz w:val="24"/>
          <w:szCs w:val="24"/>
        </w:rPr>
        <w:t xml:space="preserve">вановской области </w:t>
      </w:r>
      <w:r w:rsidR="006A5A71">
        <w:rPr>
          <w:rFonts w:ascii="Times New Roman" w:eastAsia="Times New Roman" w:hAnsi="Times New Roman" w:cs="Times New Roman"/>
          <w:sz w:val="24"/>
          <w:szCs w:val="24"/>
        </w:rPr>
        <w:t>отказывает в предоставлении М</w:t>
      </w:r>
      <w:r w:rsidRPr="00DF3CD9">
        <w:rPr>
          <w:rFonts w:ascii="Times New Roman" w:eastAsia="Times New Roman" w:hAnsi="Times New Roman" w:cs="Times New Roman"/>
          <w:sz w:val="24"/>
          <w:szCs w:val="24"/>
        </w:rPr>
        <w:t>униципаль</w:t>
      </w:r>
      <w:r w:rsidR="006A5A71">
        <w:rPr>
          <w:rFonts w:ascii="Times New Roman" w:eastAsia="Times New Roman" w:hAnsi="Times New Roman" w:cs="Times New Roman"/>
          <w:sz w:val="24"/>
          <w:szCs w:val="24"/>
        </w:rPr>
        <w:t>ной услуги по следующим основаниям</w:t>
      </w:r>
      <w:r w:rsidRPr="00DF3CD9">
        <w:rPr>
          <w:rFonts w:ascii="Times New Roman" w:eastAsia="Times New Roman" w:hAnsi="Times New Roman" w:cs="Times New Roman"/>
          <w:sz w:val="24"/>
          <w:szCs w:val="24"/>
        </w:rPr>
        <w:t>:</w:t>
      </w:r>
    </w:p>
    <w:tbl>
      <w:tblPr>
        <w:tblW w:w="9356" w:type="dxa"/>
        <w:tblInd w:w="62" w:type="dxa"/>
        <w:tblLayout w:type="fixed"/>
        <w:tblCellMar>
          <w:top w:w="102" w:type="dxa"/>
          <w:left w:w="62" w:type="dxa"/>
          <w:bottom w:w="102" w:type="dxa"/>
          <w:right w:w="62" w:type="dxa"/>
        </w:tblCellMar>
        <w:tblLook w:val="0000"/>
      </w:tblPr>
      <w:tblGrid>
        <w:gridCol w:w="851"/>
        <w:gridCol w:w="3969"/>
        <w:gridCol w:w="4536"/>
      </w:tblGrid>
      <w:tr w:rsidR="006A5A71" w:rsidRPr="006A5A71" w:rsidTr="00DF24C0">
        <w:tc>
          <w:tcPr>
            <w:tcW w:w="851" w:type="dxa"/>
            <w:tcBorders>
              <w:top w:val="single" w:sz="4" w:space="0" w:color="auto"/>
              <w:left w:val="single" w:sz="4" w:space="0" w:color="auto"/>
              <w:bottom w:val="single" w:sz="4" w:space="0" w:color="auto"/>
              <w:right w:val="single" w:sz="4" w:space="0" w:color="auto"/>
            </w:tcBorders>
          </w:tcPr>
          <w:p w:rsidR="006A5A71" w:rsidRPr="006A5A71" w:rsidRDefault="006A5A71" w:rsidP="006A5A71">
            <w:pPr>
              <w:widowControl w:val="0"/>
              <w:autoSpaceDE w:val="0"/>
              <w:autoSpaceDN w:val="0"/>
              <w:adjustRightInd w:val="0"/>
              <w:spacing w:after="0" w:line="240" w:lineRule="auto"/>
              <w:jc w:val="center"/>
              <w:rPr>
                <w:rFonts w:ascii="Times New Roman" w:hAnsi="Times New Roman" w:cs="Times New Roman"/>
                <w:szCs w:val="24"/>
              </w:rPr>
            </w:pPr>
            <w:r w:rsidRPr="006A5A71">
              <w:rPr>
                <w:rFonts w:ascii="Times New Roman" w:hAnsi="Times New Roman" w:cs="Times New Roman"/>
                <w:szCs w:val="24"/>
              </w:rPr>
              <w:t>N пункта</w:t>
            </w:r>
          </w:p>
        </w:tc>
        <w:tc>
          <w:tcPr>
            <w:tcW w:w="3969" w:type="dxa"/>
            <w:tcBorders>
              <w:top w:val="single" w:sz="4" w:space="0" w:color="auto"/>
              <w:left w:val="single" w:sz="4" w:space="0" w:color="auto"/>
              <w:bottom w:val="single" w:sz="4" w:space="0" w:color="auto"/>
              <w:right w:val="single" w:sz="4" w:space="0" w:color="auto"/>
            </w:tcBorders>
          </w:tcPr>
          <w:p w:rsidR="006A5A71" w:rsidRPr="006A5A71" w:rsidRDefault="006A5A71" w:rsidP="006A5A71">
            <w:pPr>
              <w:widowControl w:val="0"/>
              <w:autoSpaceDE w:val="0"/>
              <w:autoSpaceDN w:val="0"/>
              <w:adjustRightInd w:val="0"/>
              <w:spacing w:after="0" w:line="240" w:lineRule="auto"/>
              <w:jc w:val="center"/>
              <w:rPr>
                <w:rFonts w:ascii="Times New Roman" w:hAnsi="Times New Roman" w:cs="Times New Roman"/>
                <w:szCs w:val="24"/>
              </w:rPr>
            </w:pPr>
            <w:r w:rsidRPr="006A5A71">
              <w:rPr>
                <w:rFonts w:ascii="Times New Roman" w:hAnsi="Times New Roman" w:cs="Times New Roman"/>
                <w:szCs w:val="24"/>
              </w:rPr>
              <w:t>Наименование основания для отказа в соответствии с Административным регламентом</w:t>
            </w:r>
          </w:p>
        </w:tc>
        <w:tc>
          <w:tcPr>
            <w:tcW w:w="4536" w:type="dxa"/>
            <w:tcBorders>
              <w:top w:val="single" w:sz="4" w:space="0" w:color="auto"/>
              <w:left w:val="single" w:sz="4" w:space="0" w:color="auto"/>
              <w:bottom w:val="single" w:sz="4" w:space="0" w:color="auto"/>
              <w:right w:val="single" w:sz="4" w:space="0" w:color="auto"/>
            </w:tcBorders>
          </w:tcPr>
          <w:p w:rsidR="006A5A71" w:rsidRPr="006A5A71" w:rsidRDefault="006A5A71" w:rsidP="006A5A71">
            <w:pPr>
              <w:widowControl w:val="0"/>
              <w:autoSpaceDE w:val="0"/>
              <w:autoSpaceDN w:val="0"/>
              <w:adjustRightInd w:val="0"/>
              <w:spacing w:after="0" w:line="240" w:lineRule="auto"/>
              <w:jc w:val="center"/>
              <w:rPr>
                <w:rFonts w:ascii="Times New Roman" w:hAnsi="Times New Roman" w:cs="Times New Roman"/>
                <w:szCs w:val="24"/>
              </w:rPr>
            </w:pPr>
            <w:r w:rsidRPr="006A5A71">
              <w:rPr>
                <w:rFonts w:ascii="Times New Roman" w:hAnsi="Times New Roman" w:cs="Times New Roman"/>
                <w:szCs w:val="24"/>
              </w:rPr>
              <w:t>Разъяснение причин отказа в предоставлении муниципальной услуги</w:t>
            </w:r>
          </w:p>
        </w:tc>
      </w:tr>
      <w:tr w:rsidR="006A5A71" w:rsidRPr="006A5A71" w:rsidTr="00DF24C0">
        <w:tc>
          <w:tcPr>
            <w:tcW w:w="851" w:type="dxa"/>
            <w:tcBorders>
              <w:top w:val="single" w:sz="4" w:space="0" w:color="auto"/>
              <w:left w:val="single" w:sz="4" w:space="0" w:color="auto"/>
              <w:bottom w:val="single" w:sz="4" w:space="0" w:color="auto"/>
              <w:right w:val="single" w:sz="4" w:space="0" w:color="auto"/>
            </w:tcBorders>
          </w:tcPr>
          <w:p w:rsidR="006A5A71" w:rsidRPr="006A5A71" w:rsidRDefault="00F26AEA" w:rsidP="006A5A71">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2.27</w:t>
            </w:r>
            <w:r w:rsidR="006A5A71">
              <w:rPr>
                <w:rFonts w:ascii="Times New Roman" w:hAnsi="Times New Roman" w:cs="Times New Roman"/>
                <w:szCs w:val="24"/>
              </w:rPr>
              <w:t>.1.</w:t>
            </w:r>
          </w:p>
        </w:tc>
        <w:tc>
          <w:tcPr>
            <w:tcW w:w="3969" w:type="dxa"/>
            <w:tcBorders>
              <w:top w:val="single" w:sz="4" w:space="0" w:color="auto"/>
              <w:left w:val="single" w:sz="4" w:space="0" w:color="auto"/>
              <w:bottom w:val="single" w:sz="4" w:space="0" w:color="auto"/>
              <w:right w:val="single" w:sz="4" w:space="0" w:color="auto"/>
            </w:tcBorders>
          </w:tcPr>
          <w:p w:rsidR="006A5A71" w:rsidRPr="006A5A71" w:rsidRDefault="006A5A71" w:rsidP="006A5A71">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С</w:t>
            </w:r>
            <w:r w:rsidRPr="006A5A71">
              <w:rPr>
                <w:rFonts w:ascii="Times New Roman" w:hAnsi="Times New Roman" w:cs="Times New Roman"/>
                <w:szCs w:val="24"/>
              </w:rPr>
              <w:t xml:space="preserve"> заявлением о предоставлении муниципальной услуги обратилось лицо, не соответствующее требованиям пункта 1.4 настоящего Административного регламента</w:t>
            </w:r>
          </w:p>
        </w:tc>
        <w:tc>
          <w:tcPr>
            <w:tcW w:w="4536" w:type="dxa"/>
            <w:tcBorders>
              <w:top w:val="single" w:sz="4" w:space="0" w:color="auto"/>
              <w:left w:val="single" w:sz="4" w:space="0" w:color="auto"/>
              <w:bottom w:val="single" w:sz="4" w:space="0" w:color="auto"/>
              <w:right w:val="single" w:sz="4" w:space="0" w:color="auto"/>
            </w:tcBorders>
          </w:tcPr>
          <w:p w:rsidR="006A5A71" w:rsidRDefault="003F7266" w:rsidP="006A5A71">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Указать основание</w:t>
            </w:r>
            <w:r w:rsidR="006A5A71" w:rsidRPr="006A5A71">
              <w:rPr>
                <w:rFonts w:ascii="Times New Roman" w:hAnsi="Times New Roman" w:cs="Times New Roman"/>
                <w:szCs w:val="24"/>
              </w:rPr>
              <w:t xml:space="preserve"> такого вывода</w:t>
            </w:r>
          </w:p>
          <w:p w:rsidR="006A5A71" w:rsidRPr="006A5A71" w:rsidRDefault="006A5A71" w:rsidP="00DF24C0">
            <w:pPr>
              <w:widowControl w:val="0"/>
              <w:autoSpaceDE w:val="0"/>
              <w:autoSpaceDN w:val="0"/>
              <w:adjustRightInd w:val="0"/>
              <w:spacing w:after="0" w:line="240" w:lineRule="auto"/>
              <w:jc w:val="both"/>
              <w:rPr>
                <w:rFonts w:ascii="Times New Roman" w:hAnsi="Times New Roman" w:cs="Times New Roman"/>
                <w:szCs w:val="24"/>
              </w:rPr>
            </w:pPr>
          </w:p>
        </w:tc>
      </w:tr>
      <w:tr w:rsidR="006A5A71" w:rsidRPr="006A5A71" w:rsidTr="00DF24C0">
        <w:tc>
          <w:tcPr>
            <w:tcW w:w="851" w:type="dxa"/>
            <w:tcBorders>
              <w:top w:val="single" w:sz="4" w:space="0" w:color="auto"/>
              <w:left w:val="single" w:sz="4" w:space="0" w:color="auto"/>
              <w:bottom w:val="single" w:sz="4" w:space="0" w:color="auto"/>
              <w:right w:val="single" w:sz="4" w:space="0" w:color="auto"/>
            </w:tcBorders>
          </w:tcPr>
          <w:p w:rsidR="006A5A71" w:rsidRPr="006A5A71" w:rsidRDefault="00F26AEA" w:rsidP="006A5A71">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2.27</w:t>
            </w:r>
            <w:r w:rsidR="00EB5A4F">
              <w:rPr>
                <w:rFonts w:ascii="Times New Roman" w:hAnsi="Times New Roman" w:cs="Times New Roman"/>
                <w:szCs w:val="24"/>
              </w:rPr>
              <w:t>.2.</w:t>
            </w:r>
          </w:p>
        </w:tc>
        <w:tc>
          <w:tcPr>
            <w:tcW w:w="3969" w:type="dxa"/>
            <w:tcBorders>
              <w:top w:val="single" w:sz="4" w:space="0" w:color="auto"/>
              <w:left w:val="single" w:sz="4" w:space="0" w:color="auto"/>
              <w:bottom w:val="single" w:sz="4" w:space="0" w:color="auto"/>
              <w:right w:val="single" w:sz="4" w:space="0" w:color="auto"/>
            </w:tcBorders>
          </w:tcPr>
          <w:p w:rsidR="006A5A71" w:rsidRPr="006A5A71" w:rsidRDefault="00EB5A4F" w:rsidP="006A5A71">
            <w:pPr>
              <w:widowControl w:val="0"/>
              <w:autoSpaceDE w:val="0"/>
              <w:autoSpaceDN w:val="0"/>
              <w:adjustRightInd w:val="0"/>
              <w:spacing w:after="0" w:line="240" w:lineRule="auto"/>
              <w:jc w:val="both"/>
              <w:rPr>
                <w:rFonts w:ascii="Times New Roman" w:hAnsi="Times New Roman" w:cs="Times New Roman"/>
                <w:szCs w:val="24"/>
              </w:rPr>
            </w:pPr>
            <w:r w:rsidRPr="00EB5A4F">
              <w:rPr>
                <w:rFonts w:ascii="Times New Roman" w:hAnsi="Times New Roman" w:cs="Times New Roman"/>
                <w:szCs w:val="24"/>
              </w:rPr>
              <w:t xml:space="preserve">Заявителем не представлены документы, определенные пунктом 2.17.1-2.17.4. настоящего Административного регламента, обязанность по представлению </w:t>
            </w:r>
            <w:proofErr w:type="gramStart"/>
            <w:r w:rsidRPr="00EB5A4F">
              <w:rPr>
                <w:rFonts w:ascii="Times New Roman" w:hAnsi="Times New Roman" w:cs="Times New Roman"/>
                <w:szCs w:val="24"/>
              </w:rPr>
              <w:t>которых</w:t>
            </w:r>
            <w:proofErr w:type="gramEnd"/>
            <w:r w:rsidRPr="00EB5A4F">
              <w:rPr>
                <w:rFonts w:ascii="Times New Roman" w:hAnsi="Times New Roman" w:cs="Times New Roman"/>
                <w:szCs w:val="24"/>
              </w:rPr>
              <w:t xml:space="preserve"> возложена на Заявителя</w:t>
            </w:r>
            <w:r w:rsidR="006A5A71" w:rsidRPr="006A5A71">
              <w:rPr>
                <w:rFonts w:ascii="Times New Roman" w:hAnsi="Times New Roman" w:cs="Times New Roman"/>
                <w:szCs w:val="24"/>
              </w:rPr>
              <w:t>.</w:t>
            </w:r>
          </w:p>
        </w:tc>
        <w:tc>
          <w:tcPr>
            <w:tcW w:w="4536" w:type="dxa"/>
            <w:tcBorders>
              <w:top w:val="single" w:sz="4" w:space="0" w:color="auto"/>
              <w:left w:val="single" w:sz="4" w:space="0" w:color="auto"/>
              <w:bottom w:val="single" w:sz="4" w:space="0" w:color="auto"/>
              <w:right w:val="single" w:sz="4" w:space="0" w:color="auto"/>
            </w:tcBorders>
          </w:tcPr>
          <w:p w:rsidR="00EB5A4F" w:rsidRDefault="00EB5A4F" w:rsidP="006A5A71">
            <w:pPr>
              <w:widowControl w:val="0"/>
              <w:autoSpaceDE w:val="0"/>
              <w:autoSpaceDN w:val="0"/>
              <w:adjustRightInd w:val="0"/>
              <w:spacing w:after="0" w:line="240" w:lineRule="auto"/>
              <w:jc w:val="both"/>
              <w:rPr>
                <w:rFonts w:ascii="Times New Roman" w:hAnsi="Times New Roman" w:cs="Times New Roman"/>
                <w:szCs w:val="24"/>
              </w:rPr>
            </w:pPr>
            <w:r w:rsidRPr="006A5A71">
              <w:rPr>
                <w:rFonts w:ascii="Times New Roman" w:hAnsi="Times New Roman" w:cs="Times New Roman"/>
                <w:szCs w:val="24"/>
              </w:rPr>
              <w:t>Указать исчерпывающий перечень документов</w:t>
            </w:r>
            <w:r>
              <w:rPr>
                <w:rFonts w:ascii="Times New Roman" w:hAnsi="Times New Roman" w:cs="Times New Roman"/>
                <w:szCs w:val="24"/>
              </w:rPr>
              <w:t>, не представленных Заявителем.</w:t>
            </w:r>
          </w:p>
          <w:p w:rsidR="006A5A71" w:rsidRPr="006A5A71" w:rsidRDefault="006A5A71" w:rsidP="006A5A71">
            <w:pPr>
              <w:widowControl w:val="0"/>
              <w:autoSpaceDE w:val="0"/>
              <w:autoSpaceDN w:val="0"/>
              <w:adjustRightInd w:val="0"/>
              <w:spacing w:after="0" w:line="240" w:lineRule="auto"/>
              <w:jc w:val="both"/>
              <w:rPr>
                <w:rFonts w:ascii="Times New Roman" w:hAnsi="Times New Roman" w:cs="Times New Roman"/>
                <w:szCs w:val="24"/>
              </w:rPr>
            </w:pPr>
          </w:p>
        </w:tc>
      </w:tr>
      <w:tr w:rsidR="00EB5A4F" w:rsidRPr="006A5A71" w:rsidTr="00DF24C0">
        <w:tc>
          <w:tcPr>
            <w:tcW w:w="851" w:type="dxa"/>
            <w:tcBorders>
              <w:top w:val="single" w:sz="4" w:space="0" w:color="auto"/>
              <w:left w:val="single" w:sz="4" w:space="0" w:color="auto"/>
              <w:bottom w:val="single" w:sz="4" w:space="0" w:color="auto"/>
              <w:right w:val="single" w:sz="4" w:space="0" w:color="auto"/>
            </w:tcBorders>
          </w:tcPr>
          <w:p w:rsidR="00EB5A4F" w:rsidRDefault="00F26AEA" w:rsidP="006A5A71">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2.27</w:t>
            </w:r>
            <w:r w:rsidR="00EB5A4F">
              <w:rPr>
                <w:rFonts w:ascii="Times New Roman" w:hAnsi="Times New Roman" w:cs="Times New Roman"/>
                <w:szCs w:val="24"/>
              </w:rPr>
              <w:t>.3.</w:t>
            </w:r>
          </w:p>
        </w:tc>
        <w:tc>
          <w:tcPr>
            <w:tcW w:w="3969" w:type="dxa"/>
            <w:tcBorders>
              <w:top w:val="single" w:sz="4" w:space="0" w:color="auto"/>
              <w:left w:val="single" w:sz="4" w:space="0" w:color="auto"/>
              <w:bottom w:val="single" w:sz="4" w:space="0" w:color="auto"/>
              <w:right w:val="single" w:sz="4" w:space="0" w:color="auto"/>
            </w:tcBorders>
          </w:tcPr>
          <w:p w:rsidR="00EB5A4F" w:rsidRPr="00EB5A4F" w:rsidRDefault="00EB5A4F" w:rsidP="006A5A71">
            <w:pPr>
              <w:widowControl w:val="0"/>
              <w:autoSpaceDE w:val="0"/>
              <w:autoSpaceDN w:val="0"/>
              <w:adjustRightInd w:val="0"/>
              <w:spacing w:after="0" w:line="240" w:lineRule="auto"/>
              <w:jc w:val="both"/>
              <w:rPr>
                <w:rFonts w:ascii="Times New Roman" w:hAnsi="Times New Roman" w:cs="Times New Roman"/>
                <w:szCs w:val="24"/>
              </w:rPr>
            </w:pPr>
            <w:r w:rsidRPr="00EB5A4F">
              <w:rPr>
                <w:rFonts w:ascii="Times New Roman" w:hAnsi="Times New Roman" w:cs="Times New Roman"/>
                <w:szCs w:val="24"/>
              </w:rPr>
              <w:t xml:space="preserve">Поступления в Отдел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EB5A4F">
              <w:rPr>
                <w:rFonts w:ascii="Times New Roman" w:hAnsi="Times New Roman" w:cs="Times New Roman"/>
                <w:szCs w:val="24"/>
              </w:rPr>
              <w:t>необходимых</w:t>
            </w:r>
            <w:proofErr w:type="gramEnd"/>
            <w:r w:rsidRPr="00EB5A4F">
              <w:rPr>
                <w:rFonts w:ascii="Times New Roman" w:hAnsi="Times New Roman" w:cs="Times New Roman"/>
                <w:szCs w:val="24"/>
              </w:rPr>
              <w:t xml:space="preserve"> для предоставления </w:t>
            </w:r>
            <w:r w:rsidRPr="00EB5A4F">
              <w:rPr>
                <w:rFonts w:ascii="Times New Roman" w:hAnsi="Times New Roman" w:cs="Times New Roman"/>
                <w:szCs w:val="24"/>
              </w:rPr>
              <w:lastRenderedPageBreak/>
              <w:t>Муниципальной услуги</w:t>
            </w:r>
            <w:r>
              <w:rPr>
                <w:rFonts w:ascii="Times New Roman" w:hAnsi="Times New Roman" w:cs="Times New Roman"/>
                <w:szCs w:val="24"/>
              </w:rPr>
              <w:t>.</w:t>
            </w:r>
          </w:p>
        </w:tc>
        <w:tc>
          <w:tcPr>
            <w:tcW w:w="4536" w:type="dxa"/>
            <w:tcBorders>
              <w:top w:val="single" w:sz="4" w:space="0" w:color="auto"/>
              <w:left w:val="single" w:sz="4" w:space="0" w:color="auto"/>
              <w:bottom w:val="single" w:sz="4" w:space="0" w:color="auto"/>
              <w:right w:val="single" w:sz="4" w:space="0" w:color="auto"/>
            </w:tcBorders>
          </w:tcPr>
          <w:p w:rsidR="00EB5A4F" w:rsidRPr="006A5A71" w:rsidRDefault="00EB5A4F" w:rsidP="006A5A71">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lastRenderedPageBreak/>
              <w:t>Указать какая информация, необходимая для предоставления Муниципальной услуги отсутствует.</w:t>
            </w:r>
          </w:p>
        </w:tc>
      </w:tr>
      <w:tr w:rsidR="006A5A71" w:rsidRPr="006A5A71" w:rsidTr="00DF24C0">
        <w:tc>
          <w:tcPr>
            <w:tcW w:w="851" w:type="dxa"/>
            <w:tcBorders>
              <w:top w:val="single" w:sz="4" w:space="0" w:color="auto"/>
              <w:left w:val="single" w:sz="4" w:space="0" w:color="auto"/>
              <w:bottom w:val="single" w:sz="4" w:space="0" w:color="auto"/>
              <w:right w:val="single" w:sz="4" w:space="0" w:color="auto"/>
            </w:tcBorders>
          </w:tcPr>
          <w:p w:rsidR="006A5A71" w:rsidRPr="006A5A71" w:rsidRDefault="00F26AEA" w:rsidP="006A5A71">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lastRenderedPageBreak/>
              <w:t>2.27</w:t>
            </w:r>
            <w:r w:rsidR="007328F9">
              <w:rPr>
                <w:rFonts w:ascii="Times New Roman" w:hAnsi="Times New Roman" w:cs="Times New Roman"/>
                <w:szCs w:val="24"/>
              </w:rPr>
              <w:t>.4.</w:t>
            </w:r>
          </w:p>
        </w:tc>
        <w:tc>
          <w:tcPr>
            <w:tcW w:w="3969" w:type="dxa"/>
            <w:tcBorders>
              <w:top w:val="single" w:sz="4" w:space="0" w:color="auto"/>
              <w:left w:val="single" w:sz="4" w:space="0" w:color="auto"/>
              <w:bottom w:val="single" w:sz="4" w:space="0" w:color="auto"/>
              <w:right w:val="single" w:sz="4" w:space="0" w:color="auto"/>
            </w:tcBorders>
          </w:tcPr>
          <w:p w:rsidR="006A5A71" w:rsidRPr="006A5A71" w:rsidRDefault="007328F9" w:rsidP="006A5A71">
            <w:pPr>
              <w:widowControl w:val="0"/>
              <w:autoSpaceDE w:val="0"/>
              <w:autoSpaceDN w:val="0"/>
              <w:adjustRightInd w:val="0"/>
              <w:spacing w:after="0" w:line="240" w:lineRule="auto"/>
              <w:jc w:val="both"/>
              <w:rPr>
                <w:rFonts w:ascii="Times New Roman" w:hAnsi="Times New Roman" w:cs="Times New Roman"/>
                <w:szCs w:val="24"/>
              </w:rPr>
            </w:pPr>
            <w:r w:rsidRPr="007328F9">
              <w:rPr>
                <w:rFonts w:ascii="Times New Roman" w:hAnsi="Times New Roman" w:cs="Times New Roman"/>
                <w:szCs w:val="24"/>
              </w:rPr>
              <w:t>Представления документов, определенных пунктом 2.17.1-2.17.4 настоящего Административного регламента в ненадлежащий орган</w:t>
            </w:r>
            <w:r>
              <w:rPr>
                <w:rFonts w:ascii="Times New Roman" w:hAnsi="Times New Roman" w:cs="Times New Roman"/>
                <w:szCs w:val="24"/>
              </w:rPr>
              <w:t>.</w:t>
            </w:r>
          </w:p>
        </w:tc>
        <w:tc>
          <w:tcPr>
            <w:tcW w:w="4536" w:type="dxa"/>
            <w:tcBorders>
              <w:top w:val="single" w:sz="4" w:space="0" w:color="auto"/>
              <w:left w:val="single" w:sz="4" w:space="0" w:color="auto"/>
              <w:bottom w:val="single" w:sz="4" w:space="0" w:color="auto"/>
              <w:right w:val="single" w:sz="4" w:space="0" w:color="auto"/>
            </w:tcBorders>
          </w:tcPr>
          <w:p w:rsidR="007328F9" w:rsidRDefault="003F7266" w:rsidP="006A5A71">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Указать основание</w:t>
            </w:r>
            <w:r w:rsidR="007328F9" w:rsidRPr="007328F9">
              <w:rPr>
                <w:rFonts w:ascii="Times New Roman" w:hAnsi="Times New Roman" w:cs="Times New Roman"/>
                <w:szCs w:val="24"/>
              </w:rPr>
              <w:t xml:space="preserve"> такого вывода</w:t>
            </w:r>
          </w:p>
          <w:p w:rsidR="006A5A71" w:rsidRPr="006A5A71" w:rsidRDefault="006A5A71" w:rsidP="006A5A71">
            <w:pPr>
              <w:widowControl w:val="0"/>
              <w:autoSpaceDE w:val="0"/>
              <w:autoSpaceDN w:val="0"/>
              <w:adjustRightInd w:val="0"/>
              <w:spacing w:after="0" w:line="240" w:lineRule="auto"/>
              <w:jc w:val="both"/>
              <w:rPr>
                <w:rFonts w:ascii="Times New Roman" w:hAnsi="Times New Roman" w:cs="Times New Roman"/>
                <w:szCs w:val="24"/>
              </w:rPr>
            </w:pPr>
          </w:p>
        </w:tc>
      </w:tr>
      <w:tr w:rsidR="007328F9" w:rsidRPr="006A5A71" w:rsidTr="00DF24C0">
        <w:tc>
          <w:tcPr>
            <w:tcW w:w="851" w:type="dxa"/>
            <w:tcBorders>
              <w:top w:val="single" w:sz="4" w:space="0" w:color="auto"/>
              <w:left w:val="single" w:sz="4" w:space="0" w:color="auto"/>
              <w:bottom w:val="single" w:sz="4" w:space="0" w:color="auto"/>
              <w:right w:val="single" w:sz="4" w:space="0" w:color="auto"/>
            </w:tcBorders>
          </w:tcPr>
          <w:p w:rsidR="007328F9" w:rsidRDefault="00F26AEA" w:rsidP="006A5A71">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2.27</w:t>
            </w:r>
            <w:r w:rsidR="007328F9">
              <w:rPr>
                <w:rFonts w:ascii="Times New Roman" w:hAnsi="Times New Roman" w:cs="Times New Roman"/>
                <w:szCs w:val="24"/>
              </w:rPr>
              <w:t>.5.</w:t>
            </w:r>
          </w:p>
        </w:tc>
        <w:tc>
          <w:tcPr>
            <w:tcW w:w="3969" w:type="dxa"/>
            <w:tcBorders>
              <w:top w:val="single" w:sz="4" w:space="0" w:color="auto"/>
              <w:left w:val="single" w:sz="4" w:space="0" w:color="auto"/>
              <w:bottom w:val="single" w:sz="4" w:space="0" w:color="auto"/>
              <w:right w:val="single" w:sz="4" w:space="0" w:color="auto"/>
            </w:tcBorders>
          </w:tcPr>
          <w:p w:rsidR="007328F9" w:rsidRPr="007328F9" w:rsidRDefault="007328F9" w:rsidP="006A5A71">
            <w:pPr>
              <w:widowControl w:val="0"/>
              <w:autoSpaceDE w:val="0"/>
              <w:autoSpaceDN w:val="0"/>
              <w:adjustRightInd w:val="0"/>
              <w:spacing w:after="0" w:line="240" w:lineRule="auto"/>
              <w:jc w:val="both"/>
              <w:rPr>
                <w:rFonts w:ascii="Times New Roman" w:hAnsi="Times New Roman" w:cs="Times New Roman"/>
                <w:szCs w:val="24"/>
              </w:rPr>
            </w:pPr>
            <w:r w:rsidRPr="007328F9">
              <w:rPr>
                <w:rFonts w:ascii="Times New Roman" w:hAnsi="Times New Roman" w:cs="Times New Roman"/>
                <w:szCs w:val="24"/>
              </w:rPr>
              <w:t>Несоответствие проекта производства работ требованиям, установленным нормативными правовыми актами</w:t>
            </w:r>
          </w:p>
        </w:tc>
        <w:tc>
          <w:tcPr>
            <w:tcW w:w="4536" w:type="dxa"/>
            <w:tcBorders>
              <w:top w:val="single" w:sz="4" w:space="0" w:color="auto"/>
              <w:left w:val="single" w:sz="4" w:space="0" w:color="auto"/>
              <w:bottom w:val="single" w:sz="4" w:space="0" w:color="auto"/>
              <w:right w:val="single" w:sz="4" w:space="0" w:color="auto"/>
            </w:tcBorders>
          </w:tcPr>
          <w:p w:rsidR="007328F9" w:rsidRPr="007328F9" w:rsidRDefault="007328F9" w:rsidP="006A5A71">
            <w:pPr>
              <w:widowControl w:val="0"/>
              <w:autoSpaceDE w:val="0"/>
              <w:autoSpaceDN w:val="0"/>
              <w:adjustRightInd w:val="0"/>
              <w:spacing w:after="0" w:line="240" w:lineRule="auto"/>
              <w:jc w:val="both"/>
              <w:rPr>
                <w:rFonts w:ascii="Times New Roman" w:hAnsi="Times New Roman" w:cs="Times New Roman"/>
                <w:szCs w:val="24"/>
              </w:rPr>
            </w:pPr>
            <w:r w:rsidRPr="007328F9">
              <w:rPr>
                <w:rFonts w:ascii="Times New Roman" w:hAnsi="Times New Roman" w:cs="Times New Roman"/>
                <w:szCs w:val="24"/>
              </w:rPr>
              <w:t>Указать исчерпывающий перечень документов и нарушений применительно к каждому документу. Указывается требования, которым не соответствует представленный документ, со ссылкой на пункт нормативного правового акта, которым устанавливаются эти требования. Даются пояснения относительно того, что отсутствует (либо не соответствует) в представленном документе указанным нормам.</w:t>
            </w:r>
          </w:p>
        </w:tc>
      </w:tr>
      <w:tr w:rsidR="00FE0296" w:rsidRPr="006A5A71" w:rsidTr="00DF24C0">
        <w:tc>
          <w:tcPr>
            <w:tcW w:w="851" w:type="dxa"/>
            <w:tcBorders>
              <w:top w:val="single" w:sz="4" w:space="0" w:color="auto"/>
              <w:left w:val="single" w:sz="4" w:space="0" w:color="auto"/>
              <w:bottom w:val="single" w:sz="4" w:space="0" w:color="auto"/>
              <w:right w:val="single" w:sz="4" w:space="0" w:color="auto"/>
            </w:tcBorders>
          </w:tcPr>
          <w:p w:rsidR="00FE0296" w:rsidRDefault="00F26AEA" w:rsidP="006A5A71">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2.27</w:t>
            </w:r>
            <w:r w:rsidR="00FE0296">
              <w:rPr>
                <w:rFonts w:ascii="Times New Roman" w:hAnsi="Times New Roman" w:cs="Times New Roman"/>
                <w:szCs w:val="24"/>
              </w:rPr>
              <w:t>.6.</w:t>
            </w:r>
          </w:p>
        </w:tc>
        <w:tc>
          <w:tcPr>
            <w:tcW w:w="3969" w:type="dxa"/>
            <w:tcBorders>
              <w:top w:val="single" w:sz="4" w:space="0" w:color="auto"/>
              <w:left w:val="single" w:sz="4" w:space="0" w:color="auto"/>
              <w:bottom w:val="single" w:sz="4" w:space="0" w:color="auto"/>
              <w:right w:val="single" w:sz="4" w:space="0" w:color="auto"/>
            </w:tcBorders>
          </w:tcPr>
          <w:p w:rsidR="00FE0296" w:rsidRPr="007328F9" w:rsidRDefault="00FE0296" w:rsidP="006A5A71">
            <w:pPr>
              <w:widowControl w:val="0"/>
              <w:autoSpaceDE w:val="0"/>
              <w:autoSpaceDN w:val="0"/>
              <w:adjustRightInd w:val="0"/>
              <w:spacing w:after="0" w:line="240" w:lineRule="auto"/>
              <w:jc w:val="both"/>
              <w:rPr>
                <w:rFonts w:ascii="Times New Roman" w:hAnsi="Times New Roman" w:cs="Times New Roman"/>
                <w:szCs w:val="24"/>
              </w:rPr>
            </w:pPr>
            <w:r w:rsidRPr="00FE0296">
              <w:rPr>
                <w:rFonts w:ascii="Times New Roman" w:hAnsi="Times New Roman" w:cs="Times New Roman"/>
                <w:szCs w:val="24"/>
              </w:rPr>
              <w:t>Отсутствие причин продления срока осуществления земляных работ (увеличение объема работ, изменение проектного решения, погодные условия, препятствующие качественному проведению работ)</w:t>
            </w:r>
          </w:p>
        </w:tc>
        <w:tc>
          <w:tcPr>
            <w:tcW w:w="4536" w:type="dxa"/>
            <w:tcBorders>
              <w:top w:val="single" w:sz="4" w:space="0" w:color="auto"/>
              <w:left w:val="single" w:sz="4" w:space="0" w:color="auto"/>
              <w:bottom w:val="single" w:sz="4" w:space="0" w:color="auto"/>
              <w:right w:val="single" w:sz="4" w:space="0" w:color="auto"/>
            </w:tcBorders>
          </w:tcPr>
          <w:p w:rsidR="00FE0296" w:rsidRDefault="003F7266" w:rsidP="00FE0296">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Указать основание</w:t>
            </w:r>
            <w:r w:rsidR="00FE0296" w:rsidRPr="007328F9">
              <w:rPr>
                <w:rFonts w:ascii="Times New Roman" w:hAnsi="Times New Roman" w:cs="Times New Roman"/>
                <w:szCs w:val="24"/>
              </w:rPr>
              <w:t xml:space="preserve"> такого вывода</w:t>
            </w:r>
          </w:p>
          <w:p w:rsidR="00FE0296" w:rsidRPr="007328F9" w:rsidRDefault="00FE0296" w:rsidP="006A5A71">
            <w:pPr>
              <w:widowControl w:val="0"/>
              <w:autoSpaceDE w:val="0"/>
              <w:autoSpaceDN w:val="0"/>
              <w:adjustRightInd w:val="0"/>
              <w:spacing w:after="0" w:line="240" w:lineRule="auto"/>
              <w:jc w:val="both"/>
              <w:rPr>
                <w:rFonts w:ascii="Times New Roman" w:hAnsi="Times New Roman" w:cs="Times New Roman"/>
                <w:szCs w:val="24"/>
              </w:rPr>
            </w:pPr>
          </w:p>
        </w:tc>
      </w:tr>
      <w:tr w:rsidR="006A5A71" w:rsidRPr="006A5A71" w:rsidTr="00DF24C0">
        <w:tc>
          <w:tcPr>
            <w:tcW w:w="851" w:type="dxa"/>
            <w:tcBorders>
              <w:top w:val="single" w:sz="4" w:space="0" w:color="auto"/>
              <w:left w:val="single" w:sz="4" w:space="0" w:color="auto"/>
              <w:bottom w:val="single" w:sz="4" w:space="0" w:color="auto"/>
              <w:right w:val="single" w:sz="4" w:space="0" w:color="auto"/>
            </w:tcBorders>
          </w:tcPr>
          <w:p w:rsidR="006A5A71" w:rsidRPr="006A5A71" w:rsidRDefault="00F26AEA" w:rsidP="006A5A71">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2.27</w:t>
            </w:r>
            <w:r w:rsidR="00FE0296">
              <w:rPr>
                <w:rFonts w:ascii="Times New Roman" w:hAnsi="Times New Roman" w:cs="Times New Roman"/>
                <w:szCs w:val="24"/>
              </w:rPr>
              <w:t>.7.</w:t>
            </w:r>
          </w:p>
        </w:tc>
        <w:tc>
          <w:tcPr>
            <w:tcW w:w="3969" w:type="dxa"/>
            <w:tcBorders>
              <w:top w:val="single" w:sz="4" w:space="0" w:color="auto"/>
              <w:left w:val="single" w:sz="4" w:space="0" w:color="auto"/>
              <w:bottom w:val="single" w:sz="4" w:space="0" w:color="auto"/>
              <w:right w:val="single" w:sz="4" w:space="0" w:color="auto"/>
            </w:tcBorders>
          </w:tcPr>
          <w:p w:rsidR="006A5A71" w:rsidRPr="006A5A71" w:rsidRDefault="00FE0296" w:rsidP="006A5A71">
            <w:pPr>
              <w:widowControl w:val="0"/>
              <w:autoSpaceDE w:val="0"/>
              <w:autoSpaceDN w:val="0"/>
              <w:adjustRightInd w:val="0"/>
              <w:spacing w:after="0" w:line="240" w:lineRule="auto"/>
              <w:jc w:val="both"/>
              <w:rPr>
                <w:rFonts w:ascii="Times New Roman" w:hAnsi="Times New Roman" w:cs="Times New Roman"/>
                <w:szCs w:val="24"/>
              </w:rPr>
            </w:pPr>
            <w:r w:rsidRPr="00FE0296">
              <w:rPr>
                <w:rFonts w:ascii="Times New Roman" w:hAnsi="Times New Roman" w:cs="Times New Roman"/>
                <w:szCs w:val="24"/>
              </w:rPr>
              <w:t>Предоставленные заявителем документы содержат недостоверные сведения</w:t>
            </w:r>
          </w:p>
        </w:tc>
        <w:tc>
          <w:tcPr>
            <w:tcW w:w="4536" w:type="dxa"/>
            <w:tcBorders>
              <w:top w:val="single" w:sz="4" w:space="0" w:color="auto"/>
              <w:left w:val="single" w:sz="4" w:space="0" w:color="auto"/>
              <w:bottom w:val="single" w:sz="4" w:space="0" w:color="auto"/>
              <w:right w:val="single" w:sz="4" w:space="0" w:color="auto"/>
            </w:tcBorders>
          </w:tcPr>
          <w:p w:rsidR="006A5A71" w:rsidRPr="006A5A71" w:rsidRDefault="00FE0296" w:rsidP="006A5A71">
            <w:pPr>
              <w:widowControl w:val="0"/>
              <w:autoSpaceDE w:val="0"/>
              <w:autoSpaceDN w:val="0"/>
              <w:adjustRightInd w:val="0"/>
              <w:spacing w:after="0" w:line="240" w:lineRule="auto"/>
              <w:jc w:val="both"/>
              <w:rPr>
                <w:rFonts w:ascii="Times New Roman" w:hAnsi="Times New Roman" w:cs="Times New Roman"/>
                <w:szCs w:val="24"/>
              </w:rPr>
            </w:pPr>
            <w:r w:rsidRPr="00FE0296">
              <w:rPr>
                <w:rFonts w:ascii="Times New Roman" w:hAnsi="Times New Roman" w:cs="Times New Roman"/>
                <w:szCs w:val="24"/>
              </w:rPr>
              <w:t>Указываются недостоверные сведения со ссылкой на документы</w:t>
            </w:r>
          </w:p>
        </w:tc>
      </w:tr>
      <w:tr w:rsidR="006A5A71" w:rsidRPr="006A5A71" w:rsidTr="00DF24C0">
        <w:tc>
          <w:tcPr>
            <w:tcW w:w="851" w:type="dxa"/>
            <w:tcBorders>
              <w:top w:val="single" w:sz="4" w:space="0" w:color="auto"/>
              <w:left w:val="single" w:sz="4" w:space="0" w:color="auto"/>
              <w:bottom w:val="single" w:sz="4" w:space="0" w:color="auto"/>
              <w:right w:val="single" w:sz="4" w:space="0" w:color="auto"/>
            </w:tcBorders>
          </w:tcPr>
          <w:p w:rsidR="006A5A71" w:rsidRPr="006A5A71" w:rsidRDefault="00F26AEA" w:rsidP="006A5A71">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2.27</w:t>
            </w:r>
            <w:r w:rsidR="00FE0296">
              <w:rPr>
                <w:rFonts w:ascii="Times New Roman" w:hAnsi="Times New Roman" w:cs="Times New Roman"/>
                <w:szCs w:val="24"/>
              </w:rPr>
              <w:t>.8.</w:t>
            </w:r>
          </w:p>
        </w:tc>
        <w:tc>
          <w:tcPr>
            <w:tcW w:w="3969" w:type="dxa"/>
            <w:tcBorders>
              <w:top w:val="single" w:sz="4" w:space="0" w:color="auto"/>
              <w:left w:val="single" w:sz="4" w:space="0" w:color="auto"/>
              <w:bottom w:val="single" w:sz="4" w:space="0" w:color="auto"/>
              <w:right w:val="single" w:sz="4" w:space="0" w:color="auto"/>
            </w:tcBorders>
          </w:tcPr>
          <w:p w:rsidR="006A5A71" w:rsidRPr="006A5A71" w:rsidRDefault="00FE0296" w:rsidP="006A5A71">
            <w:pPr>
              <w:widowControl w:val="0"/>
              <w:autoSpaceDE w:val="0"/>
              <w:autoSpaceDN w:val="0"/>
              <w:adjustRightInd w:val="0"/>
              <w:spacing w:after="0" w:line="240" w:lineRule="auto"/>
              <w:jc w:val="both"/>
              <w:rPr>
                <w:rFonts w:ascii="Times New Roman" w:hAnsi="Times New Roman" w:cs="Times New Roman"/>
                <w:szCs w:val="24"/>
              </w:rPr>
            </w:pPr>
            <w:r w:rsidRPr="00FE0296">
              <w:rPr>
                <w:rFonts w:ascii="Times New Roman" w:hAnsi="Times New Roman" w:cs="Times New Roman"/>
                <w:szCs w:val="24"/>
              </w:rPr>
              <w:t>Установлены факты нарушений при проведении земляных работ в соответствии с выданным разрешением на осуществление земляных работ</w:t>
            </w:r>
          </w:p>
        </w:tc>
        <w:tc>
          <w:tcPr>
            <w:tcW w:w="4536" w:type="dxa"/>
            <w:tcBorders>
              <w:top w:val="single" w:sz="4" w:space="0" w:color="auto"/>
              <w:left w:val="single" w:sz="4" w:space="0" w:color="auto"/>
              <w:bottom w:val="single" w:sz="4" w:space="0" w:color="auto"/>
              <w:right w:val="single" w:sz="4" w:space="0" w:color="auto"/>
            </w:tcBorders>
          </w:tcPr>
          <w:p w:rsidR="006A5A71" w:rsidRPr="006A5A71" w:rsidRDefault="006A5A71" w:rsidP="006A5A71">
            <w:pPr>
              <w:widowControl w:val="0"/>
              <w:autoSpaceDE w:val="0"/>
              <w:autoSpaceDN w:val="0"/>
              <w:adjustRightInd w:val="0"/>
              <w:spacing w:after="0" w:line="240" w:lineRule="auto"/>
              <w:jc w:val="both"/>
              <w:rPr>
                <w:rFonts w:ascii="Times New Roman" w:hAnsi="Times New Roman" w:cs="Times New Roman"/>
                <w:szCs w:val="24"/>
              </w:rPr>
            </w:pPr>
            <w:r w:rsidRPr="006A5A71">
              <w:rPr>
                <w:rFonts w:ascii="Times New Roman" w:hAnsi="Times New Roman" w:cs="Times New Roman"/>
                <w:szCs w:val="24"/>
              </w:rPr>
              <w:t>Указываются реквизиты ордера, который не закрыт, наименование организации (ФИО физического лица), которой выдан ордер</w:t>
            </w:r>
            <w:r w:rsidR="00FE0296">
              <w:rPr>
                <w:rFonts w:ascii="Times New Roman" w:hAnsi="Times New Roman" w:cs="Times New Roman"/>
                <w:szCs w:val="24"/>
              </w:rPr>
              <w:t>, перечень выявленн</w:t>
            </w:r>
            <w:r w:rsidR="00F74F96">
              <w:rPr>
                <w:rFonts w:ascii="Times New Roman" w:hAnsi="Times New Roman" w:cs="Times New Roman"/>
                <w:szCs w:val="24"/>
              </w:rPr>
              <w:t>ых нарушений</w:t>
            </w:r>
          </w:p>
        </w:tc>
      </w:tr>
    </w:tbl>
    <w:p w:rsidR="00F74F96" w:rsidRPr="00F74F96" w:rsidRDefault="00F74F96" w:rsidP="00E47BF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F74F96">
        <w:rPr>
          <w:rFonts w:ascii="Times New Roman" w:eastAsia="Times New Roman" w:hAnsi="Times New Roman" w:cs="Times New Roman"/>
          <w:sz w:val="24"/>
          <w:szCs w:val="24"/>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F74F96" w:rsidRPr="00F74F96" w:rsidRDefault="00F74F96" w:rsidP="00E47BF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F74F96">
        <w:rPr>
          <w:rFonts w:ascii="Times New Roman" w:eastAsia="Times New Roman" w:hAnsi="Times New Roman" w:cs="Times New Roman"/>
          <w:sz w:val="24"/>
          <w:szCs w:val="24"/>
        </w:rPr>
        <w:t>В случае</w:t>
      </w:r>
      <w:r>
        <w:rPr>
          <w:rFonts w:ascii="Times New Roman" w:eastAsia="Times New Roman" w:hAnsi="Times New Roman" w:cs="Times New Roman"/>
          <w:sz w:val="24"/>
          <w:szCs w:val="24"/>
        </w:rPr>
        <w:t xml:space="preserve"> если Вам не понятныпричины отказа в предоставлении М</w:t>
      </w:r>
      <w:r w:rsidRPr="00F74F96">
        <w:rPr>
          <w:rFonts w:ascii="Times New Roman" w:eastAsia="Times New Roman" w:hAnsi="Times New Roman" w:cs="Times New Roman"/>
          <w:sz w:val="24"/>
          <w:szCs w:val="24"/>
        </w:rPr>
        <w:t>униципальной услуги</w:t>
      </w:r>
      <w:r>
        <w:rPr>
          <w:rFonts w:ascii="Times New Roman" w:eastAsia="Times New Roman" w:hAnsi="Times New Roman" w:cs="Times New Roman"/>
          <w:sz w:val="24"/>
          <w:szCs w:val="24"/>
        </w:rPr>
        <w:t>, для</w:t>
      </w:r>
      <w:r w:rsidRPr="00F74F96">
        <w:rPr>
          <w:rFonts w:ascii="Times New Roman" w:eastAsia="Times New Roman" w:hAnsi="Times New Roman" w:cs="Times New Roman"/>
          <w:sz w:val="24"/>
          <w:szCs w:val="24"/>
        </w:rPr>
        <w:t xml:space="preserve"> разъяснения Вы можете свя</w:t>
      </w:r>
      <w:r>
        <w:rPr>
          <w:rFonts w:ascii="Times New Roman" w:eastAsia="Times New Roman" w:hAnsi="Times New Roman" w:cs="Times New Roman"/>
          <w:sz w:val="24"/>
          <w:szCs w:val="24"/>
        </w:rPr>
        <w:t xml:space="preserve">заться со специалистом отдела муниципального контроля администрации городского округа Тейково Ивановской области по телефону 8 </w:t>
      </w:r>
      <w:r w:rsidRPr="00F74F96">
        <w:rPr>
          <w:rFonts w:ascii="Times New Roman" w:eastAsia="Times New Roman" w:hAnsi="Times New Roman" w:cs="Times New Roman"/>
          <w:sz w:val="24"/>
          <w:szCs w:val="24"/>
        </w:rPr>
        <w:t>(49343) 4-10-33. Данный отказ может быть обжалован в досудебном порядке путем на</w:t>
      </w:r>
      <w:r>
        <w:rPr>
          <w:rFonts w:ascii="Times New Roman" w:eastAsia="Times New Roman" w:hAnsi="Times New Roman" w:cs="Times New Roman"/>
          <w:sz w:val="24"/>
          <w:szCs w:val="24"/>
        </w:rPr>
        <w:t>правления жалобы в Администрацию в соответствии с разделом 5</w:t>
      </w:r>
      <w:r w:rsidRPr="00F74F96">
        <w:rPr>
          <w:rFonts w:ascii="Times New Roman" w:eastAsia="Times New Roman" w:hAnsi="Times New Roman" w:cs="Times New Roman"/>
          <w:sz w:val="24"/>
          <w:szCs w:val="24"/>
        </w:rPr>
        <w:t xml:space="preserve"> Административного регламента, а также в судебном порядке.</w:t>
      </w:r>
    </w:p>
    <w:p w:rsidR="00F74F96" w:rsidRPr="00F74F96" w:rsidRDefault="00F74F96" w:rsidP="00E47BF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74F96">
        <w:rPr>
          <w:rFonts w:ascii="Times New Roman" w:eastAsia="Times New Roman" w:hAnsi="Times New Roman" w:cs="Times New Roman"/>
          <w:sz w:val="24"/>
          <w:szCs w:val="24"/>
        </w:rPr>
        <w:t>Дополнительно информируем:</w:t>
      </w:r>
    </w:p>
    <w:p w:rsidR="00F74F96" w:rsidRPr="00F74F96" w:rsidRDefault="00F74F96" w:rsidP="00E47BF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74F96">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r w:rsidR="00E47BF3">
        <w:rPr>
          <w:rFonts w:ascii="Times New Roman" w:eastAsia="Times New Roman" w:hAnsi="Times New Roman" w:cs="Times New Roman"/>
          <w:sz w:val="24"/>
          <w:szCs w:val="24"/>
        </w:rPr>
        <w:t>______</w:t>
      </w:r>
    </w:p>
    <w:p w:rsidR="00F74F96" w:rsidRPr="00F74F96" w:rsidRDefault="00F74F96" w:rsidP="00E47BF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74F96">
        <w:rPr>
          <w:rFonts w:ascii="Times New Roman" w:eastAsia="Times New Roman" w:hAnsi="Times New Roman" w:cs="Times New Roman"/>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F74F96" w:rsidRPr="00F74F96" w:rsidRDefault="00F74F96" w:rsidP="00F74F9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
    <w:p w:rsidR="00F74F96" w:rsidRDefault="00F74F96" w:rsidP="00F74F96">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Начальник отдела муниципального контроля</w:t>
      </w:r>
    </w:p>
    <w:p w:rsidR="00F74F96" w:rsidRDefault="00F74F96" w:rsidP="00F74F96">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администрации городского округа Тейково</w:t>
      </w:r>
    </w:p>
    <w:p w:rsidR="00F74F96" w:rsidRPr="00F65DED" w:rsidRDefault="00F74F96" w:rsidP="00F74F96">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 xml:space="preserve">Ивановской области                                            _______________ (ФИО) </w:t>
      </w:r>
    </w:p>
    <w:p w:rsidR="00E47BF3" w:rsidRDefault="00E47BF3" w:rsidP="00E47BF3">
      <w:pPr>
        <w:spacing w:after="0" w:line="240" w:lineRule="auto"/>
        <w:rPr>
          <w:rFonts w:ascii="Times New Roman" w:eastAsia="Times New Roman" w:hAnsi="Times New Roman" w:cs="Times New Roman"/>
          <w:sz w:val="24"/>
          <w:szCs w:val="24"/>
        </w:rPr>
      </w:pPr>
    </w:p>
    <w:p w:rsidR="003B4AC6" w:rsidRPr="00CC6B80" w:rsidRDefault="003B4AC6" w:rsidP="00E47BF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3</w:t>
      </w:r>
    </w:p>
    <w:p w:rsidR="003B4AC6" w:rsidRPr="00CC6B80" w:rsidRDefault="003B4AC6" w:rsidP="003B4AC6">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к А</w:t>
      </w:r>
      <w:r w:rsidRPr="00CC6B80">
        <w:rPr>
          <w:rFonts w:ascii="Times New Roman" w:eastAsia="Calibri" w:hAnsi="Times New Roman" w:cs="Times New Roman"/>
          <w:color w:val="000000"/>
          <w:spacing w:val="2"/>
          <w:sz w:val="24"/>
          <w:szCs w:val="24"/>
        </w:rPr>
        <w:t>дминистративному регламенту</w:t>
      </w:r>
    </w:p>
    <w:p w:rsidR="003B4AC6" w:rsidRDefault="003B4AC6" w:rsidP="003B4AC6">
      <w:pPr>
        <w:keepNext/>
        <w:keepLines/>
        <w:autoSpaceDE w:val="0"/>
        <w:autoSpaceDN w:val="0"/>
        <w:spacing w:after="0" w:line="240" w:lineRule="auto"/>
        <w:ind w:left="120"/>
        <w:jc w:val="right"/>
        <w:rPr>
          <w:rFonts w:ascii="Times New Roman" w:hAnsi="Times New Roman" w:cs="Times New Roman"/>
          <w:b/>
          <w:bCs/>
          <w:sz w:val="28"/>
          <w:szCs w:val="28"/>
        </w:rPr>
      </w:pPr>
    </w:p>
    <w:p w:rsidR="003B4AC6" w:rsidRPr="00CC6B80" w:rsidRDefault="003B4AC6" w:rsidP="003B4AC6">
      <w:pPr>
        <w:tabs>
          <w:tab w:val="left" w:leader="underscore" w:pos="9838"/>
        </w:tabs>
        <w:spacing w:after="0" w:line="240" w:lineRule="auto"/>
        <w:ind w:left="4380"/>
        <w:rPr>
          <w:rFonts w:ascii="Times New Roman" w:eastAsia="Times New Roman" w:hAnsi="Times New Roman" w:cs="Times New Roman"/>
          <w:color w:val="000000"/>
          <w:sz w:val="27"/>
          <w:szCs w:val="27"/>
          <w:u w:val="single"/>
        </w:rPr>
      </w:pPr>
      <w:r w:rsidRPr="00CC6B80">
        <w:rPr>
          <w:rFonts w:ascii="Times New Roman" w:eastAsia="Times New Roman" w:hAnsi="Times New Roman" w:cs="Times New Roman"/>
          <w:color w:val="000000"/>
          <w:sz w:val="27"/>
          <w:szCs w:val="27"/>
          <w:shd w:val="clear" w:color="auto" w:fill="FFFFFF"/>
        </w:rPr>
        <w:t xml:space="preserve">Кому </w:t>
      </w:r>
      <w:r w:rsidRPr="00CC6B80">
        <w:rPr>
          <w:rFonts w:ascii="Times New Roman" w:eastAsia="Times New Roman" w:hAnsi="Times New Roman" w:cs="Times New Roman"/>
          <w:color w:val="000000"/>
          <w:sz w:val="27"/>
          <w:szCs w:val="27"/>
          <w:u w:val="single"/>
          <w:shd w:val="clear" w:color="auto" w:fill="FFFFFF"/>
        </w:rPr>
        <w:t>___________________________________</w:t>
      </w:r>
    </w:p>
    <w:p w:rsidR="003B4AC6" w:rsidRPr="00CC6B80" w:rsidRDefault="003B4AC6" w:rsidP="003B4AC6">
      <w:pPr>
        <w:spacing w:after="0" w:line="240" w:lineRule="auto"/>
        <w:ind w:left="4395" w:right="400"/>
        <w:jc w:val="right"/>
        <w:rPr>
          <w:rFonts w:ascii="Times New Roman" w:eastAsia="Times New Roman" w:hAnsi="Times New Roman" w:cs="Times New Roman"/>
          <w:i/>
          <w:sz w:val="21"/>
          <w:szCs w:val="21"/>
        </w:rPr>
      </w:pPr>
      <w:proofErr w:type="gramStart"/>
      <w:r w:rsidRPr="00CC6B80">
        <w:rPr>
          <w:rFonts w:ascii="Times New Roman" w:eastAsia="Times New Roman" w:hAnsi="Times New Roman" w:cs="Times New Roman"/>
          <w:i/>
          <w:sz w:val="21"/>
          <w:szCs w:val="21"/>
        </w:rPr>
        <w:t>(фамилия, имя, отчество (при наличии) застройщика, ОГРНИП (для физического лица, зарегистрированного в</w:t>
      </w:r>
      <w:proofErr w:type="gramEnd"/>
    </w:p>
    <w:p w:rsidR="003B4AC6" w:rsidRPr="00CC6B80" w:rsidRDefault="003B4AC6" w:rsidP="003B4AC6">
      <w:pPr>
        <w:pBdr>
          <w:bottom w:val="single" w:sz="12" w:space="1" w:color="auto"/>
        </w:pBdr>
        <w:spacing w:after="0" w:line="240" w:lineRule="auto"/>
        <w:ind w:left="4395" w:right="400"/>
        <w:jc w:val="center"/>
        <w:rPr>
          <w:rFonts w:ascii="Times New Roman" w:eastAsia="Times New Roman" w:hAnsi="Times New Roman" w:cs="Times New Roman"/>
          <w:i/>
          <w:sz w:val="21"/>
          <w:szCs w:val="21"/>
        </w:rPr>
      </w:pPr>
      <w:proofErr w:type="gramStart"/>
      <w:r w:rsidRPr="00CC6B80">
        <w:rPr>
          <w:rFonts w:ascii="Times New Roman" w:eastAsia="Times New Roman" w:hAnsi="Times New Roman" w:cs="Times New Roman"/>
          <w:i/>
          <w:sz w:val="21"/>
          <w:szCs w:val="21"/>
        </w:rPr>
        <w:t>качестве</w:t>
      </w:r>
      <w:proofErr w:type="gramEnd"/>
      <w:r w:rsidRPr="00CC6B80">
        <w:rPr>
          <w:rFonts w:ascii="Times New Roman" w:eastAsia="Times New Roman" w:hAnsi="Times New Roman" w:cs="Times New Roman"/>
          <w:i/>
          <w:sz w:val="21"/>
          <w:szCs w:val="21"/>
        </w:rPr>
        <w:t xml:space="preserve"> индивидуального предпринимателя) </w:t>
      </w:r>
      <w:r>
        <w:rPr>
          <w:rFonts w:ascii="Times New Roman" w:eastAsia="Times New Roman" w:hAnsi="Times New Roman" w:cs="Times New Roman"/>
          <w:i/>
          <w:sz w:val="21"/>
          <w:szCs w:val="21"/>
        </w:rPr>
        <w:t>–</w:t>
      </w:r>
      <w:r w:rsidRPr="00CC6B80">
        <w:rPr>
          <w:rFonts w:ascii="Times New Roman" w:eastAsia="Times New Roman" w:hAnsi="Times New Roman" w:cs="Times New Roman"/>
          <w:i/>
          <w:sz w:val="21"/>
          <w:szCs w:val="21"/>
        </w:rPr>
        <w:t xml:space="preserve"> для физического лица, полное наименование застройщика, ИНН, ОГРН </w:t>
      </w:r>
      <w:r>
        <w:rPr>
          <w:rFonts w:ascii="Times New Roman" w:eastAsia="Times New Roman" w:hAnsi="Times New Roman" w:cs="Times New Roman"/>
          <w:i/>
          <w:sz w:val="21"/>
          <w:szCs w:val="21"/>
        </w:rPr>
        <w:t>–</w:t>
      </w:r>
      <w:r w:rsidRPr="00CC6B80">
        <w:rPr>
          <w:rFonts w:ascii="Times New Roman" w:eastAsia="Times New Roman" w:hAnsi="Times New Roman" w:cs="Times New Roman"/>
          <w:i/>
          <w:sz w:val="21"/>
          <w:szCs w:val="21"/>
        </w:rPr>
        <w:t xml:space="preserve"> для юридического лица,</w:t>
      </w:r>
    </w:p>
    <w:p w:rsidR="003B4AC6" w:rsidRPr="00CC6B80" w:rsidRDefault="003B4AC6" w:rsidP="003B4AC6">
      <w:pPr>
        <w:spacing w:after="0" w:line="240" w:lineRule="auto"/>
        <w:ind w:left="4395" w:right="400"/>
        <w:jc w:val="center"/>
        <w:rPr>
          <w:rFonts w:ascii="Times New Roman" w:eastAsia="Times New Roman" w:hAnsi="Times New Roman" w:cs="Times New Roman"/>
          <w:i/>
          <w:sz w:val="21"/>
          <w:szCs w:val="21"/>
        </w:rPr>
      </w:pPr>
      <w:r w:rsidRPr="00CC6B80">
        <w:rPr>
          <w:rFonts w:ascii="Times New Roman" w:eastAsia="Times New Roman" w:hAnsi="Times New Roman" w:cs="Times New Roman"/>
          <w:i/>
          <w:sz w:val="21"/>
          <w:szCs w:val="21"/>
        </w:rPr>
        <w:t>почтовый индекс и адрес, телефон, адрес электронной почты)</w:t>
      </w:r>
    </w:p>
    <w:p w:rsidR="003B4AC6" w:rsidRDefault="003B4AC6" w:rsidP="003B4AC6">
      <w:pPr>
        <w:keepNext/>
        <w:keepLines/>
        <w:autoSpaceDE w:val="0"/>
        <w:autoSpaceDN w:val="0"/>
        <w:spacing w:after="0" w:line="240" w:lineRule="auto"/>
        <w:ind w:left="120"/>
        <w:jc w:val="right"/>
        <w:rPr>
          <w:rFonts w:ascii="Times New Roman" w:hAnsi="Times New Roman" w:cs="Times New Roman"/>
          <w:b/>
          <w:bCs/>
          <w:sz w:val="28"/>
          <w:szCs w:val="28"/>
        </w:rPr>
      </w:pPr>
    </w:p>
    <w:p w:rsidR="003B4AC6" w:rsidRDefault="003B4AC6" w:rsidP="00CC6B80">
      <w:pPr>
        <w:keepNext/>
        <w:keepLines/>
        <w:autoSpaceDE w:val="0"/>
        <w:autoSpaceDN w:val="0"/>
        <w:spacing w:after="0" w:line="240" w:lineRule="auto"/>
        <w:ind w:left="120"/>
        <w:jc w:val="center"/>
        <w:rPr>
          <w:rFonts w:ascii="Times New Roman" w:hAnsi="Times New Roman" w:cs="Times New Roman"/>
          <w:b/>
          <w:bCs/>
          <w:sz w:val="28"/>
          <w:szCs w:val="28"/>
        </w:rPr>
      </w:pPr>
    </w:p>
    <w:p w:rsidR="003B4AC6" w:rsidRDefault="003B4AC6" w:rsidP="00CC6B80">
      <w:pPr>
        <w:keepNext/>
        <w:keepLines/>
        <w:autoSpaceDE w:val="0"/>
        <w:autoSpaceDN w:val="0"/>
        <w:spacing w:after="0" w:line="240" w:lineRule="auto"/>
        <w:ind w:left="120"/>
        <w:jc w:val="center"/>
        <w:rPr>
          <w:rFonts w:ascii="Times New Roman" w:hAnsi="Times New Roman" w:cs="Times New Roman"/>
          <w:b/>
          <w:bCs/>
          <w:sz w:val="28"/>
          <w:szCs w:val="28"/>
        </w:rPr>
      </w:pPr>
    </w:p>
    <w:p w:rsidR="003B4AC6" w:rsidRDefault="00F74F96" w:rsidP="00CC6B80">
      <w:pPr>
        <w:keepNext/>
        <w:keepLines/>
        <w:autoSpaceDE w:val="0"/>
        <w:autoSpaceDN w:val="0"/>
        <w:spacing w:after="0" w:line="240" w:lineRule="auto"/>
        <w:ind w:left="120"/>
        <w:jc w:val="center"/>
        <w:rPr>
          <w:rFonts w:ascii="Times New Roman" w:hAnsi="Times New Roman" w:cs="Times New Roman"/>
          <w:b/>
          <w:bCs/>
          <w:sz w:val="28"/>
          <w:szCs w:val="28"/>
        </w:rPr>
      </w:pPr>
      <w:r w:rsidRPr="003B4AC6">
        <w:rPr>
          <w:rFonts w:ascii="Times New Roman" w:hAnsi="Times New Roman" w:cs="Times New Roman"/>
          <w:b/>
          <w:bCs/>
          <w:sz w:val="28"/>
          <w:szCs w:val="28"/>
        </w:rPr>
        <w:t xml:space="preserve">Уведомление о закрытии разрешения (ордера) </w:t>
      </w:r>
    </w:p>
    <w:p w:rsidR="00DF3CD9" w:rsidRDefault="00F74F96" w:rsidP="00CC6B80">
      <w:pPr>
        <w:keepNext/>
        <w:keepLines/>
        <w:autoSpaceDE w:val="0"/>
        <w:autoSpaceDN w:val="0"/>
        <w:spacing w:after="0" w:line="240" w:lineRule="auto"/>
        <w:ind w:left="120"/>
        <w:jc w:val="center"/>
        <w:rPr>
          <w:rFonts w:ascii="Times New Roman" w:hAnsi="Times New Roman" w:cs="Times New Roman"/>
          <w:b/>
          <w:bCs/>
          <w:sz w:val="28"/>
          <w:szCs w:val="28"/>
        </w:rPr>
      </w:pPr>
      <w:r w:rsidRPr="003B4AC6">
        <w:rPr>
          <w:rFonts w:ascii="Times New Roman" w:hAnsi="Times New Roman" w:cs="Times New Roman"/>
          <w:b/>
          <w:bCs/>
          <w:sz w:val="28"/>
          <w:szCs w:val="28"/>
        </w:rPr>
        <w:t>на право производства земляных работ</w:t>
      </w:r>
    </w:p>
    <w:p w:rsidR="003B4AC6" w:rsidRDefault="003B4AC6" w:rsidP="00CC6B80">
      <w:pPr>
        <w:keepNext/>
        <w:keepLines/>
        <w:autoSpaceDE w:val="0"/>
        <w:autoSpaceDN w:val="0"/>
        <w:spacing w:after="0" w:line="240" w:lineRule="auto"/>
        <w:ind w:left="120"/>
        <w:jc w:val="center"/>
        <w:rPr>
          <w:rFonts w:ascii="Times New Roman" w:hAnsi="Times New Roman" w:cs="Times New Roman"/>
          <w:b/>
          <w:bCs/>
          <w:sz w:val="28"/>
          <w:szCs w:val="28"/>
        </w:rPr>
      </w:pPr>
    </w:p>
    <w:p w:rsidR="003B4AC6" w:rsidRPr="003B4AC6" w:rsidRDefault="003B4AC6" w:rsidP="003B4A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4AC6">
        <w:rPr>
          <w:rFonts w:ascii="Times New Roman" w:eastAsia="Times New Roman" w:hAnsi="Times New Roman" w:cs="Times New Roman"/>
          <w:sz w:val="24"/>
          <w:szCs w:val="24"/>
        </w:rPr>
        <w:t>Администрация городского округа Тейково Ивановской области уведомляет Вас о закрытии ордера № __________ на выполнение работ ________________________________, проведенных по адресу: _____________________________________________</w:t>
      </w:r>
      <w:r w:rsidR="00E47BF3">
        <w:rPr>
          <w:rFonts w:ascii="Times New Roman" w:eastAsia="Times New Roman" w:hAnsi="Times New Roman" w:cs="Times New Roman"/>
          <w:sz w:val="24"/>
          <w:szCs w:val="24"/>
        </w:rPr>
        <w:t>____________________________</w:t>
      </w:r>
      <w:r w:rsidRPr="003B4AC6">
        <w:rPr>
          <w:rFonts w:ascii="Times New Roman" w:eastAsia="Times New Roman" w:hAnsi="Times New Roman" w:cs="Times New Roman"/>
          <w:sz w:val="24"/>
          <w:szCs w:val="24"/>
        </w:rPr>
        <w:t>.</w:t>
      </w:r>
    </w:p>
    <w:p w:rsidR="003B4AC6" w:rsidRPr="003B4AC6" w:rsidRDefault="003B4AC6" w:rsidP="003B4A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B4AC6" w:rsidRPr="003B4AC6" w:rsidRDefault="003B4AC6" w:rsidP="003B4A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4AC6">
        <w:rPr>
          <w:rFonts w:ascii="Times New Roman" w:eastAsia="Times New Roman" w:hAnsi="Times New Roman" w:cs="Times New Roman"/>
          <w:sz w:val="24"/>
          <w:szCs w:val="24"/>
        </w:rPr>
        <w:t>Ордер № ____________ закрыт __________________.</w:t>
      </w:r>
    </w:p>
    <w:p w:rsidR="003B4AC6" w:rsidRPr="003B4AC6" w:rsidRDefault="003B4AC6" w:rsidP="003B4AC6">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24"/>
        </w:rPr>
      </w:pPr>
      <w:r w:rsidRPr="003B4AC6">
        <w:rPr>
          <w:rFonts w:ascii="Times New Roman" w:eastAsia="Times New Roman" w:hAnsi="Times New Roman" w:cs="Times New Roman"/>
          <w:sz w:val="18"/>
          <w:szCs w:val="24"/>
        </w:rPr>
        <w:t xml:space="preserve"> (дата закрытия)</w:t>
      </w:r>
    </w:p>
    <w:p w:rsidR="003B4AC6" w:rsidRPr="003B4AC6" w:rsidRDefault="003B4AC6" w:rsidP="003B4A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B4AC6" w:rsidRDefault="003B4AC6" w:rsidP="003B4AC6">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Начальник отдела муниципального контроля</w:t>
      </w:r>
    </w:p>
    <w:p w:rsidR="003B4AC6" w:rsidRDefault="003B4AC6" w:rsidP="003B4AC6">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администрации городского округа Тейково</w:t>
      </w:r>
    </w:p>
    <w:p w:rsidR="003B4AC6" w:rsidRPr="00F65DED" w:rsidRDefault="003B4AC6" w:rsidP="003B4AC6">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 xml:space="preserve">Ивановской области                                            _______________ (ФИО) </w:t>
      </w:r>
    </w:p>
    <w:p w:rsidR="003B4AC6" w:rsidRDefault="003B4AC6" w:rsidP="003B4A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B4AC6" w:rsidRPr="003B4AC6" w:rsidRDefault="003B4AC6" w:rsidP="003B4A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B4AC6" w:rsidRPr="003B4AC6" w:rsidRDefault="003B4AC6" w:rsidP="003B4A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4AC6">
        <w:rPr>
          <w:rFonts w:ascii="Times New Roman" w:eastAsia="Times New Roman" w:hAnsi="Times New Roman" w:cs="Times New Roman"/>
          <w:sz w:val="24"/>
          <w:szCs w:val="24"/>
        </w:rPr>
        <w:t>"_____" ______________ 202_ г.</w:t>
      </w:r>
    </w:p>
    <w:p w:rsidR="003B4AC6" w:rsidRDefault="003B4AC6" w:rsidP="003B4AC6">
      <w:pPr>
        <w:spacing w:after="0" w:line="240" w:lineRule="auto"/>
        <w:jc w:val="right"/>
        <w:rPr>
          <w:rFonts w:ascii="Times New Roman" w:eastAsia="Times New Roman" w:hAnsi="Times New Roman" w:cs="Times New Roman"/>
          <w:sz w:val="24"/>
          <w:szCs w:val="24"/>
        </w:rPr>
      </w:pPr>
    </w:p>
    <w:p w:rsidR="003B4AC6" w:rsidRDefault="003B4AC6" w:rsidP="003B4AC6">
      <w:pPr>
        <w:spacing w:after="0" w:line="240" w:lineRule="auto"/>
        <w:jc w:val="right"/>
        <w:rPr>
          <w:rFonts w:ascii="Times New Roman" w:eastAsia="Times New Roman" w:hAnsi="Times New Roman" w:cs="Times New Roman"/>
          <w:sz w:val="24"/>
          <w:szCs w:val="24"/>
        </w:rPr>
      </w:pPr>
    </w:p>
    <w:p w:rsidR="003B4AC6" w:rsidRDefault="003B4AC6" w:rsidP="003B4AC6">
      <w:pPr>
        <w:spacing w:after="0" w:line="240" w:lineRule="auto"/>
        <w:jc w:val="right"/>
        <w:rPr>
          <w:rFonts w:ascii="Times New Roman" w:eastAsia="Times New Roman" w:hAnsi="Times New Roman" w:cs="Times New Roman"/>
          <w:sz w:val="24"/>
          <w:szCs w:val="24"/>
        </w:rPr>
      </w:pPr>
    </w:p>
    <w:p w:rsidR="003B4AC6" w:rsidRDefault="003B4AC6" w:rsidP="003B4AC6">
      <w:pPr>
        <w:spacing w:after="0" w:line="240" w:lineRule="auto"/>
        <w:jc w:val="right"/>
        <w:rPr>
          <w:rFonts w:ascii="Times New Roman" w:eastAsia="Times New Roman" w:hAnsi="Times New Roman" w:cs="Times New Roman"/>
          <w:sz w:val="24"/>
          <w:szCs w:val="24"/>
        </w:rPr>
      </w:pPr>
    </w:p>
    <w:p w:rsidR="003B4AC6" w:rsidRDefault="003B4AC6" w:rsidP="003B4AC6">
      <w:pPr>
        <w:spacing w:after="0" w:line="240" w:lineRule="auto"/>
        <w:jc w:val="right"/>
        <w:rPr>
          <w:rFonts w:ascii="Times New Roman" w:eastAsia="Times New Roman" w:hAnsi="Times New Roman" w:cs="Times New Roman"/>
          <w:sz w:val="24"/>
          <w:szCs w:val="24"/>
        </w:rPr>
      </w:pPr>
    </w:p>
    <w:p w:rsidR="003B4AC6" w:rsidRDefault="003B4AC6" w:rsidP="003B4AC6">
      <w:pPr>
        <w:spacing w:after="0" w:line="240" w:lineRule="auto"/>
        <w:jc w:val="right"/>
        <w:rPr>
          <w:rFonts w:ascii="Times New Roman" w:eastAsia="Times New Roman" w:hAnsi="Times New Roman" w:cs="Times New Roman"/>
          <w:sz w:val="24"/>
          <w:szCs w:val="24"/>
        </w:rPr>
      </w:pPr>
    </w:p>
    <w:p w:rsidR="003B4AC6" w:rsidRDefault="003B4AC6" w:rsidP="003B4AC6">
      <w:pPr>
        <w:spacing w:after="0" w:line="240" w:lineRule="auto"/>
        <w:jc w:val="right"/>
        <w:rPr>
          <w:rFonts w:ascii="Times New Roman" w:eastAsia="Times New Roman" w:hAnsi="Times New Roman" w:cs="Times New Roman"/>
          <w:sz w:val="24"/>
          <w:szCs w:val="24"/>
        </w:rPr>
      </w:pPr>
    </w:p>
    <w:p w:rsidR="003B4AC6" w:rsidRDefault="003B4AC6" w:rsidP="003B4AC6">
      <w:pPr>
        <w:spacing w:after="0" w:line="240" w:lineRule="auto"/>
        <w:jc w:val="right"/>
        <w:rPr>
          <w:rFonts w:ascii="Times New Roman" w:eastAsia="Times New Roman" w:hAnsi="Times New Roman" w:cs="Times New Roman"/>
          <w:sz w:val="24"/>
          <w:szCs w:val="24"/>
        </w:rPr>
      </w:pPr>
    </w:p>
    <w:p w:rsidR="003B4AC6" w:rsidRDefault="003B4AC6" w:rsidP="003B4AC6">
      <w:pPr>
        <w:spacing w:after="0" w:line="240" w:lineRule="auto"/>
        <w:jc w:val="right"/>
        <w:rPr>
          <w:rFonts w:ascii="Times New Roman" w:eastAsia="Times New Roman" w:hAnsi="Times New Roman" w:cs="Times New Roman"/>
          <w:sz w:val="24"/>
          <w:szCs w:val="24"/>
        </w:rPr>
      </w:pPr>
    </w:p>
    <w:p w:rsidR="003B4AC6" w:rsidRDefault="003B4AC6" w:rsidP="003B4AC6">
      <w:pPr>
        <w:spacing w:after="0" w:line="240" w:lineRule="auto"/>
        <w:jc w:val="right"/>
        <w:rPr>
          <w:rFonts w:ascii="Times New Roman" w:eastAsia="Times New Roman" w:hAnsi="Times New Roman" w:cs="Times New Roman"/>
          <w:sz w:val="24"/>
          <w:szCs w:val="24"/>
        </w:rPr>
      </w:pPr>
    </w:p>
    <w:p w:rsidR="003B4AC6" w:rsidRDefault="003B4AC6" w:rsidP="003B4AC6">
      <w:pPr>
        <w:spacing w:after="0" w:line="240" w:lineRule="auto"/>
        <w:jc w:val="right"/>
        <w:rPr>
          <w:rFonts w:ascii="Times New Roman" w:eastAsia="Times New Roman" w:hAnsi="Times New Roman" w:cs="Times New Roman"/>
          <w:sz w:val="24"/>
          <w:szCs w:val="24"/>
        </w:rPr>
      </w:pPr>
    </w:p>
    <w:p w:rsidR="003B4AC6" w:rsidRDefault="003B4AC6" w:rsidP="003B4AC6">
      <w:pPr>
        <w:spacing w:after="0" w:line="240" w:lineRule="auto"/>
        <w:jc w:val="right"/>
        <w:rPr>
          <w:rFonts w:ascii="Times New Roman" w:eastAsia="Times New Roman" w:hAnsi="Times New Roman" w:cs="Times New Roman"/>
          <w:sz w:val="24"/>
          <w:szCs w:val="24"/>
        </w:rPr>
      </w:pPr>
    </w:p>
    <w:p w:rsidR="003B4AC6" w:rsidRDefault="003B4AC6" w:rsidP="003B4AC6">
      <w:pPr>
        <w:spacing w:after="0" w:line="240" w:lineRule="auto"/>
        <w:jc w:val="right"/>
        <w:rPr>
          <w:rFonts w:ascii="Times New Roman" w:eastAsia="Times New Roman" w:hAnsi="Times New Roman" w:cs="Times New Roman"/>
          <w:sz w:val="24"/>
          <w:szCs w:val="24"/>
        </w:rPr>
      </w:pPr>
    </w:p>
    <w:p w:rsidR="003B4AC6" w:rsidRDefault="003B4AC6" w:rsidP="003B4AC6">
      <w:pPr>
        <w:spacing w:after="0" w:line="240" w:lineRule="auto"/>
        <w:jc w:val="right"/>
        <w:rPr>
          <w:rFonts w:ascii="Times New Roman" w:eastAsia="Times New Roman" w:hAnsi="Times New Roman" w:cs="Times New Roman"/>
          <w:sz w:val="24"/>
          <w:szCs w:val="24"/>
        </w:rPr>
      </w:pPr>
    </w:p>
    <w:p w:rsidR="003B4AC6" w:rsidRDefault="003B4AC6" w:rsidP="003B4AC6">
      <w:pPr>
        <w:spacing w:after="0" w:line="240" w:lineRule="auto"/>
        <w:jc w:val="right"/>
        <w:rPr>
          <w:rFonts w:ascii="Times New Roman" w:eastAsia="Times New Roman" w:hAnsi="Times New Roman" w:cs="Times New Roman"/>
          <w:sz w:val="24"/>
          <w:szCs w:val="24"/>
        </w:rPr>
      </w:pPr>
    </w:p>
    <w:p w:rsidR="003B4AC6" w:rsidRDefault="003B4AC6" w:rsidP="003B4AC6">
      <w:pPr>
        <w:spacing w:after="0" w:line="240" w:lineRule="auto"/>
        <w:jc w:val="right"/>
        <w:rPr>
          <w:rFonts w:ascii="Times New Roman" w:eastAsia="Times New Roman" w:hAnsi="Times New Roman" w:cs="Times New Roman"/>
          <w:sz w:val="24"/>
          <w:szCs w:val="24"/>
        </w:rPr>
      </w:pPr>
    </w:p>
    <w:p w:rsidR="00DF24C0" w:rsidRDefault="00DF24C0" w:rsidP="003B4AC6">
      <w:pPr>
        <w:spacing w:after="0" w:line="240" w:lineRule="auto"/>
        <w:jc w:val="right"/>
        <w:rPr>
          <w:rFonts w:ascii="Times New Roman" w:eastAsia="Times New Roman" w:hAnsi="Times New Roman" w:cs="Times New Roman"/>
          <w:sz w:val="24"/>
          <w:szCs w:val="24"/>
        </w:rPr>
      </w:pPr>
    </w:p>
    <w:p w:rsidR="00E47BF3" w:rsidRDefault="00E47BF3" w:rsidP="003B4AC6">
      <w:pPr>
        <w:spacing w:after="0" w:line="240" w:lineRule="auto"/>
        <w:jc w:val="right"/>
        <w:rPr>
          <w:rFonts w:ascii="Times New Roman" w:eastAsia="Times New Roman" w:hAnsi="Times New Roman" w:cs="Times New Roman"/>
          <w:sz w:val="24"/>
          <w:szCs w:val="24"/>
        </w:rPr>
      </w:pPr>
    </w:p>
    <w:p w:rsidR="00E47BF3" w:rsidRDefault="00E47BF3" w:rsidP="003B4AC6">
      <w:pPr>
        <w:spacing w:after="0" w:line="240" w:lineRule="auto"/>
        <w:jc w:val="right"/>
        <w:rPr>
          <w:rFonts w:ascii="Times New Roman" w:eastAsia="Times New Roman" w:hAnsi="Times New Roman" w:cs="Times New Roman"/>
          <w:sz w:val="24"/>
          <w:szCs w:val="24"/>
        </w:rPr>
      </w:pPr>
    </w:p>
    <w:p w:rsidR="00E47BF3" w:rsidRDefault="00E47BF3" w:rsidP="003B4AC6">
      <w:pPr>
        <w:spacing w:after="0" w:line="240" w:lineRule="auto"/>
        <w:jc w:val="right"/>
        <w:rPr>
          <w:rFonts w:ascii="Times New Roman" w:eastAsia="Times New Roman" w:hAnsi="Times New Roman" w:cs="Times New Roman"/>
          <w:sz w:val="24"/>
          <w:szCs w:val="24"/>
        </w:rPr>
      </w:pPr>
    </w:p>
    <w:p w:rsidR="00E47BF3" w:rsidRDefault="00E47BF3" w:rsidP="003B4AC6">
      <w:pPr>
        <w:spacing w:after="0" w:line="240" w:lineRule="auto"/>
        <w:jc w:val="right"/>
        <w:rPr>
          <w:rFonts w:ascii="Times New Roman" w:eastAsia="Times New Roman" w:hAnsi="Times New Roman" w:cs="Times New Roman"/>
          <w:sz w:val="24"/>
          <w:szCs w:val="24"/>
        </w:rPr>
      </w:pPr>
    </w:p>
    <w:p w:rsidR="003B4AC6" w:rsidRPr="00CC6B80" w:rsidRDefault="003B4AC6" w:rsidP="003B4AC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4</w:t>
      </w:r>
    </w:p>
    <w:p w:rsidR="003B4AC6" w:rsidRDefault="003B4AC6" w:rsidP="003B4AC6">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к А</w:t>
      </w:r>
      <w:r w:rsidRPr="00CC6B80">
        <w:rPr>
          <w:rFonts w:ascii="Times New Roman" w:eastAsia="Calibri" w:hAnsi="Times New Roman" w:cs="Times New Roman"/>
          <w:color w:val="000000"/>
          <w:spacing w:val="2"/>
          <w:sz w:val="24"/>
          <w:szCs w:val="24"/>
        </w:rPr>
        <w:t>дминистративному регламенту</w:t>
      </w:r>
    </w:p>
    <w:p w:rsidR="004F5719" w:rsidRDefault="004F5719" w:rsidP="003B4AC6">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4F5719" w:rsidRDefault="004F5719" w:rsidP="003B4AC6">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 xml:space="preserve">В администрацию городского округа Тейково </w:t>
      </w:r>
    </w:p>
    <w:p w:rsidR="004F5719" w:rsidRDefault="004F5719" w:rsidP="003B4AC6">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Ивановской области</w:t>
      </w:r>
    </w:p>
    <w:p w:rsidR="004F5719" w:rsidRDefault="004F5719" w:rsidP="003B4AC6">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F6307B" w:rsidRPr="00F6307B" w:rsidRDefault="00F6307B" w:rsidP="00F6307B">
      <w:pPr>
        <w:widowControl w:val="0"/>
        <w:autoSpaceDE w:val="0"/>
        <w:autoSpaceDN w:val="0"/>
        <w:adjustRightInd w:val="0"/>
        <w:spacing w:after="0" w:line="240" w:lineRule="auto"/>
        <w:ind w:firstLine="539"/>
        <w:rPr>
          <w:rFonts w:ascii="Times New Roman" w:eastAsia="Times New Roman" w:hAnsi="Times New Roman" w:cs="Times New Roman"/>
          <w:sz w:val="24"/>
          <w:szCs w:val="24"/>
        </w:rPr>
      </w:pPr>
    </w:p>
    <w:p w:rsidR="00F6307B" w:rsidRPr="00F6307B" w:rsidRDefault="00F6307B" w:rsidP="00F6307B">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От кого:___________________________________</w:t>
      </w:r>
      <w:r>
        <w:rPr>
          <w:rFonts w:ascii="Times New Roman" w:eastAsia="Times New Roman" w:hAnsi="Times New Roman" w:cs="Times New Roman"/>
          <w:sz w:val="24"/>
          <w:szCs w:val="24"/>
        </w:rPr>
        <w:t>_</w:t>
      </w:r>
    </w:p>
    <w:p w:rsidR="00F6307B" w:rsidRPr="00F6307B" w:rsidRDefault="00F6307B" w:rsidP="00F6307B">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proofErr w:type="gramStart"/>
      <w:r w:rsidRPr="00F6307B">
        <w:rPr>
          <w:rFonts w:ascii="Times New Roman" w:eastAsia="Times New Roman" w:hAnsi="Times New Roman" w:cs="Times New Roman"/>
          <w:sz w:val="24"/>
          <w:szCs w:val="24"/>
        </w:rPr>
        <w:t>(для физического лица - Ф.И.О., паспортные данные,</w:t>
      </w:r>
      <w:proofErr w:type="gramEnd"/>
    </w:p>
    <w:p w:rsidR="00F6307B" w:rsidRPr="00F6307B" w:rsidRDefault="00F6307B" w:rsidP="00F6307B">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____________________________________________</w:t>
      </w:r>
      <w:r>
        <w:rPr>
          <w:rFonts w:ascii="Times New Roman" w:eastAsia="Times New Roman" w:hAnsi="Times New Roman" w:cs="Times New Roman"/>
          <w:sz w:val="24"/>
          <w:szCs w:val="24"/>
        </w:rPr>
        <w:t>__</w:t>
      </w:r>
    </w:p>
    <w:p w:rsidR="00F6307B" w:rsidRDefault="00F6307B" w:rsidP="00F6307B">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почтовый адрес, телефон, факс, адрес электронной почты;</w:t>
      </w:r>
    </w:p>
    <w:p w:rsidR="00F6307B" w:rsidRDefault="00F6307B" w:rsidP="00F6307B">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w:t>
      </w:r>
    </w:p>
    <w:p w:rsidR="00F6307B" w:rsidRPr="00F6307B" w:rsidRDefault="00F6307B" w:rsidP="00F6307B">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для юридического лицанаименование организации</w:t>
      </w:r>
      <w:r>
        <w:rPr>
          <w:rFonts w:ascii="Times New Roman" w:eastAsia="Times New Roman" w:hAnsi="Times New Roman" w:cs="Times New Roman"/>
          <w:sz w:val="24"/>
          <w:szCs w:val="24"/>
        </w:rPr>
        <w:t>,</w:t>
      </w:r>
      <w:r w:rsidRPr="00F6307B">
        <w:rPr>
          <w:rFonts w:ascii="Times New Roman" w:eastAsia="Times New Roman" w:hAnsi="Times New Roman" w:cs="Times New Roman"/>
          <w:sz w:val="24"/>
          <w:szCs w:val="24"/>
        </w:rPr>
        <w:t xml:space="preserve"> ____________________________________________</w:t>
      </w:r>
      <w:r>
        <w:rPr>
          <w:rFonts w:ascii="Times New Roman" w:eastAsia="Times New Roman" w:hAnsi="Times New Roman" w:cs="Times New Roman"/>
          <w:sz w:val="24"/>
          <w:szCs w:val="24"/>
        </w:rPr>
        <w:t>__</w:t>
      </w:r>
    </w:p>
    <w:p w:rsidR="00F6307B" w:rsidRPr="00F6307B" w:rsidRDefault="00F6307B" w:rsidP="00F6307B">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ИНН, юридический и почтовый адреса, Ф.И.О.</w:t>
      </w:r>
    </w:p>
    <w:p w:rsidR="00F6307B" w:rsidRPr="00F6307B" w:rsidRDefault="00F6307B" w:rsidP="00F6307B">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______</w:t>
      </w:r>
      <w:r>
        <w:rPr>
          <w:rFonts w:ascii="Times New Roman" w:eastAsia="Times New Roman" w:hAnsi="Times New Roman" w:cs="Times New Roman"/>
          <w:sz w:val="24"/>
          <w:szCs w:val="24"/>
        </w:rPr>
        <w:t>________________________________________</w:t>
      </w:r>
    </w:p>
    <w:p w:rsidR="00F6307B" w:rsidRDefault="00F6307B" w:rsidP="00F6307B">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руководителя, телефон, факс, адрес электронной почты,</w:t>
      </w:r>
    </w:p>
    <w:p w:rsidR="00F6307B" w:rsidRPr="00F6307B" w:rsidRDefault="00F6307B" w:rsidP="00F6307B">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 xml:space="preserve"> Интернет-сайт__________________________________</w:t>
      </w:r>
    </w:p>
    <w:p w:rsidR="004F5719" w:rsidRPr="00CC6B80" w:rsidRDefault="004F5719" w:rsidP="00F6307B">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DF3CD9" w:rsidRPr="003B4AC6" w:rsidRDefault="00DF3CD9" w:rsidP="00CC6B80">
      <w:pPr>
        <w:keepNext/>
        <w:keepLines/>
        <w:autoSpaceDE w:val="0"/>
        <w:autoSpaceDN w:val="0"/>
        <w:spacing w:after="0" w:line="240" w:lineRule="auto"/>
        <w:ind w:left="120"/>
        <w:jc w:val="center"/>
        <w:rPr>
          <w:rFonts w:ascii="Times New Roman" w:eastAsia="Times New Roman" w:hAnsi="Times New Roman" w:cs="Times New Roman"/>
          <w:spacing w:val="70"/>
          <w:sz w:val="28"/>
          <w:szCs w:val="28"/>
        </w:rPr>
      </w:pPr>
    </w:p>
    <w:p w:rsidR="00DF3CD9" w:rsidRDefault="00DF3CD9" w:rsidP="00CC6B80">
      <w:pPr>
        <w:keepNext/>
        <w:keepLines/>
        <w:autoSpaceDE w:val="0"/>
        <w:autoSpaceDN w:val="0"/>
        <w:spacing w:after="0" w:line="240" w:lineRule="auto"/>
        <w:ind w:left="120"/>
        <w:jc w:val="center"/>
        <w:rPr>
          <w:rFonts w:ascii="Times New Roman" w:eastAsia="Times New Roman" w:hAnsi="Times New Roman" w:cs="Times New Roman"/>
          <w:b/>
          <w:spacing w:val="70"/>
          <w:sz w:val="27"/>
          <w:szCs w:val="27"/>
        </w:rPr>
      </w:pPr>
    </w:p>
    <w:p w:rsidR="001951CC" w:rsidRPr="001951CC" w:rsidRDefault="001951CC"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r w:rsidRPr="001951CC">
        <w:rPr>
          <w:rFonts w:ascii="Times New Roman" w:eastAsia="Calibri" w:hAnsi="Times New Roman" w:cs="Times New Roman"/>
          <w:b/>
          <w:color w:val="000000"/>
          <w:spacing w:val="2"/>
          <w:sz w:val="28"/>
          <w:szCs w:val="28"/>
        </w:rPr>
        <w:t>Заявление</w:t>
      </w:r>
    </w:p>
    <w:p w:rsidR="003B4AC6" w:rsidRDefault="001951CC" w:rsidP="001951CC">
      <w:pPr>
        <w:keepNext/>
        <w:keepLines/>
        <w:autoSpaceDE w:val="0"/>
        <w:autoSpaceDN w:val="0"/>
        <w:spacing w:after="0" w:line="240" w:lineRule="auto"/>
        <w:ind w:left="120"/>
        <w:jc w:val="center"/>
        <w:rPr>
          <w:rFonts w:ascii="Times New Roman" w:eastAsia="Calibri" w:hAnsi="Times New Roman" w:cs="Times New Roman"/>
          <w:b/>
          <w:color w:val="000000"/>
          <w:spacing w:val="2"/>
          <w:sz w:val="28"/>
          <w:szCs w:val="28"/>
        </w:rPr>
      </w:pPr>
      <w:r>
        <w:rPr>
          <w:rFonts w:ascii="Times New Roman" w:eastAsia="Calibri" w:hAnsi="Times New Roman" w:cs="Times New Roman"/>
          <w:b/>
          <w:color w:val="000000"/>
          <w:spacing w:val="2"/>
          <w:sz w:val="28"/>
          <w:szCs w:val="28"/>
        </w:rPr>
        <w:t>о предоставлении</w:t>
      </w:r>
      <w:r w:rsidRPr="003829F9">
        <w:rPr>
          <w:rFonts w:ascii="Times New Roman" w:eastAsia="Calibri" w:hAnsi="Times New Roman" w:cs="Times New Roman"/>
          <w:b/>
          <w:color w:val="000000"/>
          <w:spacing w:val="2"/>
          <w:sz w:val="28"/>
          <w:szCs w:val="28"/>
        </w:rPr>
        <w:t xml:space="preserve"> разрешения на осуществление земляных работ</w:t>
      </w:r>
    </w:p>
    <w:p w:rsidR="001951CC" w:rsidRDefault="001951CC" w:rsidP="001951CC">
      <w:pPr>
        <w:keepNext/>
        <w:keepLines/>
        <w:autoSpaceDE w:val="0"/>
        <w:autoSpaceDN w:val="0"/>
        <w:spacing w:after="0" w:line="240" w:lineRule="auto"/>
        <w:ind w:left="120"/>
        <w:jc w:val="center"/>
        <w:rPr>
          <w:rFonts w:ascii="Times New Roman" w:eastAsia="Times New Roman" w:hAnsi="Times New Roman" w:cs="Times New Roman"/>
          <w:b/>
          <w:spacing w:val="70"/>
          <w:sz w:val="27"/>
          <w:szCs w:val="27"/>
        </w:rPr>
      </w:pPr>
    </w:p>
    <w:tbl>
      <w:tblPr>
        <w:tblW w:w="0" w:type="auto"/>
        <w:tblLayout w:type="fixed"/>
        <w:tblCellMar>
          <w:top w:w="102" w:type="dxa"/>
          <w:left w:w="62" w:type="dxa"/>
          <w:bottom w:w="102" w:type="dxa"/>
          <w:right w:w="62" w:type="dxa"/>
        </w:tblCellMar>
        <w:tblLook w:val="0000"/>
      </w:tblPr>
      <w:tblGrid>
        <w:gridCol w:w="626"/>
        <w:gridCol w:w="724"/>
        <w:gridCol w:w="1178"/>
        <w:gridCol w:w="875"/>
        <w:gridCol w:w="3055"/>
        <w:gridCol w:w="148"/>
        <w:gridCol w:w="567"/>
        <w:gridCol w:w="2467"/>
      </w:tblGrid>
      <w:tr w:rsidR="00F6307B" w:rsidRPr="00F6307B" w:rsidTr="006A224B">
        <w:tc>
          <w:tcPr>
            <w:tcW w:w="9640" w:type="dxa"/>
            <w:gridSpan w:val="8"/>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Прошу выдать разрешение на осуществление земляных работ на объекте:</w:t>
            </w:r>
          </w:p>
        </w:tc>
      </w:tr>
      <w:tr w:rsidR="00F6307B" w:rsidRPr="00F6307B" w:rsidTr="00F6307B">
        <w:trPr>
          <w:trHeight w:val="152"/>
        </w:trPr>
        <w:tc>
          <w:tcPr>
            <w:tcW w:w="9640" w:type="dxa"/>
            <w:gridSpan w:val="8"/>
            <w:tcBorders>
              <w:bottom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6307B" w:rsidRPr="00F6307B" w:rsidTr="006A224B">
        <w:tc>
          <w:tcPr>
            <w:tcW w:w="9640" w:type="dxa"/>
            <w:gridSpan w:val="8"/>
            <w:tcBorders>
              <w:top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6307B" w:rsidRPr="00F6307B" w:rsidTr="006A224B">
        <w:tc>
          <w:tcPr>
            <w:tcW w:w="2528" w:type="dxa"/>
            <w:gridSpan w:val="3"/>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Заказчик работ</w:t>
            </w:r>
          </w:p>
        </w:tc>
        <w:tc>
          <w:tcPr>
            <w:tcW w:w="7112" w:type="dxa"/>
            <w:gridSpan w:val="5"/>
            <w:tcBorders>
              <w:bottom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6307B" w:rsidRPr="00F6307B" w:rsidTr="006A224B">
        <w:tc>
          <w:tcPr>
            <w:tcW w:w="9640" w:type="dxa"/>
            <w:gridSpan w:val="8"/>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(наименование организации заказчика или Ф.И.О. физического лица)</w:t>
            </w:r>
          </w:p>
        </w:tc>
      </w:tr>
      <w:tr w:rsidR="00F6307B" w:rsidRPr="00F6307B" w:rsidTr="006A224B">
        <w:tc>
          <w:tcPr>
            <w:tcW w:w="1350" w:type="dxa"/>
            <w:gridSpan w:val="2"/>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для</w:t>
            </w:r>
          </w:p>
        </w:tc>
        <w:tc>
          <w:tcPr>
            <w:tcW w:w="8290" w:type="dxa"/>
            <w:gridSpan w:val="6"/>
            <w:tcBorders>
              <w:bottom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6307B" w:rsidRPr="00F6307B" w:rsidTr="006A224B">
        <w:tc>
          <w:tcPr>
            <w:tcW w:w="9640" w:type="dxa"/>
            <w:gridSpan w:val="8"/>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(виды выполняемых работ)</w:t>
            </w:r>
          </w:p>
        </w:tc>
      </w:tr>
      <w:tr w:rsidR="00F6307B" w:rsidRPr="00F6307B" w:rsidTr="006A224B">
        <w:tc>
          <w:tcPr>
            <w:tcW w:w="9640" w:type="dxa"/>
            <w:gridSpan w:val="8"/>
            <w:tcBorders>
              <w:bottom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6307B" w:rsidRPr="00F6307B" w:rsidTr="006A224B">
        <w:tc>
          <w:tcPr>
            <w:tcW w:w="9640" w:type="dxa"/>
            <w:gridSpan w:val="8"/>
            <w:tcBorders>
              <w:top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Работы будут выполнены в срок с "___" ______20 ___г. по "___" ______20___г.</w:t>
            </w:r>
          </w:p>
        </w:tc>
      </w:tr>
      <w:tr w:rsidR="00F6307B" w:rsidRPr="00F6307B" w:rsidTr="006A224B">
        <w:tc>
          <w:tcPr>
            <w:tcW w:w="6458" w:type="dxa"/>
            <w:gridSpan w:val="5"/>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Ответственным за производство работ является</w:t>
            </w:r>
          </w:p>
        </w:tc>
        <w:tc>
          <w:tcPr>
            <w:tcW w:w="3182" w:type="dxa"/>
            <w:gridSpan w:val="3"/>
            <w:tcBorders>
              <w:bottom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6307B" w:rsidRPr="00F6307B" w:rsidTr="006A224B">
        <w:tc>
          <w:tcPr>
            <w:tcW w:w="9640" w:type="dxa"/>
            <w:gridSpan w:val="8"/>
            <w:tcBorders>
              <w:bottom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6307B" w:rsidRPr="00F6307B" w:rsidTr="006A224B">
        <w:tc>
          <w:tcPr>
            <w:tcW w:w="9640" w:type="dxa"/>
            <w:gridSpan w:val="8"/>
            <w:tcBorders>
              <w:top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(должность, фамилия, имя, отчество, телефон)</w:t>
            </w:r>
          </w:p>
        </w:tc>
      </w:tr>
      <w:tr w:rsidR="00F6307B" w:rsidRPr="00F6307B" w:rsidTr="006A224B">
        <w:tc>
          <w:tcPr>
            <w:tcW w:w="9640" w:type="dxa"/>
            <w:gridSpan w:val="8"/>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Одновременно ставлю Вас в известность, что:</w:t>
            </w:r>
          </w:p>
        </w:tc>
      </w:tr>
      <w:tr w:rsidR="00F6307B" w:rsidRPr="00F6307B" w:rsidTr="006A224B">
        <w:tc>
          <w:tcPr>
            <w:tcW w:w="3403" w:type="dxa"/>
            <w:gridSpan w:val="4"/>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1. Производитель работ</w:t>
            </w:r>
          </w:p>
        </w:tc>
        <w:tc>
          <w:tcPr>
            <w:tcW w:w="6237" w:type="dxa"/>
            <w:gridSpan w:val="4"/>
            <w:tcBorders>
              <w:bottom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6307B" w:rsidRPr="00F6307B" w:rsidTr="006A224B">
        <w:tc>
          <w:tcPr>
            <w:tcW w:w="9640" w:type="dxa"/>
            <w:gridSpan w:val="8"/>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(наименование организации)</w:t>
            </w:r>
          </w:p>
        </w:tc>
      </w:tr>
      <w:tr w:rsidR="00F6307B" w:rsidRPr="00F6307B" w:rsidTr="006A224B">
        <w:tc>
          <w:tcPr>
            <w:tcW w:w="9640" w:type="dxa"/>
            <w:gridSpan w:val="8"/>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 xml:space="preserve">имеет свидетельство о допуске к работам по строительству, реконструкции, капитальному </w:t>
            </w:r>
            <w:r w:rsidRPr="00F6307B">
              <w:rPr>
                <w:rFonts w:ascii="Times New Roman" w:eastAsia="Times New Roman" w:hAnsi="Times New Roman" w:cs="Times New Roman"/>
                <w:sz w:val="24"/>
                <w:szCs w:val="24"/>
              </w:rPr>
              <w:lastRenderedPageBreak/>
              <w:t>ремонту объектов капитального строительства, которые оказывают влияние на безопасность объектов капитального строительства</w:t>
            </w:r>
          </w:p>
        </w:tc>
      </w:tr>
      <w:tr w:rsidR="00F6307B" w:rsidRPr="00F6307B" w:rsidTr="006A224B">
        <w:tc>
          <w:tcPr>
            <w:tcW w:w="9640" w:type="dxa"/>
            <w:gridSpan w:val="8"/>
            <w:tcBorders>
              <w:bottom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6307B" w:rsidRPr="00F6307B" w:rsidTr="006A224B">
        <w:tc>
          <w:tcPr>
            <w:tcW w:w="9640" w:type="dxa"/>
            <w:gridSpan w:val="8"/>
            <w:tcBorders>
              <w:top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F6307B">
              <w:rPr>
                <w:rFonts w:ascii="Times New Roman" w:eastAsia="Times New Roman" w:hAnsi="Times New Roman" w:cs="Times New Roman"/>
                <w:sz w:val="24"/>
                <w:szCs w:val="24"/>
              </w:rPr>
              <w:t>(номер СРО, в случае выполнения работ, оказывающих влияние на безопасность</w:t>
            </w:r>
            <w:proofErr w:type="gramEnd"/>
          </w:p>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объектов капитального строительства)</w:t>
            </w:r>
          </w:p>
        </w:tc>
      </w:tr>
      <w:tr w:rsidR="00F6307B" w:rsidRPr="00F6307B" w:rsidTr="006A224B">
        <w:tc>
          <w:tcPr>
            <w:tcW w:w="9640" w:type="dxa"/>
            <w:gridSpan w:val="8"/>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2. Работы по прокладке внеплощадочных инженерных сетей по объекту строительства (реконструкции) осуществляются на основании разрешения на строительство:</w:t>
            </w:r>
          </w:p>
        </w:tc>
      </w:tr>
      <w:tr w:rsidR="00F6307B" w:rsidRPr="00F6307B" w:rsidTr="006A224B">
        <w:tc>
          <w:tcPr>
            <w:tcW w:w="626" w:type="dxa"/>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980" w:type="dxa"/>
            <w:gridSpan w:val="5"/>
            <w:tcBorders>
              <w:bottom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67" w:type="dxa"/>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от</w:t>
            </w:r>
          </w:p>
        </w:tc>
        <w:tc>
          <w:tcPr>
            <w:tcW w:w="2467" w:type="dxa"/>
            <w:tcBorders>
              <w:bottom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6307B" w:rsidRPr="00F6307B" w:rsidTr="006A224B">
        <w:tc>
          <w:tcPr>
            <w:tcW w:w="9640" w:type="dxa"/>
            <w:gridSpan w:val="8"/>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F6307B">
              <w:rPr>
                <w:rFonts w:ascii="Times New Roman" w:eastAsia="Times New Roman" w:hAnsi="Times New Roman" w:cs="Times New Roman"/>
                <w:sz w:val="24"/>
                <w:szCs w:val="24"/>
              </w:rPr>
              <w:t>(указывается в случае, когда разрешение оформляется на выполнение работ по прокладке внеплощадочных инженерных сетей по объекту строительства (реконструкции)</w:t>
            </w:r>
            <w:proofErr w:type="gramEnd"/>
          </w:p>
        </w:tc>
      </w:tr>
      <w:tr w:rsidR="00F6307B" w:rsidRPr="00F6307B" w:rsidTr="006A224B">
        <w:tc>
          <w:tcPr>
            <w:tcW w:w="9640" w:type="dxa"/>
            <w:gridSpan w:val="8"/>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При этом прилагаю следующие документы:</w:t>
            </w:r>
          </w:p>
        </w:tc>
      </w:tr>
      <w:tr w:rsidR="00F6307B" w:rsidRPr="00F6307B" w:rsidTr="006A224B">
        <w:tc>
          <w:tcPr>
            <w:tcW w:w="9640" w:type="dxa"/>
            <w:gridSpan w:val="8"/>
            <w:tcBorders>
              <w:bottom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6307B" w:rsidRPr="00F6307B" w:rsidTr="006A224B">
        <w:tc>
          <w:tcPr>
            <w:tcW w:w="9640" w:type="dxa"/>
            <w:gridSpan w:val="8"/>
            <w:tcBorders>
              <w:top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(наименование документа, количество экземпляров, количество листов)</w:t>
            </w:r>
          </w:p>
        </w:tc>
      </w:tr>
      <w:tr w:rsidR="00F6307B" w:rsidRPr="00F6307B" w:rsidTr="006A224B">
        <w:tc>
          <w:tcPr>
            <w:tcW w:w="9640" w:type="dxa"/>
            <w:gridSpan w:val="8"/>
            <w:tcBorders>
              <w:bottom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6307B" w:rsidRPr="00F6307B" w:rsidTr="006A224B">
        <w:tc>
          <w:tcPr>
            <w:tcW w:w="9640" w:type="dxa"/>
            <w:gridSpan w:val="8"/>
            <w:tcBorders>
              <w:top w:val="single" w:sz="4" w:space="0" w:color="auto"/>
              <w:bottom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F6307B" w:rsidRPr="00F6307B" w:rsidRDefault="00F6307B" w:rsidP="00F630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6307B" w:rsidRPr="00F6307B" w:rsidRDefault="00F6307B" w:rsidP="00F630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Результат предоставления муниципальной услуги прошу (в нужном окне поставить V):</w:t>
      </w:r>
    </w:p>
    <w:p w:rsidR="00F6307B" w:rsidRPr="00F6307B" w:rsidRDefault="00F6307B" w:rsidP="00F630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708"/>
        <w:gridCol w:w="9197"/>
      </w:tblGrid>
      <w:tr w:rsidR="00F6307B" w:rsidRPr="00F6307B" w:rsidTr="006A224B">
        <w:tc>
          <w:tcPr>
            <w:tcW w:w="708" w:type="dxa"/>
            <w:tcBorders>
              <w:top w:val="single" w:sz="4" w:space="0" w:color="auto"/>
              <w:left w:val="single" w:sz="4" w:space="0" w:color="auto"/>
              <w:bottom w:val="single" w:sz="4" w:space="0" w:color="auto"/>
              <w:right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 xml:space="preserve">вручить </w:t>
            </w:r>
            <w:proofErr w:type="gramStart"/>
            <w:r w:rsidRPr="00F6307B">
              <w:rPr>
                <w:rFonts w:ascii="Times New Roman" w:eastAsia="Times New Roman" w:hAnsi="Times New Roman" w:cs="Times New Roman"/>
                <w:sz w:val="24"/>
                <w:szCs w:val="24"/>
              </w:rPr>
              <w:t xml:space="preserve">в форме документа на бумажном носителе </w:t>
            </w:r>
            <w:r>
              <w:rPr>
                <w:rFonts w:ascii="Times New Roman" w:eastAsia="Times New Roman" w:hAnsi="Times New Roman" w:cs="Times New Roman"/>
                <w:sz w:val="24"/>
                <w:szCs w:val="24"/>
              </w:rPr>
              <w:t>при личном обращении за результатом предоставления Муниципальной услуги в Отделе</w:t>
            </w:r>
            <w:proofErr w:type="gramEnd"/>
          </w:p>
        </w:tc>
      </w:tr>
      <w:tr w:rsidR="00F6307B" w:rsidRPr="00F6307B" w:rsidTr="006A224B">
        <w:tc>
          <w:tcPr>
            <w:tcW w:w="708" w:type="dxa"/>
            <w:tcBorders>
              <w:top w:val="single" w:sz="4" w:space="0" w:color="auto"/>
              <w:left w:val="single" w:sz="4" w:space="0" w:color="auto"/>
              <w:bottom w:val="single" w:sz="4" w:space="0" w:color="auto"/>
              <w:right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 xml:space="preserve">вручить в форме документа на бумажном носителе в </w:t>
            </w:r>
            <w:r>
              <w:rPr>
                <w:rFonts w:ascii="Times New Roman" w:eastAsia="Times New Roman" w:hAnsi="Times New Roman" w:cs="Times New Roman"/>
                <w:sz w:val="24"/>
                <w:szCs w:val="24"/>
              </w:rPr>
              <w:t>МБУ «МФЦ» расположенного по адресу: _________________________________________________</w:t>
            </w:r>
          </w:p>
        </w:tc>
      </w:tr>
      <w:tr w:rsidR="00F6307B" w:rsidRPr="00F6307B" w:rsidTr="006A224B">
        <w:tc>
          <w:tcPr>
            <w:tcW w:w="708" w:type="dxa"/>
            <w:tcBorders>
              <w:top w:val="single" w:sz="4" w:space="0" w:color="auto"/>
              <w:left w:val="single" w:sz="4" w:space="0" w:color="auto"/>
              <w:bottom w:val="single" w:sz="4" w:space="0" w:color="auto"/>
              <w:right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F6307B" w:rsidRPr="00F6307B" w:rsidRDefault="00D1715F"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1715F">
              <w:rPr>
                <w:rFonts w:ascii="Times New Roman" w:eastAsia="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w:t>
            </w:r>
            <w:r>
              <w:rPr>
                <w:rFonts w:ascii="Times New Roman" w:eastAsia="Times New Roman" w:hAnsi="Times New Roman" w:cs="Times New Roman"/>
                <w:sz w:val="24"/>
                <w:szCs w:val="24"/>
              </w:rPr>
              <w:t xml:space="preserve"> услуг</w:t>
            </w:r>
          </w:p>
        </w:tc>
      </w:tr>
      <w:tr w:rsidR="00F6307B" w:rsidRPr="00F6307B" w:rsidTr="006A224B">
        <w:tc>
          <w:tcPr>
            <w:tcW w:w="708" w:type="dxa"/>
            <w:tcBorders>
              <w:top w:val="single" w:sz="4" w:space="0" w:color="auto"/>
              <w:left w:val="single" w:sz="4" w:space="0" w:color="auto"/>
              <w:bottom w:val="single" w:sz="4" w:space="0" w:color="auto"/>
              <w:right w:val="single" w:sz="4" w:space="0" w:color="auto"/>
            </w:tcBorders>
          </w:tcPr>
          <w:p w:rsidR="00F6307B" w:rsidRPr="00F6307B" w:rsidRDefault="00F6307B"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F6307B" w:rsidRPr="00F6307B" w:rsidRDefault="00D1715F"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1715F">
              <w:rPr>
                <w:rFonts w:ascii="Times New Roman" w:eastAsia="Times New Roman" w:hAnsi="Times New Roman" w:cs="Times New Roman"/>
                <w:sz w:val="24"/>
                <w:szCs w:val="24"/>
              </w:rPr>
              <w:t>направить на бумажном носителе на почтовый адрес:_____________________________________</w:t>
            </w:r>
          </w:p>
        </w:tc>
      </w:tr>
      <w:tr w:rsidR="00D1715F" w:rsidRPr="00F6307B" w:rsidTr="006A224B">
        <w:tc>
          <w:tcPr>
            <w:tcW w:w="708" w:type="dxa"/>
            <w:tcBorders>
              <w:top w:val="single" w:sz="4" w:space="0" w:color="auto"/>
              <w:left w:val="single" w:sz="4" w:space="0" w:color="auto"/>
              <w:bottom w:val="single" w:sz="4" w:space="0" w:color="auto"/>
              <w:right w:val="single" w:sz="4" w:space="0" w:color="auto"/>
            </w:tcBorders>
          </w:tcPr>
          <w:p w:rsidR="00D1715F" w:rsidRPr="00F6307B" w:rsidRDefault="00D1715F"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D1715F" w:rsidRPr="00F6307B" w:rsidRDefault="00D1715F" w:rsidP="00F630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1715F">
              <w:rPr>
                <w:rFonts w:ascii="Times New Roman" w:eastAsia="Times New Roman" w:hAnsi="Times New Roman" w:cs="Times New Roman"/>
                <w:sz w:val="24"/>
                <w:szCs w:val="24"/>
              </w:rPr>
              <w:t>направить в форме электронного документа на адрес электронной почты:____________________</w:t>
            </w:r>
            <w:r>
              <w:rPr>
                <w:rFonts w:ascii="Times New Roman" w:eastAsia="Times New Roman" w:hAnsi="Times New Roman" w:cs="Times New Roman"/>
                <w:sz w:val="24"/>
                <w:szCs w:val="24"/>
              </w:rPr>
              <w:t>________________</w:t>
            </w:r>
          </w:p>
        </w:tc>
      </w:tr>
    </w:tbl>
    <w:p w:rsidR="00F6307B" w:rsidRPr="00F6307B" w:rsidRDefault="00F6307B" w:rsidP="00F630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6307B" w:rsidRPr="00F6307B" w:rsidRDefault="00F6307B" w:rsidP="00F630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_____________________ _________________ ______________</w:t>
      </w:r>
    </w:p>
    <w:p w:rsidR="00F6307B" w:rsidRPr="00F6307B" w:rsidRDefault="00F6307B" w:rsidP="00F6307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(должность) (подпись) (Ф.И.О.)</w:t>
      </w:r>
    </w:p>
    <w:p w:rsidR="00F6307B" w:rsidRPr="00F6307B" w:rsidRDefault="00F6307B" w:rsidP="00F630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6307B" w:rsidRPr="00F6307B" w:rsidRDefault="00F6307B" w:rsidP="00F630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"___" _________ 20__ г.</w:t>
      </w:r>
    </w:p>
    <w:p w:rsidR="00F6307B" w:rsidRPr="00F6307B" w:rsidRDefault="00F6307B" w:rsidP="00F630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6307B" w:rsidRPr="00F6307B" w:rsidRDefault="00F6307B" w:rsidP="00F630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МП (при наличии печати);</w:t>
      </w:r>
    </w:p>
    <w:p w:rsidR="00F6307B" w:rsidRPr="00F6307B" w:rsidRDefault="00F6307B" w:rsidP="00F630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E47BF3" w:rsidRDefault="00E47BF3" w:rsidP="00D1715F">
      <w:pPr>
        <w:spacing w:after="0" w:line="240" w:lineRule="auto"/>
        <w:jc w:val="right"/>
        <w:rPr>
          <w:rFonts w:ascii="Times New Roman" w:eastAsia="Times New Roman" w:hAnsi="Times New Roman" w:cs="Times New Roman"/>
          <w:sz w:val="24"/>
          <w:szCs w:val="24"/>
        </w:rPr>
      </w:pPr>
    </w:p>
    <w:p w:rsidR="00D1715F" w:rsidRPr="00CC6B80" w:rsidRDefault="00D1715F" w:rsidP="00D1715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5</w:t>
      </w:r>
    </w:p>
    <w:p w:rsidR="00D1715F" w:rsidRDefault="00D1715F" w:rsidP="00D1715F">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к А</w:t>
      </w:r>
      <w:r w:rsidRPr="00CC6B80">
        <w:rPr>
          <w:rFonts w:ascii="Times New Roman" w:eastAsia="Calibri" w:hAnsi="Times New Roman" w:cs="Times New Roman"/>
          <w:color w:val="000000"/>
          <w:spacing w:val="2"/>
          <w:sz w:val="24"/>
          <w:szCs w:val="24"/>
        </w:rPr>
        <w:t>дминистративному регламенту</w:t>
      </w:r>
    </w:p>
    <w:p w:rsidR="003B4AC6" w:rsidRDefault="003B4AC6" w:rsidP="00D1715F">
      <w:pPr>
        <w:keepNext/>
        <w:keepLines/>
        <w:autoSpaceDE w:val="0"/>
        <w:autoSpaceDN w:val="0"/>
        <w:spacing w:after="0" w:line="240" w:lineRule="auto"/>
        <w:jc w:val="right"/>
        <w:rPr>
          <w:rFonts w:ascii="Times New Roman" w:eastAsia="Times New Roman" w:hAnsi="Times New Roman" w:cs="Times New Roman"/>
          <w:b/>
          <w:spacing w:val="70"/>
          <w:sz w:val="27"/>
          <w:szCs w:val="27"/>
        </w:rPr>
      </w:pPr>
    </w:p>
    <w:p w:rsidR="003B4AC6" w:rsidRDefault="003B4AC6" w:rsidP="00CC6B80">
      <w:pPr>
        <w:keepNext/>
        <w:keepLines/>
        <w:autoSpaceDE w:val="0"/>
        <w:autoSpaceDN w:val="0"/>
        <w:spacing w:after="0" w:line="240" w:lineRule="auto"/>
        <w:ind w:left="120"/>
        <w:jc w:val="center"/>
        <w:rPr>
          <w:rFonts w:ascii="Times New Roman" w:eastAsia="Times New Roman" w:hAnsi="Times New Roman" w:cs="Times New Roman"/>
          <w:b/>
          <w:spacing w:val="70"/>
          <w:sz w:val="27"/>
          <w:szCs w:val="27"/>
        </w:rPr>
      </w:pPr>
    </w:p>
    <w:p w:rsidR="003B4AC6" w:rsidRDefault="00D1715F" w:rsidP="00CC6B80">
      <w:pPr>
        <w:keepNext/>
        <w:keepLines/>
        <w:autoSpaceDE w:val="0"/>
        <w:autoSpaceDN w:val="0"/>
        <w:spacing w:after="0" w:line="240" w:lineRule="auto"/>
        <w:ind w:left="120"/>
        <w:jc w:val="center"/>
        <w:rPr>
          <w:rFonts w:ascii="Times New Roman" w:hAnsi="Times New Roman" w:cs="Times New Roman"/>
          <w:b/>
          <w:sz w:val="28"/>
          <w:szCs w:val="28"/>
        </w:rPr>
      </w:pPr>
      <w:r>
        <w:rPr>
          <w:rFonts w:ascii="Times New Roman" w:hAnsi="Times New Roman" w:cs="Times New Roman"/>
          <w:b/>
          <w:sz w:val="28"/>
          <w:szCs w:val="28"/>
        </w:rPr>
        <w:t>К</w:t>
      </w:r>
      <w:r w:rsidRPr="00D1715F">
        <w:rPr>
          <w:rFonts w:ascii="Times New Roman" w:hAnsi="Times New Roman" w:cs="Times New Roman"/>
          <w:b/>
          <w:sz w:val="28"/>
          <w:szCs w:val="28"/>
        </w:rPr>
        <w:t>алендарный график производства работ</w:t>
      </w:r>
    </w:p>
    <w:p w:rsidR="003829F9" w:rsidRPr="00D1715F" w:rsidRDefault="003829F9" w:rsidP="00CC6B80">
      <w:pPr>
        <w:keepNext/>
        <w:keepLines/>
        <w:autoSpaceDE w:val="0"/>
        <w:autoSpaceDN w:val="0"/>
        <w:spacing w:after="0" w:line="240" w:lineRule="auto"/>
        <w:ind w:left="120"/>
        <w:jc w:val="center"/>
        <w:rPr>
          <w:rFonts w:ascii="Times New Roman" w:eastAsia="Times New Roman" w:hAnsi="Times New Roman" w:cs="Times New Roman"/>
          <w:b/>
          <w:spacing w:val="70"/>
          <w:sz w:val="27"/>
          <w:szCs w:val="27"/>
        </w:rPr>
      </w:pPr>
    </w:p>
    <w:p w:rsidR="003829F9" w:rsidRPr="003829F9" w:rsidRDefault="003829F9" w:rsidP="003829F9">
      <w:pPr>
        <w:spacing w:after="0" w:line="240" w:lineRule="auto"/>
        <w:rPr>
          <w:rFonts w:ascii="Calibri" w:eastAsia="Calibri" w:hAnsi="Calibri" w:cs="Calibri"/>
          <w:color w:val="000000"/>
          <w:lang w:eastAsia="en-US"/>
        </w:rPr>
      </w:pPr>
      <w:r w:rsidRPr="003829F9">
        <w:rPr>
          <w:rFonts w:ascii="Times New Roman" w:eastAsia="Times New Roman" w:hAnsi="Times New Roman" w:cs="Times New Roman"/>
          <w:color w:val="000000"/>
          <w:sz w:val="28"/>
          <w:lang w:eastAsia="en-US"/>
        </w:rPr>
        <w:t xml:space="preserve">Функциональное назначение объекта:  _________________________________ </w:t>
      </w:r>
    </w:p>
    <w:p w:rsidR="003829F9" w:rsidRPr="003829F9" w:rsidRDefault="003829F9" w:rsidP="003829F9">
      <w:pPr>
        <w:spacing w:after="0" w:line="240" w:lineRule="auto"/>
        <w:rPr>
          <w:rFonts w:ascii="Calibri" w:eastAsia="Calibri" w:hAnsi="Calibri" w:cs="Calibri"/>
          <w:color w:val="000000"/>
          <w:lang w:eastAsia="en-US"/>
        </w:rPr>
      </w:pPr>
      <w:r w:rsidRPr="003829F9">
        <w:rPr>
          <w:rFonts w:ascii="Times New Roman" w:eastAsia="Times New Roman" w:hAnsi="Times New Roman" w:cs="Times New Roman"/>
          <w:color w:val="000000"/>
          <w:sz w:val="28"/>
          <w:lang w:eastAsia="en-US"/>
        </w:rPr>
        <w:t xml:space="preserve">Адрес объекта: _____________________________________________________ </w:t>
      </w:r>
    </w:p>
    <w:p w:rsidR="003829F9" w:rsidRPr="003829F9" w:rsidRDefault="003829F9" w:rsidP="003829F9">
      <w:pPr>
        <w:spacing w:after="0" w:line="240" w:lineRule="auto"/>
        <w:ind w:left="1945" w:hanging="10"/>
        <w:jc w:val="center"/>
        <w:rPr>
          <w:rFonts w:ascii="Calibri" w:eastAsia="Calibri" w:hAnsi="Calibri" w:cs="Calibri"/>
          <w:color w:val="000000"/>
          <w:lang w:eastAsia="en-US"/>
        </w:rPr>
      </w:pPr>
      <w:r w:rsidRPr="003829F9">
        <w:rPr>
          <w:rFonts w:ascii="Times New Roman" w:eastAsia="Times New Roman" w:hAnsi="Times New Roman" w:cs="Times New Roman"/>
          <w:color w:val="000000"/>
          <w:lang w:eastAsia="en-US"/>
        </w:rPr>
        <w:t xml:space="preserve">(адрес проведения земляных работ, кадастровый номер земельного участка) </w:t>
      </w:r>
    </w:p>
    <w:tbl>
      <w:tblPr>
        <w:tblW w:w="9511" w:type="dxa"/>
        <w:tblInd w:w="74" w:type="dxa"/>
        <w:tblCellMar>
          <w:top w:w="3" w:type="dxa"/>
          <w:left w:w="0" w:type="dxa"/>
          <w:right w:w="12" w:type="dxa"/>
        </w:tblCellMar>
        <w:tblLook w:val="04A0"/>
      </w:tblPr>
      <w:tblGrid>
        <w:gridCol w:w="745"/>
        <w:gridCol w:w="4347"/>
        <w:gridCol w:w="2205"/>
        <w:gridCol w:w="2214"/>
      </w:tblGrid>
      <w:tr w:rsidR="003829F9" w:rsidRPr="003829F9" w:rsidTr="006A224B">
        <w:trPr>
          <w:trHeight w:val="1522"/>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5"/>
              <w:jc w:val="both"/>
              <w:rPr>
                <w:rFonts w:ascii="Calibri" w:eastAsia="Calibri" w:hAnsi="Calibri" w:cs="Calibri"/>
                <w:color w:val="000000"/>
                <w:lang w:val="en-US" w:eastAsia="en-US"/>
              </w:rPr>
            </w:pPr>
            <w:r w:rsidRPr="003829F9">
              <w:rPr>
                <w:rFonts w:ascii="Times New Roman" w:eastAsia="Times New Roman" w:hAnsi="Times New Roman" w:cs="Times New Roman"/>
                <w:color w:val="000000"/>
                <w:sz w:val="28"/>
                <w:lang w:val="en-US" w:eastAsia="en-US"/>
              </w:rPr>
              <w:t>№ п/п</w:t>
            </w: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245" w:line="259" w:lineRule="auto"/>
              <w:ind w:left="-14"/>
              <w:rPr>
                <w:rFonts w:ascii="Calibri" w:eastAsia="Calibri" w:hAnsi="Calibri" w:cs="Calibri"/>
                <w:color w:val="000000"/>
                <w:lang w:val="en-US" w:eastAsia="en-US"/>
              </w:rPr>
            </w:pPr>
          </w:p>
          <w:p w:rsidR="003829F9" w:rsidRPr="003829F9" w:rsidRDefault="003829F9" w:rsidP="003829F9">
            <w:pPr>
              <w:spacing w:after="0" w:line="259" w:lineRule="auto"/>
              <w:ind w:left="11"/>
              <w:jc w:val="center"/>
              <w:rPr>
                <w:rFonts w:ascii="Calibri" w:eastAsia="Calibri" w:hAnsi="Calibri" w:cs="Calibri"/>
                <w:color w:val="000000"/>
                <w:lang w:val="en-US" w:eastAsia="en-US"/>
              </w:rPr>
            </w:pPr>
            <w:proofErr w:type="spellStart"/>
            <w:r w:rsidRPr="003829F9">
              <w:rPr>
                <w:rFonts w:ascii="Times New Roman" w:eastAsia="Times New Roman" w:hAnsi="Times New Roman" w:cs="Times New Roman"/>
                <w:color w:val="000000"/>
                <w:sz w:val="28"/>
                <w:lang w:val="en-US" w:eastAsia="en-US"/>
              </w:rPr>
              <w:t>Наименованиеработ</w:t>
            </w:r>
            <w:proofErr w:type="spellEnd"/>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181" w:line="259" w:lineRule="auto"/>
              <w:ind w:left="14"/>
              <w:jc w:val="both"/>
              <w:rPr>
                <w:rFonts w:ascii="Calibri" w:eastAsia="Calibri" w:hAnsi="Calibri" w:cs="Calibri"/>
                <w:color w:val="000000"/>
                <w:lang w:eastAsia="en-US"/>
              </w:rPr>
            </w:pPr>
            <w:r w:rsidRPr="003829F9">
              <w:rPr>
                <w:rFonts w:ascii="Times New Roman" w:eastAsia="Times New Roman" w:hAnsi="Times New Roman" w:cs="Times New Roman"/>
                <w:color w:val="000000"/>
                <w:sz w:val="28"/>
                <w:lang w:eastAsia="en-US"/>
              </w:rPr>
              <w:t>Дата начала работ</w:t>
            </w:r>
          </w:p>
          <w:p w:rsidR="003829F9" w:rsidRPr="003829F9" w:rsidRDefault="003829F9" w:rsidP="003829F9">
            <w:pPr>
              <w:spacing w:after="0" w:line="259" w:lineRule="auto"/>
              <w:ind w:left="10"/>
              <w:rPr>
                <w:rFonts w:ascii="Calibri" w:eastAsia="Calibri" w:hAnsi="Calibri" w:cs="Calibri"/>
                <w:color w:val="000000"/>
                <w:lang w:eastAsia="en-US"/>
              </w:rPr>
            </w:pPr>
            <w:r w:rsidRPr="003829F9">
              <w:rPr>
                <w:rFonts w:ascii="Times New Roman" w:eastAsia="Times New Roman" w:hAnsi="Times New Roman" w:cs="Times New Roman"/>
                <w:color w:val="000000"/>
                <w:sz w:val="28"/>
                <w:lang w:eastAsia="en-US"/>
              </w:rPr>
              <w:t xml:space="preserve">(день/месяц/год)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159" w:line="277" w:lineRule="auto"/>
              <w:ind w:left="-14"/>
              <w:jc w:val="center"/>
              <w:rPr>
                <w:rFonts w:ascii="Calibri" w:eastAsia="Calibri" w:hAnsi="Calibri" w:cs="Calibri"/>
                <w:color w:val="000000"/>
                <w:lang w:eastAsia="en-US"/>
              </w:rPr>
            </w:pPr>
            <w:r w:rsidRPr="003829F9">
              <w:rPr>
                <w:rFonts w:ascii="Times New Roman" w:eastAsia="Times New Roman" w:hAnsi="Times New Roman" w:cs="Times New Roman"/>
                <w:color w:val="000000"/>
                <w:sz w:val="28"/>
                <w:lang w:eastAsia="en-US"/>
              </w:rPr>
              <w:t xml:space="preserve"> Дата окончания работ </w:t>
            </w:r>
          </w:p>
          <w:p w:rsidR="003829F9" w:rsidRPr="003829F9" w:rsidRDefault="003829F9" w:rsidP="003829F9">
            <w:pPr>
              <w:spacing w:after="0" w:line="259" w:lineRule="auto"/>
              <w:ind w:left="10"/>
              <w:rPr>
                <w:rFonts w:ascii="Calibri" w:eastAsia="Calibri" w:hAnsi="Calibri" w:cs="Calibri"/>
                <w:color w:val="000000"/>
                <w:lang w:eastAsia="en-US"/>
              </w:rPr>
            </w:pPr>
            <w:r w:rsidRPr="003829F9">
              <w:rPr>
                <w:rFonts w:ascii="Times New Roman" w:eastAsia="Times New Roman" w:hAnsi="Times New Roman" w:cs="Times New Roman"/>
                <w:color w:val="000000"/>
                <w:sz w:val="28"/>
                <w:lang w:eastAsia="en-US"/>
              </w:rPr>
              <w:t xml:space="preserve">(день/месяц/год) </w:t>
            </w:r>
          </w:p>
        </w:tc>
      </w:tr>
      <w:tr w:rsidR="003829F9" w:rsidRPr="003829F9" w:rsidTr="006A224B">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0"/>
              <w:rPr>
                <w:rFonts w:ascii="Calibri" w:eastAsia="Calibri" w:hAnsi="Calibri" w:cs="Calibri"/>
                <w:color w:val="000000"/>
                <w:lang w:eastAsia="en-US"/>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0"/>
              <w:rPr>
                <w:rFonts w:ascii="Calibri" w:eastAsia="Calibri" w:hAnsi="Calibri" w:cs="Calibri"/>
                <w:color w:val="000000"/>
                <w:lang w:eastAsia="en-US"/>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0"/>
              <w:rPr>
                <w:rFonts w:ascii="Calibri" w:eastAsia="Calibri" w:hAnsi="Calibri" w:cs="Calibri"/>
                <w:color w:val="000000"/>
                <w:lang w:eastAsia="en-US"/>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0"/>
              <w:rPr>
                <w:rFonts w:ascii="Calibri" w:eastAsia="Calibri" w:hAnsi="Calibri" w:cs="Calibri"/>
                <w:color w:val="000000"/>
                <w:lang w:eastAsia="en-US"/>
              </w:rPr>
            </w:pPr>
          </w:p>
        </w:tc>
      </w:tr>
      <w:tr w:rsidR="003829F9" w:rsidRPr="003829F9" w:rsidTr="006A224B">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0"/>
              <w:rPr>
                <w:rFonts w:ascii="Calibri" w:eastAsia="Calibri" w:hAnsi="Calibri" w:cs="Calibri"/>
                <w:color w:val="000000"/>
                <w:lang w:eastAsia="en-US"/>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0"/>
              <w:rPr>
                <w:rFonts w:ascii="Calibri" w:eastAsia="Calibri" w:hAnsi="Calibri" w:cs="Calibri"/>
                <w:color w:val="000000"/>
                <w:lang w:eastAsia="en-US"/>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0"/>
              <w:rPr>
                <w:rFonts w:ascii="Calibri" w:eastAsia="Calibri" w:hAnsi="Calibri" w:cs="Calibri"/>
                <w:color w:val="000000"/>
                <w:lang w:eastAsia="en-US"/>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0"/>
              <w:rPr>
                <w:rFonts w:ascii="Calibri" w:eastAsia="Calibri" w:hAnsi="Calibri" w:cs="Calibri"/>
                <w:color w:val="000000"/>
                <w:lang w:eastAsia="en-US"/>
              </w:rPr>
            </w:pPr>
          </w:p>
        </w:tc>
      </w:tr>
      <w:tr w:rsidR="003829F9" w:rsidRPr="003829F9" w:rsidTr="006A224B">
        <w:trPr>
          <w:trHeight w:val="576"/>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0"/>
              <w:rPr>
                <w:rFonts w:ascii="Calibri" w:eastAsia="Calibri" w:hAnsi="Calibri" w:cs="Calibri"/>
                <w:color w:val="000000"/>
                <w:lang w:eastAsia="en-US"/>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0"/>
              <w:rPr>
                <w:rFonts w:ascii="Calibri" w:eastAsia="Calibri" w:hAnsi="Calibri" w:cs="Calibri"/>
                <w:color w:val="000000"/>
                <w:lang w:eastAsia="en-US"/>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0"/>
              <w:rPr>
                <w:rFonts w:ascii="Calibri" w:eastAsia="Calibri" w:hAnsi="Calibri" w:cs="Calibri"/>
                <w:color w:val="000000"/>
                <w:lang w:eastAsia="en-US"/>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0"/>
              <w:rPr>
                <w:rFonts w:ascii="Calibri" w:eastAsia="Calibri" w:hAnsi="Calibri" w:cs="Calibri"/>
                <w:color w:val="000000"/>
                <w:lang w:eastAsia="en-US"/>
              </w:rPr>
            </w:pPr>
          </w:p>
        </w:tc>
      </w:tr>
      <w:tr w:rsidR="003829F9" w:rsidRPr="003829F9" w:rsidTr="006A224B">
        <w:trPr>
          <w:trHeight w:val="590"/>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0"/>
              <w:rPr>
                <w:rFonts w:ascii="Calibri" w:eastAsia="Calibri" w:hAnsi="Calibri" w:cs="Calibri"/>
                <w:color w:val="000000"/>
                <w:lang w:eastAsia="en-US"/>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0"/>
              <w:rPr>
                <w:rFonts w:ascii="Calibri" w:eastAsia="Calibri" w:hAnsi="Calibri" w:cs="Calibri"/>
                <w:color w:val="000000"/>
                <w:lang w:eastAsia="en-US"/>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0"/>
              <w:rPr>
                <w:rFonts w:ascii="Calibri" w:eastAsia="Calibri" w:hAnsi="Calibri" w:cs="Calibri"/>
                <w:color w:val="000000"/>
                <w:lang w:eastAsia="en-US"/>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3829F9" w:rsidRPr="003829F9" w:rsidRDefault="003829F9" w:rsidP="003829F9">
            <w:pPr>
              <w:spacing w:after="0" w:line="259" w:lineRule="auto"/>
              <w:ind w:left="10"/>
              <w:rPr>
                <w:rFonts w:ascii="Calibri" w:eastAsia="Calibri" w:hAnsi="Calibri" w:cs="Calibri"/>
                <w:color w:val="000000"/>
                <w:lang w:eastAsia="en-US"/>
              </w:rPr>
            </w:pPr>
          </w:p>
        </w:tc>
      </w:tr>
    </w:tbl>
    <w:p w:rsidR="003829F9" w:rsidRDefault="003829F9" w:rsidP="003829F9">
      <w:pPr>
        <w:spacing w:after="9" w:line="260" w:lineRule="auto"/>
        <w:ind w:left="-5" w:right="397" w:hanging="10"/>
        <w:jc w:val="both"/>
        <w:rPr>
          <w:rFonts w:ascii="Times New Roman" w:eastAsia="Times New Roman" w:hAnsi="Times New Roman" w:cs="Times New Roman"/>
          <w:color w:val="000000"/>
          <w:sz w:val="24"/>
          <w:lang w:eastAsia="en-US"/>
        </w:rPr>
      </w:pPr>
      <w:r w:rsidRPr="003829F9">
        <w:rPr>
          <w:rFonts w:ascii="Times New Roman" w:eastAsia="Times New Roman" w:hAnsi="Times New Roman" w:cs="Times New Roman"/>
          <w:color w:val="000000"/>
          <w:sz w:val="24"/>
          <w:lang w:eastAsia="en-US"/>
        </w:rPr>
        <w:t>Исполнитель работ _____________________________________________________________  (должность, подпись, расшифровка подписи)</w:t>
      </w:r>
    </w:p>
    <w:p w:rsidR="003829F9" w:rsidRPr="003829F9" w:rsidRDefault="003829F9" w:rsidP="003829F9">
      <w:pPr>
        <w:spacing w:after="9" w:line="260" w:lineRule="auto"/>
        <w:ind w:left="-5" w:right="397" w:hanging="10"/>
        <w:jc w:val="both"/>
        <w:rPr>
          <w:rFonts w:ascii="Calibri" w:eastAsia="Calibri" w:hAnsi="Calibri" w:cs="Calibri"/>
          <w:color w:val="000000"/>
          <w:lang w:eastAsia="en-US"/>
        </w:rPr>
      </w:pPr>
      <w:r w:rsidRPr="003829F9">
        <w:rPr>
          <w:rFonts w:ascii="Times New Roman" w:eastAsia="Times New Roman" w:hAnsi="Times New Roman" w:cs="Times New Roman"/>
          <w:color w:val="000000"/>
          <w:sz w:val="24"/>
          <w:lang w:eastAsia="en-US"/>
        </w:rPr>
        <w:t xml:space="preserve"> М.П. </w:t>
      </w:r>
    </w:p>
    <w:p w:rsidR="003829F9" w:rsidRPr="003829F9" w:rsidRDefault="003829F9" w:rsidP="003829F9">
      <w:pPr>
        <w:tabs>
          <w:tab w:val="center" w:pos="8121"/>
        </w:tabs>
        <w:spacing w:after="492" w:line="260" w:lineRule="auto"/>
        <w:ind w:left="-15"/>
        <w:rPr>
          <w:rFonts w:ascii="Calibri" w:eastAsia="Calibri" w:hAnsi="Calibri" w:cs="Calibri"/>
          <w:color w:val="000000"/>
          <w:lang w:eastAsia="en-US"/>
        </w:rPr>
      </w:pPr>
      <w:r w:rsidRPr="003829F9">
        <w:rPr>
          <w:rFonts w:ascii="Times New Roman" w:eastAsia="Times New Roman" w:hAnsi="Times New Roman" w:cs="Times New Roman"/>
          <w:color w:val="000000"/>
          <w:sz w:val="24"/>
          <w:lang w:eastAsia="en-US"/>
        </w:rPr>
        <w:t xml:space="preserve">(при наличии) </w:t>
      </w:r>
      <w:r w:rsidRPr="003829F9">
        <w:rPr>
          <w:rFonts w:ascii="Times New Roman" w:eastAsia="Times New Roman" w:hAnsi="Times New Roman" w:cs="Times New Roman"/>
          <w:color w:val="000000"/>
          <w:sz w:val="24"/>
          <w:lang w:eastAsia="en-US"/>
        </w:rPr>
        <w:tab/>
        <w:t xml:space="preserve">" </w:t>
      </w:r>
      <w:r>
        <w:rPr>
          <w:rFonts w:ascii="Times New Roman" w:eastAsia="Times New Roman" w:hAnsi="Times New Roman" w:cs="Times New Roman"/>
          <w:color w:val="000000"/>
          <w:sz w:val="24"/>
          <w:lang w:eastAsia="en-US"/>
        </w:rPr>
        <w:t>___</w:t>
      </w:r>
      <w:r w:rsidRPr="003829F9">
        <w:rPr>
          <w:rFonts w:ascii="Times New Roman" w:eastAsia="Times New Roman" w:hAnsi="Times New Roman" w:cs="Times New Roman"/>
          <w:color w:val="000000"/>
          <w:sz w:val="24"/>
          <w:lang w:eastAsia="en-US"/>
        </w:rPr>
        <w:t>_ "</w:t>
      </w:r>
      <w:r>
        <w:rPr>
          <w:rFonts w:ascii="Times New Roman" w:eastAsia="Times New Roman" w:hAnsi="Times New Roman" w:cs="Times New Roman"/>
          <w:color w:val="000000"/>
          <w:sz w:val="24"/>
          <w:lang w:eastAsia="en-US"/>
        </w:rPr>
        <w:t>_________20 ___</w:t>
      </w:r>
      <w:r w:rsidRPr="003829F9">
        <w:rPr>
          <w:rFonts w:ascii="Times New Roman" w:eastAsia="Times New Roman" w:hAnsi="Times New Roman" w:cs="Times New Roman"/>
          <w:color w:val="000000"/>
          <w:sz w:val="24"/>
          <w:lang w:eastAsia="en-US"/>
        </w:rPr>
        <w:t xml:space="preserve"> г. </w:t>
      </w:r>
    </w:p>
    <w:p w:rsidR="003829F9" w:rsidRDefault="003829F9" w:rsidP="003829F9">
      <w:pPr>
        <w:spacing w:after="24" w:line="243" w:lineRule="auto"/>
        <w:ind w:left="-15" w:right="412"/>
        <w:rPr>
          <w:rFonts w:ascii="Times New Roman" w:eastAsia="Times New Roman" w:hAnsi="Times New Roman" w:cs="Times New Roman"/>
          <w:color w:val="000000"/>
          <w:sz w:val="24"/>
          <w:lang w:eastAsia="en-US"/>
        </w:rPr>
      </w:pPr>
      <w:r w:rsidRPr="003829F9">
        <w:rPr>
          <w:rFonts w:ascii="Times New Roman" w:eastAsia="Times New Roman" w:hAnsi="Times New Roman" w:cs="Times New Roman"/>
          <w:color w:val="000000"/>
          <w:sz w:val="24"/>
          <w:lang w:eastAsia="en-US"/>
        </w:rPr>
        <w:t xml:space="preserve">Заказчик (при наличии) _________________________________________________________  (должность, подпись, расшифровка подписи) </w:t>
      </w:r>
    </w:p>
    <w:p w:rsidR="003829F9" w:rsidRPr="003829F9" w:rsidRDefault="003829F9" w:rsidP="003829F9">
      <w:pPr>
        <w:spacing w:after="24" w:line="243" w:lineRule="auto"/>
        <w:ind w:left="-15" w:right="412"/>
        <w:rPr>
          <w:rFonts w:ascii="Calibri" w:eastAsia="Calibri" w:hAnsi="Calibri" w:cs="Calibri"/>
          <w:color w:val="000000"/>
          <w:lang w:eastAsia="en-US"/>
        </w:rPr>
      </w:pPr>
      <w:r w:rsidRPr="003829F9">
        <w:rPr>
          <w:rFonts w:ascii="Times New Roman" w:eastAsia="Times New Roman" w:hAnsi="Times New Roman" w:cs="Times New Roman"/>
          <w:color w:val="000000"/>
          <w:sz w:val="24"/>
          <w:lang w:eastAsia="en-US"/>
        </w:rPr>
        <w:t xml:space="preserve">М.П. </w:t>
      </w:r>
    </w:p>
    <w:p w:rsidR="003829F9" w:rsidRPr="003829F9" w:rsidRDefault="003829F9" w:rsidP="003829F9">
      <w:pPr>
        <w:tabs>
          <w:tab w:val="center" w:pos="8151"/>
        </w:tabs>
        <w:spacing w:after="9" w:line="260" w:lineRule="auto"/>
        <w:ind w:left="-15"/>
        <w:rPr>
          <w:rFonts w:ascii="Calibri" w:eastAsia="Calibri" w:hAnsi="Calibri" w:cs="Calibri"/>
          <w:color w:val="000000"/>
          <w:lang w:eastAsia="en-US"/>
        </w:rPr>
      </w:pPr>
      <w:r w:rsidRPr="003829F9">
        <w:rPr>
          <w:rFonts w:ascii="Times New Roman" w:eastAsia="Times New Roman" w:hAnsi="Times New Roman" w:cs="Times New Roman"/>
          <w:color w:val="000000"/>
          <w:sz w:val="24"/>
          <w:lang w:eastAsia="en-US"/>
        </w:rPr>
        <w:t xml:space="preserve">(при наличии) </w:t>
      </w:r>
      <w:r w:rsidRPr="003829F9">
        <w:rPr>
          <w:rFonts w:ascii="Times New Roman" w:eastAsia="Times New Roman" w:hAnsi="Times New Roman" w:cs="Times New Roman"/>
          <w:color w:val="000000"/>
          <w:sz w:val="24"/>
          <w:lang w:eastAsia="en-US"/>
        </w:rPr>
        <w:tab/>
        <w:t>"</w:t>
      </w:r>
      <w:r>
        <w:rPr>
          <w:rFonts w:ascii="Times New Roman" w:eastAsia="Times New Roman" w:hAnsi="Times New Roman" w:cs="Times New Roman"/>
          <w:color w:val="000000"/>
          <w:sz w:val="24"/>
          <w:lang w:eastAsia="en-US"/>
        </w:rPr>
        <w:t>_____</w:t>
      </w:r>
      <w:r w:rsidRPr="003829F9">
        <w:rPr>
          <w:rFonts w:ascii="Times New Roman" w:eastAsia="Times New Roman" w:hAnsi="Times New Roman" w:cs="Times New Roman"/>
          <w:color w:val="000000"/>
          <w:sz w:val="24"/>
          <w:lang w:eastAsia="en-US"/>
        </w:rPr>
        <w:t xml:space="preserve"> "</w:t>
      </w:r>
      <w:r>
        <w:rPr>
          <w:rFonts w:ascii="Times New Roman" w:eastAsia="Times New Roman" w:hAnsi="Times New Roman" w:cs="Times New Roman"/>
          <w:color w:val="000000"/>
          <w:sz w:val="24"/>
          <w:lang w:eastAsia="en-US"/>
        </w:rPr>
        <w:t>___________20___</w:t>
      </w:r>
      <w:r w:rsidRPr="003829F9">
        <w:rPr>
          <w:rFonts w:ascii="Times New Roman" w:eastAsia="Times New Roman" w:hAnsi="Times New Roman" w:cs="Times New Roman"/>
          <w:color w:val="000000"/>
          <w:sz w:val="24"/>
          <w:lang w:eastAsia="en-US"/>
        </w:rPr>
        <w:t xml:space="preserve">г. </w:t>
      </w:r>
    </w:p>
    <w:p w:rsidR="003829F9" w:rsidRDefault="003829F9" w:rsidP="003829F9">
      <w:pPr>
        <w:spacing w:after="0" w:line="240" w:lineRule="auto"/>
        <w:jc w:val="right"/>
        <w:rPr>
          <w:rFonts w:ascii="Times New Roman" w:eastAsia="Times New Roman" w:hAnsi="Times New Roman" w:cs="Times New Roman"/>
          <w:sz w:val="24"/>
          <w:szCs w:val="24"/>
        </w:rPr>
      </w:pPr>
    </w:p>
    <w:p w:rsidR="003829F9" w:rsidRDefault="003829F9" w:rsidP="003829F9">
      <w:pPr>
        <w:spacing w:after="0" w:line="240" w:lineRule="auto"/>
        <w:jc w:val="right"/>
        <w:rPr>
          <w:rFonts w:ascii="Times New Roman" w:eastAsia="Times New Roman" w:hAnsi="Times New Roman" w:cs="Times New Roman"/>
          <w:sz w:val="24"/>
          <w:szCs w:val="24"/>
        </w:rPr>
      </w:pPr>
    </w:p>
    <w:p w:rsidR="003829F9" w:rsidRDefault="003829F9" w:rsidP="003829F9">
      <w:pPr>
        <w:spacing w:after="0" w:line="240" w:lineRule="auto"/>
        <w:jc w:val="right"/>
        <w:rPr>
          <w:rFonts w:ascii="Times New Roman" w:eastAsia="Times New Roman" w:hAnsi="Times New Roman" w:cs="Times New Roman"/>
          <w:sz w:val="24"/>
          <w:szCs w:val="24"/>
        </w:rPr>
      </w:pPr>
    </w:p>
    <w:p w:rsidR="003829F9" w:rsidRDefault="003829F9" w:rsidP="003829F9">
      <w:pPr>
        <w:spacing w:after="0" w:line="240" w:lineRule="auto"/>
        <w:jc w:val="right"/>
        <w:rPr>
          <w:rFonts w:ascii="Times New Roman" w:eastAsia="Times New Roman" w:hAnsi="Times New Roman" w:cs="Times New Roman"/>
          <w:sz w:val="24"/>
          <w:szCs w:val="24"/>
        </w:rPr>
      </w:pPr>
    </w:p>
    <w:p w:rsidR="003829F9" w:rsidRDefault="003829F9" w:rsidP="003829F9">
      <w:pPr>
        <w:spacing w:after="0" w:line="240" w:lineRule="auto"/>
        <w:jc w:val="right"/>
        <w:rPr>
          <w:rFonts w:ascii="Times New Roman" w:eastAsia="Times New Roman" w:hAnsi="Times New Roman" w:cs="Times New Roman"/>
          <w:sz w:val="24"/>
          <w:szCs w:val="24"/>
        </w:rPr>
      </w:pPr>
    </w:p>
    <w:p w:rsidR="003829F9" w:rsidRDefault="003829F9" w:rsidP="003829F9">
      <w:pPr>
        <w:spacing w:after="0" w:line="240" w:lineRule="auto"/>
        <w:jc w:val="right"/>
        <w:rPr>
          <w:rFonts w:ascii="Times New Roman" w:eastAsia="Times New Roman" w:hAnsi="Times New Roman" w:cs="Times New Roman"/>
          <w:sz w:val="24"/>
          <w:szCs w:val="24"/>
        </w:rPr>
      </w:pPr>
    </w:p>
    <w:p w:rsidR="003829F9" w:rsidRDefault="003829F9" w:rsidP="003829F9">
      <w:pPr>
        <w:spacing w:after="0" w:line="240" w:lineRule="auto"/>
        <w:jc w:val="right"/>
        <w:rPr>
          <w:rFonts w:ascii="Times New Roman" w:eastAsia="Times New Roman" w:hAnsi="Times New Roman" w:cs="Times New Roman"/>
          <w:sz w:val="24"/>
          <w:szCs w:val="24"/>
        </w:rPr>
      </w:pPr>
    </w:p>
    <w:p w:rsidR="003829F9" w:rsidRDefault="003829F9" w:rsidP="003829F9">
      <w:pPr>
        <w:spacing w:after="0" w:line="240" w:lineRule="auto"/>
        <w:jc w:val="right"/>
        <w:rPr>
          <w:rFonts w:ascii="Times New Roman" w:eastAsia="Times New Roman" w:hAnsi="Times New Roman" w:cs="Times New Roman"/>
          <w:sz w:val="24"/>
          <w:szCs w:val="24"/>
        </w:rPr>
      </w:pPr>
    </w:p>
    <w:p w:rsidR="003829F9" w:rsidRDefault="003829F9" w:rsidP="003829F9">
      <w:pPr>
        <w:spacing w:after="0" w:line="240" w:lineRule="auto"/>
        <w:jc w:val="right"/>
        <w:rPr>
          <w:rFonts w:ascii="Times New Roman" w:eastAsia="Times New Roman" w:hAnsi="Times New Roman" w:cs="Times New Roman"/>
          <w:sz w:val="24"/>
          <w:szCs w:val="24"/>
        </w:rPr>
      </w:pPr>
    </w:p>
    <w:p w:rsidR="003829F9" w:rsidRDefault="003829F9" w:rsidP="003829F9">
      <w:pPr>
        <w:spacing w:after="0" w:line="240" w:lineRule="auto"/>
        <w:jc w:val="right"/>
        <w:rPr>
          <w:rFonts w:ascii="Times New Roman" w:eastAsia="Times New Roman" w:hAnsi="Times New Roman" w:cs="Times New Roman"/>
          <w:sz w:val="24"/>
          <w:szCs w:val="24"/>
        </w:rPr>
      </w:pPr>
    </w:p>
    <w:p w:rsidR="003829F9" w:rsidRDefault="003829F9" w:rsidP="003829F9">
      <w:pPr>
        <w:spacing w:after="0" w:line="240" w:lineRule="auto"/>
        <w:jc w:val="right"/>
        <w:rPr>
          <w:rFonts w:ascii="Times New Roman" w:eastAsia="Times New Roman" w:hAnsi="Times New Roman" w:cs="Times New Roman"/>
          <w:sz w:val="24"/>
          <w:szCs w:val="24"/>
        </w:rPr>
      </w:pPr>
    </w:p>
    <w:p w:rsidR="003829F9" w:rsidRDefault="003829F9" w:rsidP="003829F9">
      <w:pPr>
        <w:spacing w:after="0" w:line="240" w:lineRule="auto"/>
        <w:jc w:val="right"/>
        <w:rPr>
          <w:rFonts w:ascii="Times New Roman" w:eastAsia="Times New Roman" w:hAnsi="Times New Roman" w:cs="Times New Roman"/>
          <w:sz w:val="24"/>
          <w:szCs w:val="24"/>
        </w:rPr>
      </w:pPr>
    </w:p>
    <w:p w:rsidR="003829F9" w:rsidRDefault="003829F9" w:rsidP="003829F9">
      <w:pPr>
        <w:spacing w:after="0" w:line="240" w:lineRule="auto"/>
        <w:jc w:val="right"/>
        <w:rPr>
          <w:rFonts w:ascii="Times New Roman" w:eastAsia="Times New Roman" w:hAnsi="Times New Roman" w:cs="Times New Roman"/>
          <w:sz w:val="24"/>
          <w:szCs w:val="24"/>
        </w:rPr>
      </w:pPr>
    </w:p>
    <w:p w:rsidR="003829F9" w:rsidRDefault="003829F9" w:rsidP="003829F9">
      <w:pPr>
        <w:spacing w:after="0" w:line="240" w:lineRule="auto"/>
        <w:jc w:val="right"/>
        <w:rPr>
          <w:rFonts w:ascii="Times New Roman" w:eastAsia="Times New Roman" w:hAnsi="Times New Roman" w:cs="Times New Roman"/>
          <w:sz w:val="24"/>
          <w:szCs w:val="24"/>
        </w:rPr>
      </w:pPr>
    </w:p>
    <w:p w:rsidR="003829F9" w:rsidRDefault="003829F9" w:rsidP="003829F9">
      <w:pPr>
        <w:spacing w:after="0" w:line="240" w:lineRule="auto"/>
        <w:jc w:val="right"/>
        <w:rPr>
          <w:rFonts w:ascii="Times New Roman" w:eastAsia="Times New Roman" w:hAnsi="Times New Roman" w:cs="Times New Roman"/>
          <w:sz w:val="24"/>
          <w:szCs w:val="24"/>
        </w:rPr>
      </w:pPr>
    </w:p>
    <w:p w:rsidR="003829F9" w:rsidRDefault="003829F9" w:rsidP="003829F9">
      <w:pPr>
        <w:spacing w:after="0" w:line="240" w:lineRule="auto"/>
        <w:jc w:val="right"/>
        <w:rPr>
          <w:rFonts w:ascii="Times New Roman" w:eastAsia="Times New Roman" w:hAnsi="Times New Roman" w:cs="Times New Roman"/>
          <w:sz w:val="24"/>
          <w:szCs w:val="24"/>
        </w:rPr>
      </w:pPr>
    </w:p>
    <w:p w:rsidR="00E47BF3" w:rsidRDefault="00E47BF3" w:rsidP="003248A9">
      <w:pPr>
        <w:spacing w:after="0" w:line="240" w:lineRule="auto"/>
        <w:jc w:val="right"/>
        <w:rPr>
          <w:rFonts w:ascii="Times New Roman" w:eastAsia="Times New Roman" w:hAnsi="Times New Roman" w:cs="Times New Roman"/>
          <w:sz w:val="24"/>
          <w:szCs w:val="24"/>
        </w:rPr>
      </w:pPr>
    </w:p>
    <w:p w:rsidR="00E47BF3" w:rsidRDefault="00E47BF3" w:rsidP="003248A9">
      <w:pPr>
        <w:spacing w:after="0" w:line="240" w:lineRule="auto"/>
        <w:jc w:val="right"/>
        <w:rPr>
          <w:rFonts w:ascii="Times New Roman" w:eastAsia="Times New Roman" w:hAnsi="Times New Roman" w:cs="Times New Roman"/>
          <w:sz w:val="24"/>
          <w:szCs w:val="24"/>
        </w:rPr>
      </w:pPr>
    </w:p>
    <w:p w:rsidR="003829F9" w:rsidRPr="00CC6B80" w:rsidRDefault="003829F9" w:rsidP="003248A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6</w:t>
      </w:r>
    </w:p>
    <w:p w:rsidR="003829F9" w:rsidRDefault="003829F9" w:rsidP="003829F9">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к А</w:t>
      </w:r>
      <w:r w:rsidRPr="00CC6B80">
        <w:rPr>
          <w:rFonts w:ascii="Times New Roman" w:eastAsia="Calibri" w:hAnsi="Times New Roman" w:cs="Times New Roman"/>
          <w:color w:val="000000"/>
          <w:spacing w:val="2"/>
          <w:sz w:val="24"/>
          <w:szCs w:val="24"/>
        </w:rPr>
        <w:t>дминистративному регламенту</w:t>
      </w:r>
    </w:p>
    <w:p w:rsidR="003829F9" w:rsidRDefault="003829F9" w:rsidP="003829F9">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1951CC" w:rsidRDefault="001951CC" w:rsidP="001951CC">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 xml:space="preserve">В администрацию городского округа Тейково </w:t>
      </w:r>
    </w:p>
    <w:p w:rsidR="001951CC" w:rsidRDefault="001951CC" w:rsidP="001951CC">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Ивановской области</w:t>
      </w:r>
    </w:p>
    <w:p w:rsidR="001951CC" w:rsidRDefault="001951CC" w:rsidP="001951CC">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1951CC" w:rsidRPr="00F6307B" w:rsidRDefault="001951CC" w:rsidP="001951CC">
      <w:pPr>
        <w:widowControl w:val="0"/>
        <w:autoSpaceDE w:val="0"/>
        <w:autoSpaceDN w:val="0"/>
        <w:adjustRightInd w:val="0"/>
        <w:spacing w:after="0" w:line="240" w:lineRule="auto"/>
        <w:ind w:firstLine="539"/>
        <w:rPr>
          <w:rFonts w:ascii="Times New Roman" w:eastAsia="Times New Roman" w:hAnsi="Times New Roman" w:cs="Times New Roman"/>
          <w:sz w:val="24"/>
          <w:szCs w:val="24"/>
        </w:rPr>
      </w:pPr>
    </w:p>
    <w:p w:rsidR="001951CC" w:rsidRPr="00F6307B" w:rsidRDefault="001951CC" w:rsidP="001951CC">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От кого:___________________________________</w:t>
      </w:r>
      <w:r>
        <w:rPr>
          <w:rFonts w:ascii="Times New Roman" w:eastAsia="Times New Roman" w:hAnsi="Times New Roman" w:cs="Times New Roman"/>
          <w:sz w:val="24"/>
          <w:szCs w:val="24"/>
        </w:rPr>
        <w:t>_</w:t>
      </w:r>
    </w:p>
    <w:p w:rsidR="001951CC" w:rsidRPr="00F6307B" w:rsidRDefault="001951CC" w:rsidP="001951CC">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proofErr w:type="gramStart"/>
      <w:r w:rsidRPr="00F6307B">
        <w:rPr>
          <w:rFonts w:ascii="Times New Roman" w:eastAsia="Times New Roman" w:hAnsi="Times New Roman" w:cs="Times New Roman"/>
          <w:sz w:val="24"/>
          <w:szCs w:val="24"/>
        </w:rPr>
        <w:t>(для физического лица - Ф.И.О., паспортные данные,</w:t>
      </w:r>
      <w:proofErr w:type="gramEnd"/>
    </w:p>
    <w:p w:rsidR="001951CC" w:rsidRPr="00F6307B" w:rsidRDefault="001951CC" w:rsidP="001951CC">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____________________________________________</w:t>
      </w:r>
      <w:r>
        <w:rPr>
          <w:rFonts w:ascii="Times New Roman" w:eastAsia="Times New Roman" w:hAnsi="Times New Roman" w:cs="Times New Roman"/>
          <w:sz w:val="24"/>
          <w:szCs w:val="24"/>
        </w:rPr>
        <w:t>__</w:t>
      </w:r>
    </w:p>
    <w:p w:rsidR="001951CC" w:rsidRDefault="001951CC" w:rsidP="001951CC">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почтовый адрес, телефон, факс, адрес электронной почты;</w:t>
      </w:r>
    </w:p>
    <w:p w:rsidR="001951CC" w:rsidRDefault="001951CC" w:rsidP="001951CC">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w:t>
      </w:r>
    </w:p>
    <w:p w:rsidR="001951CC" w:rsidRPr="00F6307B" w:rsidRDefault="001951CC" w:rsidP="001951CC">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для юридического лицанаименование организации</w:t>
      </w:r>
      <w:r>
        <w:rPr>
          <w:rFonts w:ascii="Times New Roman" w:eastAsia="Times New Roman" w:hAnsi="Times New Roman" w:cs="Times New Roman"/>
          <w:sz w:val="24"/>
          <w:szCs w:val="24"/>
        </w:rPr>
        <w:t>,</w:t>
      </w:r>
      <w:r w:rsidRPr="00F6307B">
        <w:rPr>
          <w:rFonts w:ascii="Times New Roman" w:eastAsia="Times New Roman" w:hAnsi="Times New Roman" w:cs="Times New Roman"/>
          <w:sz w:val="24"/>
          <w:szCs w:val="24"/>
        </w:rPr>
        <w:t xml:space="preserve"> ____________________________________________</w:t>
      </w:r>
      <w:r>
        <w:rPr>
          <w:rFonts w:ascii="Times New Roman" w:eastAsia="Times New Roman" w:hAnsi="Times New Roman" w:cs="Times New Roman"/>
          <w:sz w:val="24"/>
          <w:szCs w:val="24"/>
        </w:rPr>
        <w:t>__</w:t>
      </w:r>
    </w:p>
    <w:p w:rsidR="001951CC" w:rsidRPr="00F6307B" w:rsidRDefault="001951CC" w:rsidP="001951CC">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ИНН, юридический и почтовый адреса, Ф.И.О.</w:t>
      </w:r>
    </w:p>
    <w:p w:rsidR="001951CC" w:rsidRPr="00F6307B" w:rsidRDefault="001951CC" w:rsidP="001951CC">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______</w:t>
      </w:r>
      <w:r>
        <w:rPr>
          <w:rFonts w:ascii="Times New Roman" w:eastAsia="Times New Roman" w:hAnsi="Times New Roman" w:cs="Times New Roman"/>
          <w:sz w:val="24"/>
          <w:szCs w:val="24"/>
        </w:rPr>
        <w:t>________________________________________</w:t>
      </w:r>
    </w:p>
    <w:p w:rsidR="001951CC" w:rsidRDefault="001951CC" w:rsidP="001951CC">
      <w:pPr>
        <w:widowControl w:val="0"/>
        <w:autoSpaceDE w:val="0"/>
        <w:autoSpaceDN w:val="0"/>
        <w:adjustRightInd w:val="0"/>
        <w:spacing w:after="0" w:line="240" w:lineRule="auto"/>
        <w:ind w:firstLine="539"/>
        <w:jc w:val="right"/>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руководителя, телефон, факс, адрес электронной почты,</w:t>
      </w:r>
    </w:p>
    <w:p w:rsidR="001951CC" w:rsidRDefault="001951CC" w:rsidP="001951CC">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 xml:space="preserve"> Интернет-сайт__________________________________</w:t>
      </w:r>
    </w:p>
    <w:p w:rsidR="003248A9" w:rsidRDefault="003248A9" w:rsidP="001951CC">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3248A9" w:rsidRPr="003248A9" w:rsidRDefault="003248A9" w:rsidP="003248A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248A9">
        <w:rPr>
          <w:rFonts w:ascii="Times New Roman" w:eastAsia="Times New Roman" w:hAnsi="Times New Roman" w:cs="Times New Roman"/>
          <w:b/>
          <w:sz w:val="24"/>
          <w:szCs w:val="24"/>
        </w:rPr>
        <w:t>Гарантийное письмо</w:t>
      </w:r>
    </w:p>
    <w:p w:rsidR="003248A9" w:rsidRPr="003248A9" w:rsidRDefault="003248A9" w:rsidP="003248A9">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rPr>
      </w:pPr>
    </w:p>
    <w:p w:rsidR="003248A9" w:rsidRPr="003248A9" w:rsidRDefault="003248A9" w:rsidP="003248A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248A9">
        <w:rPr>
          <w:rFonts w:ascii="Times New Roman" w:eastAsia="Times New Roman" w:hAnsi="Times New Roman" w:cs="Times New Roman"/>
          <w:sz w:val="24"/>
          <w:szCs w:val="24"/>
        </w:rPr>
        <w:t>В соответствии с проектной документацией и разрешением на о</w:t>
      </w:r>
      <w:r>
        <w:rPr>
          <w:rFonts w:ascii="Times New Roman" w:eastAsia="Times New Roman" w:hAnsi="Times New Roman" w:cs="Times New Roman"/>
          <w:sz w:val="24"/>
          <w:szCs w:val="24"/>
        </w:rPr>
        <w:t>существление земляных работ от «___» _________ 20___ г. №</w:t>
      </w:r>
      <w:r w:rsidRPr="003248A9">
        <w:rPr>
          <w:rFonts w:ascii="Times New Roman" w:eastAsia="Times New Roman" w:hAnsi="Times New Roman" w:cs="Times New Roman"/>
          <w:sz w:val="24"/>
          <w:szCs w:val="24"/>
        </w:rPr>
        <w:t xml:space="preserve"> ______ обязуюсь самостоятельно и (или) силами третьих лиц осуществить земляные работы на территории __________________на земельном участке по адресу:______________________________________________________________________________________________________________________________</w:t>
      </w:r>
    </w:p>
    <w:p w:rsidR="003248A9" w:rsidRPr="003248A9" w:rsidRDefault="003248A9" w:rsidP="003248A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3248A9">
        <w:rPr>
          <w:rFonts w:ascii="Times New Roman" w:eastAsia="Times New Roman" w:hAnsi="Times New Roman" w:cs="Times New Roman"/>
          <w:sz w:val="24"/>
          <w:szCs w:val="24"/>
        </w:rPr>
        <w:t xml:space="preserve">В срок </w:t>
      </w:r>
      <w:proofErr w:type="gramStart"/>
      <w:r w:rsidRPr="003248A9">
        <w:rPr>
          <w:rFonts w:ascii="Times New Roman" w:eastAsia="Times New Roman" w:hAnsi="Times New Roman" w:cs="Times New Roman"/>
          <w:sz w:val="24"/>
          <w:szCs w:val="24"/>
        </w:rPr>
        <w:t>до</w:t>
      </w:r>
      <w:proofErr w:type="gramEnd"/>
      <w:r w:rsidRPr="003248A9">
        <w:rPr>
          <w:rFonts w:ascii="Times New Roman" w:eastAsia="Times New Roman" w:hAnsi="Times New Roman" w:cs="Times New Roman"/>
          <w:sz w:val="24"/>
          <w:szCs w:val="24"/>
        </w:rPr>
        <w:t>:_________________</w:t>
      </w:r>
    </w:p>
    <w:p w:rsidR="003248A9" w:rsidRPr="003248A9" w:rsidRDefault="003248A9" w:rsidP="003248A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3248A9">
        <w:rPr>
          <w:rFonts w:ascii="Times New Roman" w:eastAsia="Times New Roman" w:hAnsi="Times New Roman" w:cs="Times New Roman"/>
          <w:sz w:val="24"/>
          <w:szCs w:val="24"/>
        </w:rPr>
        <w:t>При осуществлении земляных работ беру на себя следующие гарантийные обязательства:</w:t>
      </w:r>
    </w:p>
    <w:p w:rsidR="003248A9" w:rsidRPr="003248A9" w:rsidRDefault="003248A9" w:rsidP="003248A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248A9" w:rsidRPr="003248A9" w:rsidRDefault="003248A9" w:rsidP="003248A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3248A9">
        <w:rPr>
          <w:rFonts w:ascii="Times New Roman" w:eastAsia="Times New Roman" w:hAnsi="Times New Roman" w:cs="Times New Roman"/>
          <w:sz w:val="24"/>
          <w:szCs w:val="24"/>
        </w:rPr>
        <w:t>- выполнение земляных работ и полное восстановление нарушенного благоустройства в соответствии с установленными календарным графиком производства работ сроками, в соответствии с требованиями действующих строительных норм и правил, государственных стандартов, сводов правил, муниципальных правовых актов в области благоустройства и содержания улично-дорожной сети;</w:t>
      </w:r>
      <w:proofErr w:type="gramEnd"/>
    </w:p>
    <w:p w:rsidR="003248A9" w:rsidRPr="003248A9" w:rsidRDefault="003248A9" w:rsidP="003248A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3248A9">
        <w:rPr>
          <w:rFonts w:ascii="Times New Roman" w:eastAsia="Times New Roman" w:hAnsi="Times New Roman" w:cs="Times New Roman"/>
          <w:sz w:val="24"/>
          <w:szCs w:val="24"/>
        </w:rPr>
        <w:t>- выполнение земляных работ в соответствии с требованиями техники безопасности;</w:t>
      </w:r>
    </w:p>
    <w:p w:rsidR="003248A9" w:rsidRPr="003248A9" w:rsidRDefault="003248A9" w:rsidP="003248A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3248A9">
        <w:rPr>
          <w:rFonts w:ascii="Times New Roman" w:eastAsia="Times New Roman" w:hAnsi="Times New Roman" w:cs="Times New Roman"/>
          <w:sz w:val="24"/>
          <w:szCs w:val="24"/>
        </w:rPr>
        <w:t>- восстановление нарушенного благоустройства после окончания земляных работ в соответствии с требованиями действующих строительных норм и правил, государственн</w:t>
      </w:r>
      <w:r>
        <w:rPr>
          <w:rFonts w:ascii="Times New Roman" w:eastAsia="Times New Roman" w:hAnsi="Times New Roman" w:cs="Times New Roman"/>
          <w:sz w:val="24"/>
          <w:szCs w:val="24"/>
        </w:rPr>
        <w:t>ых стандартов, сводов правил;</w:t>
      </w:r>
    </w:p>
    <w:p w:rsidR="003248A9" w:rsidRPr="003248A9" w:rsidRDefault="003248A9" w:rsidP="003248A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3248A9">
        <w:rPr>
          <w:rFonts w:ascii="Times New Roman" w:eastAsia="Times New Roman" w:hAnsi="Times New Roman" w:cs="Times New Roman"/>
          <w:sz w:val="24"/>
          <w:szCs w:val="24"/>
        </w:rPr>
        <w:t>- содержание территории осуществления земляных работ в случае выполнения земляных работ в зимний период, не позволяющий произвести полное восстановление благоустройства, будет осуществлено в соответствии с нормативно-правовыми актами и строительными нормами и правилами, действующими на территории РФ, актами, действующими в области безопасности дорожного движения.</w:t>
      </w:r>
    </w:p>
    <w:p w:rsidR="003248A9" w:rsidRPr="003248A9" w:rsidRDefault="003248A9" w:rsidP="003248A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3248A9">
        <w:rPr>
          <w:rFonts w:ascii="Times New Roman" w:eastAsia="Times New Roman" w:hAnsi="Times New Roman" w:cs="Times New Roman"/>
          <w:sz w:val="24"/>
          <w:szCs w:val="24"/>
        </w:rPr>
        <w:t xml:space="preserve">Гарантийный срок для результатов осуществления земляных работ по восстановлению нарушенного благоустройства территории в период </w:t>
      </w:r>
      <w:proofErr w:type="gramStart"/>
      <w:r w:rsidRPr="003248A9">
        <w:rPr>
          <w:rFonts w:ascii="Times New Roman" w:eastAsia="Times New Roman" w:hAnsi="Times New Roman" w:cs="Times New Roman"/>
          <w:sz w:val="24"/>
          <w:szCs w:val="24"/>
        </w:rPr>
        <w:t>гарантийного срока, установленного в договоре подряда составляет</w:t>
      </w:r>
      <w:proofErr w:type="gramEnd"/>
      <w:r w:rsidRPr="003248A9">
        <w:rPr>
          <w:rFonts w:ascii="Times New Roman" w:eastAsia="Times New Roman" w:hAnsi="Times New Roman" w:cs="Times New Roman"/>
          <w:sz w:val="24"/>
          <w:szCs w:val="24"/>
        </w:rPr>
        <w:t>________.</w:t>
      </w:r>
    </w:p>
    <w:p w:rsidR="003248A9" w:rsidRPr="003248A9" w:rsidRDefault="003248A9" w:rsidP="003248A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3248A9">
        <w:rPr>
          <w:rFonts w:ascii="Times New Roman" w:eastAsia="Times New Roman" w:hAnsi="Times New Roman" w:cs="Times New Roman"/>
          <w:sz w:val="24"/>
          <w:szCs w:val="24"/>
        </w:rPr>
        <w:lastRenderedPageBreak/>
        <w:t>В течение установленного гарантийного срока заявитель обязуется осуществлять за свой счет устранение выявляемых недостатков и проводить восстановительные работы по благоустройству нарушенного участка в соответствии с действующими требованиями и нормами при нарушении элементов восстановленного благоустройства (покрытий дорог, тротуаров, газонов, зеленых насаждений и др.).</w:t>
      </w:r>
    </w:p>
    <w:p w:rsidR="003248A9" w:rsidRPr="003248A9" w:rsidRDefault="003248A9" w:rsidP="003248A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248A9" w:rsidRPr="003248A9" w:rsidRDefault="003248A9" w:rsidP="003248A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248A9">
        <w:rPr>
          <w:rFonts w:ascii="Times New Roman" w:eastAsia="Times New Roman" w:hAnsi="Times New Roman" w:cs="Times New Roman"/>
          <w:sz w:val="24"/>
          <w:szCs w:val="24"/>
        </w:rPr>
        <w:t>Заявитель (представитель заявителя)</w:t>
      </w:r>
    </w:p>
    <w:p w:rsidR="003248A9" w:rsidRPr="003248A9" w:rsidRDefault="003248A9" w:rsidP="003248A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3248A9">
        <w:rPr>
          <w:rFonts w:ascii="Times New Roman" w:eastAsia="Times New Roman" w:hAnsi="Times New Roman" w:cs="Times New Roman"/>
          <w:sz w:val="24"/>
          <w:szCs w:val="24"/>
        </w:rPr>
        <w:t>"___" _________ _ 20___г.</w:t>
      </w:r>
    </w:p>
    <w:p w:rsidR="003248A9" w:rsidRPr="003248A9" w:rsidRDefault="003248A9" w:rsidP="003248A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248A9" w:rsidRPr="003248A9" w:rsidRDefault="003248A9" w:rsidP="003248A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248A9">
        <w:rPr>
          <w:rFonts w:ascii="Times New Roman" w:eastAsia="Times New Roman" w:hAnsi="Times New Roman" w:cs="Times New Roman"/>
          <w:sz w:val="24"/>
          <w:szCs w:val="24"/>
        </w:rPr>
        <w:t>_________ __________ ___________________________</w:t>
      </w:r>
    </w:p>
    <w:p w:rsidR="003248A9" w:rsidRPr="003248A9" w:rsidRDefault="003248A9" w:rsidP="003248A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3248A9">
        <w:rPr>
          <w:rFonts w:ascii="Times New Roman" w:eastAsia="Times New Roman" w:hAnsi="Times New Roman" w:cs="Times New Roman"/>
          <w:sz w:val="24"/>
          <w:szCs w:val="24"/>
        </w:rPr>
        <w:t>(дата) (подпись) (расшифровка подписи)</w:t>
      </w:r>
    </w:p>
    <w:p w:rsidR="003248A9" w:rsidRDefault="003248A9" w:rsidP="003248A9">
      <w:pPr>
        <w:widowControl w:val="0"/>
        <w:autoSpaceDE w:val="0"/>
        <w:autoSpaceDN w:val="0"/>
        <w:adjustRightInd w:val="0"/>
        <w:spacing w:after="0" w:line="240" w:lineRule="auto"/>
        <w:ind w:firstLine="540"/>
        <w:jc w:val="center"/>
        <w:rPr>
          <w:rFonts w:ascii="Times New Roman" w:eastAsia="Calibri" w:hAnsi="Times New Roman" w:cs="Times New Roman"/>
          <w:color w:val="000000"/>
          <w:spacing w:val="2"/>
          <w:sz w:val="24"/>
          <w:szCs w:val="24"/>
        </w:rPr>
      </w:pPr>
    </w:p>
    <w:p w:rsidR="001951CC" w:rsidRDefault="001951CC" w:rsidP="003829F9">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E47BF3" w:rsidRDefault="00E47BF3" w:rsidP="003248A9">
      <w:pPr>
        <w:spacing w:after="0" w:line="240" w:lineRule="auto"/>
        <w:jc w:val="right"/>
        <w:rPr>
          <w:rFonts w:ascii="Times New Roman" w:eastAsia="Times New Roman" w:hAnsi="Times New Roman" w:cs="Times New Roman"/>
          <w:sz w:val="24"/>
          <w:szCs w:val="24"/>
        </w:rPr>
      </w:pPr>
    </w:p>
    <w:p w:rsidR="003248A9" w:rsidRPr="00CC6B80" w:rsidRDefault="003248A9" w:rsidP="003248A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7</w:t>
      </w:r>
    </w:p>
    <w:p w:rsidR="003248A9" w:rsidRDefault="003248A9" w:rsidP="003248A9">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к А</w:t>
      </w:r>
      <w:r w:rsidRPr="00CC6B80">
        <w:rPr>
          <w:rFonts w:ascii="Times New Roman" w:eastAsia="Calibri" w:hAnsi="Times New Roman" w:cs="Times New Roman"/>
          <w:color w:val="000000"/>
          <w:spacing w:val="2"/>
          <w:sz w:val="24"/>
          <w:szCs w:val="24"/>
        </w:rPr>
        <w:t>дминистративному регламенту</w:t>
      </w:r>
    </w:p>
    <w:p w:rsidR="003248A9" w:rsidRDefault="003248A9" w:rsidP="003248A9">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A95F32" w:rsidRPr="00A95F32" w:rsidRDefault="00A95F32" w:rsidP="00A95F32">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 xml:space="preserve">В администрацию городского округа Тейково </w:t>
      </w:r>
    </w:p>
    <w:p w:rsidR="00A95F32" w:rsidRPr="00A95F32" w:rsidRDefault="00A95F32" w:rsidP="00A95F32">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Ивановской области</w:t>
      </w:r>
    </w:p>
    <w:p w:rsidR="00A95F32" w:rsidRPr="00A95F32" w:rsidRDefault="00A95F32" w:rsidP="00A95F32">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A95F32" w:rsidRPr="00A95F32" w:rsidRDefault="00A95F32" w:rsidP="00A95F32">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A95F32" w:rsidRPr="00A95F32" w:rsidRDefault="00A95F32" w:rsidP="00A95F32">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От кого:____________________________________</w:t>
      </w:r>
    </w:p>
    <w:p w:rsidR="00A95F32" w:rsidRPr="00A95F32" w:rsidRDefault="00A95F32" w:rsidP="00A95F32">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roofErr w:type="gramStart"/>
      <w:r w:rsidRPr="00A95F32">
        <w:rPr>
          <w:rFonts w:ascii="Times New Roman" w:eastAsia="Calibri" w:hAnsi="Times New Roman" w:cs="Times New Roman"/>
          <w:color w:val="000000"/>
          <w:spacing w:val="2"/>
          <w:sz w:val="24"/>
          <w:szCs w:val="24"/>
        </w:rPr>
        <w:t>(для физического лица - Ф.И.О., паспортные данные,</w:t>
      </w:r>
      <w:proofErr w:type="gramEnd"/>
    </w:p>
    <w:p w:rsidR="00A95F32" w:rsidRPr="00A95F32" w:rsidRDefault="00A95F32" w:rsidP="00A95F32">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______________________________________________</w:t>
      </w:r>
    </w:p>
    <w:p w:rsidR="00A95F32" w:rsidRPr="00A95F32" w:rsidRDefault="00A95F32" w:rsidP="00A95F32">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почтовый адрес, телефон, факс, адрес электронной почты;</w:t>
      </w:r>
    </w:p>
    <w:p w:rsidR="00A95F32" w:rsidRPr="00A95F32" w:rsidRDefault="00A95F32" w:rsidP="00A95F32">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 xml:space="preserve">______________________________________________ </w:t>
      </w:r>
    </w:p>
    <w:p w:rsidR="00A95F32" w:rsidRPr="00A95F32" w:rsidRDefault="00A95F32" w:rsidP="00A95F32">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для юридического лица наименование организации, ______________________________________________</w:t>
      </w:r>
    </w:p>
    <w:p w:rsidR="00A95F32" w:rsidRPr="00A95F32" w:rsidRDefault="00A95F32" w:rsidP="00A95F32">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ИНН, юридический и почтовый адреса, Ф.И.О.</w:t>
      </w:r>
    </w:p>
    <w:p w:rsidR="00A95F32" w:rsidRPr="00A95F32" w:rsidRDefault="00A95F32" w:rsidP="00A95F32">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______________________________________________</w:t>
      </w:r>
    </w:p>
    <w:p w:rsidR="00A95F32" w:rsidRPr="00A95F32" w:rsidRDefault="00A95F32" w:rsidP="00A95F32">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руководителя, телефон, факс, адрес электронной почты,</w:t>
      </w:r>
    </w:p>
    <w:p w:rsidR="00A95F32" w:rsidRPr="00A95F32" w:rsidRDefault="00A95F32" w:rsidP="00A95F32">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 xml:space="preserve"> Интернет-сайт__________________________________</w:t>
      </w:r>
    </w:p>
    <w:p w:rsidR="003248A9" w:rsidRDefault="003248A9" w:rsidP="003248A9">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3248A9" w:rsidRDefault="003248A9"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1951CC" w:rsidRPr="001951CC" w:rsidRDefault="001951CC" w:rsidP="001951CC">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r w:rsidRPr="001951CC">
        <w:rPr>
          <w:rFonts w:ascii="Times New Roman" w:eastAsia="Calibri" w:hAnsi="Times New Roman" w:cs="Times New Roman"/>
          <w:b/>
          <w:color w:val="000000"/>
          <w:spacing w:val="2"/>
          <w:sz w:val="28"/>
          <w:szCs w:val="28"/>
        </w:rPr>
        <w:t>Заявление</w:t>
      </w:r>
    </w:p>
    <w:p w:rsidR="003829F9" w:rsidRDefault="001951CC" w:rsidP="003829F9">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r>
        <w:rPr>
          <w:rFonts w:ascii="Times New Roman" w:eastAsia="Calibri" w:hAnsi="Times New Roman" w:cs="Times New Roman"/>
          <w:b/>
          <w:color w:val="000000"/>
          <w:spacing w:val="2"/>
          <w:sz w:val="28"/>
          <w:szCs w:val="28"/>
        </w:rPr>
        <w:t>о предоставлении</w:t>
      </w:r>
      <w:r w:rsidR="003829F9" w:rsidRPr="003829F9">
        <w:rPr>
          <w:rFonts w:ascii="Times New Roman" w:eastAsia="Calibri" w:hAnsi="Times New Roman" w:cs="Times New Roman"/>
          <w:b/>
          <w:color w:val="000000"/>
          <w:spacing w:val="2"/>
          <w:sz w:val="28"/>
          <w:szCs w:val="28"/>
        </w:rPr>
        <w:t xml:space="preserve"> разрешения на осуществление земляных работ при проведении аварийного ремонта</w:t>
      </w:r>
    </w:p>
    <w:p w:rsidR="001951CC" w:rsidRDefault="001951CC" w:rsidP="003829F9">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A95F32" w:rsidRPr="00A95F32" w:rsidRDefault="00A95F32" w:rsidP="00A95F32">
      <w:pPr>
        <w:spacing w:after="0" w:line="240" w:lineRule="auto"/>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 xml:space="preserve">Просим Вас выдать разрешение на проведение земляных работ </w:t>
      </w:r>
    </w:p>
    <w:p w:rsidR="00A95F32" w:rsidRPr="00A95F32" w:rsidRDefault="00B50613" w:rsidP="00A95F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«___» ____________ 202__ г. по «____» ___________ 202</w:t>
      </w:r>
      <w:r w:rsidR="00A95F32" w:rsidRPr="00A95F32">
        <w:rPr>
          <w:rFonts w:ascii="Times New Roman" w:eastAsia="Times New Roman" w:hAnsi="Times New Roman" w:cs="Times New Roman"/>
          <w:sz w:val="24"/>
          <w:szCs w:val="24"/>
        </w:rPr>
        <w:t xml:space="preserve">__ г. для ликвидации </w:t>
      </w:r>
    </w:p>
    <w:p w:rsidR="00A95F32" w:rsidRPr="00A95F32" w:rsidRDefault="00A95F32" w:rsidP="00A95F32">
      <w:pPr>
        <w:spacing w:after="0" w:line="240" w:lineRule="auto"/>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 xml:space="preserve">аварии на инженерных сетях ____________________________________________________ </w:t>
      </w:r>
    </w:p>
    <w:p w:rsidR="00A95F32" w:rsidRPr="00A95F32" w:rsidRDefault="00A95F32" w:rsidP="00A95F32">
      <w:pPr>
        <w:spacing w:after="0" w:line="240" w:lineRule="auto"/>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 xml:space="preserve">(указать: водопровод, газопровод, канализация, кабельные линии и др.) </w:t>
      </w:r>
    </w:p>
    <w:p w:rsidR="00A95F32" w:rsidRPr="00A95F32" w:rsidRDefault="00A95F32" w:rsidP="00A95F32">
      <w:pPr>
        <w:spacing w:after="0" w:line="240" w:lineRule="auto"/>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 xml:space="preserve">по адресу: ____________________________________________________________________ </w:t>
      </w:r>
    </w:p>
    <w:p w:rsidR="00A95F32" w:rsidRPr="00A95F32" w:rsidRDefault="00A95F32" w:rsidP="00A95F32">
      <w:pPr>
        <w:spacing w:after="0" w:line="240" w:lineRule="auto"/>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 xml:space="preserve">(указать, если с нарушением автодороги и тротуара) </w:t>
      </w:r>
    </w:p>
    <w:p w:rsidR="00A95F32" w:rsidRPr="00A95F32" w:rsidRDefault="00A95F32" w:rsidP="00A95F32">
      <w:pPr>
        <w:spacing w:after="0" w:line="240" w:lineRule="auto"/>
        <w:ind w:firstLine="540"/>
        <w:jc w:val="both"/>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 xml:space="preserve">  </w:t>
      </w:r>
    </w:p>
    <w:p w:rsidR="00A95F32" w:rsidRPr="00A95F32" w:rsidRDefault="00A95F32" w:rsidP="00A95F32">
      <w:pPr>
        <w:spacing w:after="0" w:line="240" w:lineRule="auto"/>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Ответственным за производство работ пр</w:t>
      </w:r>
      <w:r w:rsidR="00B50613">
        <w:rPr>
          <w:rFonts w:ascii="Times New Roman" w:eastAsia="Times New Roman" w:hAnsi="Times New Roman" w:cs="Times New Roman"/>
          <w:sz w:val="24"/>
          <w:szCs w:val="24"/>
        </w:rPr>
        <w:t>иказом от «____»____________ 202</w:t>
      </w:r>
      <w:r w:rsidRPr="00A95F32">
        <w:rPr>
          <w:rFonts w:ascii="Times New Roman" w:eastAsia="Times New Roman" w:hAnsi="Times New Roman" w:cs="Times New Roman"/>
          <w:sz w:val="24"/>
          <w:szCs w:val="24"/>
        </w:rPr>
        <w:t xml:space="preserve">__ г. </w:t>
      </w:r>
    </w:p>
    <w:p w:rsidR="00A95F32" w:rsidRPr="00A95F32" w:rsidRDefault="00B50613" w:rsidP="00A95F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95F32" w:rsidRPr="00A95F32">
        <w:rPr>
          <w:rFonts w:ascii="Times New Roman" w:eastAsia="Times New Roman" w:hAnsi="Times New Roman" w:cs="Times New Roman"/>
          <w:sz w:val="24"/>
          <w:szCs w:val="24"/>
        </w:rPr>
        <w:t xml:space="preserve"> ____________ назначен ______________________________________________________ </w:t>
      </w:r>
    </w:p>
    <w:p w:rsidR="00A95F32" w:rsidRPr="00A95F32" w:rsidRDefault="00A95F32" w:rsidP="00A95F32">
      <w:pPr>
        <w:spacing w:after="0" w:line="240" w:lineRule="auto"/>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 xml:space="preserve">(должность, Ф.И.О.) </w:t>
      </w:r>
    </w:p>
    <w:p w:rsidR="00A95F32" w:rsidRPr="00A95F32" w:rsidRDefault="00A95F32" w:rsidP="00A95F32">
      <w:pPr>
        <w:spacing w:after="0" w:line="240" w:lineRule="auto"/>
        <w:ind w:firstLine="540"/>
        <w:jc w:val="both"/>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 xml:space="preserve">  </w:t>
      </w:r>
    </w:p>
    <w:p w:rsidR="00A95F32" w:rsidRPr="00A95F32" w:rsidRDefault="00A95F32" w:rsidP="00A95F32">
      <w:pPr>
        <w:spacing w:after="0" w:line="240" w:lineRule="auto"/>
        <w:ind w:firstLine="540"/>
        <w:jc w:val="both"/>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 xml:space="preserve">Службы, имеющие в районе проведения работ инженерные сети, уведомлены и приглашены на место работ. </w:t>
      </w:r>
    </w:p>
    <w:p w:rsidR="00A95F32" w:rsidRPr="00A95F32" w:rsidRDefault="00A95F32" w:rsidP="00A95F32">
      <w:pPr>
        <w:spacing w:after="0" w:line="240" w:lineRule="auto"/>
        <w:ind w:firstLine="540"/>
        <w:jc w:val="both"/>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 xml:space="preserve">  </w:t>
      </w:r>
    </w:p>
    <w:p w:rsidR="00A95F32" w:rsidRPr="00A95F32" w:rsidRDefault="00A95F32" w:rsidP="00A95F32">
      <w:pPr>
        <w:spacing w:after="0" w:line="240" w:lineRule="auto"/>
        <w:ind w:firstLine="540"/>
        <w:jc w:val="both"/>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 xml:space="preserve">  </w:t>
      </w:r>
    </w:p>
    <w:p w:rsidR="00A95F32" w:rsidRPr="00A95F32" w:rsidRDefault="00A95F32" w:rsidP="00A95F32">
      <w:pPr>
        <w:spacing w:after="0" w:line="240" w:lineRule="auto"/>
        <w:ind w:firstLine="540"/>
        <w:jc w:val="both"/>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 xml:space="preserve">  </w:t>
      </w:r>
    </w:p>
    <w:p w:rsidR="00A95F32" w:rsidRPr="00A95F32" w:rsidRDefault="00A95F32" w:rsidP="00A95F32">
      <w:pPr>
        <w:spacing w:after="0" w:line="240" w:lineRule="auto"/>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 xml:space="preserve">Руководитель организации </w:t>
      </w:r>
    </w:p>
    <w:p w:rsidR="00A95F32" w:rsidRPr="00A95F32" w:rsidRDefault="00A95F32" w:rsidP="00A95F32">
      <w:pPr>
        <w:spacing w:after="0" w:line="240" w:lineRule="auto"/>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 xml:space="preserve">__________________ _______________ ________________________________________ </w:t>
      </w:r>
    </w:p>
    <w:p w:rsidR="00A95F32" w:rsidRPr="00A95F32" w:rsidRDefault="00A95F32" w:rsidP="00A95F32">
      <w:pPr>
        <w:spacing w:after="0" w:line="240" w:lineRule="auto"/>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 xml:space="preserve">(должность) (подпись) (расшифровка подписи) </w:t>
      </w:r>
    </w:p>
    <w:p w:rsidR="00A95F32" w:rsidRPr="00A95F32" w:rsidRDefault="00A95F32" w:rsidP="00A95F32">
      <w:pPr>
        <w:spacing w:after="0" w:line="240" w:lineRule="auto"/>
        <w:ind w:firstLine="540"/>
        <w:jc w:val="both"/>
        <w:rPr>
          <w:rFonts w:ascii="Times New Roman" w:eastAsia="Times New Roman" w:hAnsi="Times New Roman" w:cs="Times New Roman"/>
          <w:sz w:val="24"/>
          <w:szCs w:val="24"/>
        </w:rPr>
      </w:pPr>
      <w:r w:rsidRPr="00A95F32">
        <w:rPr>
          <w:rFonts w:ascii="Times New Roman" w:eastAsia="Times New Roman" w:hAnsi="Times New Roman" w:cs="Times New Roman"/>
          <w:sz w:val="24"/>
          <w:szCs w:val="24"/>
        </w:rPr>
        <w:t xml:space="preserve">  </w:t>
      </w:r>
    </w:p>
    <w:p w:rsidR="001951CC" w:rsidRPr="003829F9" w:rsidRDefault="001951CC" w:rsidP="003829F9">
      <w:pPr>
        <w:widowControl w:val="0"/>
        <w:autoSpaceDE w:val="0"/>
        <w:autoSpaceDN w:val="0"/>
        <w:adjustRightInd w:val="0"/>
        <w:spacing w:after="0" w:line="240" w:lineRule="auto"/>
        <w:ind w:firstLine="540"/>
        <w:jc w:val="center"/>
        <w:rPr>
          <w:rFonts w:ascii="Times New Roman" w:eastAsia="Calibri" w:hAnsi="Times New Roman" w:cs="Times New Roman"/>
          <w:b/>
          <w:color w:val="000000"/>
          <w:spacing w:val="2"/>
          <w:sz w:val="28"/>
          <w:szCs w:val="28"/>
        </w:rPr>
      </w:pPr>
    </w:p>
    <w:p w:rsidR="00B50613" w:rsidRDefault="00B50613" w:rsidP="00B50613">
      <w:pPr>
        <w:spacing w:after="0" w:line="240" w:lineRule="auto"/>
        <w:jc w:val="right"/>
        <w:rPr>
          <w:rFonts w:ascii="Times New Roman" w:eastAsia="Times New Roman" w:hAnsi="Times New Roman" w:cs="Times New Roman"/>
          <w:sz w:val="24"/>
          <w:szCs w:val="24"/>
        </w:rPr>
      </w:pPr>
    </w:p>
    <w:p w:rsidR="00B50613" w:rsidRDefault="00B50613" w:rsidP="00B50613">
      <w:pPr>
        <w:spacing w:after="0" w:line="240" w:lineRule="auto"/>
        <w:jc w:val="right"/>
        <w:rPr>
          <w:rFonts w:ascii="Times New Roman" w:eastAsia="Times New Roman" w:hAnsi="Times New Roman" w:cs="Times New Roman"/>
          <w:sz w:val="24"/>
          <w:szCs w:val="24"/>
        </w:rPr>
      </w:pPr>
    </w:p>
    <w:p w:rsidR="00B50613" w:rsidRDefault="00B50613" w:rsidP="00B50613">
      <w:pPr>
        <w:spacing w:after="0" w:line="240" w:lineRule="auto"/>
        <w:jc w:val="right"/>
        <w:rPr>
          <w:rFonts w:ascii="Times New Roman" w:eastAsia="Times New Roman" w:hAnsi="Times New Roman" w:cs="Times New Roman"/>
          <w:sz w:val="24"/>
          <w:szCs w:val="24"/>
        </w:rPr>
      </w:pPr>
    </w:p>
    <w:p w:rsidR="00B50613" w:rsidRDefault="00B50613" w:rsidP="00B50613">
      <w:pPr>
        <w:spacing w:after="0" w:line="240" w:lineRule="auto"/>
        <w:jc w:val="right"/>
        <w:rPr>
          <w:rFonts w:ascii="Times New Roman" w:eastAsia="Times New Roman" w:hAnsi="Times New Roman" w:cs="Times New Roman"/>
          <w:sz w:val="24"/>
          <w:szCs w:val="24"/>
        </w:rPr>
      </w:pPr>
    </w:p>
    <w:p w:rsidR="00B50613" w:rsidRDefault="00B50613" w:rsidP="00B50613">
      <w:pPr>
        <w:spacing w:after="0" w:line="240" w:lineRule="auto"/>
        <w:jc w:val="right"/>
        <w:rPr>
          <w:rFonts w:ascii="Times New Roman" w:eastAsia="Times New Roman" w:hAnsi="Times New Roman" w:cs="Times New Roman"/>
          <w:sz w:val="24"/>
          <w:szCs w:val="24"/>
        </w:rPr>
      </w:pPr>
    </w:p>
    <w:p w:rsidR="00B50613" w:rsidRDefault="00B50613" w:rsidP="00B50613">
      <w:pPr>
        <w:spacing w:after="0" w:line="240" w:lineRule="auto"/>
        <w:jc w:val="right"/>
        <w:rPr>
          <w:rFonts w:ascii="Times New Roman" w:eastAsia="Times New Roman" w:hAnsi="Times New Roman" w:cs="Times New Roman"/>
          <w:sz w:val="24"/>
          <w:szCs w:val="24"/>
        </w:rPr>
      </w:pPr>
    </w:p>
    <w:p w:rsidR="00B50613" w:rsidRDefault="00B50613" w:rsidP="00B50613">
      <w:pPr>
        <w:spacing w:after="0" w:line="240" w:lineRule="auto"/>
        <w:jc w:val="right"/>
        <w:rPr>
          <w:rFonts w:ascii="Times New Roman" w:eastAsia="Times New Roman" w:hAnsi="Times New Roman" w:cs="Times New Roman"/>
          <w:sz w:val="24"/>
          <w:szCs w:val="24"/>
        </w:rPr>
      </w:pPr>
    </w:p>
    <w:p w:rsidR="00B50613" w:rsidRPr="00CC6B80" w:rsidRDefault="00B50613" w:rsidP="00B5061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8</w:t>
      </w:r>
    </w:p>
    <w:p w:rsidR="00B50613" w:rsidRDefault="00B50613" w:rsidP="00B50613">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к А</w:t>
      </w:r>
      <w:r w:rsidRPr="00CC6B80">
        <w:rPr>
          <w:rFonts w:ascii="Times New Roman" w:eastAsia="Calibri" w:hAnsi="Times New Roman" w:cs="Times New Roman"/>
          <w:color w:val="000000"/>
          <w:spacing w:val="2"/>
          <w:sz w:val="24"/>
          <w:szCs w:val="24"/>
        </w:rPr>
        <w:t>дминистративному регламенту</w:t>
      </w:r>
    </w:p>
    <w:p w:rsidR="003829F9" w:rsidRDefault="003829F9" w:rsidP="00B50613">
      <w:pPr>
        <w:keepNext/>
        <w:keepLines/>
        <w:autoSpaceDE w:val="0"/>
        <w:autoSpaceDN w:val="0"/>
        <w:spacing w:after="0" w:line="240" w:lineRule="auto"/>
        <w:ind w:left="120"/>
        <w:jc w:val="right"/>
        <w:rPr>
          <w:rFonts w:ascii="Times New Roman" w:eastAsia="Times New Roman" w:hAnsi="Times New Roman" w:cs="Times New Roman"/>
          <w:b/>
          <w:spacing w:val="70"/>
          <w:sz w:val="27"/>
          <w:szCs w:val="27"/>
        </w:rPr>
      </w:pPr>
    </w:p>
    <w:p w:rsidR="00B50613" w:rsidRDefault="00B50613" w:rsidP="00CC6B80">
      <w:pPr>
        <w:keepNext/>
        <w:keepLines/>
        <w:autoSpaceDE w:val="0"/>
        <w:autoSpaceDN w:val="0"/>
        <w:spacing w:after="0" w:line="240" w:lineRule="auto"/>
        <w:ind w:left="120"/>
        <w:jc w:val="center"/>
        <w:rPr>
          <w:rFonts w:ascii="Times New Roman" w:eastAsia="Times New Roman" w:hAnsi="Times New Roman" w:cs="Times New Roman"/>
          <w:b/>
          <w:spacing w:val="70"/>
          <w:sz w:val="27"/>
          <w:szCs w:val="27"/>
        </w:rPr>
      </w:pPr>
    </w:p>
    <w:p w:rsidR="00B50613" w:rsidRPr="00A95F32" w:rsidRDefault="00B50613" w:rsidP="00B50613">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 xml:space="preserve">В администрацию городского округа Тейково </w:t>
      </w:r>
    </w:p>
    <w:p w:rsidR="00B50613" w:rsidRPr="00A95F32" w:rsidRDefault="00B50613" w:rsidP="00B50613">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Ивановской области</w:t>
      </w:r>
    </w:p>
    <w:p w:rsidR="00B50613" w:rsidRPr="00A95F32" w:rsidRDefault="00B50613" w:rsidP="00B50613">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B50613" w:rsidRPr="00A95F32" w:rsidRDefault="00B50613" w:rsidP="00B50613">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B50613" w:rsidRPr="00A95F32" w:rsidRDefault="00B50613" w:rsidP="00B50613">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От кого:____________________________________</w:t>
      </w:r>
    </w:p>
    <w:p w:rsidR="00B50613" w:rsidRPr="00A95F32" w:rsidRDefault="00B50613" w:rsidP="00B50613">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roofErr w:type="gramStart"/>
      <w:r w:rsidRPr="00A95F32">
        <w:rPr>
          <w:rFonts w:ascii="Times New Roman" w:eastAsia="Calibri" w:hAnsi="Times New Roman" w:cs="Times New Roman"/>
          <w:color w:val="000000"/>
          <w:spacing w:val="2"/>
          <w:sz w:val="24"/>
          <w:szCs w:val="24"/>
        </w:rPr>
        <w:t>(для физического лица - Ф.И.О., паспортные данные,</w:t>
      </w:r>
      <w:proofErr w:type="gramEnd"/>
    </w:p>
    <w:p w:rsidR="00B50613" w:rsidRPr="00A95F32" w:rsidRDefault="00B50613" w:rsidP="00B50613">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______________________________________________</w:t>
      </w:r>
    </w:p>
    <w:p w:rsidR="00B50613" w:rsidRPr="00A95F32" w:rsidRDefault="00B50613" w:rsidP="00B50613">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почтовый адрес, телефон, факс, адрес электронной почты;</w:t>
      </w:r>
    </w:p>
    <w:p w:rsidR="00B50613" w:rsidRPr="00A95F32" w:rsidRDefault="00B50613" w:rsidP="00B50613">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 xml:space="preserve">______________________________________________ </w:t>
      </w:r>
    </w:p>
    <w:p w:rsidR="00B50613" w:rsidRPr="00A95F32" w:rsidRDefault="00B50613" w:rsidP="00B50613">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для юридического лица наименование организации, ______________________________________________</w:t>
      </w:r>
    </w:p>
    <w:p w:rsidR="00B50613" w:rsidRPr="00A95F32" w:rsidRDefault="00B50613" w:rsidP="00B50613">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ИНН, юридический и почтовый адреса, Ф.И.О.</w:t>
      </w:r>
    </w:p>
    <w:p w:rsidR="00B50613" w:rsidRPr="00A95F32" w:rsidRDefault="00B50613" w:rsidP="00B50613">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______________________________________________</w:t>
      </w:r>
    </w:p>
    <w:p w:rsidR="00B50613" w:rsidRPr="00A95F32" w:rsidRDefault="00B50613" w:rsidP="00B50613">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руководителя, телефон, факс, адрес электронной почты,</w:t>
      </w:r>
    </w:p>
    <w:p w:rsidR="00B50613" w:rsidRPr="00A95F32" w:rsidRDefault="00B50613" w:rsidP="00B50613">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 xml:space="preserve"> Интернет-сайт__________________________________</w:t>
      </w:r>
    </w:p>
    <w:p w:rsidR="00B50613" w:rsidRDefault="00B50613" w:rsidP="00B50613">
      <w:pPr>
        <w:keepNext/>
        <w:keepLines/>
        <w:autoSpaceDE w:val="0"/>
        <w:autoSpaceDN w:val="0"/>
        <w:spacing w:after="0" w:line="240" w:lineRule="auto"/>
        <w:ind w:left="120"/>
        <w:jc w:val="right"/>
        <w:rPr>
          <w:rFonts w:ascii="Times New Roman" w:eastAsia="Times New Roman" w:hAnsi="Times New Roman" w:cs="Times New Roman"/>
          <w:b/>
          <w:spacing w:val="70"/>
          <w:sz w:val="27"/>
          <w:szCs w:val="27"/>
        </w:rPr>
      </w:pPr>
    </w:p>
    <w:tbl>
      <w:tblPr>
        <w:tblW w:w="0" w:type="auto"/>
        <w:tblLayout w:type="fixed"/>
        <w:tblCellMar>
          <w:top w:w="102" w:type="dxa"/>
          <w:left w:w="62" w:type="dxa"/>
          <w:bottom w:w="102" w:type="dxa"/>
          <w:right w:w="62" w:type="dxa"/>
        </w:tblCellMar>
        <w:tblLook w:val="0000"/>
      </w:tblPr>
      <w:tblGrid>
        <w:gridCol w:w="2971"/>
        <w:gridCol w:w="1405"/>
        <w:gridCol w:w="5477"/>
      </w:tblGrid>
      <w:tr w:rsidR="00B50613" w:rsidRPr="00B50613" w:rsidTr="00767D0A">
        <w:tc>
          <w:tcPr>
            <w:tcW w:w="9853" w:type="dxa"/>
            <w:gridSpan w:val="3"/>
          </w:tcPr>
          <w:p w:rsidR="00BF3C59" w:rsidRDefault="00B50613" w:rsidP="00B5061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50613">
              <w:rPr>
                <w:rFonts w:ascii="Times New Roman" w:eastAsia="Times New Roman" w:hAnsi="Times New Roman" w:cs="Times New Roman"/>
                <w:b/>
                <w:sz w:val="28"/>
                <w:szCs w:val="28"/>
              </w:rPr>
              <w:t>Заявление</w:t>
            </w:r>
          </w:p>
          <w:p w:rsidR="00B50613" w:rsidRPr="00B50613" w:rsidRDefault="005C23D7" w:rsidP="00B5061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F3C59">
              <w:rPr>
                <w:rFonts w:ascii="Times New Roman" w:eastAsia="Times New Roman" w:hAnsi="Times New Roman" w:cs="Times New Roman"/>
                <w:b/>
                <w:bCs/>
                <w:sz w:val="28"/>
                <w:szCs w:val="28"/>
              </w:rPr>
              <w:t>о закрытие разрешения на осуществление земляных работ</w:t>
            </w:r>
          </w:p>
        </w:tc>
      </w:tr>
      <w:tr w:rsidR="00B50613" w:rsidRPr="00B50613" w:rsidTr="00767D0A">
        <w:tc>
          <w:tcPr>
            <w:tcW w:w="9853" w:type="dxa"/>
            <w:gridSpan w:val="3"/>
          </w:tcPr>
          <w:p w:rsidR="00B50613" w:rsidRPr="00B50613" w:rsidRDefault="00B50613" w:rsidP="00B506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B50613" w:rsidRPr="00B50613" w:rsidTr="00767D0A">
        <w:tc>
          <w:tcPr>
            <w:tcW w:w="9853" w:type="dxa"/>
            <w:gridSpan w:val="3"/>
          </w:tcPr>
          <w:p w:rsidR="00B50613" w:rsidRPr="00B50613" w:rsidRDefault="00B50613" w:rsidP="00B506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0613">
              <w:rPr>
                <w:rFonts w:ascii="Times New Roman" w:eastAsia="Times New Roman" w:hAnsi="Times New Roman" w:cs="Times New Roman"/>
                <w:sz w:val="24"/>
                <w:szCs w:val="24"/>
              </w:rPr>
              <w:t>Прошу закрыть разрешение на осуществление земляных работ</w:t>
            </w:r>
          </w:p>
        </w:tc>
      </w:tr>
      <w:tr w:rsidR="00B50613" w:rsidRPr="00B50613" w:rsidTr="00767D0A">
        <w:tc>
          <w:tcPr>
            <w:tcW w:w="9853" w:type="dxa"/>
            <w:gridSpan w:val="3"/>
          </w:tcPr>
          <w:p w:rsidR="00B50613" w:rsidRPr="00B50613" w:rsidRDefault="00B50613" w:rsidP="00B506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0613">
              <w:rPr>
                <w:rFonts w:ascii="Times New Roman" w:eastAsia="Times New Roman" w:hAnsi="Times New Roman" w:cs="Times New Roman"/>
                <w:sz w:val="24"/>
                <w:szCs w:val="24"/>
              </w:rPr>
              <w:t>N _______________ от "___" ____________ 20__ г.</w:t>
            </w:r>
          </w:p>
        </w:tc>
      </w:tr>
      <w:tr w:rsidR="00B50613" w:rsidRPr="00B50613" w:rsidTr="00767D0A">
        <w:tc>
          <w:tcPr>
            <w:tcW w:w="2971" w:type="dxa"/>
          </w:tcPr>
          <w:p w:rsidR="00B50613" w:rsidRPr="00B50613" w:rsidRDefault="00B50613" w:rsidP="00B506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0613">
              <w:rPr>
                <w:rFonts w:ascii="Times New Roman" w:eastAsia="Times New Roman" w:hAnsi="Times New Roman" w:cs="Times New Roman"/>
                <w:sz w:val="24"/>
                <w:szCs w:val="24"/>
              </w:rPr>
              <w:t>наименование объекта</w:t>
            </w:r>
          </w:p>
        </w:tc>
        <w:tc>
          <w:tcPr>
            <w:tcW w:w="6882" w:type="dxa"/>
            <w:gridSpan w:val="2"/>
            <w:tcBorders>
              <w:bottom w:val="single" w:sz="4" w:space="0" w:color="auto"/>
            </w:tcBorders>
          </w:tcPr>
          <w:p w:rsidR="00B50613" w:rsidRPr="00B50613" w:rsidRDefault="00B50613" w:rsidP="00B506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B50613" w:rsidRPr="00B50613" w:rsidTr="00767D0A">
        <w:tc>
          <w:tcPr>
            <w:tcW w:w="9853" w:type="dxa"/>
            <w:gridSpan w:val="3"/>
          </w:tcPr>
          <w:p w:rsidR="00B50613" w:rsidRPr="00B50613" w:rsidRDefault="00B50613" w:rsidP="00B506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0613">
              <w:rPr>
                <w:rFonts w:ascii="Times New Roman" w:eastAsia="Times New Roman" w:hAnsi="Times New Roman" w:cs="Times New Roman"/>
                <w:sz w:val="24"/>
                <w:szCs w:val="24"/>
              </w:rPr>
              <w:t>(указать наименование объекта)</w:t>
            </w:r>
          </w:p>
        </w:tc>
      </w:tr>
      <w:tr w:rsidR="00B50613" w:rsidRPr="00B50613" w:rsidTr="00767D0A">
        <w:tc>
          <w:tcPr>
            <w:tcW w:w="4376" w:type="dxa"/>
            <w:gridSpan w:val="2"/>
          </w:tcPr>
          <w:p w:rsidR="00B50613" w:rsidRPr="00B50613" w:rsidRDefault="00B50613" w:rsidP="00B506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0613">
              <w:rPr>
                <w:rFonts w:ascii="Times New Roman" w:eastAsia="Times New Roman" w:hAnsi="Times New Roman" w:cs="Times New Roman"/>
                <w:sz w:val="24"/>
                <w:szCs w:val="24"/>
              </w:rPr>
              <w:t>Адрес (местоположение) объекта</w:t>
            </w:r>
          </w:p>
        </w:tc>
        <w:tc>
          <w:tcPr>
            <w:tcW w:w="5477" w:type="dxa"/>
            <w:tcBorders>
              <w:bottom w:val="single" w:sz="4" w:space="0" w:color="auto"/>
            </w:tcBorders>
          </w:tcPr>
          <w:p w:rsidR="00B50613" w:rsidRPr="00B50613" w:rsidRDefault="00B50613" w:rsidP="00B506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B50613" w:rsidRPr="00B50613" w:rsidTr="00767D0A">
        <w:tc>
          <w:tcPr>
            <w:tcW w:w="9853" w:type="dxa"/>
            <w:gridSpan w:val="3"/>
            <w:tcBorders>
              <w:bottom w:val="single" w:sz="4" w:space="0" w:color="auto"/>
            </w:tcBorders>
          </w:tcPr>
          <w:p w:rsidR="00B50613" w:rsidRPr="00B50613" w:rsidRDefault="00B50613" w:rsidP="00B506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B50613" w:rsidRPr="00B50613" w:rsidRDefault="00B50613" w:rsidP="00B506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781"/>
      </w:tblGrid>
      <w:tr w:rsidR="00B50613" w:rsidRPr="00B50613" w:rsidTr="00767D0A">
        <w:tc>
          <w:tcPr>
            <w:tcW w:w="9781" w:type="dxa"/>
          </w:tcPr>
          <w:p w:rsidR="00B50613" w:rsidRPr="00B50613" w:rsidRDefault="00B50613" w:rsidP="00B506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0613">
              <w:rPr>
                <w:rFonts w:ascii="Times New Roman" w:eastAsia="Times New Roman" w:hAnsi="Times New Roman" w:cs="Times New Roman"/>
                <w:sz w:val="24"/>
                <w:szCs w:val="24"/>
              </w:rPr>
              <w:t>При этом прилагаю следующие документы:</w:t>
            </w:r>
          </w:p>
        </w:tc>
      </w:tr>
      <w:tr w:rsidR="00B50613" w:rsidRPr="00B50613" w:rsidTr="00767D0A">
        <w:tc>
          <w:tcPr>
            <w:tcW w:w="9781" w:type="dxa"/>
            <w:tcBorders>
              <w:bottom w:val="single" w:sz="4" w:space="0" w:color="auto"/>
            </w:tcBorders>
          </w:tcPr>
          <w:p w:rsidR="00B50613" w:rsidRPr="00B50613" w:rsidRDefault="00B50613" w:rsidP="00B506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B50613" w:rsidRPr="00B50613" w:rsidTr="00767D0A">
        <w:tc>
          <w:tcPr>
            <w:tcW w:w="9781" w:type="dxa"/>
            <w:tcBorders>
              <w:top w:val="single" w:sz="4" w:space="0" w:color="auto"/>
            </w:tcBorders>
          </w:tcPr>
          <w:p w:rsidR="00B50613" w:rsidRPr="00B50613" w:rsidRDefault="00B50613" w:rsidP="00B506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0613">
              <w:rPr>
                <w:rFonts w:ascii="Times New Roman" w:eastAsia="Times New Roman" w:hAnsi="Times New Roman" w:cs="Times New Roman"/>
                <w:sz w:val="24"/>
                <w:szCs w:val="24"/>
              </w:rPr>
              <w:t>(наименование документа, количество экземпляров, количество листов)</w:t>
            </w:r>
          </w:p>
        </w:tc>
      </w:tr>
      <w:tr w:rsidR="00B50613" w:rsidRPr="00B50613" w:rsidTr="00767D0A">
        <w:tc>
          <w:tcPr>
            <w:tcW w:w="9781" w:type="dxa"/>
            <w:tcBorders>
              <w:bottom w:val="single" w:sz="4" w:space="0" w:color="auto"/>
            </w:tcBorders>
          </w:tcPr>
          <w:p w:rsidR="00B50613" w:rsidRPr="00B50613" w:rsidRDefault="00B50613" w:rsidP="00B506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B50613" w:rsidRPr="00B50613" w:rsidTr="00767D0A">
        <w:tc>
          <w:tcPr>
            <w:tcW w:w="9781" w:type="dxa"/>
            <w:tcBorders>
              <w:top w:val="single" w:sz="4" w:space="0" w:color="auto"/>
              <w:bottom w:val="single" w:sz="4" w:space="0" w:color="auto"/>
            </w:tcBorders>
          </w:tcPr>
          <w:p w:rsidR="00B50613" w:rsidRPr="00B50613" w:rsidRDefault="00B50613" w:rsidP="00B506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B50613" w:rsidRPr="00B50613" w:rsidRDefault="00B50613" w:rsidP="00B506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50613" w:rsidRPr="00B50613" w:rsidRDefault="00B50613" w:rsidP="00B506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0613">
        <w:rPr>
          <w:rFonts w:ascii="Times New Roman" w:eastAsia="Times New Roman" w:hAnsi="Times New Roman" w:cs="Times New Roman"/>
          <w:sz w:val="24"/>
          <w:szCs w:val="24"/>
        </w:rPr>
        <w:t>Результат предоставления муниципальной услуги прошу (в нужном окне поставить V):</w:t>
      </w:r>
    </w:p>
    <w:p w:rsidR="00B50613" w:rsidRPr="00B50613" w:rsidRDefault="00B50613" w:rsidP="00B506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708"/>
        <w:gridCol w:w="9197"/>
      </w:tblGrid>
      <w:tr w:rsidR="005C23D7" w:rsidRPr="00F6307B" w:rsidTr="00767D0A">
        <w:tc>
          <w:tcPr>
            <w:tcW w:w="708" w:type="dxa"/>
            <w:tcBorders>
              <w:top w:val="single" w:sz="4" w:space="0" w:color="auto"/>
              <w:left w:val="single" w:sz="4" w:space="0" w:color="auto"/>
              <w:bottom w:val="single" w:sz="4" w:space="0" w:color="auto"/>
              <w:right w:val="single" w:sz="4" w:space="0" w:color="auto"/>
            </w:tcBorders>
          </w:tcPr>
          <w:p w:rsidR="005C23D7" w:rsidRPr="00F6307B" w:rsidRDefault="005C23D7" w:rsidP="00767D0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5C23D7" w:rsidRPr="00F6307B" w:rsidRDefault="005C23D7" w:rsidP="00767D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 xml:space="preserve">вручить </w:t>
            </w:r>
            <w:proofErr w:type="gramStart"/>
            <w:r w:rsidRPr="00F6307B">
              <w:rPr>
                <w:rFonts w:ascii="Times New Roman" w:eastAsia="Times New Roman" w:hAnsi="Times New Roman" w:cs="Times New Roman"/>
                <w:sz w:val="24"/>
                <w:szCs w:val="24"/>
              </w:rPr>
              <w:t xml:space="preserve">в форме документа на бумажном носителе </w:t>
            </w:r>
            <w:r>
              <w:rPr>
                <w:rFonts w:ascii="Times New Roman" w:eastAsia="Times New Roman" w:hAnsi="Times New Roman" w:cs="Times New Roman"/>
                <w:sz w:val="24"/>
                <w:szCs w:val="24"/>
              </w:rPr>
              <w:t>при личном обращении за результатом предоставления Муниципальной услуги в Отделе</w:t>
            </w:r>
            <w:proofErr w:type="gramEnd"/>
          </w:p>
        </w:tc>
      </w:tr>
      <w:tr w:rsidR="005C23D7" w:rsidRPr="00F6307B" w:rsidTr="00767D0A">
        <w:tc>
          <w:tcPr>
            <w:tcW w:w="708" w:type="dxa"/>
            <w:tcBorders>
              <w:top w:val="single" w:sz="4" w:space="0" w:color="auto"/>
              <w:left w:val="single" w:sz="4" w:space="0" w:color="auto"/>
              <w:bottom w:val="single" w:sz="4" w:space="0" w:color="auto"/>
              <w:right w:val="single" w:sz="4" w:space="0" w:color="auto"/>
            </w:tcBorders>
          </w:tcPr>
          <w:p w:rsidR="005C23D7" w:rsidRPr="00F6307B" w:rsidRDefault="005C23D7" w:rsidP="00767D0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5C23D7" w:rsidRPr="00F6307B" w:rsidRDefault="005C23D7" w:rsidP="00767D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 xml:space="preserve">вручить в форме документа на бумажном носителе в </w:t>
            </w:r>
            <w:r>
              <w:rPr>
                <w:rFonts w:ascii="Times New Roman" w:eastAsia="Times New Roman" w:hAnsi="Times New Roman" w:cs="Times New Roman"/>
                <w:sz w:val="24"/>
                <w:szCs w:val="24"/>
              </w:rPr>
              <w:t>МБУ «МФЦ» расположенного по адресу: _________________________________________________</w:t>
            </w:r>
          </w:p>
        </w:tc>
      </w:tr>
      <w:tr w:rsidR="005C23D7" w:rsidRPr="00F6307B" w:rsidTr="00767D0A">
        <w:tc>
          <w:tcPr>
            <w:tcW w:w="708" w:type="dxa"/>
            <w:tcBorders>
              <w:top w:val="single" w:sz="4" w:space="0" w:color="auto"/>
              <w:left w:val="single" w:sz="4" w:space="0" w:color="auto"/>
              <w:bottom w:val="single" w:sz="4" w:space="0" w:color="auto"/>
              <w:right w:val="single" w:sz="4" w:space="0" w:color="auto"/>
            </w:tcBorders>
          </w:tcPr>
          <w:p w:rsidR="005C23D7" w:rsidRPr="00F6307B" w:rsidRDefault="005C23D7" w:rsidP="00767D0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5C23D7" w:rsidRPr="00F6307B" w:rsidRDefault="005C23D7" w:rsidP="00767D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1715F">
              <w:rPr>
                <w:rFonts w:ascii="Times New Roman" w:eastAsia="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w:t>
            </w:r>
            <w:r>
              <w:rPr>
                <w:rFonts w:ascii="Times New Roman" w:eastAsia="Times New Roman" w:hAnsi="Times New Roman" w:cs="Times New Roman"/>
                <w:sz w:val="24"/>
                <w:szCs w:val="24"/>
              </w:rPr>
              <w:t xml:space="preserve"> услуг</w:t>
            </w:r>
          </w:p>
        </w:tc>
      </w:tr>
      <w:tr w:rsidR="005C23D7" w:rsidRPr="00F6307B" w:rsidTr="00767D0A">
        <w:tc>
          <w:tcPr>
            <w:tcW w:w="708" w:type="dxa"/>
            <w:tcBorders>
              <w:top w:val="single" w:sz="4" w:space="0" w:color="auto"/>
              <w:left w:val="single" w:sz="4" w:space="0" w:color="auto"/>
              <w:bottom w:val="single" w:sz="4" w:space="0" w:color="auto"/>
              <w:right w:val="single" w:sz="4" w:space="0" w:color="auto"/>
            </w:tcBorders>
          </w:tcPr>
          <w:p w:rsidR="005C23D7" w:rsidRPr="00F6307B" w:rsidRDefault="005C23D7" w:rsidP="00767D0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5C23D7" w:rsidRPr="00F6307B" w:rsidRDefault="005C23D7" w:rsidP="00767D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1715F">
              <w:rPr>
                <w:rFonts w:ascii="Times New Roman" w:eastAsia="Times New Roman" w:hAnsi="Times New Roman" w:cs="Times New Roman"/>
                <w:sz w:val="24"/>
                <w:szCs w:val="24"/>
              </w:rPr>
              <w:t>направить на бумажном носителе на почтовый адрес:_____________________________________</w:t>
            </w:r>
          </w:p>
        </w:tc>
      </w:tr>
      <w:tr w:rsidR="005C23D7" w:rsidRPr="00F6307B" w:rsidTr="00767D0A">
        <w:tc>
          <w:tcPr>
            <w:tcW w:w="708" w:type="dxa"/>
            <w:tcBorders>
              <w:top w:val="single" w:sz="4" w:space="0" w:color="auto"/>
              <w:left w:val="single" w:sz="4" w:space="0" w:color="auto"/>
              <w:bottom w:val="single" w:sz="4" w:space="0" w:color="auto"/>
              <w:right w:val="single" w:sz="4" w:space="0" w:color="auto"/>
            </w:tcBorders>
          </w:tcPr>
          <w:p w:rsidR="005C23D7" w:rsidRPr="00F6307B" w:rsidRDefault="005C23D7" w:rsidP="00767D0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5C23D7" w:rsidRPr="00F6307B" w:rsidRDefault="005C23D7" w:rsidP="00767D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1715F">
              <w:rPr>
                <w:rFonts w:ascii="Times New Roman" w:eastAsia="Times New Roman" w:hAnsi="Times New Roman" w:cs="Times New Roman"/>
                <w:sz w:val="24"/>
                <w:szCs w:val="24"/>
              </w:rPr>
              <w:t>направить в форме электронного документа на адрес электронной почты:____________________</w:t>
            </w:r>
            <w:r>
              <w:rPr>
                <w:rFonts w:ascii="Times New Roman" w:eastAsia="Times New Roman" w:hAnsi="Times New Roman" w:cs="Times New Roman"/>
                <w:sz w:val="24"/>
                <w:szCs w:val="24"/>
              </w:rPr>
              <w:t>________________</w:t>
            </w:r>
          </w:p>
        </w:tc>
      </w:tr>
    </w:tbl>
    <w:p w:rsidR="00B50613" w:rsidRPr="00B50613" w:rsidRDefault="00B50613" w:rsidP="00B506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50613" w:rsidRPr="00B50613" w:rsidRDefault="00B50613" w:rsidP="00B506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0613">
        <w:rPr>
          <w:rFonts w:ascii="Times New Roman" w:eastAsia="Times New Roman" w:hAnsi="Times New Roman" w:cs="Times New Roman"/>
          <w:sz w:val="24"/>
          <w:szCs w:val="24"/>
        </w:rPr>
        <w:t>_____________________ _________________ ______________</w:t>
      </w:r>
    </w:p>
    <w:p w:rsidR="00B50613" w:rsidRPr="00B50613" w:rsidRDefault="00B50613" w:rsidP="00B506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B50613">
        <w:rPr>
          <w:rFonts w:ascii="Times New Roman" w:eastAsia="Times New Roman" w:hAnsi="Times New Roman" w:cs="Times New Roman"/>
          <w:sz w:val="24"/>
          <w:szCs w:val="24"/>
        </w:rPr>
        <w:t>(должность) (подпись) (Ф.И.О.)</w:t>
      </w:r>
    </w:p>
    <w:p w:rsidR="00B50613" w:rsidRPr="00B50613" w:rsidRDefault="00B50613" w:rsidP="00B506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50613" w:rsidRPr="00B50613" w:rsidRDefault="00B50613" w:rsidP="00B506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0613">
        <w:rPr>
          <w:rFonts w:ascii="Times New Roman" w:eastAsia="Times New Roman" w:hAnsi="Times New Roman" w:cs="Times New Roman"/>
          <w:sz w:val="24"/>
          <w:szCs w:val="24"/>
        </w:rPr>
        <w:t>"___" _________ 20__ г.</w:t>
      </w:r>
    </w:p>
    <w:p w:rsidR="00B50613" w:rsidRPr="00B50613" w:rsidRDefault="00B50613" w:rsidP="00B506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50613" w:rsidRPr="00B50613" w:rsidRDefault="00B50613" w:rsidP="00B506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0613">
        <w:rPr>
          <w:rFonts w:ascii="Times New Roman" w:eastAsia="Times New Roman" w:hAnsi="Times New Roman" w:cs="Times New Roman"/>
          <w:sz w:val="24"/>
          <w:szCs w:val="24"/>
        </w:rPr>
        <w:t>МП (при наличии печати);</w:t>
      </w: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F24C0" w:rsidRDefault="00DF24C0"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E47BF3" w:rsidRDefault="00E47BF3"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BF3C59" w:rsidRPr="00BF3C59" w:rsidRDefault="00165495"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9</w:t>
      </w:r>
    </w:p>
    <w:p w:rsidR="00B50613" w:rsidRDefault="00BF3C59"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BF3C59">
        <w:rPr>
          <w:rFonts w:ascii="Times New Roman" w:eastAsia="Times New Roman" w:hAnsi="Times New Roman" w:cs="Times New Roman"/>
          <w:sz w:val="24"/>
          <w:szCs w:val="24"/>
        </w:rPr>
        <w:t>к Административному регламенту</w:t>
      </w:r>
    </w:p>
    <w:p w:rsidR="00BF3C59" w:rsidRPr="00B50613" w:rsidRDefault="00BF3C59" w:rsidP="00BF3C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165495" w:rsidRPr="00CC6B80" w:rsidRDefault="00165495" w:rsidP="00165495">
      <w:pPr>
        <w:tabs>
          <w:tab w:val="left" w:leader="underscore" w:pos="9838"/>
        </w:tabs>
        <w:spacing w:after="0" w:line="240" w:lineRule="auto"/>
        <w:ind w:left="4380"/>
        <w:rPr>
          <w:rFonts w:ascii="Times New Roman" w:eastAsia="Times New Roman" w:hAnsi="Times New Roman" w:cs="Times New Roman"/>
          <w:color w:val="000000"/>
          <w:sz w:val="27"/>
          <w:szCs w:val="27"/>
          <w:u w:val="single"/>
        </w:rPr>
      </w:pPr>
      <w:r w:rsidRPr="00CC6B80">
        <w:rPr>
          <w:rFonts w:ascii="Times New Roman" w:eastAsia="Times New Roman" w:hAnsi="Times New Roman" w:cs="Times New Roman"/>
          <w:color w:val="000000"/>
          <w:sz w:val="27"/>
          <w:szCs w:val="27"/>
          <w:shd w:val="clear" w:color="auto" w:fill="FFFFFF"/>
        </w:rPr>
        <w:t xml:space="preserve">Кому </w:t>
      </w:r>
      <w:r w:rsidRPr="00CC6B80">
        <w:rPr>
          <w:rFonts w:ascii="Times New Roman" w:eastAsia="Times New Roman" w:hAnsi="Times New Roman" w:cs="Times New Roman"/>
          <w:color w:val="000000"/>
          <w:sz w:val="27"/>
          <w:szCs w:val="27"/>
          <w:u w:val="single"/>
          <w:shd w:val="clear" w:color="auto" w:fill="FFFFFF"/>
        </w:rPr>
        <w:t>___________________________________</w:t>
      </w:r>
    </w:p>
    <w:p w:rsidR="00165495" w:rsidRPr="00CC6B80" w:rsidRDefault="00165495" w:rsidP="00165495">
      <w:pPr>
        <w:spacing w:after="0" w:line="240" w:lineRule="auto"/>
        <w:ind w:left="4395" w:right="400"/>
        <w:jc w:val="right"/>
        <w:rPr>
          <w:rFonts w:ascii="Times New Roman" w:eastAsia="Times New Roman" w:hAnsi="Times New Roman" w:cs="Times New Roman"/>
          <w:i/>
          <w:sz w:val="21"/>
          <w:szCs w:val="21"/>
        </w:rPr>
      </w:pPr>
      <w:proofErr w:type="gramStart"/>
      <w:r w:rsidRPr="00CC6B80">
        <w:rPr>
          <w:rFonts w:ascii="Times New Roman" w:eastAsia="Times New Roman" w:hAnsi="Times New Roman" w:cs="Times New Roman"/>
          <w:i/>
          <w:sz w:val="21"/>
          <w:szCs w:val="21"/>
        </w:rPr>
        <w:t>(фамилия, имя, отчество (при наличии) застройщика, ОГРНИП (для физического лица, зарегистрированного в</w:t>
      </w:r>
      <w:proofErr w:type="gramEnd"/>
    </w:p>
    <w:p w:rsidR="00165495" w:rsidRPr="00CC6B80" w:rsidRDefault="00165495" w:rsidP="00165495">
      <w:pPr>
        <w:pBdr>
          <w:bottom w:val="single" w:sz="12" w:space="1" w:color="auto"/>
        </w:pBdr>
        <w:spacing w:after="0" w:line="240" w:lineRule="auto"/>
        <w:ind w:left="4395" w:right="400"/>
        <w:jc w:val="center"/>
        <w:rPr>
          <w:rFonts w:ascii="Times New Roman" w:eastAsia="Times New Roman" w:hAnsi="Times New Roman" w:cs="Times New Roman"/>
          <w:i/>
          <w:sz w:val="21"/>
          <w:szCs w:val="21"/>
        </w:rPr>
      </w:pPr>
      <w:proofErr w:type="gramStart"/>
      <w:r w:rsidRPr="00CC6B80">
        <w:rPr>
          <w:rFonts w:ascii="Times New Roman" w:eastAsia="Times New Roman" w:hAnsi="Times New Roman" w:cs="Times New Roman"/>
          <w:i/>
          <w:sz w:val="21"/>
          <w:szCs w:val="21"/>
        </w:rPr>
        <w:t>качестве</w:t>
      </w:r>
      <w:proofErr w:type="gramEnd"/>
      <w:r w:rsidRPr="00CC6B80">
        <w:rPr>
          <w:rFonts w:ascii="Times New Roman" w:eastAsia="Times New Roman" w:hAnsi="Times New Roman" w:cs="Times New Roman"/>
          <w:i/>
          <w:sz w:val="21"/>
          <w:szCs w:val="21"/>
        </w:rPr>
        <w:t xml:space="preserve"> индивидуального предпринимателя) </w:t>
      </w:r>
      <w:r>
        <w:rPr>
          <w:rFonts w:ascii="Times New Roman" w:eastAsia="Times New Roman" w:hAnsi="Times New Roman" w:cs="Times New Roman"/>
          <w:i/>
          <w:sz w:val="21"/>
          <w:szCs w:val="21"/>
        </w:rPr>
        <w:t>–</w:t>
      </w:r>
      <w:r w:rsidRPr="00CC6B80">
        <w:rPr>
          <w:rFonts w:ascii="Times New Roman" w:eastAsia="Times New Roman" w:hAnsi="Times New Roman" w:cs="Times New Roman"/>
          <w:i/>
          <w:sz w:val="21"/>
          <w:szCs w:val="21"/>
        </w:rPr>
        <w:t xml:space="preserve"> для физического лица, полное наименование застройщика, ИНН, ОГРН </w:t>
      </w:r>
      <w:r>
        <w:rPr>
          <w:rFonts w:ascii="Times New Roman" w:eastAsia="Times New Roman" w:hAnsi="Times New Roman" w:cs="Times New Roman"/>
          <w:i/>
          <w:sz w:val="21"/>
          <w:szCs w:val="21"/>
        </w:rPr>
        <w:t>–</w:t>
      </w:r>
      <w:r w:rsidRPr="00CC6B80">
        <w:rPr>
          <w:rFonts w:ascii="Times New Roman" w:eastAsia="Times New Roman" w:hAnsi="Times New Roman" w:cs="Times New Roman"/>
          <w:i/>
          <w:sz w:val="21"/>
          <w:szCs w:val="21"/>
        </w:rPr>
        <w:t xml:space="preserve"> для юридического лица,</w:t>
      </w:r>
    </w:p>
    <w:p w:rsidR="00165495" w:rsidRPr="00CC6B80" w:rsidRDefault="00165495" w:rsidP="00165495">
      <w:pPr>
        <w:spacing w:after="0" w:line="240" w:lineRule="auto"/>
        <w:ind w:left="4395" w:right="400"/>
        <w:jc w:val="center"/>
        <w:rPr>
          <w:rFonts w:ascii="Times New Roman" w:eastAsia="Times New Roman" w:hAnsi="Times New Roman" w:cs="Times New Roman"/>
          <w:i/>
          <w:sz w:val="21"/>
          <w:szCs w:val="21"/>
        </w:rPr>
      </w:pPr>
      <w:r w:rsidRPr="00CC6B80">
        <w:rPr>
          <w:rFonts w:ascii="Times New Roman" w:eastAsia="Times New Roman" w:hAnsi="Times New Roman" w:cs="Times New Roman"/>
          <w:i/>
          <w:sz w:val="21"/>
          <w:szCs w:val="21"/>
        </w:rPr>
        <w:t>почтовый индекс и адрес, телефон, адрес электронной почты)</w:t>
      </w:r>
    </w:p>
    <w:p w:rsidR="00B50613" w:rsidRPr="00B50613" w:rsidRDefault="00B50613" w:rsidP="00165495">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B50613" w:rsidRDefault="00B50613" w:rsidP="00B50613">
      <w:pPr>
        <w:keepNext/>
        <w:keepLines/>
        <w:autoSpaceDE w:val="0"/>
        <w:autoSpaceDN w:val="0"/>
        <w:spacing w:after="0" w:line="240" w:lineRule="auto"/>
        <w:ind w:left="120"/>
        <w:jc w:val="right"/>
        <w:rPr>
          <w:rFonts w:ascii="Times New Roman" w:eastAsia="Times New Roman" w:hAnsi="Times New Roman" w:cs="Times New Roman"/>
          <w:b/>
          <w:spacing w:val="70"/>
          <w:sz w:val="27"/>
          <w:szCs w:val="27"/>
        </w:rPr>
      </w:pPr>
    </w:p>
    <w:p w:rsidR="00165495" w:rsidRPr="00165495" w:rsidRDefault="00165495" w:rsidP="00CC6B80">
      <w:pPr>
        <w:keepNext/>
        <w:keepLines/>
        <w:autoSpaceDE w:val="0"/>
        <w:autoSpaceDN w:val="0"/>
        <w:spacing w:after="0" w:line="240" w:lineRule="auto"/>
        <w:ind w:left="120"/>
        <w:jc w:val="center"/>
        <w:rPr>
          <w:rFonts w:ascii="Times New Roman" w:eastAsia="Times New Roman" w:hAnsi="Times New Roman" w:cs="Times New Roman"/>
          <w:b/>
          <w:sz w:val="28"/>
          <w:szCs w:val="28"/>
        </w:rPr>
      </w:pPr>
      <w:r w:rsidRPr="00165495">
        <w:rPr>
          <w:rFonts w:ascii="Times New Roman" w:eastAsia="Times New Roman" w:hAnsi="Times New Roman" w:cs="Times New Roman"/>
          <w:b/>
          <w:sz w:val="28"/>
          <w:szCs w:val="28"/>
        </w:rPr>
        <w:t xml:space="preserve">Уведомление </w:t>
      </w:r>
    </w:p>
    <w:p w:rsidR="00165495" w:rsidRPr="00165495" w:rsidRDefault="00165495" w:rsidP="00CC6B80">
      <w:pPr>
        <w:keepNext/>
        <w:keepLines/>
        <w:autoSpaceDE w:val="0"/>
        <w:autoSpaceDN w:val="0"/>
        <w:spacing w:after="0" w:line="240" w:lineRule="auto"/>
        <w:ind w:left="120"/>
        <w:jc w:val="center"/>
        <w:rPr>
          <w:rFonts w:ascii="Times New Roman" w:eastAsia="Times New Roman" w:hAnsi="Times New Roman" w:cs="Times New Roman"/>
          <w:b/>
          <w:sz w:val="28"/>
          <w:szCs w:val="28"/>
        </w:rPr>
      </w:pPr>
      <w:r w:rsidRPr="00165495">
        <w:rPr>
          <w:rFonts w:ascii="Times New Roman" w:eastAsia="Times New Roman" w:hAnsi="Times New Roman" w:cs="Times New Roman"/>
          <w:b/>
          <w:sz w:val="28"/>
          <w:szCs w:val="28"/>
        </w:rPr>
        <w:t xml:space="preserve">об отказе в приеме документов, </w:t>
      </w:r>
    </w:p>
    <w:p w:rsidR="00CC6B80" w:rsidRDefault="00165495" w:rsidP="00CC6B80">
      <w:pPr>
        <w:keepNext/>
        <w:keepLines/>
        <w:autoSpaceDE w:val="0"/>
        <w:autoSpaceDN w:val="0"/>
        <w:spacing w:after="0" w:line="240" w:lineRule="auto"/>
        <w:ind w:left="120"/>
        <w:jc w:val="center"/>
        <w:rPr>
          <w:rFonts w:ascii="Times New Roman" w:eastAsia="Times New Roman" w:hAnsi="Times New Roman" w:cs="Times New Roman"/>
          <w:b/>
          <w:sz w:val="28"/>
          <w:szCs w:val="28"/>
        </w:rPr>
      </w:pPr>
      <w:proofErr w:type="gramStart"/>
      <w:r w:rsidRPr="00165495">
        <w:rPr>
          <w:rFonts w:ascii="Times New Roman" w:eastAsia="Times New Roman" w:hAnsi="Times New Roman" w:cs="Times New Roman"/>
          <w:b/>
          <w:sz w:val="28"/>
          <w:szCs w:val="28"/>
        </w:rPr>
        <w:t>необходимых</w:t>
      </w:r>
      <w:proofErr w:type="gramEnd"/>
      <w:r w:rsidRPr="00165495">
        <w:rPr>
          <w:rFonts w:ascii="Times New Roman" w:eastAsia="Times New Roman" w:hAnsi="Times New Roman" w:cs="Times New Roman"/>
          <w:b/>
          <w:sz w:val="28"/>
          <w:szCs w:val="28"/>
        </w:rPr>
        <w:t xml:space="preserve"> для предоставления Муниципальной услуги</w:t>
      </w:r>
    </w:p>
    <w:p w:rsidR="00165495" w:rsidRPr="00CC6B80" w:rsidRDefault="00165495" w:rsidP="00CC6B80">
      <w:pPr>
        <w:keepNext/>
        <w:keepLines/>
        <w:autoSpaceDE w:val="0"/>
        <w:autoSpaceDN w:val="0"/>
        <w:spacing w:after="0" w:line="240" w:lineRule="auto"/>
        <w:ind w:left="120"/>
        <w:jc w:val="center"/>
        <w:rPr>
          <w:rFonts w:ascii="Times New Roman" w:eastAsia="Times New Roman" w:hAnsi="Times New Roman" w:cs="Times New Roman"/>
          <w:b/>
          <w:sz w:val="20"/>
          <w:szCs w:val="20"/>
        </w:rPr>
      </w:pPr>
    </w:p>
    <w:p w:rsidR="00CC6B80" w:rsidRDefault="00165495" w:rsidP="00CC6B80">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165495">
        <w:rPr>
          <w:rFonts w:ascii="Times New Roman" w:eastAsia="Calibri" w:hAnsi="Times New Roman" w:cs="Times New Roman"/>
          <w:sz w:val="28"/>
          <w:szCs w:val="28"/>
        </w:rPr>
        <w:t>Администрация городского округа Тейково Ивановской области, ра</w:t>
      </w:r>
      <w:r>
        <w:rPr>
          <w:rFonts w:ascii="Times New Roman" w:eastAsia="Calibri" w:hAnsi="Times New Roman" w:cs="Times New Roman"/>
          <w:sz w:val="28"/>
          <w:szCs w:val="28"/>
        </w:rPr>
        <w:t>ссмотрев заявление от _______ №</w:t>
      </w:r>
      <w:r w:rsidRPr="00165495">
        <w:rPr>
          <w:rFonts w:ascii="Times New Roman" w:eastAsia="Calibri" w:hAnsi="Times New Roman" w:cs="Times New Roman"/>
          <w:sz w:val="28"/>
          <w:szCs w:val="28"/>
        </w:rPr>
        <w:t>________ в соответствии Административным регламентом предо</w:t>
      </w:r>
      <w:r>
        <w:rPr>
          <w:rFonts w:ascii="Times New Roman" w:eastAsia="Calibri" w:hAnsi="Times New Roman" w:cs="Times New Roman"/>
          <w:sz w:val="28"/>
          <w:szCs w:val="28"/>
        </w:rPr>
        <w:t>ставления муниципальной услуги «</w:t>
      </w:r>
      <w:r w:rsidRPr="00165495">
        <w:rPr>
          <w:rFonts w:ascii="Times New Roman" w:eastAsia="Calibri" w:hAnsi="Times New Roman" w:cs="Times New Roman"/>
          <w:sz w:val="28"/>
          <w:szCs w:val="28"/>
        </w:rPr>
        <w:t>Выдача ордера на право производства земляных работ на территории городского ок</w:t>
      </w:r>
      <w:r w:rsidR="00DF24C0">
        <w:rPr>
          <w:rFonts w:ascii="Times New Roman" w:eastAsia="Calibri" w:hAnsi="Times New Roman" w:cs="Times New Roman"/>
          <w:sz w:val="28"/>
          <w:szCs w:val="28"/>
        </w:rPr>
        <w:t>руга Тейково Ивановской области»</w:t>
      </w:r>
      <w:r w:rsidRPr="00165495">
        <w:rPr>
          <w:rFonts w:ascii="Times New Roman" w:eastAsia="Calibri" w:hAnsi="Times New Roman" w:cs="Times New Roman"/>
          <w:sz w:val="28"/>
          <w:szCs w:val="28"/>
        </w:rPr>
        <w:t>, утвержде</w:t>
      </w:r>
      <w:r w:rsidR="00DF24C0">
        <w:rPr>
          <w:rFonts w:ascii="Times New Roman" w:eastAsia="Calibri" w:hAnsi="Times New Roman" w:cs="Times New Roman"/>
          <w:sz w:val="28"/>
          <w:szCs w:val="28"/>
        </w:rPr>
        <w:t>нным ____________ от ________ №</w:t>
      </w:r>
      <w:r w:rsidRPr="00165495">
        <w:rPr>
          <w:rFonts w:ascii="Times New Roman" w:eastAsia="Calibri" w:hAnsi="Times New Roman" w:cs="Times New Roman"/>
          <w:sz w:val="28"/>
          <w:szCs w:val="28"/>
        </w:rPr>
        <w:t>________, отказывает в приеме документов для предоставления Муниципальн</w:t>
      </w:r>
      <w:r>
        <w:rPr>
          <w:rFonts w:ascii="Times New Roman" w:eastAsia="Calibri" w:hAnsi="Times New Roman" w:cs="Times New Roman"/>
          <w:sz w:val="28"/>
          <w:szCs w:val="28"/>
        </w:rPr>
        <w:t>ой услуги по следующим основаниям</w:t>
      </w:r>
      <w:r w:rsidR="00CC6B80" w:rsidRPr="00CC6B80">
        <w:rPr>
          <w:rFonts w:ascii="Times New Roman" w:eastAsia="Calibri" w:hAnsi="Times New Roman" w:cs="Times New Roman"/>
          <w:sz w:val="28"/>
          <w:szCs w:val="28"/>
        </w:rPr>
        <w:t>:</w:t>
      </w:r>
      <w:proofErr w:type="gramEnd"/>
    </w:p>
    <w:p w:rsidR="00DF24C0" w:rsidRPr="00CC6B80" w:rsidRDefault="00DF24C0" w:rsidP="00CC6B80">
      <w:pPr>
        <w:autoSpaceDE w:val="0"/>
        <w:autoSpaceDN w:val="0"/>
        <w:adjustRightInd w:val="0"/>
        <w:spacing w:after="0" w:line="240" w:lineRule="auto"/>
        <w:ind w:firstLine="709"/>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50"/>
        <w:gridCol w:w="4702"/>
        <w:gridCol w:w="4234"/>
      </w:tblGrid>
      <w:tr w:rsidR="00DF24C0" w:rsidRPr="00DF24C0" w:rsidTr="00767D0A">
        <w:tc>
          <w:tcPr>
            <w:tcW w:w="950" w:type="dxa"/>
            <w:tcBorders>
              <w:top w:val="single" w:sz="4" w:space="0" w:color="auto"/>
              <w:left w:val="single" w:sz="4" w:space="0" w:color="auto"/>
              <w:bottom w:val="single" w:sz="4" w:space="0" w:color="auto"/>
              <w:right w:val="single" w:sz="4" w:space="0" w:color="auto"/>
            </w:tcBorders>
          </w:tcPr>
          <w:p w:rsidR="00DF24C0" w:rsidRPr="00DF24C0" w:rsidRDefault="00DF24C0" w:rsidP="00DF24C0">
            <w:pPr>
              <w:widowControl w:val="0"/>
              <w:autoSpaceDE w:val="0"/>
              <w:autoSpaceDN w:val="0"/>
              <w:adjustRightInd w:val="0"/>
              <w:spacing w:after="0" w:line="240" w:lineRule="auto"/>
              <w:jc w:val="center"/>
              <w:rPr>
                <w:rFonts w:ascii="Times New Roman" w:hAnsi="Times New Roman" w:cs="Times New Roman"/>
                <w:sz w:val="24"/>
                <w:szCs w:val="24"/>
              </w:rPr>
            </w:pPr>
            <w:r w:rsidRPr="00DF24C0">
              <w:rPr>
                <w:rFonts w:ascii="Times New Roman" w:hAnsi="Times New Roman" w:cs="Times New Roman"/>
                <w:sz w:val="24"/>
                <w:szCs w:val="24"/>
              </w:rPr>
              <w:t>N пункта</w:t>
            </w:r>
          </w:p>
        </w:tc>
        <w:tc>
          <w:tcPr>
            <w:tcW w:w="4702" w:type="dxa"/>
            <w:tcBorders>
              <w:top w:val="single" w:sz="4" w:space="0" w:color="auto"/>
              <w:left w:val="single" w:sz="4" w:space="0" w:color="auto"/>
              <w:bottom w:val="single" w:sz="4" w:space="0" w:color="auto"/>
              <w:right w:val="single" w:sz="4" w:space="0" w:color="auto"/>
            </w:tcBorders>
          </w:tcPr>
          <w:p w:rsidR="00DF24C0" w:rsidRPr="00DF24C0" w:rsidRDefault="00DF24C0" w:rsidP="00DF24C0">
            <w:pPr>
              <w:widowControl w:val="0"/>
              <w:autoSpaceDE w:val="0"/>
              <w:autoSpaceDN w:val="0"/>
              <w:adjustRightInd w:val="0"/>
              <w:spacing w:after="0" w:line="240" w:lineRule="auto"/>
              <w:jc w:val="center"/>
              <w:rPr>
                <w:rFonts w:ascii="Times New Roman" w:hAnsi="Times New Roman" w:cs="Times New Roman"/>
                <w:sz w:val="24"/>
                <w:szCs w:val="24"/>
              </w:rPr>
            </w:pPr>
            <w:r w:rsidRPr="00DF24C0">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4234" w:type="dxa"/>
            <w:tcBorders>
              <w:top w:val="single" w:sz="4" w:space="0" w:color="auto"/>
              <w:left w:val="single" w:sz="4" w:space="0" w:color="auto"/>
              <w:bottom w:val="single" w:sz="4" w:space="0" w:color="auto"/>
              <w:right w:val="single" w:sz="4" w:space="0" w:color="auto"/>
            </w:tcBorders>
          </w:tcPr>
          <w:p w:rsidR="00DF24C0" w:rsidRPr="00DF24C0" w:rsidRDefault="00DF24C0" w:rsidP="00DF24C0">
            <w:pPr>
              <w:widowControl w:val="0"/>
              <w:autoSpaceDE w:val="0"/>
              <w:autoSpaceDN w:val="0"/>
              <w:adjustRightInd w:val="0"/>
              <w:spacing w:after="0" w:line="240" w:lineRule="auto"/>
              <w:jc w:val="center"/>
              <w:rPr>
                <w:rFonts w:ascii="Times New Roman" w:hAnsi="Times New Roman" w:cs="Times New Roman"/>
                <w:sz w:val="24"/>
                <w:szCs w:val="24"/>
              </w:rPr>
            </w:pPr>
            <w:r w:rsidRPr="00DF24C0">
              <w:rPr>
                <w:rFonts w:ascii="Times New Roman" w:hAnsi="Times New Roman" w:cs="Times New Roman"/>
                <w:sz w:val="24"/>
                <w:szCs w:val="24"/>
              </w:rPr>
              <w:t>Разъяснение причин отказа в приеме</w:t>
            </w:r>
          </w:p>
        </w:tc>
      </w:tr>
      <w:tr w:rsidR="00E47BF3" w:rsidRPr="00DF24C0" w:rsidTr="00767D0A">
        <w:tc>
          <w:tcPr>
            <w:tcW w:w="950" w:type="dxa"/>
            <w:tcBorders>
              <w:top w:val="single" w:sz="4" w:space="0" w:color="auto"/>
              <w:left w:val="single" w:sz="4" w:space="0" w:color="auto"/>
              <w:bottom w:val="single" w:sz="4" w:space="0" w:color="auto"/>
              <w:right w:val="single" w:sz="4" w:space="0" w:color="auto"/>
            </w:tcBorders>
          </w:tcPr>
          <w:p w:rsidR="00E47BF3" w:rsidRPr="00DF24C0" w:rsidRDefault="00E47BF3" w:rsidP="00DF24C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2.23.1.</w:t>
            </w:r>
          </w:p>
        </w:tc>
        <w:tc>
          <w:tcPr>
            <w:tcW w:w="4702" w:type="dxa"/>
            <w:tcBorders>
              <w:top w:val="single" w:sz="4" w:space="0" w:color="auto"/>
              <w:left w:val="single" w:sz="4" w:space="0" w:color="auto"/>
              <w:bottom w:val="single" w:sz="4" w:space="0" w:color="auto"/>
              <w:right w:val="single" w:sz="4" w:space="0" w:color="auto"/>
            </w:tcBorders>
          </w:tcPr>
          <w:p w:rsidR="00E47BF3" w:rsidRPr="00DF24C0" w:rsidRDefault="00E47BF3" w:rsidP="00E47BF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E47BF3">
              <w:rPr>
                <w:rFonts w:ascii="Times New Roman" w:hAnsi="Times New Roman" w:cs="Times New Roman"/>
                <w:sz w:val="24"/>
                <w:szCs w:val="24"/>
              </w:rPr>
              <w:t>епредставление документов, установленных пунктами 2.17.1.-2.17.4. настоящего Административного регламента</w:t>
            </w:r>
          </w:p>
        </w:tc>
        <w:tc>
          <w:tcPr>
            <w:tcW w:w="4234" w:type="dxa"/>
            <w:tcBorders>
              <w:top w:val="single" w:sz="4" w:space="0" w:color="auto"/>
              <w:left w:val="single" w:sz="4" w:space="0" w:color="auto"/>
              <w:bottom w:val="single" w:sz="4" w:space="0" w:color="auto"/>
              <w:right w:val="single" w:sz="4" w:space="0" w:color="auto"/>
            </w:tcBorders>
          </w:tcPr>
          <w:p w:rsidR="00E47BF3" w:rsidRPr="00DF24C0" w:rsidRDefault="00E47BF3" w:rsidP="00A2371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Указать перечень документов,</w:t>
            </w:r>
            <w:r w:rsidRPr="00E47BF3">
              <w:rPr>
                <w:rFonts w:ascii="Times New Roman" w:hAnsi="Times New Roman" w:cs="Times New Roman"/>
                <w:sz w:val="24"/>
                <w:szCs w:val="24"/>
              </w:rPr>
              <w:t>непредставленных</w:t>
            </w:r>
            <w:r>
              <w:rPr>
                <w:rFonts w:ascii="Times New Roman" w:hAnsi="Times New Roman" w:cs="Times New Roman"/>
                <w:sz w:val="24"/>
                <w:szCs w:val="24"/>
              </w:rPr>
              <w:t xml:space="preserve"> Заявителем</w:t>
            </w:r>
          </w:p>
        </w:tc>
      </w:tr>
      <w:tr w:rsidR="00E47BF3" w:rsidRPr="00DF24C0" w:rsidTr="00767D0A">
        <w:tc>
          <w:tcPr>
            <w:tcW w:w="950" w:type="dxa"/>
            <w:tcBorders>
              <w:top w:val="single" w:sz="4" w:space="0" w:color="auto"/>
              <w:left w:val="single" w:sz="4" w:space="0" w:color="auto"/>
              <w:bottom w:val="single" w:sz="4" w:space="0" w:color="auto"/>
              <w:right w:val="single" w:sz="4" w:space="0" w:color="auto"/>
            </w:tcBorders>
          </w:tcPr>
          <w:p w:rsidR="00E47BF3" w:rsidRDefault="00E47BF3" w:rsidP="00DF24C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2.23.2</w:t>
            </w:r>
          </w:p>
        </w:tc>
        <w:tc>
          <w:tcPr>
            <w:tcW w:w="4702" w:type="dxa"/>
            <w:tcBorders>
              <w:top w:val="single" w:sz="4" w:space="0" w:color="auto"/>
              <w:left w:val="single" w:sz="4" w:space="0" w:color="auto"/>
              <w:bottom w:val="single" w:sz="4" w:space="0" w:color="auto"/>
              <w:right w:val="single" w:sz="4" w:space="0" w:color="auto"/>
            </w:tcBorders>
          </w:tcPr>
          <w:p w:rsidR="00E47BF3" w:rsidRDefault="00A23712" w:rsidP="00E47BF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A23712">
              <w:rPr>
                <w:rFonts w:ascii="Times New Roman" w:hAnsi="Times New Roman" w:cs="Times New Roman"/>
                <w:sz w:val="24"/>
                <w:szCs w:val="24"/>
              </w:rPr>
              <w:t>редставленные документы утратили силу на момент обращения за Муниципальной услугой</w:t>
            </w:r>
          </w:p>
        </w:tc>
        <w:tc>
          <w:tcPr>
            <w:tcW w:w="4234" w:type="dxa"/>
            <w:tcBorders>
              <w:top w:val="single" w:sz="4" w:space="0" w:color="auto"/>
              <w:left w:val="single" w:sz="4" w:space="0" w:color="auto"/>
              <w:bottom w:val="single" w:sz="4" w:space="0" w:color="auto"/>
              <w:right w:val="single" w:sz="4" w:space="0" w:color="auto"/>
            </w:tcBorders>
          </w:tcPr>
          <w:p w:rsidR="00E47BF3" w:rsidRDefault="00E47BF3" w:rsidP="00A23712">
            <w:pPr>
              <w:widowControl w:val="0"/>
              <w:autoSpaceDE w:val="0"/>
              <w:autoSpaceDN w:val="0"/>
              <w:adjustRightInd w:val="0"/>
              <w:spacing w:after="0" w:line="240" w:lineRule="auto"/>
              <w:jc w:val="both"/>
              <w:rPr>
                <w:rFonts w:ascii="Times New Roman" w:hAnsi="Times New Roman" w:cs="Times New Roman"/>
                <w:sz w:val="24"/>
                <w:szCs w:val="24"/>
              </w:rPr>
            </w:pPr>
            <w:r w:rsidRPr="00E47BF3">
              <w:rPr>
                <w:rFonts w:ascii="Times New Roman" w:hAnsi="Times New Roman" w:cs="Times New Roman"/>
                <w:sz w:val="24"/>
                <w:szCs w:val="24"/>
              </w:rPr>
              <w:t>Документы, необходимые для предоставления Муниципальной услуги утратили силу</w:t>
            </w:r>
          </w:p>
        </w:tc>
      </w:tr>
      <w:tr w:rsidR="00DF24C0" w:rsidRPr="00DF24C0" w:rsidTr="00767D0A">
        <w:tc>
          <w:tcPr>
            <w:tcW w:w="950" w:type="dxa"/>
            <w:tcBorders>
              <w:top w:val="single" w:sz="4" w:space="0" w:color="auto"/>
              <w:left w:val="single" w:sz="4" w:space="0" w:color="auto"/>
              <w:bottom w:val="single" w:sz="4" w:space="0" w:color="auto"/>
              <w:right w:val="single" w:sz="4" w:space="0" w:color="auto"/>
            </w:tcBorders>
          </w:tcPr>
          <w:p w:rsidR="00DF24C0" w:rsidRPr="00DF24C0" w:rsidRDefault="00A23712" w:rsidP="00DF24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2.23.3</w:t>
            </w:r>
          </w:p>
        </w:tc>
        <w:tc>
          <w:tcPr>
            <w:tcW w:w="4702" w:type="dxa"/>
            <w:tcBorders>
              <w:top w:val="single" w:sz="4" w:space="0" w:color="auto"/>
              <w:left w:val="single" w:sz="4" w:space="0" w:color="auto"/>
              <w:bottom w:val="single" w:sz="4" w:space="0" w:color="auto"/>
              <w:right w:val="single" w:sz="4" w:space="0" w:color="auto"/>
            </w:tcBorders>
          </w:tcPr>
          <w:p w:rsidR="00DF24C0" w:rsidRPr="00DF24C0" w:rsidRDefault="00A23712" w:rsidP="00DF24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A23712">
              <w:rPr>
                <w:rFonts w:ascii="Times New Roman" w:hAnsi="Times New Roman" w:cs="Times New Roman"/>
                <w:sz w:val="24"/>
                <w:szCs w:val="24"/>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234" w:type="dxa"/>
            <w:tcBorders>
              <w:top w:val="single" w:sz="4" w:space="0" w:color="auto"/>
              <w:left w:val="single" w:sz="4" w:space="0" w:color="auto"/>
              <w:bottom w:val="single" w:sz="4" w:space="0" w:color="auto"/>
              <w:right w:val="single" w:sz="4" w:space="0" w:color="auto"/>
            </w:tcBorders>
          </w:tcPr>
          <w:p w:rsidR="00DF24C0" w:rsidRPr="00DF24C0" w:rsidRDefault="00A23712" w:rsidP="00DF24C0">
            <w:pPr>
              <w:widowControl w:val="0"/>
              <w:autoSpaceDE w:val="0"/>
              <w:autoSpaceDN w:val="0"/>
              <w:adjustRightInd w:val="0"/>
              <w:spacing w:after="0" w:line="240" w:lineRule="auto"/>
              <w:jc w:val="both"/>
              <w:rPr>
                <w:rFonts w:ascii="Times New Roman" w:hAnsi="Times New Roman" w:cs="Times New Roman"/>
                <w:sz w:val="24"/>
                <w:szCs w:val="24"/>
              </w:rPr>
            </w:pPr>
            <w:r w:rsidRPr="00A23712">
              <w:rPr>
                <w:rFonts w:ascii="Times New Roman" w:hAnsi="Times New Roman" w:cs="Times New Roman"/>
                <w:sz w:val="24"/>
                <w:szCs w:val="24"/>
              </w:rPr>
              <w:t>Указать исчерпывающий перечень документов, содержащих подчистки и исправления текста, не заверенные в порядке, установленном законод</w:t>
            </w:r>
            <w:r>
              <w:rPr>
                <w:rFonts w:ascii="Times New Roman" w:hAnsi="Times New Roman" w:cs="Times New Roman"/>
                <w:sz w:val="24"/>
                <w:szCs w:val="24"/>
              </w:rPr>
              <w:t>ательством Российской Федерации</w:t>
            </w:r>
            <w:r w:rsidR="00DF24C0" w:rsidRPr="00DF24C0">
              <w:rPr>
                <w:rFonts w:ascii="Times New Roman" w:hAnsi="Times New Roman" w:cs="Times New Roman"/>
                <w:sz w:val="24"/>
                <w:szCs w:val="24"/>
              </w:rPr>
              <w:t>.</w:t>
            </w:r>
          </w:p>
        </w:tc>
      </w:tr>
      <w:tr w:rsidR="003C014C" w:rsidRPr="00DF24C0" w:rsidTr="00767D0A">
        <w:tc>
          <w:tcPr>
            <w:tcW w:w="950" w:type="dxa"/>
            <w:tcBorders>
              <w:top w:val="single" w:sz="4" w:space="0" w:color="auto"/>
              <w:left w:val="single" w:sz="4" w:space="0" w:color="auto"/>
              <w:bottom w:val="single" w:sz="4" w:space="0" w:color="auto"/>
              <w:right w:val="single" w:sz="4" w:space="0" w:color="auto"/>
            </w:tcBorders>
          </w:tcPr>
          <w:p w:rsidR="003C014C" w:rsidRDefault="003C014C" w:rsidP="00DF24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2.23.4</w:t>
            </w:r>
          </w:p>
        </w:tc>
        <w:tc>
          <w:tcPr>
            <w:tcW w:w="4702" w:type="dxa"/>
            <w:tcBorders>
              <w:top w:val="single" w:sz="4" w:space="0" w:color="auto"/>
              <w:left w:val="single" w:sz="4" w:space="0" w:color="auto"/>
              <w:bottom w:val="single" w:sz="4" w:space="0" w:color="auto"/>
              <w:right w:val="single" w:sz="4" w:space="0" w:color="auto"/>
            </w:tcBorders>
          </w:tcPr>
          <w:p w:rsidR="003C014C" w:rsidRDefault="003C014C" w:rsidP="00DF24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3C014C">
              <w:rPr>
                <w:rFonts w:ascii="Times New Roman" w:hAnsi="Times New Roman" w:cs="Times New Roman"/>
                <w:sz w:val="24"/>
                <w:szCs w:val="24"/>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34" w:type="dxa"/>
            <w:tcBorders>
              <w:top w:val="single" w:sz="4" w:space="0" w:color="auto"/>
              <w:left w:val="single" w:sz="4" w:space="0" w:color="auto"/>
              <w:bottom w:val="single" w:sz="4" w:space="0" w:color="auto"/>
              <w:right w:val="single" w:sz="4" w:space="0" w:color="auto"/>
            </w:tcBorders>
          </w:tcPr>
          <w:p w:rsidR="003C014C" w:rsidRPr="00A23712" w:rsidRDefault="003C014C" w:rsidP="00DF24C0">
            <w:pPr>
              <w:widowControl w:val="0"/>
              <w:autoSpaceDE w:val="0"/>
              <w:autoSpaceDN w:val="0"/>
              <w:adjustRightInd w:val="0"/>
              <w:spacing w:after="0" w:line="240" w:lineRule="auto"/>
              <w:jc w:val="both"/>
              <w:rPr>
                <w:rFonts w:ascii="Times New Roman" w:hAnsi="Times New Roman" w:cs="Times New Roman"/>
                <w:sz w:val="24"/>
                <w:szCs w:val="24"/>
              </w:rPr>
            </w:pPr>
            <w:r w:rsidRPr="003C014C">
              <w:rPr>
                <w:rFonts w:ascii="Times New Roman" w:hAnsi="Times New Roman" w:cs="Times New Roman"/>
                <w:sz w:val="24"/>
                <w:szCs w:val="24"/>
              </w:rPr>
              <w:t>Указать исчерпывающий перечень документов, содержащих повреждения</w:t>
            </w:r>
          </w:p>
        </w:tc>
      </w:tr>
      <w:tr w:rsidR="003C014C" w:rsidRPr="00DF24C0" w:rsidTr="00767D0A">
        <w:tc>
          <w:tcPr>
            <w:tcW w:w="950" w:type="dxa"/>
            <w:tcBorders>
              <w:top w:val="single" w:sz="4" w:space="0" w:color="auto"/>
              <w:left w:val="single" w:sz="4" w:space="0" w:color="auto"/>
              <w:bottom w:val="single" w:sz="4" w:space="0" w:color="auto"/>
              <w:right w:val="single" w:sz="4" w:space="0" w:color="auto"/>
            </w:tcBorders>
          </w:tcPr>
          <w:p w:rsidR="003C014C" w:rsidRDefault="003C014C" w:rsidP="00DF24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2.23.5</w:t>
            </w:r>
          </w:p>
        </w:tc>
        <w:tc>
          <w:tcPr>
            <w:tcW w:w="4702" w:type="dxa"/>
            <w:tcBorders>
              <w:top w:val="single" w:sz="4" w:space="0" w:color="auto"/>
              <w:left w:val="single" w:sz="4" w:space="0" w:color="auto"/>
              <w:bottom w:val="single" w:sz="4" w:space="0" w:color="auto"/>
              <w:right w:val="single" w:sz="4" w:space="0" w:color="auto"/>
            </w:tcBorders>
          </w:tcPr>
          <w:p w:rsidR="003C014C" w:rsidRDefault="003C014C" w:rsidP="00DF24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Pr="003C014C">
              <w:rPr>
                <w:rFonts w:ascii="Times New Roman" w:hAnsi="Times New Roman" w:cs="Times New Roman"/>
                <w:sz w:val="24"/>
                <w:szCs w:val="24"/>
              </w:rPr>
              <w:t>аявления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tc>
        <w:tc>
          <w:tcPr>
            <w:tcW w:w="4234" w:type="dxa"/>
            <w:tcBorders>
              <w:top w:val="single" w:sz="4" w:space="0" w:color="auto"/>
              <w:left w:val="single" w:sz="4" w:space="0" w:color="auto"/>
              <w:bottom w:val="single" w:sz="4" w:space="0" w:color="auto"/>
              <w:right w:val="single" w:sz="4" w:space="0" w:color="auto"/>
            </w:tcBorders>
          </w:tcPr>
          <w:p w:rsidR="003C014C" w:rsidRPr="003C014C" w:rsidRDefault="003C014C" w:rsidP="00DF24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Указать основание данного вывода</w:t>
            </w:r>
          </w:p>
        </w:tc>
      </w:tr>
      <w:tr w:rsidR="003C014C" w:rsidRPr="00DF24C0" w:rsidTr="00767D0A">
        <w:tc>
          <w:tcPr>
            <w:tcW w:w="950" w:type="dxa"/>
            <w:tcBorders>
              <w:top w:val="single" w:sz="4" w:space="0" w:color="auto"/>
              <w:left w:val="single" w:sz="4" w:space="0" w:color="auto"/>
              <w:bottom w:val="single" w:sz="4" w:space="0" w:color="auto"/>
              <w:right w:val="single" w:sz="4" w:space="0" w:color="auto"/>
            </w:tcBorders>
          </w:tcPr>
          <w:p w:rsidR="003C014C" w:rsidRDefault="003C014C" w:rsidP="00DF24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2.23.6</w:t>
            </w:r>
          </w:p>
        </w:tc>
        <w:tc>
          <w:tcPr>
            <w:tcW w:w="4702" w:type="dxa"/>
            <w:tcBorders>
              <w:top w:val="single" w:sz="4" w:space="0" w:color="auto"/>
              <w:left w:val="single" w:sz="4" w:space="0" w:color="auto"/>
              <w:bottom w:val="single" w:sz="4" w:space="0" w:color="auto"/>
              <w:right w:val="single" w:sz="4" w:space="0" w:color="auto"/>
            </w:tcBorders>
          </w:tcPr>
          <w:p w:rsidR="003C014C" w:rsidRDefault="003C014C" w:rsidP="00DF24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3C014C">
              <w:rPr>
                <w:rFonts w:ascii="Times New Roman" w:hAnsi="Times New Roman" w:cs="Times New Roman"/>
                <w:sz w:val="24"/>
                <w:szCs w:val="24"/>
              </w:rPr>
              <w:t>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234" w:type="dxa"/>
            <w:tcBorders>
              <w:top w:val="single" w:sz="4" w:space="0" w:color="auto"/>
              <w:left w:val="single" w:sz="4" w:space="0" w:color="auto"/>
              <w:bottom w:val="single" w:sz="4" w:space="0" w:color="auto"/>
              <w:right w:val="single" w:sz="4" w:space="0" w:color="auto"/>
            </w:tcBorders>
          </w:tcPr>
          <w:p w:rsidR="003C014C" w:rsidRPr="003C014C" w:rsidRDefault="003C014C" w:rsidP="003C014C">
            <w:pPr>
              <w:spacing w:after="0" w:line="240" w:lineRule="auto"/>
              <w:ind w:left="132"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Указать</w:t>
            </w:r>
            <w:r w:rsidRPr="003C014C">
              <w:rPr>
                <w:rFonts w:ascii="Times New Roman" w:eastAsia="Times New Roman" w:hAnsi="Times New Roman" w:cs="Times New Roman"/>
                <w:sz w:val="24"/>
                <w:szCs w:val="24"/>
              </w:rPr>
              <w:t xml:space="preserve"> исчерпывающий перечень электронных документов, не соответствующих указанному критерию</w:t>
            </w:r>
          </w:p>
          <w:p w:rsidR="003C014C" w:rsidRDefault="003C014C" w:rsidP="00DF24C0">
            <w:pPr>
              <w:widowControl w:val="0"/>
              <w:autoSpaceDE w:val="0"/>
              <w:autoSpaceDN w:val="0"/>
              <w:adjustRightInd w:val="0"/>
              <w:spacing w:after="0" w:line="240" w:lineRule="auto"/>
              <w:jc w:val="both"/>
              <w:rPr>
                <w:rFonts w:ascii="Times New Roman" w:hAnsi="Times New Roman" w:cs="Times New Roman"/>
                <w:sz w:val="24"/>
                <w:szCs w:val="24"/>
              </w:rPr>
            </w:pPr>
          </w:p>
        </w:tc>
      </w:tr>
      <w:tr w:rsidR="003C014C" w:rsidRPr="00DF24C0" w:rsidTr="00767D0A">
        <w:tc>
          <w:tcPr>
            <w:tcW w:w="950" w:type="dxa"/>
            <w:tcBorders>
              <w:top w:val="single" w:sz="4" w:space="0" w:color="auto"/>
              <w:left w:val="single" w:sz="4" w:space="0" w:color="auto"/>
              <w:bottom w:val="single" w:sz="4" w:space="0" w:color="auto"/>
              <w:right w:val="single" w:sz="4" w:space="0" w:color="auto"/>
            </w:tcBorders>
          </w:tcPr>
          <w:p w:rsidR="003C014C" w:rsidRDefault="003C014C" w:rsidP="00DF24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2.23.7</w:t>
            </w:r>
          </w:p>
        </w:tc>
        <w:tc>
          <w:tcPr>
            <w:tcW w:w="4702" w:type="dxa"/>
            <w:tcBorders>
              <w:top w:val="single" w:sz="4" w:space="0" w:color="auto"/>
              <w:left w:val="single" w:sz="4" w:space="0" w:color="auto"/>
              <w:bottom w:val="single" w:sz="4" w:space="0" w:color="auto"/>
              <w:right w:val="single" w:sz="4" w:space="0" w:color="auto"/>
            </w:tcBorders>
          </w:tcPr>
          <w:p w:rsidR="003C014C" w:rsidRDefault="003C014C" w:rsidP="00DF24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3C014C">
              <w:rPr>
                <w:rFonts w:ascii="Times New Roman" w:hAnsi="Times New Roman" w:cs="Times New Roman"/>
                <w:sz w:val="24"/>
                <w:szCs w:val="24"/>
              </w:rPr>
              <w:t>еполное заполнение полей в форме заявления, в том числе в интерактивной форме заявления на Едином портале, региональном портале</w:t>
            </w:r>
          </w:p>
        </w:tc>
        <w:tc>
          <w:tcPr>
            <w:tcW w:w="4234" w:type="dxa"/>
            <w:tcBorders>
              <w:top w:val="single" w:sz="4" w:space="0" w:color="auto"/>
              <w:left w:val="single" w:sz="4" w:space="0" w:color="auto"/>
              <w:bottom w:val="single" w:sz="4" w:space="0" w:color="auto"/>
              <w:right w:val="single" w:sz="4" w:space="0" w:color="auto"/>
            </w:tcBorders>
          </w:tcPr>
          <w:p w:rsidR="003C014C" w:rsidRPr="003C014C" w:rsidRDefault="003C014C" w:rsidP="003C014C">
            <w:pPr>
              <w:spacing w:after="0" w:line="240" w:lineRule="auto"/>
              <w:ind w:left="132" w:right="57"/>
              <w:jc w:val="both"/>
              <w:rPr>
                <w:rFonts w:ascii="Times New Roman" w:eastAsia="Times New Roman" w:hAnsi="Times New Roman" w:cs="Times New Roman"/>
                <w:sz w:val="24"/>
                <w:szCs w:val="24"/>
              </w:rPr>
            </w:pPr>
            <w:r w:rsidRPr="00DF24C0">
              <w:rPr>
                <w:rFonts w:ascii="Times New Roman" w:hAnsi="Times New Roman" w:cs="Times New Roman"/>
                <w:sz w:val="24"/>
                <w:szCs w:val="24"/>
              </w:rPr>
              <w:t>Указать обязательные поля заявления, не заполненные Заявителем либо заполненные не в полном объеме, либо с нарушением требований, установленных Административным регламентом с указанием сути нарушения</w:t>
            </w:r>
          </w:p>
        </w:tc>
      </w:tr>
      <w:tr w:rsidR="003C014C" w:rsidRPr="00DF24C0" w:rsidTr="00767D0A">
        <w:tc>
          <w:tcPr>
            <w:tcW w:w="950" w:type="dxa"/>
            <w:tcBorders>
              <w:top w:val="single" w:sz="4" w:space="0" w:color="auto"/>
              <w:left w:val="single" w:sz="4" w:space="0" w:color="auto"/>
              <w:bottom w:val="single" w:sz="4" w:space="0" w:color="auto"/>
              <w:right w:val="single" w:sz="4" w:space="0" w:color="auto"/>
            </w:tcBorders>
          </w:tcPr>
          <w:p w:rsidR="003C014C" w:rsidRDefault="00E67703" w:rsidP="00DF24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2.23.8</w:t>
            </w:r>
          </w:p>
        </w:tc>
        <w:tc>
          <w:tcPr>
            <w:tcW w:w="4702" w:type="dxa"/>
            <w:tcBorders>
              <w:top w:val="single" w:sz="4" w:space="0" w:color="auto"/>
              <w:left w:val="single" w:sz="4" w:space="0" w:color="auto"/>
              <w:bottom w:val="single" w:sz="4" w:space="0" w:color="auto"/>
              <w:right w:val="single" w:sz="4" w:space="0" w:color="auto"/>
            </w:tcBorders>
          </w:tcPr>
          <w:p w:rsidR="003C014C" w:rsidRDefault="00C3419D" w:rsidP="00DF24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C3419D">
              <w:rPr>
                <w:rFonts w:ascii="Times New Roman" w:hAnsi="Times New Roman" w:cs="Times New Roman"/>
                <w:sz w:val="24"/>
                <w:szCs w:val="24"/>
              </w:rPr>
              <w:t>бращение за предоставлением Муниципальной услуги в неуполномоченный орган</w:t>
            </w:r>
          </w:p>
        </w:tc>
        <w:tc>
          <w:tcPr>
            <w:tcW w:w="4234" w:type="dxa"/>
            <w:tcBorders>
              <w:top w:val="single" w:sz="4" w:space="0" w:color="auto"/>
              <w:left w:val="single" w:sz="4" w:space="0" w:color="auto"/>
              <w:bottom w:val="single" w:sz="4" w:space="0" w:color="auto"/>
              <w:right w:val="single" w:sz="4" w:space="0" w:color="auto"/>
            </w:tcBorders>
          </w:tcPr>
          <w:p w:rsidR="003C014C" w:rsidRPr="00DF24C0" w:rsidRDefault="00C3419D" w:rsidP="003C014C">
            <w:pPr>
              <w:spacing w:after="0" w:line="240" w:lineRule="auto"/>
              <w:ind w:left="132" w:right="57"/>
              <w:jc w:val="both"/>
              <w:rPr>
                <w:rFonts w:ascii="Times New Roman" w:hAnsi="Times New Roman" w:cs="Times New Roman"/>
                <w:sz w:val="24"/>
                <w:szCs w:val="24"/>
              </w:rPr>
            </w:pPr>
            <w:r>
              <w:rPr>
                <w:rFonts w:ascii="Times New Roman" w:hAnsi="Times New Roman" w:cs="Times New Roman"/>
                <w:sz w:val="24"/>
                <w:szCs w:val="24"/>
              </w:rPr>
              <w:t xml:space="preserve">Указать в какой уполномоченный орган </w:t>
            </w:r>
            <w:r w:rsidR="00E67703">
              <w:rPr>
                <w:rFonts w:ascii="Times New Roman" w:hAnsi="Times New Roman" w:cs="Times New Roman"/>
                <w:sz w:val="24"/>
                <w:szCs w:val="24"/>
              </w:rPr>
              <w:t>необходимо обратиться Заявителю</w:t>
            </w:r>
          </w:p>
        </w:tc>
      </w:tr>
      <w:tr w:rsidR="00E67703" w:rsidRPr="00DF24C0" w:rsidTr="00767D0A">
        <w:tc>
          <w:tcPr>
            <w:tcW w:w="950" w:type="dxa"/>
            <w:tcBorders>
              <w:top w:val="single" w:sz="4" w:space="0" w:color="auto"/>
              <w:left w:val="single" w:sz="4" w:space="0" w:color="auto"/>
              <w:bottom w:val="single" w:sz="4" w:space="0" w:color="auto"/>
              <w:right w:val="single" w:sz="4" w:space="0" w:color="auto"/>
            </w:tcBorders>
          </w:tcPr>
          <w:p w:rsidR="00E67703" w:rsidRDefault="00E67703" w:rsidP="00DF24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2.23.9</w:t>
            </w:r>
          </w:p>
        </w:tc>
        <w:tc>
          <w:tcPr>
            <w:tcW w:w="4702" w:type="dxa"/>
            <w:tcBorders>
              <w:top w:val="single" w:sz="4" w:space="0" w:color="auto"/>
              <w:left w:val="single" w:sz="4" w:space="0" w:color="auto"/>
              <w:bottom w:val="single" w:sz="4" w:space="0" w:color="auto"/>
              <w:right w:val="single" w:sz="4" w:space="0" w:color="auto"/>
            </w:tcBorders>
          </w:tcPr>
          <w:p w:rsidR="00E67703" w:rsidRDefault="00E67703" w:rsidP="00DF24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Заявлениеи документы </w:t>
            </w:r>
            <w:r w:rsidRPr="00E67703">
              <w:rPr>
                <w:rFonts w:ascii="Times New Roman" w:hAnsi="Times New Roman" w:cs="Times New Roman"/>
                <w:sz w:val="24"/>
                <w:szCs w:val="24"/>
              </w:rPr>
              <w:t>подан</w:t>
            </w:r>
            <w:r>
              <w:rPr>
                <w:rFonts w:ascii="Times New Roman" w:hAnsi="Times New Roman" w:cs="Times New Roman"/>
                <w:sz w:val="24"/>
                <w:szCs w:val="24"/>
              </w:rPr>
              <w:t>ы</w:t>
            </w:r>
            <w:r w:rsidRPr="00E67703">
              <w:rPr>
                <w:rFonts w:ascii="Times New Roman" w:hAnsi="Times New Roman" w:cs="Times New Roman"/>
                <w:sz w:val="24"/>
                <w:szCs w:val="24"/>
              </w:rPr>
              <w:t xml:space="preserve"> лицом, не имеющим полномочий представлять интересы Заявителя</w:t>
            </w:r>
          </w:p>
        </w:tc>
        <w:tc>
          <w:tcPr>
            <w:tcW w:w="4234" w:type="dxa"/>
            <w:tcBorders>
              <w:top w:val="single" w:sz="4" w:space="0" w:color="auto"/>
              <w:left w:val="single" w:sz="4" w:space="0" w:color="auto"/>
              <w:bottom w:val="single" w:sz="4" w:space="0" w:color="auto"/>
              <w:right w:val="single" w:sz="4" w:space="0" w:color="auto"/>
            </w:tcBorders>
          </w:tcPr>
          <w:p w:rsidR="00E67703" w:rsidRDefault="00E67703" w:rsidP="003C014C">
            <w:pPr>
              <w:spacing w:after="0" w:line="240" w:lineRule="auto"/>
              <w:ind w:left="132" w:right="57"/>
              <w:jc w:val="both"/>
              <w:rPr>
                <w:rFonts w:ascii="Times New Roman" w:hAnsi="Times New Roman" w:cs="Times New Roman"/>
                <w:sz w:val="24"/>
                <w:szCs w:val="24"/>
              </w:rPr>
            </w:pPr>
            <w:r>
              <w:rPr>
                <w:rFonts w:ascii="Times New Roman" w:hAnsi="Times New Roman" w:cs="Times New Roman"/>
                <w:sz w:val="24"/>
                <w:szCs w:val="24"/>
              </w:rPr>
              <w:t>Указать основание такого вывода</w:t>
            </w:r>
          </w:p>
        </w:tc>
      </w:tr>
    </w:tbl>
    <w:p w:rsidR="005D495F" w:rsidRPr="00F74F96" w:rsidRDefault="005D495F" w:rsidP="005D495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F74F96">
        <w:rPr>
          <w:rFonts w:ascii="Times New Roman" w:eastAsia="Times New Roman" w:hAnsi="Times New Roman" w:cs="Times New Roman"/>
          <w:sz w:val="24"/>
          <w:szCs w:val="24"/>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E67703" w:rsidRDefault="00E67703" w:rsidP="005D495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67703">
        <w:rPr>
          <w:rFonts w:ascii="Times New Roman" w:eastAsia="Times New Roman" w:hAnsi="Times New Roman" w:cs="Times New Roman"/>
          <w:sz w:val="24"/>
          <w:szCs w:val="24"/>
        </w:rPr>
        <w:t xml:space="preserve">В случае </w:t>
      </w:r>
      <w:r>
        <w:rPr>
          <w:rFonts w:ascii="Times New Roman" w:eastAsia="Times New Roman" w:hAnsi="Times New Roman" w:cs="Times New Roman"/>
          <w:sz w:val="24"/>
          <w:szCs w:val="24"/>
        </w:rPr>
        <w:t xml:space="preserve">если Вам не понятны </w:t>
      </w:r>
      <w:r w:rsidRPr="00E67703">
        <w:rPr>
          <w:rFonts w:ascii="Times New Roman" w:eastAsia="Times New Roman" w:hAnsi="Times New Roman" w:cs="Times New Roman"/>
          <w:sz w:val="24"/>
          <w:szCs w:val="24"/>
        </w:rPr>
        <w:t>причин</w:t>
      </w:r>
      <w:r>
        <w:rPr>
          <w:rFonts w:ascii="Times New Roman" w:eastAsia="Times New Roman" w:hAnsi="Times New Roman" w:cs="Times New Roman"/>
          <w:sz w:val="24"/>
          <w:szCs w:val="24"/>
        </w:rPr>
        <w:t>ы</w:t>
      </w:r>
      <w:r w:rsidRPr="00E67703">
        <w:rPr>
          <w:rFonts w:ascii="Times New Roman" w:eastAsia="Times New Roman" w:hAnsi="Times New Roman" w:cs="Times New Roman"/>
          <w:sz w:val="24"/>
          <w:szCs w:val="24"/>
        </w:rPr>
        <w:t xml:space="preserve"> отказа в приеме документов Вы можете связаться со специалистом</w:t>
      </w:r>
      <w:r>
        <w:rPr>
          <w:rFonts w:ascii="Times New Roman" w:eastAsia="Times New Roman" w:hAnsi="Times New Roman" w:cs="Times New Roman"/>
          <w:sz w:val="24"/>
          <w:szCs w:val="24"/>
        </w:rPr>
        <w:t xml:space="preserve"> Отдела муниципального контроля администрации городского округа Тейково Ивановской области для получения разъяснения</w:t>
      </w:r>
      <w:r w:rsidRPr="00E67703">
        <w:rPr>
          <w:rFonts w:ascii="Times New Roman" w:eastAsia="Times New Roman" w:hAnsi="Times New Roman" w:cs="Times New Roman"/>
          <w:sz w:val="24"/>
          <w:szCs w:val="24"/>
        </w:rPr>
        <w:t xml:space="preserve"> по телефону </w:t>
      </w:r>
      <w:r>
        <w:rPr>
          <w:rFonts w:ascii="Times New Roman" w:eastAsia="Times New Roman" w:hAnsi="Times New Roman" w:cs="Times New Roman"/>
          <w:sz w:val="24"/>
          <w:szCs w:val="24"/>
        </w:rPr>
        <w:t xml:space="preserve">8 </w:t>
      </w:r>
      <w:r w:rsidRPr="00F74F96">
        <w:rPr>
          <w:rFonts w:ascii="Times New Roman" w:eastAsia="Times New Roman" w:hAnsi="Times New Roman" w:cs="Times New Roman"/>
          <w:sz w:val="24"/>
          <w:szCs w:val="24"/>
        </w:rPr>
        <w:t>(49343) 4-10-33</w:t>
      </w:r>
      <w:r w:rsidR="005D495F">
        <w:rPr>
          <w:rFonts w:ascii="Times New Roman" w:eastAsia="Times New Roman" w:hAnsi="Times New Roman" w:cs="Times New Roman"/>
          <w:sz w:val="24"/>
          <w:szCs w:val="24"/>
        </w:rPr>
        <w:t>.</w:t>
      </w:r>
    </w:p>
    <w:p w:rsidR="005D495F" w:rsidRPr="00E67703" w:rsidRDefault="005D495F" w:rsidP="005D495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D495F">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Администрацию в соответствии с разделом 5 Административного регламента, а также в судебном порядке</w:t>
      </w:r>
      <w:r>
        <w:rPr>
          <w:rFonts w:ascii="Times New Roman" w:eastAsia="Times New Roman" w:hAnsi="Times New Roman" w:cs="Times New Roman"/>
          <w:sz w:val="24"/>
          <w:szCs w:val="24"/>
        </w:rPr>
        <w:t>.</w:t>
      </w:r>
    </w:p>
    <w:p w:rsidR="005D495F" w:rsidRDefault="00E67703" w:rsidP="005D495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67703">
        <w:rPr>
          <w:rFonts w:ascii="Times New Roman" w:eastAsia="Times New Roman" w:hAnsi="Times New Roman" w:cs="Times New Roman"/>
          <w:sz w:val="24"/>
          <w:szCs w:val="24"/>
        </w:rPr>
        <w:t>Дополнительно информируем: ________________________</w:t>
      </w:r>
      <w:r w:rsidR="005D495F">
        <w:rPr>
          <w:rFonts w:ascii="Times New Roman" w:eastAsia="Times New Roman" w:hAnsi="Times New Roman" w:cs="Times New Roman"/>
          <w:sz w:val="24"/>
          <w:szCs w:val="24"/>
        </w:rPr>
        <w:t>____________________________</w:t>
      </w:r>
    </w:p>
    <w:p w:rsidR="00E67703" w:rsidRDefault="005D495F" w:rsidP="005D495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rsidR="005D495F" w:rsidRPr="00E67703" w:rsidRDefault="005D495F" w:rsidP="005D495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p>
    <w:p w:rsidR="00E67703" w:rsidRPr="00E67703" w:rsidRDefault="00E67703" w:rsidP="005D495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67703">
        <w:rPr>
          <w:rFonts w:ascii="Times New Roman" w:eastAsia="Times New Roman" w:hAnsi="Times New Roman" w:cs="Times New Roman"/>
          <w:sz w:val="24"/>
          <w:szCs w:val="24"/>
        </w:rPr>
        <w:t>(указывается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rsidR="00CC6B80" w:rsidRPr="00CC6B80" w:rsidRDefault="00CC6B80" w:rsidP="00CC6B80">
      <w:pPr>
        <w:widowControl w:val="0"/>
        <w:autoSpaceDE w:val="0"/>
        <w:autoSpaceDN w:val="0"/>
        <w:spacing w:after="0" w:line="240" w:lineRule="auto"/>
        <w:rPr>
          <w:rFonts w:ascii="Courier New" w:eastAsia="Microsoft Sans Serif" w:hAnsi="Microsoft Sans Serif" w:cs="Microsoft Sans Serif"/>
          <w:szCs w:val="19"/>
          <w:lang w:eastAsia="en-US"/>
        </w:rPr>
      </w:pPr>
    </w:p>
    <w:p w:rsidR="005D495F" w:rsidRDefault="005D495F" w:rsidP="005D495F">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Начальник отдела муниципального контроля</w:t>
      </w:r>
    </w:p>
    <w:p w:rsidR="005D495F" w:rsidRDefault="005D495F" w:rsidP="005D495F">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администрации городского округа Тейково</w:t>
      </w:r>
    </w:p>
    <w:p w:rsidR="005D495F" w:rsidRPr="00F65DED" w:rsidRDefault="005D495F" w:rsidP="005D495F">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 xml:space="preserve">Ивановской области                                            _______________ (ФИО) </w:t>
      </w:r>
    </w:p>
    <w:p w:rsidR="002A0F94" w:rsidRDefault="002A0F94" w:rsidP="005D495F">
      <w:pPr>
        <w:pStyle w:val="ConsPlusNormal"/>
        <w:jc w:val="both"/>
        <w:outlineLvl w:val="1"/>
      </w:pPr>
    </w:p>
    <w:p w:rsidR="002A0F94" w:rsidRDefault="002A0F94" w:rsidP="005D6AED">
      <w:pPr>
        <w:pStyle w:val="ConsPlusNormal"/>
        <w:jc w:val="right"/>
        <w:outlineLvl w:val="1"/>
      </w:pPr>
    </w:p>
    <w:p w:rsidR="002A0F94" w:rsidRDefault="002A0F94" w:rsidP="005D6AED">
      <w:pPr>
        <w:pStyle w:val="ConsPlusNormal"/>
        <w:jc w:val="right"/>
        <w:outlineLvl w:val="1"/>
      </w:pPr>
    </w:p>
    <w:p w:rsidR="001F41D4" w:rsidRDefault="001F41D4" w:rsidP="005D6AED">
      <w:pPr>
        <w:pStyle w:val="ConsPlusNormal"/>
        <w:jc w:val="right"/>
        <w:outlineLvl w:val="1"/>
      </w:pPr>
    </w:p>
    <w:p w:rsidR="001F41D4" w:rsidRDefault="001F41D4" w:rsidP="005D6AED">
      <w:pPr>
        <w:pStyle w:val="ConsPlusNormal"/>
        <w:jc w:val="right"/>
        <w:outlineLvl w:val="1"/>
      </w:pPr>
    </w:p>
    <w:p w:rsidR="0088037B" w:rsidRPr="0088037B" w:rsidRDefault="0088037B" w:rsidP="0088037B">
      <w:pPr>
        <w:spacing w:after="0" w:line="240" w:lineRule="auto"/>
        <w:jc w:val="right"/>
        <w:rPr>
          <w:rFonts w:ascii="Times New Roman" w:hAnsi="Times New Roman"/>
        </w:rPr>
      </w:pPr>
      <w:r>
        <w:rPr>
          <w:rFonts w:ascii="Times New Roman" w:hAnsi="Times New Roman"/>
        </w:rPr>
        <w:lastRenderedPageBreak/>
        <w:t>Приложение № 10</w:t>
      </w:r>
    </w:p>
    <w:p w:rsidR="002F751E" w:rsidRDefault="0088037B" w:rsidP="0088037B">
      <w:pPr>
        <w:spacing w:after="0" w:line="240" w:lineRule="auto"/>
        <w:jc w:val="right"/>
        <w:rPr>
          <w:rFonts w:ascii="Times New Roman" w:hAnsi="Times New Roman"/>
        </w:rPr>
      </w:pPr>
      <w:r w:rsidRPr="0088037B">
        <w:rPr>
          <w:rFonts w:ascii="Times New Roman" w:hAnsi="Times New Roman"/>
        </w:rPr>
        <w:t>к Административному регламенту</w:t>
      </w:r>
    </w:p>
    <w:p w:rsidR="0088037B" w:rsidRDefault="0088037B" w:rsidP="0088037B">
      <w:pPr>
        <w:spacing w:after="0" w:line="240" w:lineRule="auto"/>
        <w:jc w:val="right"/>
        <w:rPr>
          <w:rFonts w:ascii="Times New Roman" w:hAnsi="Times New Roman"/>
        </w:rPr>
      </w:pPr>
    </w:p>
    <w:p w:rsidR="0088037B" w:rsidRPr="009721A3" w:rsidRDefault="0088037B" w:rsidP="0088037B">
      <w:pPr>
        <w:spacing w:after="0" w:line="240" w:lineRule="auto"/>
        <w:jc w:val="right"/>
        <w:rPr>
          <w:rFonts w:ascii="Times New Roman" w:hAnsi="Times New Roman"/>
        </w:rPr>
      </w:pPr>
    </w:p>
    <w:p w:rsidR="0088037B" w:rsidRPr="00A95F32" w:rsidRDefault="0088037B" w:rsidP="0088037B">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 xml:space="preserve">В администрацию городского округа Тейково </w:t>
      </w:r>
    </w:p>
    <w:p w:rsidR="0088037B" w:rsidRPr="00A95F32" w:rsidRDefault="0088037B" w:rsidP="0088037B">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Ивановской области</w:t>
      </w:r>
    </w:p>
    <w:p w:rsidR="0088037B" w:rsidRPr="00A95F32" w:rsidRDefault="0088037B" w:rsidP="0088037B">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88037B" w:rsidRPr="00A95F32" w:rsidRDefault="0088037B" w:rsidP="0088037B">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88037B" w:rsidRPr="00A95F32" w:rsidRDefault="0088037B" w:rsidP="0088037B">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От кого:____________________________________</w:t>
      </w:r>
    </w:p>
    <w:p w:rsidR="0088037B" w:rsidRPr="00A95F32" w:rsidRDefault="0088037B" w:rsidP="0088037B">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roofErr w:type="gramStart"/>
      <w:r w:rsidRPr="00A95F32">
        <w:rPr>
          <w:rFonts w:ascii="Times New Roman" w:eastAsia="Calibri" w:hAnsi="Times New Roman" w:cs="Times New Roman"/>
          <w:color w:val="000000"/>
          <w:spacing w:val="2"/>
          <w:sz w:val="24"/>
          <w:szCs w:val="24"/>
        </w:rPr>
        <w:t>(для физического лица - Ф.И.О., паспортные данные,</w:t>
      </w:r>
      <w:proofErr w:type="gramEnd"/>
    </w:p>
    <w:p w:rsidR="0088037B" w:rsidRPr="00A95F32" w:rsidRDefault="0088037B" w:rsidP="0088037B">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______________________________________________</w:t>
      </w:r>
    </w:p>
    <w:p w:rsidR="0088037B" w:rsidRPr="00A95F32" w:rsidRDefault="0088037B" w:rsidP="0088037B">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почтовый адрес, телефон, факс, адрес электронной почты;</w:t>
      </w:r>
    </w:p>
    <w:p w:rsidR="0088037B" w:rsidRPr="00A95F32" w:rsidRDefault="0088037B" w:rsidP="0088037B">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 xml:space="preserve">______________________________________________ </w:t>
      </w:r>
    </w:p>
    <w:p w:rsidR="0088037B" w:rsidRPr="00A95F32" w:rsidRDefault="0088037B" w:rsidP="0088037B">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для юридического лица наименование организации, ______________________________________________</w:t>
      </w:r>
    </w:p>
    <w:p w:rsidR="0088037B" w:rsidRPr="00A95F32" w:rsidRDefault="0088037B" w:rsidP="0088037B">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ИНН, юридический и почтовый адреса, Ф.И.О.</w:t>
      </w:r>
    </w:p>
    <w:p w:rsidR="0088037B" w:rsidRPr="00A95F32" w:rsidRDefault="0088037B" w:rsidP="0088037B">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______________________________________________</w:t>
      </w:r>
    </w:p>
    <w:p w:rsidR="0088037B" w:rsidRPr="00A95F32" w:rsidRDefault="0088037B" w:rsidP="0088037B">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руководителя, телефон, факс, адрес электронной почты,</w:t>
      </w:r>
    </w:p>
    <w:p w:rsidR="002F751E" w:rsidRDefault="0088037B" w:rsidP="0088037B">
      <w:pPr>
        <w:spacing w:after="0" w:line="240" w:lineRule="auto"/>
        <w:jc w:val="right"/>
        <w:rPr>
          <w:rFonts w:ascii="Times New Roman" w:hAnsi="Times New Roman"/>
        </w:rPr>
      </w:pPr>
      <w:r w:rsidRPr="00A95F32">
        <w:rPr>
          <w:rFonts w:ascii="Times New Roman" w:eastAsia="Calibri" w:hAnsi="Times New Roman" w:cs="Times New Roman"/>
          <w:color w:val="000000"/>
          <w:spacing w:val="2"/>
          <w:sz w:val="24"/>
          <w:szCs w:val="24"/>
        </w:rPr>
        <w:t xml:space="preserve"> Интернет-сайт__________________________________</w:t>
      </w:r>
    </w:p>
    <w:p w:rsidR="00CC6B80" w:rsidRDefault="00CC6B80" w:rsidP="005D6AED">
      <w:pPr>
        <w:spacing w:after="0" w:line="240" w:lineRule="auto"/>
        <w:jc w:val="right"/>
        <w:rPr>
          <w:rFonts w:ascii="Times New Roman" w:hAnsi="Times New Roman"/>
        </w:rPr>
      </w:pPr>
    </w:p>
    <w:p w:rsidR="00CC6B80" w:rsidRDefault="00CC6B80" w:rsidP="005D6AED">
      <w:pPr>
        <w:spacing w:after="0" w:line="240" w:lineRule="auto"/>
        <w:jc w:val="right"/>
        <w:rPr>
          <w:rFonts w:ascii="Times New Roman" w:hAnsi="Times New Roman"/>
        </w:rPr>
      </w:pPr>
    </w:p>
    <w:p w:rsidR="0088037B" w:rsidRDefault="0088037B" w:rsidP="0088037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w:t>
      </w:r>
      <w:r w:rsidR="00F013DE">
        <w:rPr>
          <w:rFonts w:ascii="Times New Roman" w:eastAsia="Times New Roman" w:hAnsi="Times New Roman" w:cs="Times New Roman"/>
          <w:b/>
          <w:sz w:val="28"/>
          <w:szCs w:val="28"/>
        </w:rPr>
        <w:t>аявление</w:t>
      </w:r>
    </w:p>
    <w:p w:rsidR="00CC6B80" w:rsidRPr="0088037B" w:rsidRDefault="0088037B" w:rsidP="0088037B">
      <w:pPr>
        <w:spacing w:after="0" w:line="240" w:lineRule="auto"/>
        <w:jc w:val="center"/>
        <w:rPr>
          <w:rFonts w:ascii="Times New Roman" w:hAnsi="Times New Roman"/>
          <w:b/>
        </w:rPr>
      </w:pPr>
      <w:r w:rsidRPr="0088037B">
        <w:rPr>
          <w:rFonts w:ascii="Times New Roman" w:eastAsia="Times New Roman" w:hAnsi="Times New Roman" w:cs="Times New Roman"/>
          <w:b/>
          <w:sz w:val="28"/>
          <w:szCs w:val="28"/>
        </w:rPr>
        <w:t>об исправлении опечатки и (или) ошибки</w:t>
      </w:r>
    </w:p>
    <w:p w:rsidR="00CC6B80" w:rsidRDefault="00CC6B80" w:rsidP="005D6AED">
      <w:pPr>
        <w:spacing w:after="0" w:line="240" w:lineRule="auto"/>
        <w:jc w:val="right"/>
        <w:rPr>
          <w:rFonts w:ascii="Times New Roman" w:hAnsi="Times New Roman"/>
        </w:rPr>
      </w:pP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88037B">
        <w:rPr>
          <w:rFonts w:ascii="Times New Roman" w:eastAsia="Times New Roman" w:hAnsi="Times New Roman" w:cs="Times New Roman"/>
          <w:sz w:val="24"/>
          <w:szCs w:val="24"/>
        </w:rPr>
        <w:t>Прошу устранить (исправить) опечатку и (или) ошибку (нужное указать) в ранее принятом (выданном) _________________________________________________________</w:t>
      </w:r>
      <w:r>
        <w:rPr>
          <w:rFonts w:ascii="Times New Roman" w:eastAsia="Times New Roman" w:hAnsi="Times New Roman" w:cs="Times New Roman"/>
          <w:sz w:val="24"/>
          <w:szCs w:val="24"/>
        </w:rPr>
        <w:t>________________</w:t>
      </w:r>
      <w:proofErr w:type="gramEnd"/>
    </w:p>
    <w:p w:rsidR="0088037B" w:rsidRPr="0088037B" w:rsidRDefault="0088037B" w:rsidP="008803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____________________________________________________________________________</w:t>
      </w:r>
      <w:r>
        <w:rPr>
          <w:rFonts w:ascii="Times New Roman" w:eastAsia="Times New Roman" w:hAnsi="Times New Roman" w:cs="Times New Roman"/>
          <w:sz w:val="24"/>
          <w:szCs w:val="24"/>
        </w:rPr>
        <w:t>_______</w:t>
      </w:r>
      <w:r w:rsidRPr="0088037B">
        <w:rPr>
          <w:rFonts w:ascii="Times New Roman" w:eastAsia="Times New Roman" w:hAnsi="Times New Roman" w:cs="Times New Roman"/>
          <w:sz w:val="24"/>
          <w:szCs w:val="24"/>
        </w:rPr>
        <w:t xml:space="preserve"> ____________________________________________________________________________</w:t>
      </w:r>
      <w:r>
        <w:rPr>
          <w:rFonts w:ascii="Times New Roman" w:eastAsia="Times New Roman" w:hAnsi="Times New Roman" w:cs="Times New Roman"/>
          <w:sz w:val="24"/>
          <w:szCs w:val="24"/>
        </w:rPr>
        <w:t>_______</w:t>
      </w:r>
      <w:r w:rsidRPr="0088037B">
        <w:rPr>
          <w:rFonts w:ascii="Times New Roman" w:eastAsia="Times New Roman" w:hAnsi="Times New Roman" w:cs="Times New Roman"/>
          <w:sz w:val="24"/>
          <w:szCs w:val="24"/>
        </w:rPr>
        <w:t xml:space="preserve"> (указывается наименование документа, в котором допущена опечатка или ошибка)</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от ________________ N _______________________________________________________</w:t>
      </w:r>
      <w:r>
        <w:rPr>
          <w:rFonts w:ascii="Times New Roman" w:eastAsia="Times New Roman" w:hAnsi="Times New Roman" w:cs="Times New Roman"/>
          <w:sz w:val="24"/>
          <w:szCs w:val="24"/>
        </w:rPr>
        <w:t>___</w:t>
      </w:r>
    </w:p>
    <w:p w:rsidR="0088037B" w:rsidRPr="0088037B" w:rsidRDefault="0088037B" w:rsidP="008803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(указывается дата принятия и номер документа, в котором допущена опечатка или ошибка)</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в части _____________________________________________________________________</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____________________________________________________________________________</w:t>
      </w:r>
    </w:p>
    <w:p w:rsidR="0088037B" w:rsidRPr="0088037B" w:rsidRDefault="0088037B" w:rsidP="008803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(указывается допущенная опечатка или ошибка)</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 xml:space="preserve">в связи </w:t>
      </w:r>
      <w:proofErr w:type="gramStart"/>
      <w:r w:rsidRPr="0088037B">
        <w:rPr>
          <w:rFonts w:ascii="Times New Roman" w:eastAsia="Times New Roman" w:hAnsi="Times New Roman" w:cs="Times New Roman"/>
          <w:sz w:val="24"/>
          <w:szCs w:val="24"/>
        </w:rPr>
        <w:t>с</w:t>
      </w:r>
      <w:proofErr w:type="gramEnd"/>
      <w:r w:rsidRPr="0088037B">
        <w:rPr>
          <w:rFonts w:ascii="Times New Roman" w:eastAsia="Times New Roman" w:hAnsi="Times New Roman" w:cs="Times New Roman"/>
          <w:sz w:val="24"/>
          <w:szCs w:val="24"/>
        </w:rPr>
        <w:t xml:space="preserve"> ____________________________________________________________________</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____________________________________________________________________________</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____________________________________________________________________________</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(указываются доводы, а также реквизиты документ</w:t>
      </w:r>
      <w:proofErr w:type="gramStart"/>
      <w:r w:rsidRPr="0088037B">
        <w:rPr>
          <w:rFonts w:ascii="Times New Roman" w:eastAsia="Times New Roman" w:hAnsi="Times New Roman" w:cs="Times New Roman"/>
          <w:sz w:val="24"/>
          <w:szCs w:val="24"/>
        </w:rPr>
        <w:t>а(</w:t>
      </w:r>
      <w:proofErr w:type="gramEnd"/>
      <w:r w:rsidRPr="0088037B">
        <w:rPr>
          <w:rFonts w:ascii="Times New Roman" w:eastAsia="Times New Roman" w:hAnsi="Times New Roman" w:cs="Times New Roman"/>
          <w:sz w:val="24"/>
          <w:szCs w:val="24"/>
        </w:rPr>
        <w:t>-</w:t>
      </w:r>
      <w:proofErr w:type="spellStart"/>
      <w:r w:rsidRPr="0088037B">
        <w:rPr>
          <w:rFonts w:ascii="Times New Roman" w:eastAsia="Times New Roman" w:hAnsi="Times New Roman" w:cs="Times New Roman"/>
          <w:sz w:val="24"/>
          <w:szCs w:val="24"/>
        </w:rPr>
        <w:t>ов</w:t>
      </w:r>
      <w:proofErr w:type="spellEnd"/>
      <w:r w:rsidRPr="0088037B">
        <w:rPr>
          <w:rFonts w:ascii="Times New Roman" w:eastAsia="Times New Roman" w:hAnsi="Times New Roman" w:cs="Times New Roman"/>
          <w:sz w:val="24"/>
          <w:szCs w:val="24"/>
        </w:rPr>
        <w:t>), обосновывающих доводы заявителя о наличии опечатки, ошибки, а также содержащих правильные сведения).</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К заявлению прилагаются:</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1. документ, подтверждающий полномочия представителя (в случае обращения за получением муниципальной услуги представителя);</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2. _______________________________________________________________________</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3. _______________________________________________________________________</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4. _______________________________________________________________________</w:t>
      </w:r>
    </w:p>
    <w:p w:rsidR="0088037B" w:rsidRPr="0088037B" w:rsidRDefault="0088037B" w:rsidP="008803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(указываются реквизиты документа (-</w:t>
      </w:r>
      <w:proofErr w:type="spellStart"/>
      <w:r w:rsidRPr="0088037B">
        <w:rPr>
          <w:rFonts w:ascii="Times New Roman" w:eastAsia="Times New Roman" w:hAnsi="Times New Roman" w:cs="Times New Roman"/>
          <w:sz w:val="24"/>
          <w:szCs w:val="24"/>
        </w:rPr>
        <w:t>ов</w:t>
      </w:r>
      <w:proofErr w:type="spellEnd"/>
      <w:r w:rsidRPr="0088037B">
        <w:rPr>
          <w:rFonts w:ascii="Times New Roman" w:eastAsia="Times New Roman" w:hAnsi="Times New Roman" w:cs="Times New Roman"/>
          <w:sz w:val="24"/>
          <w:szCs w:val="24"/>
        </w:rPr>
        <w:t xml:space="preserve">), </w:t>
      </w:r>
      <w:proofErr w:type="gramStart"/>
      <w:r w:rsidRPr="0088037B">
        <w:rPr>
          <w:rFonts w:ascii="Times New Roman" w:eastAsia="Times New Roman" w:hAnsi="Times New Roman" w:cs="Times New Roman"/>
          <w:sz w:val="24"/>
          <w:szCs w:val="24"/>
        </w:rPr>
        <w:t>обосновывающих</w:t>
      </w:r>
      <w:proofErr w:type="gramEnd"/>
      <w:r w:rsidRPr="0088037B">
        <w:rPr>
          <w:rFonts w:ascii="Times New Roman" w:eastAsia="Times New Roman" w:hAnsi="Times New Roman" w:cs="Times New Roman"/>
          <w:sz w:val="24"/>
          <w:szCs w:val="24"/>
        </w:rPr>
        <w:t xml:space="preserve"> доводы заявителя о наличии опечатки, а также содержащих правильные сведения)</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______________________ ____________________________ _______________________</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(должность) (подпись) (Ф.И.О. (отчество при наличии))</w:t>
      </w:r>
    </w:p>
    <w:p w:rsidR="0088037B" w:rsidRPr="0088037B" w:rsidRDefault="0088037B" w:rsidP="0088037B">
      <w:pPr>
        <w:widowControl w:val="0"/>
        <w:autoSpaceDE w:val="0"/>
        <w:autoSpaceDN w:val="0"/>
        <w:adjustRightInd w:val="0"/>
        <w:spacing w:after="0" w:line="240" w:lineRule="auto"/>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М.П.</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lastRenderedPageBreak/>
        <w:t>Реквизиты док</w:t>
      </w:r>
      <w:r>
        <w:rPr>
          <w:rFonts w:ascii="Times New Roman" w:eastAsia="Times New Roman" w:hAnsi="Times New Roman" w:cs="Times New Roman"/>
          <w:sz w:val="24"/>
          <w:szCs w:val="24"/>
        </w:rPr>
        <w:t>умента, удостоверяющего полномочия</w:t>
      </w:r>
      <w:r w:rsidRPr="0088037B">
        <w:rPr>
          <w:rFonts w:ascii="Times New Roman" w:eastAsia="Times New Roman" w:hAnsi="Times New Roman" w:cs="Times New Roman"/>
          <w:sz w:val="24"/>
          <w:szCs w:val="24"/>
        </w:rPr>
        <w:t xml:space="preserve"> представителя:</w:t>
      </w:r>
    </w:p>
    <w:p w:rsidR="0088037B" w:rsidRPr="0088037B" w:rsidRDefault="0088037B" w:rsidP="008803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w:t>
      </w:r>
    </w:p>
    <w:p w:rsidR="0088037B" w:rsidRPr="0088037B" w:rsidRDefault="0088037B" w:rsidP="008803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(указывается наименование документы, номер, кем и когда выдан)</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8037B" w:rsidRPr="0088037B" w:rsidRDefault="00F013DE"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w:t>
      </w:r>
      <w:r w:rsidR="0088037B" w:rsidRPr="0088037B">
        <w:rPr>
          <w:rFonts w:ascii="Times New Roman" w:eastAsia="Times New Roman" w:hAnsi="Times New Roman" w:cs="Times New Roman"/>
          <w:sz w:val="24"/>
          <w:szCs w:val="24"/>
        </w:rPr>
        <w:t xml:space="preserve"> пр</w:t>
      </w:r>
      <w:r w:rsidR="0088037B">
        <w:rPr>
          <w:rFonts w:ascii="Times New Roman" w:eastAsia="Times New Roman" w:hAnsi="Times New Roman" w:cs="Times New Roman"/>
          <w:sz w:val="24"/>
          <w:szCs w:val="24"/>
        </w:rPr>
        <w:t>ошу (в нужном окне поставить V)</w:t>
      </w:r>
      <w:r w:rsidR="0088037B" w:rsidRPr="0088037B">
        <w:rPr>
          <w:rFonts w:ascii="Times New Roman" w:eastAsia="Times New Roman" w:hAnsi="Times New Roman" w:cs="Times New Roman"/>
          <w:sz w:val="24"/>
          <w:szCs w:val="24"/>
        </w:rPr>
        <w:t>:</w:t>
      </w:r>
    </w:p>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708"/>
        <w:gridCol w:w="9197"/>
      </w:tblGrid>
      <w:tr w:rsidR="00F013DE" w:rsidRPr="00F6307B" w:rsidTr="00767D0A">
        <w:tc>
          <w:tcPr>
            <w:tcW w:w="708" w:type="dxa"/>
            <w:tcBorders>
              <w:top w:val="single" w:sz="4" w:space="0" w:color="auto"/>
              <w:left w:val="single" w:sz="4" w:space="0" w:color="auto"/>
              <w:bottom w:val="single" w:sz="4" w:space="0" w:color="auto"/>
              <w:right w:val="single" w:sz="4" w:space="0" w:color="auto"/>
            </w:tcBorders>
          </w:tcPr>
          <w:p w:rsidR="00F013DE" w:rsidRPr="00F6307B" w:rsidRDefault="00F013DE" w:rsidP="00767D0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F013DE" w:rsidRPr="00F6307B" w:rsidRDefault="00F013DE" w:rsidP="00767D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 xml:space="preserve">вручить </w:t>
            </w:r>
            <w:proofErr w:type="gramStart"/>
            <w:r w:rsidRPr="00F6307B">
              <w:rPr>
                <w:rFonts w:ascii="Times New Roman" w:eastAsia="Times New Roman" w:hAnsi="Times New Roman" w:cs="Times New Roman"/>
                <w:sz w:val="24"/>
                <w:szCs w:val="24"/>
              </w:rPr>
              <w:t xml:space="preserve">в форме документа на бумажном носителе </w:t>
            </w:r>
            <w:r>
              <w:rPr>
                <w:rFonts w:ascii="Times New Roman" w:eastAsia="Times New Roman" w:hAnsi="Times New Roman" w:cs="Times New Roman"/>
                <w:sz w:val="24"/>
                <w:szCs w:val="24"/>
              </w:rPr>
              <w:t>при личном обращении за результатом предоставления Муниципальной услуги в Отделе</w:t>
            </w:r>
            <w:proofErr w:type="gramEnd"/>
          </w:p>
        </w:tc>
      </w:tr>
      <w:tr w:rsidR="00F013DE" w:rsidRPr="00F6307B" w:rsidTr="00767D0A">
        <w:tc>
          <w:tcPr>
            <w:tcW w:w="708" w:type="dxa"/>
            <w:tcBorders>
              <w:top w:val="single" w:sz="4" w:space="0" w:color="auto"/>
              <w:left w:val="single" w:sz="4" w:space="0" w:color="auto"/>
              <w:bottom w:val="single" w:sz="4" w:space="0" w:color="auto"/>
              <w:right w:val="single" w:sz="4" w:space="0" w:color="auto"/>
            </w:tcBorders>
          </w:tcPr>
          <w:p w:rsidR="00F013DE" w:rsidRPr="00F6307B" w:rsidRDefault="00F013DE" w:rsidP="00767D0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F013DE" w:rsidRPr="00F6307B" w:rsidRDefault="00F013DE" w:rsidP="00767D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 xml:space="preserve">вручить в форме документа на бумажном носителе в </w:t>
            </w:r>
            <w:r>
              <w:rPr>
                <w:rFonts w:ascii="Times New Roman" w:eastAsia="Times New Roman" w:hAnsi="Times New Roman" w:cs="Times New Roman"/>
                <w:sz w:val="24"/>
                <w:szCs w:val="24"/>
              </w:rPr>
              <w:t>МБУ «МФЦ» расположенного по адресу: _________________________________________________</w:t>
            </w:r>
          </w:p>
        </w:tc>
      </w:tr>
      <w:tr w:rsidR="00F013DE" w:rsidRPr="00F6307B" w:rsidTr="00767D0A">
        <w:tc>
          <w:tcPr>
            <w:tcW w:w="708" w:type="dxa"/>
            <w:tcBorders>
              <w:top w:val="single" w:sz="4" w:space="0" w:color="auto"/>
              <w:left w:val="single" w:sz="4" w:space="0" w:color="auto"/>
              <w:bottom w:val="single" w:sz="4" w:space="0" w:color="auto"/>
              <w:right w:val="single" w:sz="4" w:space="0" w:color="auto"/>
            </w:tcBorders>
          </w:tcPr>
          <w:p w:rsidR="00F013DE" w:rsidRPr="00F6307B" w:rsidRDefault="00F013DE" w:rsidP="00767D0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F013DE" w:rsidRPr="00F6307B" w:rsidRDefault="00F013DE" w:rsidP="00767D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1715F">
              <w:rPr>
                <w:rFonts w:ascii="Times New Roman" w:eastAsia="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w:t>
            </w:r>
            <w:r>
              <w:rPr>
                <w:rFonts w:ascii="Times New Roman" w:eastAsia="Times New Roman" w:hAnsi="Times New Roman" w:cs="Times New Roman"/>
                <w:sz w:val="24"/>
                <w:szCs w:val="24"/>
              </w:rPr>
              <w:t xml:space="preserve"> услуг</w:t>
            </w:r>
          </w:p>
        </w:tc>
      </w:tr>
      <w:tr w:rsidR="00F013DE" w:rsidRPr="00F6307B" w:rsidTr="00767D0A">
        <w:tc>
          <w:tcPr>
            <w:tcW w:w="708" w:type="dxa"/>
            <w:tcBorders>
              <w:top w:val="single" w:sz="4" w:space="0" w:color="auto"/>
              <w:left w:val="single" w:sz="4" w:space="0" w:color="auto"/>
              <w:bottom w:val="single" w:sz="4" w:space="0" w:color="auto"/>
              <w:right w:val="single" w:sz="4" w:space="0" w:color="auto"/>
            </w:tcBorders>
          </w:tcPr>
          <w:p w:rsidR="00F013DE" w:rsidRPr="00F6307B" w:rsidRDefault="00F013DE" w:rsidP="00767D0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F013DE" w:rsidRPr="00F6307B" w:rsidRDefault="00F013DE" w:rsidP="00767D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1715F">
              <w:rPr>
                <w:rFonts w:ascii="Times New Roman" w:eastAsia="Times New Roman" w:hAnsi="Times New Roman" w:cs="Times New Roman"/>
                <w:sz w:val="24"/>
                <w:szCs w:val="24"/>
              </w:rPr>
              <w:t>направить на бумажном носителе на почтовый адрес:_____________________________________</w:t>
            </w:r>
          </w:p>
        </w:tc>
      </w:tr>
      <w:tr w:rsidR="00F013DE" w:rsidRPr="00F6307B" w:rsidTr="00767D0A">
        <w:tc>
          <w:tcPr>
            <w:tcW w:w="708" w:type="dxa"/>
            <w:tcBorders>
              <w:top w:val="single" w:sz="4" w:space="0" w:color="auto"/>
              <w:left w:val="single" w:sz="4" w:space="0" w:color="auto"/>
              <w:bottom w:val="single" w:sz="4" w:space="0" w:color="auto"/>
              <w:right w:val="single" w:sz="4" w:space="0" w:color="auto"/>
            </w:tcBorders>
          </w:tcPr>
          <w:p w:rsidR="00F013DE" w:rsidRPr="00F6307B" w:rsidRDefault="00F013DE" w:rsidP="00767D0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F013DE" w:rsidRPr="00F6307B" w:rsidRDefault="00F013DE" w:rsidP="00767D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1715F">
              <w:rPr>
                <w:rFonts w:ascii="Times New Roman" w:eastAsia="Times New Roman" w:hAnsi="Times New Roman" w:cs="Times New Roman"/>
                <w:sz w:val="24"/>
                <w:szCs w:val="24"/>
              </w:rPr>
              <w:t>направить в форме электронного документа на адрес электронной почты:____________________</w:t>
            </w:r>
            <w:r>
              <w:rPr>
                <w:rFonts w:ascii="Times New Roman" w:eastAsia="Times New Roman" w:hAnsi="Times New Roman" w:cs="Times New Roman"/>
                <w:sz w:val="24"/>
                <w:szCs w:val="24"/>
              </w:rPr>
              <w:t>________________</w:t>
            </w:r>
          </w:p>
        </w:tc>
      </w:tr>
    </w:tbl>
    <w:p w:rsidR="0088037B" w:rsidRPr="0088037B" w:rsidRDefault="0088037B" w:rsidP="008803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013DE" w:rsidRPr="0088037B" w:rsidRDefault="00F013DE" w:rsidP="00F013D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______________________ ____________________________ _______________________</w:t>
      </w:r>
    </w:p>
    <w:p w:rsidR="00F013DE" w:rsidRPr="0088037B" w:rsidRDefault="00F013DE" w:rsidP="00F013D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(должность) (подпись) (Ф.И.О. (отчество при наличии))</w:t>
      </w:r>
    </w:p>
    <w:p w:rsidR="00F013DE" w:rsidRPr="0088037B" w:rsidRDefault="00F013DE" w:rsidP="00F013DE">
      <w:pPr>
        <w:widowControl w:val="0"/>
        <w:autoSpaceDE w:val="0"/>
        <w:autoSpaceDN w:val="0"/>
        <w:adjustRightInd w:val="0"/>
        <w:spacing w:after="0" w:line="240" w:lineRule="auto"/>
        <w:rPr>
          <w:rFonts w:ascii="Times New Roman" w:eastAsia="Times New Roman" w:hAnsi="Times New Roman" w:cs="Times New Roman"/>
          <w:sz w:val="24"/>
          <w:szCs w:val="24"/>
        </w:rPr>
      </w:pPr>
      <w:r w:rsidRPr="0088037B">
        <w:rPr>
          <w:rFonts w:ascii="Times New Roman" w:eastAsia="Times New Roman" w:hAnsi="Times New Roman" w:cs="Times New Roman"/>
          <w:sz w:val="24"/>
          <w:szCs w:val="24"/>
        </w:rPr>
        <w:t>М.П.</w:t>
      </w:r>
    </w:p>
    <w:p w:rsidR="00CC6B80" w:rsidRDefault="00CC6B80"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Default="00F013DE" w:rsidP="0088037B">
      <w:pPr>
        <w:spacing w:after="0" w:line="240" w:lineRule="auto"/>
        <w:jc w:val="both"/>
        <w:rPr>
          <w:rFonts w:ascii="Times New Roman" w:hAnsi="Times New Roman"/>
        </w:rPr>
      </w:pPr>
    </w:p>
    <w:p w:rsidR="00F013DE" w:rsidRPr="0088037B" w:rsidRDefault="00F013DE" w:rsidP="00F013DE">
      <w:pPr>
        <w:spacing w:after="0" w:line="240" w:lineRule="auto"/>
        <w:jc w:val="right"/>
        <w:rPr>
          <w:rFonts w:ascii="Times New Roman" w:hAnsi="Times New Roman"/>
        </w:rPr>
      </w:pPr>
      <w:r>
        <w:rPr>
          <w:rFonts w:ascii="Times New Roman" w:hAnsi="Times New Roman"/>
        </w:rPr>
        <w:lastRenderedPageBreak/>
        <w:t>Приложение № 11</w:t>
      </w:r>
    </w:p>
    <w:p w:rsidR="00F013DE" w:rsidRDefault="00F013DE" w:rsidP="00F013DE">
      <w:pPr>
        <w:spacing w:after="0" w:line="240" w:lineRule="auto"/>
        <w:jc w:val="right"/>
        <w:rPr>
          <w:rFonts w:ascii="Times New Roman" w:hAnsi="Times New Roman"/>
        </w:rPr>
      </w:pPr>
      <w:r w:rsidRPr="0088037B">
        <w:rPr>
          <w:rFonts w:ascii="Times New Roman" w:hAnsi="Times New Roman"/>
        </w:rPr>
        <w:t>к Административному регламенту</w:t>
      </w:r>
    </w:p>
    <w:p w:rsidR="00F013DE" w:rsidRDefault="00F013DE" w:rsidP="00F013DE">
      <w:pPr>
        <w:spacing w:after="0" w:line="240" w:lineRule="auto"/>
        <w:jc w:val="right"/>
        <w:rPr>
          <w:rFonts w:ascii="Times New Roman" w:hAnsi="Times New Roman"/>
        </w:rPr>
      </w:pPr>
    </w:p>
    <w:p w:rsidR="00F013DE" w:rsidRPr="00A95F32" w:rsidRDefault="00F013DE" w:rsidP="00F013DE">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 xml:space="preserve">В администрацию городского округа Тейково </w:t>
      </w:r>
    </w:p>
    <w:p w:rsidR="00F013DE" w:rsidRPr="00A95F32" w:rsidRDefault="00F013DE" w:rsidP="00F013DE">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Ивановской области</w:t>
      </w:r>
    </w:p>
    <w:p w:rsidR="00F013DE" w:rsidRPr="00A95F32" w:rsidRDefault="00F013DE" w:rsidP="00F013DE">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F013DE" w:rsidRPr="00A95F32" w:rsidRDefault="00F013DE" w:rsidP="00F013DE">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F013DE" w:rsidRPr="00A95F32" w:rsidRDefault="00F013DE" w:rsidP="00F013DE">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От кого:____________________________________</w:t>
      </w:r>
    </w:p>
    <w:p w:rsidR="00F013DE" w:rsidRPr="00A95F32" w:rsidRDefault="00F013DE" w:rsidP="00F013DE">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roofErr w:type="gramStart"/>
      <w:r w:rsidRPr="00A95F32">
        <w:rPr>
          <w:rFonts w:ascii="Times New Roman" w:eastAsia="Calibri" w:hAnsi="Times New Roman" w:cs="Times New Roman"/>
          <w:color w:val="000000"/>
          <w:spacing w:val="2"/>
          <w:sz w:val="24"/>
          <w:szCs w:val="24"/>
        </w:rPr>
        <w:t>(для физического лица - Ф.И.О., паспортные данные,</w:t>
      </w:r>
      <w:proofErr w:type="gramEnd"/>
    </w:p>
    <w:p w:rsidR="00F013DE" w:rsidRPr="00A95F32" w:rsidRDefault="00F013DE" w:rsidP="00F013DE">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______________________________________________</w:t>
      </w:r>
    </w:p>
    <w:p w:rsidR="00F013DE" w:rsidRPr="00A95F32" w:rsidRDefault="00F013DE" w:rsidP="00F013DE">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почтовый адрес, телефон, факс, адрес электронной почты;</w:t>
      </w:r>
    </w:p>
    <w:p w:rsidR="00F013DE" w:rsidRPr="00A95F32" w:rsidRDefault="00F013DE" w:rsidP="00F013DE">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 xml:space="preserve">______________________________________________ </w:t>
      </w:r>
    </w:p>
    <w:p w:rsidR="00F013DE" w:rsidRPr="00A95F32" w:rsidRDefault="00F013DE" w:rsidP="00F013DE">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для юридического лица наименование организации, ______________________________________________</w:t>
      </w:r>
    </w:p>
    <w:p w:rsidR="00F013DE" w:rsidRPr="00A95F32" w:rsidRDefault="00F013DE" w:rsidP="00F013DE">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ИНН, юридический и почтовый адреса, Ф.И.О.</w:t>
      </w:r>
    </w:p>
    <w:p w:rsidR="00F013DE" w:rsidRPr="00A95F32" w:rsidRDefault="00F013DE" w:rsidP="00F013DE">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______________________________________________</w:t>
      </w:r>
    </w:p>
    <w:p w:rsidR="00F013DE" w:rsidRPr="00A95F32" w:rsidRDefault="00F013DE" w:rsidP="00F013DE">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руководителя, телефон, факс, адрес электронной почты,</w:t>
      </w:r>
    </w:p>
    <w:p w:rsidR="00F013DE" w:rsidRDefault="00F013DE" w:rsidP="00F013DE">
      <w:pPr>
        <w:spacing w:after="0" w:line="240" w:lineRule="auto"/>
        <w:jc w:val="right"/>
        <w:rPr>
          <w:rFonts w:ascii="Times New Roman" w:hAnsi="Times New Roman"/>
        </w:rPr>
      </w:pPr>
      <w:r w:rsidRPr="00A95F32">
        <w:rPr>
          <w:rFonts w:ascii="Times New Roman" w:eastAsia="Calibri" w:hAnsi="Times New Roman" w:cs="Times New Roman"/>
          <w:color w:val="000000"/>
          <w:spacing w:val="2"/>
          <w:sz w:val="24"/>
          <w:szCs w:val="24"/>
        </w:rPr>
        <w:t xml:space="preserve"> Интернет-сайт__________________________________</w:t>
      </w:r>
    </w:p>
    <w:p w:rsidR="00F013DE" w:rsidRDefault="00F013DE" w:rsidP="00F013DE">
      <w:pPr>
        <w:spacing w:after="0" w:line="240" w:lineRule="auto"/>
        <w:jc w:val="right"/>
        <w:rPr>
          <w:rFonts w:ascii="Times New Roman" w:hAnsi="Times New Roman"/>
        </w:rPr>
      </w:pPr>
    </w:p>
    <w:p w:rsidR="00F013DE" w:rsidRDefault="00F013DE" w:rsidP="0072507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Заявление</w:t>
      </w:r>
      <w:r w:rsidRPr="00F013DE">
        <w:rPr>
          <w:rFonts w:ascii="Times New Roman" w:eastAsia="Times New Roman" w:hAnsi="Times New Roman" w:cs="Times New Roman"/>
          <w:b/>
          <w:sz w:val="28"/>
          <w:szCs w:val="28"/>
        </w:rPr>
        <w:t xml:space="preserve"> о выдаче дубликата</w:t>
      </w:r>
    </w:p>
    <w:p w:rsidR="00141844" w:rsidRDefault="00141844" w:rsidP="00F013DE">
      <w:pPr>
        <w:spacing w:after="0" w:line="240" w:lineRule="auto"/>
        <w:jc w:val="center"/>
        <w:rPr>
          <w:rFonts w:ascii="Times New Roman" w:eastAsia="Times New Roman" w:hAnsi="Times New Roman" w:cs="Times New Roman"/>
          <w:b/>
          <w:sz w:val="28"/>
          <w:szCs w:val="28"/>
        </w:rPr>
      </w:pPr>
    </w:p>
    <w:p w:rsidR="00725077" w:rsidRPr="00725077" w:rsidRDefault="00141844" w:rsidP="00725077">
      <w:pPr>
        <w:spacing w:after="0"/>
        <w:ind w:firstLine="540"/>
        <w:jc w:val="both"/>
        <w:rPr>
          <w:rFonts w:ascii="Times New Roman" w:eastAsia="Times New Roman" w:hAnsi="Times New Roman" w:cs="Times New Roman"/>
          <w:sz w:val="24"/>
          <w:szCs w:val="24"/>
        </w:rPr>
      </w:pPr>
      <w:r w:rsidRPr="00141844">
        <w:rPr>
          <w:rFonts w:ascii="Times New Roman" w:eastAsia="Times New Roman" w:hAnsi="Times New Roman" w:cs="Times New Roman"/>
          <w:sz w:val="24"/>
          <w:szCs w:val="24"/>
        </w:rPr>
        <w:t xml:space="preserve">Прошу Вас выдать дубликат разрешения (ордера) на производство земляных работ </w:t>
      </w:r>
      <w:r w:rsidR="00725077" w:rsidRPr="00725077">
        <w:rPr>
          <w:rFonts w:ascii="Times New Roman" w:eastAsia="Times New Roman" w:hAnsi="Times New Roman" w:cs="Times New Roman"/>
          <w:sz w:val="24"/>
          <w:szCs w:val="24"/>
        </w:rPr>
        <w:t>(решение об отказе в предоставлении муниципальной услуги)</w:t>
      </w:r>
      <w:r w:rsidR="00725077">
        <w:rPr>
          <w:rFonts w:ascii="Times New Roman" w:eastAsia="Times New Roman" w:hAnsi="Times New Roman" w:cs="Times New Roman"/>
          <w:sz w:val="24"/>
          <w:szCs w:val="24"/>
        </w:rPr>
        <w:t>:</w:t>
      </w:r>
    </w:p>
    <w:p w:rsidR="00141844" w:rsidRPr="00141844" w:rsidRDefault="00141844" w:rsidP="00725077">
      <w:pPr>
        <w:spacing w:after="0" w:line="240" w:lineRule="auto"/>
        <w:ind w:firstLine="540"/>
        <w:jc w:val="both"/>
        <w:rPr>
          <w:rFonts w:ascii="Times New Roman" w:eastAsia="Times New Roman" w:hAnsi="Times New Roman" w:cs="Times New Roman"/>
          <w:sz w:val="24"/>
          <w:szCs w:val="24"/>
        </w:rPr>
      </w:pPr>
      <w:r w:rsidRPr="00141844">
        <w:rPr>
          <w:rFonts w:ascii="Times New Roman" w:eastAsia="Times New Roman" w:hAnsi="Times New Roman" w:cs="Times New Roman"/>
          <w:sz w:val="24"/>
          <w:szCs w:val="24"/>
        </w:rPr>
        <w:t>________________________________________________________________</w:t>
      </w:r>
      <w:r w:rsidR="00725077">
        <w:rPr>
          <w:rFonts w:ascii="Times New Roman" w:eastAsia="Times New Roman" w:hAnsi="Times New Roman" w:cs="Times New Roman"/>
          <w:sz w:val="24"/>
          <w:szCs w:val="24"/>
        </w:rPr>
        <w:t>_______________</w:t>
      </w:r>
    </w:p>
    <w:p w:rsidR="00141844" w:rsidRPr="00141844" w:rsidRDefault="00141844" w:rsidP="00725077">
      <w:pPr>
        <w:spacing w:after="0" w:line="240" w:lineRule="auto"/>
        <w:ind w:firstLine="540"/>
        <w:jc w:val="both"/>
        <w:rPr>
          <w:rFonts w:ascii="Times New Roman" w:eastAsia="Times New Roman" w:hAnsi="Times New Roman" w:cs="Times New Roman"/>
          <w:sz w:val="24"/>
          <w:szCs w:val="24"/>
        </w:rPr>
      </w:pPr>
      <w:r w:rsidRPr="00141844">
        <w:rPr>
          <w:rFonts w:ascii="Times New Roman" w:eastAsia="Times New Roman" w:hAnsi="Times New Roman" w:cs="Times New Roman"/>
          <w:sz w:val="24"/>
          <w:szCs w:val="24"/>
        </w:rPr>
        <w:t>__________________________________________________________________</w:t>
      </w:r>
      <w:r w:rsidR="00725077">
        <w:rPr>
          <w:rFonts w:ascii="Times New Roman" w:eastAsia="Times New Roman" w:hAnsi="Times New Roman" w:cs="Times New Roman"/>
          <w:sz w:val="24"/>
          <w:szCs w:val="24"/>
        </w:rPr>
        <w:t>_____________</w:t>
      </w:r>
    </w:p>
    <w:p w:rsidR="00141844" w:rsidRPr="00141844" w:rsidRDefault="00141844" w:rsidP="00725077">
      <w:pPr>
        <w:spacing w:after="0" w:line="240" w:lineRule="auto"/>
        <w:ind w:firstLine="540"/>
        <w:jc w:val="both"/>
        <w:rPr>
          <w:rFonts w:ascii="Times New Roman" w:eastAsia="Times New Roman" w:hAnsi="Times New Roman" w:cs="Times New Roman"/>
          <w:sz w:val="24"/>
          <w:szCs w:val="24"/>
        </w:rPr>
      </w:pPr>
      <w:r w:rsidRPr="00141844">
        <w:rPr>
          <w:rFonts w:ascii="Times New Roman" w:eastAsia="Times New Roman" w:hAnsi="Times New Roman" w:cs="Times New Roman"/>
          <w:sz w:val="24"/>
          <w:szCs w:val="24"/>
        </w:rPr>
        <w:t xml:space="preserve">(наименование объекта) </w:t>
      </w:r>
    </w:p>
    <w:p w:rsidR="00141844" w:rsidRPr="00141844" w:rsidRDefault="00141844" w:rsidP="00725077">
      <w:pPr>
        <w:spacing w:after="0" w:line="240" w:lineRule="auto"/>
        <w:ind w:firstLine="540"/>
        <w:jc w:val="both"/>
        <w:rPr>
          <w:rFonts w:ascii="Times New Roman" w:eastAsia="Times New Roman" w:hAnsi="Times New Roman" w:cs="Times New Roman"/>
          <w:sz w:val="24"/>
          <w:szCs w:val="24"/>
        </w:rPr>
      </w:pPr>
      <w:r w:rsidRPr="00141844">
        <w:rPr>
          <w:rFonts w:ascii="Times New Roman" w:eastAsia="Times New Roman" w:hAnsi="Times New Roman" w:cs="Times New Roman"/>
          <w:sz w:val="24"/>
          <w:szCs w:val="24"/>
        </w:rPr>
        <w:t xml:space="preserve">в связи </w:t>
      </w:r>
      <w:proofErr w:type="gramStart"/>
      <w:r w:rsidRPr="00141844">
        <w:rPr>
          <w:rFonts w:ascii="Times New Roman" w:eastAsia="Times New Roman" w:hAnsi="Times New Roman" w:cs="Times New Roman"/>
          <w:sz w:val="24"/>
          <w:szCs w:val="24"/>
        </w:rPr>
        <w:t>с</w:t>
      </w:r>
      <w:proofErr w:type="gramEnd"/>
      <w:r w:rsidRPr="00141844">
        <w:rPr>
          <w:rFonts w:ascii="Times New Roman" w:eastAsia="Times New Roman" w:hAnsi="Times New Roman" w:cs="Times New Roman"/>
          <w:sz w:val="24"/>
          <w:szCs w:val="24"/>
        </w:rPr>
        <w:t xml:space="preserve"> __________________________________________________________</w:t>
      </w:r>
      <w:r w:rsidR="00725077">
        <w:rPr>
          <w:rFonts w:ascii="Times New Roman" w:eastAsia="Times New Roman" w:hAnsi="Times New Roman" w:cs="Times New Roman"/>
          <w:sz w:val="24"/>
          <w:szCs w:val="24"/>
        </w:rPr>
        <w:t>_____________</w:t>
      </w:r>
    </w:p>
    <w:p w:rsidR="00141844" w:rsidRPr="00141844" w:rsidRDefault="00141844" w:rsidP="00725077">
      <w:pPr>
        <w:spacing w:after="0" w:line="240" w:lineRule="auto"/>
        <w:ind w:firstLine="540"/>
        <w:jc w:val="both"/>
        <w:rPr>
          <w:rFonts w:ascii="Times New Roman" w:eastAsia="Times New Roman" w:hAnsi="Times New Roman" w:cs="Times New Roman"/>
          <w:sz w:val="24"/>
          <w:szCs w:val="24"/>
        </w:rPr>
      </w:pPr>
      <w:r w:rsidRPr="00141844">
        <w:rPr>
          <w:rFonts w:ascii="Times New Roman" w:eastAsia="Times New Roman" w:hAnsi="Times New Roman" w:cs="Times New Roman"/>
          <w:sz w:val="24"/>
          <w:szCs w:val="24"/>
        </w:rPr>
        <w:t xml:space="preserve">  </w:t>
      </w:r>
    </w:p>
    <w:p w:rsidR="00141844" w:rsidRPr="00141844" w:rsidRDefault="00141844" w:rsidP="00725077">
      <w:pPr>
        <w:spacing w:after="0" w:line="240" w:lineRule="auto"/>
        <w:ind w:firstLine="540"/>
        <w:jc w:val="both"/>
        <w:rPr>
          <w:rFonts w:ascii="Times New Roman" w:eastAsia="Times New Roman" w:hAnsi="Times New Roman" w:cs="Times New Roman"/>
          <w:sz w:val="24"/>
          <w:szCs w:val="24"/>
        </w:rPr>
      </w:pPr>
      <w:r w:rsidRPr="00141844">
        <w:rPr>
          <w:rFonts w:ascii="Times New Roman" w:eastAsia="Times New Roman" w:hAnsi="Times New Roman" w:cs="Times New Roman"/>
          <w:sz w:val="24"/>
          <w:szCs w:val="24"/>
        </w:rPr>
        <w:t>дата выдачи разрешения _____________________________________________</w:t>
      </w:r>
      <w:r w:rsidR="00725077">
        <w:rPr>
          <w:rFonts w:ascii="Times New Roman" w:eastAsia="Times New Roman" w:hAnsi="Times New Roman" w:cs="Times New Roman"/>
          <w:sz w:val="24"/>
          <w:szCs w:val="24"/>
        </w:rPr>
        <w:t>____________</w:t>
      </w:r>
    </w:p>
    <w:p w:rsidR="00141844" w:rsidRPr="00141844" w:rsidRDefault="00141844" w:rsidP="00725077">
      <w:pPr>
        <w:spacing w:after="0" w:line="240" w:lineRule="auto"/>
        <w:jc w:val="center"/>
        <w:rPr>
          <w:rFonts w:ascii="Times New Roman" w:eastAsia="Times New Roman" w:hAnsi="Times New Roman" w:cs="Times New Roman"/>
          <w:sz w:val="24"/>
          <w:szCs w:val="24"/>
        </w:rPr>
      </w:pPr>
      <w:r w:rsidRPr="00141844">
        <w:rPr>
          <w:rFonts w:ascii="Times New Roman" w:eastAsia="Times New Roman" w:hAnsi="Times New Roman" w:cs="Times New Roman"/>
          <w:sz w:val="24"/>
          <w:szCs w:val="24"/>
        </w:rPr>
        <w:t xml:space="preserve">(месяц, год) </w:t>
      </w:r>
    </w:p>
    <w:p w:rsidR="00141844" w:rsidRPr="00141844" w:rsidRDefault="00141844" w:rsidP="00725077">
      <w:pPr>
        <w:spacing w:after="0" w:line="240" w:lineRule="auto"/>
        <w:ind w:firstLine="540"/>
        <w:jc w:val="both"/>
        <w:rPr>
          <w:rFonts w:ascii="Times New Roman" w:eastAsia="Times New Roman" w:hAnsi="Times New Roman" w:cs="Times New Roman"/>
          <w:sz w:val="24"/>
          <w:szCs w:val="24"/>
        </w:rPr>
      </w:pPr>
      <w:r w:rsidRPr="00141844">
        <w:rPr>
          <w:rFonts w:ascii="Times New Roman" w:eastAsia="Times New Roman" w:hAnsi="Times New Roman" w:cs="Times New Roman"/>
          <w:sz w:val="24"/>
          <w:szCs w:val="24"/>
        </w:rPr>
        <w:t xml:space="preserve">Приложение: ___________________________________________________________________ </w:t>
      </w:r>
    </w:p>
    <w:p w:rsidR="00141844" w:rsidRDefault="00141844" w:rsidP="00725077">
      <w:pPr>
        <w:spacing w:after="0" w:line="240" w:lineRule="auto"/>
        <w:ind w:firstLine="540"/>
        <w:jc w:val="both"/>
        <w:rPr>
          <w:rFonts w:ascii="Times New Roman" w:eastAsia="Times New Roman" w:hAnsi="Times New Roman" w:cs="Times New Roman"/>
          <w:sz w:val="24"/>
          <w:szCs w:val="24"/>
        </w:rPr>
      </w:pPr>
      <w:r w:rsidRPr="00141844">
        <w:rPr>
          <w:rFonts w:ascii="Times New Roman" w:eastAsia="Times New Roman" w:hAnsi="Times New Roman" w:cs="Times New Roman"/>
          <w:sz w:val="24"/>
          <w:szCs w:val="24"/>
        </w:rPr>
        <w:t>(документ</w:t>
      </w:r>
      <w:r w:rsidR="00725077">
        <w:rPr>
          <w:rFonts w:ascii="Times New Roman" w:eastAsia="Times New Roman" w:hAnsi="Times New Roman" w:cs="Times New Roman"/>
          <w:sz w:val="24"/>
          <w:szCs w:val="24"/>
        </w:rPr>
        <w:t>ы, которые представил Заявитель</w:t>
      </w:r>
      <w:r w:rsidRPr="00141844">
        <w:rPr>
          <w:rFonts w:ascii="Times New Roman" w:eastAsia="Times New Roman" w:hAnsi="Times New Roman" w:cs="Times New Roman"/>
          <w:sz w:val="24"/>
          <w:szCs w:val="24"/>
        </w:rPr>
        <w:t xml:space="preserve">) </w:t>
      </w:r>
    </w:p>
    <w:p w:rsidR="00141844" w:rsidRDefault="00725077" w:rsidP="00725077">
      <w:pPr>
        <w:spacing w:after="0" w:line="240" w:lineRule="auto"/>
        <w:ind w:firstLine="540"/>
        <w:jc w:val="both"/>
        <w:rPr>
          <w:rFonts w:ascii="Times New Roman" w:eastAsia="Times New Roman" w:hAnsi="Times New Roman" w:cs="Times New Roman"/>
          <w:sz w:val="24"/>
          <w:szCs w:val="24"/>
        </w:rPr>
      </w:pPr>
      <w:r w:rsidRPr="00725077">
        <w:rPr>
          <w:rFonts w:ascii="Times New Roman" w:eastAsia="Times New Roman" w:hAnsi="Times New Roman" w:cs="Times New Roman"/>
          <w:sz w:val="24"/>
          <w:szCs w:val="24"/>
        </w:rPr>
        <w:t>Результат прошу (в нужном окне поставить V):</w:t>
      </w:r>
    </w:p>
    <w:tbl>
      <w:tblPr>
        <w:tblW w:w="0" w:type="auto"/>
        <w:tblLayout w:type="fixed"/>
        <w:tblCellMar>
          <w:top w:w="102" w:type="dxa"/>
          <w:left w:w="62" w:type="dxa"/>
          <w:bottom w:w="102" w:type="dxa"/>
          <w:right w:w="62" w:type="dxa"/>
        </w:tblCellMar>
        <w:tblLook w:val="0000"/>
      </w:tblPr>
      <w:tblGrid>
        <w:gridCol w:w="708"/>
        <w:gridCol w:w="9197"/>
      </w:tblGrid>
      <w:tr w:rsidR="00725077" w:rsidRPr="00F6307B" w:rsidTr="00767D0A">
        <w:tc>
          <w:tcPr>
            <w:tcW w:w="708" w:type="dxa"/>
            <w:tcBorders>
              <w:top w:val="single" w:sz="4" w:space="0" w:color="auto"/>
              <w:left w:val="single" w:sz="4" w:space="0" w:color="auto"/>
              <w:bottom w:val="single" w:sz="4" w:space="0" w:color="auto"/>
              <w:right w:val="single" w:sz="4" w:space="0" w:color="auto"/>
            </w:tcBorders>
          </w:tcPr>
          <w:p w:rsidR="00725077" w:rsidRPr="00F6307B" w:rsidRDefault="00725077" w:rsidP="00767D0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725077" w:rsidRPr="00F6307B" w:rsidRDefault="00725077" w:rsidP="00767D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 xml:space="preserve">вручить </w:t>
            </w:r>
            <w:proofErr w:type="gramStart"/>
            <w:r w:rsidRPr="00F6307B">
              <w:rPr>
                <w:rFonts w:ascii="Times New Roman" w:eastAsia="Times New Roman" w:hAnsi="Times New Roman" w:cs="Times New Roman"/>
                <w:sz w:val="24"/>
                <w:szCs w:val="24"/>
              </w:rPr>
              <w:t xml:space="preserve">в форме документа на бумажном носителе </w:t>
            </w:r>
            <w:r>
              <w:rPr>
                <w:rFonts w:ascii="Times New Roman" w:eastAsia="Times New Roman" w:hAnsi="Times New Roman" w:cs="Times New Roman"/>
                <w:sz w:val="24"/>
                <w:szCs w:val="24"/>
              </w:rPr>
              <w:t>при личном обращении за результатом предоставления Муниципальной услуги в Отделе</w:t>
            </w:r>
            <w:proofErr w:type="gramEnd"/>
          </w:p>
        </w:tc>
      </w:tr>
      <w:tr w:rsidR="00725077" w:rsidRPr="00F6307B" w:rsidTr="00767D0A">
        <w:tc>
          <w:tcPr>
            <w:tcW w:w="708" w:type="dxa"/>
            <w:tcBorders>
              <w:top w:val="single" w:sz="4" w:space="0" w:color="auto"/>
              <w:left w:val="single" w:sz="4" w:space="0" w:color="auto"/>
              <w:bottom w:val="single" w:sz="4" w:space="0" w:color="auto"/>
              <w:right w:val="single" w:sz="4" w:space="0" w:color="auto"/>
            </w:tcBorders>
          </w:tcPr>
          <w:p w:rsidR="00725077" w:rsidRPr="00F6307B" w:rsidRDefault="00725077" w:rsidP="00767D0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725077" w:rsidRPr="00F6307B" w:rsidRDefault="00725077" w:rsidP="00767D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6307B">
              <w:rPr>
                <w:rFonts w:ascii="Times New Roman" w:eastAsia="Times New Roman" w:hAnsi="Times New Roman" w:cs="Times New Roman"/>
                <w:sz w:val="24"/>
                <w:szCs w:val="24"/>
              </w:rPr>
              <w:t xml:space="preserve">вручить в форме документа на бумажном носителе в </w:t>
            </w:r>
            <w:r>
              <w:rPr>
                <w:rFonts w:ascii="Times New Roman" w:eastAsia="Times New Roman" w:hAnsi="Times New Roman" w:cs="Times New Roman"/>
                <w:sz w:val="24"/>
                <w:szCs w:val="24"/>
              </w:rPr>
              <w:t>МБУ «МФЦ» расположенного по адресу: _________________________________________________</w:t>
            </w:r>
          </w:p>
        </w:tc>
      </w:tr>
      <w:tr w:rsidR="00725077" w:rsidRPr="00F6307B" w:rsidTr="00767D0A">
        <w:tc>
          <w:tcPr>
            <w:tcW w:w="708" w:type="dxa"/>
            <w:tcBorders>
              <w:top w:val="single" w:sz="4" w:space="0" w:color="auto"/>
              <w:left w:val="single" w:sz="4" w:space="0" w:color="auto"/>
              <w:bottom w:val="single" w:sz="4" w:space="0" w:color="auto"/>
              <w:right w:val="single" w:sz="4" w:space="0" w:color="auto"/>
            </w:tcBorders>
          </w:tcPr>
          <w:p w:rsidR="00725077" w:rsidRPr="00F6307B" w:rsidRDefault="00725077" w:rsidP="00767D0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725077" w:rsidRPr="00F6307B" w:rsidRDefault="00725077" w:rsidP="00767D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1715F">
              <w:rPr>
                <w:rFonts w:ascii="Times New Roman" w:eastAsia="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w:t>
            </w:r>
            <w:r>
              <w:rPr>
                <w:rFonts w:ascii="Times New Roman" w:eastAsia="Times New Roman" w:hAnsi="Times New Roman" w:cs="Times New Roman"/>
                <w:sz w:val="24"/>
                <w:szCs w:val="24"/>
              </w:rPr>
              <w:t xml:space="preserve"> услуг</w:t>
            </w:r>
          </w:p>
        </w:tc>
      </w:tr>
      <w:tr w:rsidR="00725077" w:rsidRPr="00F6307B" w:rsidTr="00767D0A">
        <w:tc>
          <w:tcPr>
            <w:tcW w:w="708" w:type="dxa"/>
            <w:tcBorders>
              <w:top w:val="single" w:sz="4" w:space="0" w:color="auto"/>
              <w:left w:val="single" w:sz="4" w:space="0" w:color="auto"/>
              <w:bottom w:val="single" w:sz="4" w:space="0" w:color="auto"/>
              <w:right w:val="single" w:sz="4" w:space="0" w:color="auto"/>
            </w:tcBorders>
          </w:tcPr>
          <w:p w:rsidR="00725077" w:rsidRPr="00F6307B" w:rsidRDefault="00725077" w:rsidP="00767D0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725077" w:rsidRPr="00F6307B" w:rsidRDefault="00725077" w:rsidP="00767D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1715F">
              <w:rPr>
                <w:rFonts w:ascii="Times New Roman" w:eastAsia="Times New Roman" w:hAnsi="Times New Roman" w:cs="Times New Roman"/>
                <w:sz w:val="24"/>
                <w:szCs w:val="24"/>
              </w:rPr>
              <w:t>направить на бумажном носителе на почтовый адрес:_____________________________________</w:t>
            </w:r>
          </w:p>
        </w:tc>
      </w:tr>
      <w:tr w:rsidR="00725077" w:rsidRPr="00F6307B" w:rsidTr="00767D0A">
        <w:tc>
          <w:tcPr>
            <w:tcW w:w="708" w:type="dxa"/>
            <w:tcBorders>
              <w:top w:val="single" w:sz="4" w:space="0" w:color="auto"/>
              <w:left w:val="single" w:sz="4" w:space="0" w:color="auto"/>
              <w:bottom w:val="single" w:sz="4" w:space="0" w:color="auto"/>
              <w:right w:val="single" w:sz="4" w:space="0" w:color="auto"/>
            </w:tcBorders>
          </w:tcPr>
          <w:p w:rsidR="00725077" w:rsidRPr="00F6307B" w:rsidRDefault="00725077" w:rsidP="00767D0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197" w:type="dxa"/>
            <w:tcBorders>
              <w:top w:val="single" w:sz="4" w:space="0" w:color="auto"/>
              <w:left w:val="single" w:sz="4" w:space="0" w:color="auto"/>
              <w:bottom w:val="single" w:sz="4" w:space="0" w:color="auto"/>
              <w:right w:val="single" w:sz="4" w:space="0" w:color="auto"/>
            </w:tcBorders>
          </w:tcPr>
          <w:p w:rsidR="00725077" w:rsidRPr="00F6307B" w:rsidRDefault="00725077" w:rsidP="00767D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1715F">
              <w:rPr>
                <w:rFonts w:ascii="Times New Roman" w:eastAsia="Times New Roman" w:hAnsi="Times New Roman" w:cs="Times New Roman"/>
                <w:sz w:val="24"/>
                <w:szCs w:val="24"/>
              </w:rPr>
              <w:t>направить в форме электронного документа на адрес электронной почты:____________________</w:t>
            </w:r>
            <w:r>
              <w:rPr>
                <w:rFonts w:ascii="Times New Roman" w:eastAsia="Times New Roman" w:hAnsi="Times New Roman" w:cs="Times New Roman"/>
                <w:sz w:val="24"/>
                <w:szCs w:val="24"/>
              </w:rPr>
              <w:t>________________</w:t>
            </w:r>
          </w:p>
        </w:tc>
      </w:tr>
    </w:tbl>
    <w:p w:rsidR="00725077" w:rsidRDefault="00725077" w:rsidP="00725077">
      <w:pPr>
        <w:spacing w:after="0" w:line="240" w:lineRule="auto"/>
        <w:jc w:val="both"/>
        <w:rPr>
          <w:rFonts w:ascii="Times New Roman" w:eastAsia="Times New Roman" w:hAnsi="Times New Roman" w:cs="Times New Roman"/>
          <w:sz w:val="24"/>
          <w:szCs w:val="24"/>
        </w:rPr>
      </w:pPr>
    </w:p>
    <w:p w:rsidR="00141844" w:rsidRPr="00141844" w:rsidRDefault="00141844" w:rsidP="00725077">
      <w:pPr>
        <w:spacing w:after="0" w:line="240" w:lineRule="auto"/>
        <w:jc w:val="both"/>
        <w:rPr>
          <w:rFonts w:ascii="Times New Roman" w:eastAsia="Times New Roman" w:hAnsi="Times New Roman" w:cs="Times New Roman"/>
          <w:sz w:val="24"/>
          <w:szCs w:val="24"/>
        </w:rPr>
      </w:pPr>
      <w:r w:rsidRPr="00141844">
        <w:rPr>
          <w:rFonts w:ascii="Times New Roman" w:eastAsia="Times New Roman" w:hAnsi="Times New Roman" w:cs="Times New Roman"/>
          <w:sz w:val="24"/>
          <w:szCs w:val="24"/>
        </w:rPr>
        <w:t>____________________</w:t>
      </w:r>
      <w:r w:rsidR="00725077">
        <w:rPr>
          <w:rFonts w:ascii="Times New Roman" w:eastAsia="Times New Roman" w:hAnsi="Times New Roman" w:cs="Times New Roman"/>
          <w:sz w:val="24"/>
          <w:szCs w:val="24"/>
        </w:rPr>
        <w:t>_____________</w:t>
      </w:r>
      <w:r w:rsidRPr="00141844">
        <w:rPr>
          <w:rFonts w:ascii="Times New Roman" w:eastAsia="Times New Roman" w:hAnsi="Times New Roman" w:cs="Times New Roman"/>
          <w:sz w:val="24"/>
          <w:szCs w:val="24"/>
        </w:rPr>
        <w:t xml:space="preserve"> ________________</w:t>
      </w:r>
      <w:r w:rsidR="00725077">
        <w:rPr>
          <w:rFonts w:ascii="Times New Roman" w:eastAsia="Times New Roman" w:hAnsi="Times New Roman" w:cs="Times New Roman"/>
          <w:sz w:val="24"/>
          <w:szCs w:val="24"/>
        </w:rPr>
        <w:t>_______</w:t>
      </w:r>
      <w:r w:rsidRPr="00141844">
        <w:rPr>
          <w:rFonts w:ascii="Times New Roman" w:eastAsia="Times New Roman" w:hAnsi="Times New Roman" w:cs="Times New Roman"/>
          <w:sz w:val="24"/>
          <w:szCs w:val="24"/>
        </w:rPr>
        <w:t xml:space="preserve"> _____________________</w:t>
      </w:r>
      <w:r w:rsidR="00725077">
        <w:rPr>
          <w:rFonts w:ascii="Times New Roman" w:eastAsia="Times New Roman" w:hAnsi="Times New Roman" w:cs="Times New Roman"/>
          <w:sz w:val="24"/>
          <w:szCs w:val="24"/>
        </w:rPr>
        <w:t>____</w:t>
      </w:r>
    </w:p>
    <w:p w:rsidR="00141844" w:rsidRPr="00141844" w:rsidRDefault="00141844" w:rsidP="00725077">
      <w:pPr>
        <w:spacing w:after="0" w:line="240" w:lineRule="auto"/>
        <w:ind w:firstLine="540"/>
        <w:jc w:val="both"/>
        <w:rPr>
          <w:rFonts w:ascii="Times New Roman" w:eastAsia="Times New Roman" w:hAnsi="Times New Roman" w:cs="Times New Roman"/>
          <w:sz w:val="24"/>
          <w:szCs w:val="24"/>
        </w:rPr>
      </w:pPr>
      <w:r w:rsidRPr="00141844">
        <w:rPr>
          <w:rFonts w:ascii="Times New Roman" w:eastAsia="Times New Roman" w:hAnsi="Times New Roman" w:cs="Times New Roman"/>
          <w:sz w:val="24"/>
          <w:szCs w:val="24"/>
        </w:rPr>
        <w:t>(наименование должности</w:t>
      </w:r>
      <w:r w:rsidR="00725077">
        <w:rPr>
          <w:rFonts w:ascii="Times New Roman" w:eastAsia="Times New Roman" w:hAnsi="Times New Roman" w:cs="Times New Roman"/>
          <w:sz w:val="24"/>
          <w:szCs w:val="24"/>
        </w:rPr>
        <w:t>)</w:t>
      </w:r>
      <w:r w:rsidRPr="00141844">
        <w:rPr>
          <w:rFonts w:ascii="Times New Roman" w:eastAsia="Times New Roman" w:hAnsi="Times New Roman" w:cs="Times New Roman"/>
          <w:sz w:val="24"/>
          <w:szCs w:val="24"/>
        </w:rPr>
        <w:t xml:space="preserve">(личная подпись) (расшифровка подписи) </w:t>
      </w:r>
    </w:p>
    <w:p w:rsidR="00725077" w:rsidRPr="0088037B" w:rsidRDefault="00725077" w:rsidP="00725077">
      <w:pPr>
        <w:spacing w:after="0" w:line="240" w:lineRule="auto"/>
        <w:jc w:val="right"/>
        <w:rPr>
          <w:rFonts w:ascii="Times New Roman" w:hAnsi="Times New Roman"/>
        </w:rPr>
      </w:pPr>
      <w:r>
        <w:rPr>
          <w:rFonts w:ascii="Times New Roman" w:hAnsi="Times New Roman"/>
        </w:rPr>
        <w:lastRenderedPageBreak/>
        <w:t>Приложение № 12</w:t>
      </w:r>
    </w:p>
    <w:p w:rsidR="00725077" w:rsidRDefault="00725077" w:rsidP="00725077">
      <w:pPr>
        <w:spacing w:after="0" w:line="240" w:lineRule="auto"/>
        <w:jc w:val="right"/>
        <w:rPr>
          <w:rFonts w:ascii="Times New Roman" w:hAnsi="Times New Roman"/>
        </w:rPr>
      </w:pPr>
      <w:r w:rsidRPr="0088037B">
        <w:rPr>
          <w:rFonts w:ascii="Times New Roman" w:hAnsi="Times New Roman"/>
        </w:rPr>
        <w:t>к Административному регламенту</w:t>
      </w:r>
    </w:p>
    <w:p w:rsidR="00725077" w:rsidRDefault="00725077" w:rsidP="00725077">
      <w:pPr>
        <w:spacing w:after="0" w:line="240" w:lineRule="auto"/>
        <w:jc w:val="right"/>
        <w:rPr>
          <w:rFonts w:ascii="Times New Roman" w:hAnsi="Times New Roman"/>
        </w:rPr>
      </w:pPr>
    </w:p>
    <w:p w:rsidR="00725077" w:rsidRPr="00A95F32" w:rsidRDefault="00725077" w:rsidP="00725077">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 xml:space="preserve">В администрацию городского округа Тейково </w:t>
      </w:r>
    </w:p>
    <w:p w:rsidR="00725077" w:rsidRPr="00A95F32" w:rsidRDefault="00725077" w:rsidP="00725077">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Ивановской области</w:t>
      </w:r>
    </w:p>
    <w:p w:rsidR="00725077" w:rsidRPr="00A95F32" w:rsidRDefault="00725077" w:rsidP="00725077">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725077" w:rsidRPr="00A95F32" w:rsidRDefault="00725077" w:rsidP="00725077">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725077" w:rsidRPr="00A95F32" w:rsidRDefault="00725077" w:rsidP="00725077">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От кого:____________________________________</w:t>
      </w:r>
    </w:p>
    <w:p w:rsidR="00725077" w:rsidRPr="00A95F32" w:rsidRDefault="00725077" w:rsidP="00725077">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roofErr w:type="gramStart"/>
      <w:r w:rsidRPr="00A95F32">
        <w:rPr>
          <w:rFonts w:ascii="Times New Roman" w:eastAsia="Calibri" w:hAnsi="Times New Roman" w:cs="Times New Roman"/>
          <w:color w:val="000000"/>
          <w:spacing w:val="2"/>
          <w:sz w:val="24"/>
          <w:szCs w:val="24"/>
        </w:rPr>
        <w:t>(для физического лица - Ф.И.О., паспортные данные,</w:t>
      </w:r>
      <w:proofErr w:type="gramEnd"/>
    </w:p>
    <w:p w:rsidR="00725077" w:rsidRPr="00A95F32" w:rsidRDefault="00725077" w:rsidP="00725077">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______________________________________________</w:t>
      </w:r>
    </w:p>
    <w:p w:rsidR="00725077" w:rsidRPr="00A95F32" w:rsidRDefault="00725077" w:rsidP="00725077">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почтовый адрес, телефон, факс, адрес электронной почты;</w:t>
      </w:r>
    </w:p>
    <w:p w:rsidR="00725077" w:rsidRPr="00A95F32" w:rsidRDefault="00725077" w:rsidP="00725077">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 xml:space="preserve">______________________________________________ </w:t>
      </w:r>
    </w:p>
    <w:p w:rsidR="00725077" w:rsidRPr="00A95F32" w:rsidRDefault="00725077" w:rsidP="00725077">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для юридического лица наименование организации, ______________________________________________</w:t>
      </w:r>
    </w:p>
    <w:p w:rsidR="00725077" w:rsidRPr="00A95F32" w:rsidRDefault="00725077" w:rsidP="00725077">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ИНН, юридический и почтовый адреса, Ф.И.О.</w:t>
      </w:r>
    </w:p>
    <w:p w:rsidR="00725077" w:rsidRPr="00A95F32" w:rsidRDefault="00725077" w:rsidP="00725077">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______________________________________________</w:t>
      </w:r>
    </w:p>
    <w:p w:rsidR="00725077" w:rsidRPr="00A95F32" w:rsidRDefault="00725077" w:rsidP="00725077">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A95F32">
        <w:rPr>
          <w:rFonts w:ascii="Times New Roman" w:eastAsia="Calibri" w:hAnsi="Times New Roman" w:cs="Times New Roman"/>
          <w:color w:val="000000"/>
          <w:spacing w:val="2"/>
          <w:sz w:val="24"/>
          <w:szCs w:val="24"/>
        </w:rPr>
        <w:t>руководителя, телефон, факс, адрес электронной почты,</w:t>
      </w:r>
    </w:p>
    <w:p w:rsidR="00141844" w:rsidRDefault="00725077" w:rsidP="00725077">
      <w:pPr>
        <w:spacing w:after="0" w:line="240" w:lineRule="auto"/>
        <w:jc w:val="center"/>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ab/>
      </w:r>
      <w:r>
        <w:rPr>
          <w:rFonts w:ascii="Times New Roman" w:eastAsia="Calibri" w:hAnsi="Times New Roman" w:cs="Times New Roman"/>
          <w:color w:val="000000"/>
          <w:spacing w:val="2"/>
          <w:sz w:val="24"/>
          <w:szCs w:val="24"/>
        </w:rPr>
        <w:tab/>
      </w:r>
      <w:r>
        <w:rPr>
          <w:rFonts w:ascii="Times New Roman" w:eastAsia="Calibri" w:hAnsi="Times New Roman" w:cs="Times New Roman"/>
          <w:color w:val="000000"/>
          <w:spacing w:val="2"/>
          <w:sz w:val="24"/>
          <w:szCs w:val="24"/>
        </w:rPr>
        <w:tab/>
      </w:r>
      <w:r>
        <w:rPr>
          <w:rFonts w:ascii="Times New Roman" w:eastAsia="Calibri" w:hAnsi="Times New Roman" w:cs="Times New Roman"/>
          <w:color w:val="000000"/>
          <w:spacing w:val="2"/>
          <w:sz w:val="24"/>
          <w:szCs w:val="24"/>
        </w:rPr>
        <w:tab/>
      </w:r>
      <w:r>
        <w:rPr>
          <w:rFonts w:ascii="Times New Roman" w:eastAsia="Calibri" w:hAnsi="Times New Roman" w:cs="Times New Roman"/>
          <w:color w:val="000000"/>
          <w:spacing w:val="2"/>
          <w:sz w:val="24"/>
          <w:szCs w:val="24"/>
        </w:rPr>
        <w:tab/>
      </w:r>
      <w:r w:rsidRPr="00A95F32">
        <w:rPr>
          <w:rFonts w:ascii="Times New Roman" w:eastAsia="Calibri" w:hAnsi="Times New Roman" w:cs="Times New Roman"/>
          <w:color w:val="000000"/>
          <w:spacing w:val="2"/>
          <w:sz w:val="24"/>
          <w:szCs w:val="24"/>
        </w:rPr>
        <w:t>Интернет-сайт__________________________________</w:t>
      </w:r>
    </w:p>
    <w:p w:rsidR="00725077" w:rsidRDefault="00725077" w:rsidP="00725077">
      <w:pPr>
        <w:spacing w:after="0" w:line="240" w:lineRule="auto"/>
        <w:jc w:val="center"/>
        <w:rPr>
          <w:rFonts w:ascii="Times New Roman" w:eastAsia="Calibri" w:hAnsi="Times New Roman" w:cs="Times New Roman"/>
          <w:color w:val="000000"/>
          <w:spacing w:val="2"/>
          <w:sz w:val="24"/>
          <w:szCs w:val="24"/>
        </w:rPr>
      </w:pPr>
    </w:p>
    <w:p w:rsidR="00725077" w:rsidRDefault="00725077" w:rsidP="00725077">
      <w:pPr>
        <w:spacing w:after="0" w:line="240" w:lineRule="auto"/>
        <w:jc w:val="center"/>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Заявление</w:t>
      </w:r>
    </w:p>
    <w:p w:rsidR="00725077" w:rsidRDefault="00725077" w:rsidP="00725077">
      <w:pPr>
        <w:spacing w:after="0" w:line="240" w:lineRule="auto"/>
        <w:jc w:val="center"/>
        <w:rPr>
          <w:rFonts w:ascii="Times New Roman" w:eastAsia="Times New Roman" w:hAnsi="Times New Roman" w:cs="Times New Roman"/>
          <w:b/>
          <w:color w:val="000000"/>
          <w:sz w:val="28"/>
          <w:szCs w:val="28"/>
          <w:shd w:val="clear" w:color="auto" w:fill="FFFFFF"/>
        </w:rPr>
      </w:pPr>
      <w:r w:rsidRPr="00725077">
        <w:rPr>
          <w:rFonts w:ascii="Times New Roman" w:eastAsia="Times New Roman" w:hAnsi="Times New Roman" w:cs="Times New Roman"/>
          <w:b/>
          <w:color w:val="000000"/>
          <w:sz w:val="28"/>
          <w:szCs w:val="28"/>
          <w:shd w:val="clear" w:color="auto" w:fill="FFFFFF"/>
        </w:rPr>
        <w:t>об оставлении заявления без рассмотрения</w:t>
      </w:r>
    </w:p>
    <w:p w:rsidR="00725077" w:rsidRDefault="00725077" w:rsidP="00725077">
      <w:pPr>
        <w:spacing w:after="0" w:line="240" w:lineRule="auto"/>
        <w:jc w:val="center"/>
        <w:rPr>
          <w:rFonts w:ascii="Times New Roman" w:eastAsia="Times New Roman" w:hAnsi="Times New Roman" w:cs="Times New Roman"/>
          <w:b/>
          <w:color w:val="000000"/>
          <w:sz w:val="28"/>
          <w:szCs w:val="28"/>
          <w:shd w:val="clear" w:color="auto" w:fill="FFFFFF"/>
        </w:rPr>
      </w:pPr>
    </w:p>
    <w:p w:rsidR="00725077" w:rsidRPr="00725077" w:rsidRDefault="006774F0" w:rsidP="00725077">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Прошу заявление о</w:t>
      </w:r>
      <w:r w:rsidRPr="006774F0">
        <w:rPr>
          <w:rFonts w:ascii="Times New Roman" w:eastAsia="Times New Roman" w:hAnsi="Times New Roman" w:cs="Times New Roman"/>
          <w:sz w:val="24"/>
          <w:szCs w:val="24"/>
        </w:rPr>
        <w:t xml:space="preserve"> предоставлении разрешения на осуществление земляных работ</w:t>
      </w:r>
      <w:r>
        <w:rPr>
          <w:rFonts w:ascii="Times New Roman" w:eastAsia="Times New Roman" w:hAnsi="Times New Roman" w:cs="Times New Roman"/>
          <w:sz w:val="24"/>
          <w:szCs w:val="24"/>
        </w:rPr>
        <w:t xml:space="preserve"> (заявление </w:t>
      </w:r>
      <w:r w:rsidRPr="006774F0">
        <w:rPr>
          <w:rFonts w:ascii="Times New Roman" w:eastAsia="Times New Roman" w:hAnsi="Times New Roman" w:cs="Times New Roman"/>
          <w:sz w:val="24"/>
          <w:szCs w:val="24"/>
        </w:rPr>
        <w:t>о предоставлении разрешения на осуществление земляных работ при проведении аварийного ремонта</w:t>
      </w:r>
      <w:r>
        <w:rPr>
          <w:rFonts w:ascii="Times New Roman" w:eastAsia="Times New Roman" w:hAnsi="Times New Roman" w:cs="Times New Roman"/>
          <w:sz w:val="24"/>
          <w:szCs w:val="24"/>
        </w:rPr>
        <w:t xml:space="preserve">, заявление </w:t>
      </w:r>
      <w:r w:rsidRPr="006774F0">
        <w:rPr>
          <w:rFonts w:ascii="Times New Roman" w:eastAsia="Times New Roman" w:hAnsi="Times New Roman" w:cs="Times New Roman"/>
          <w:sz w:val="24"/>
          <w:szCs w:val="24"/>
        </w:rPr>
        <w:t>о закрытие разрешения на осуществление земляных работ</w:t>
      </w:r>
      <w:r>
        <w:rPr>
          <w:rFonts w:ascii="Times New Roman" w:eastAsia="Times New Roman" w:hAnsi="Times New Roman" w:cs="Times New Roman"/>
          <w:sz w:val="24"/>
          <w:szCs w:val="24"/>
        </w:rPr>
        <w:t xml:space="preserve">, заявление о выдаче дубликата, заявление </w:t>
      </w:r>
      <w:r w:rsidRPr="006774F0">
        <w:rPr>
          <w:rFonts w:ascii="Times New Roman" w:eastAsia="Times New Roman" w:hAnsi="Times New Roman" w:cs="Times New Roman"/>
          <w:sz w:val="24"/>
          <w:szCs w:val="24"/>
        </w:rPr>
        <w:t>об исправлении опечатки и (или) ошибки</w:t>
      </w:r>
      <w:bookmarkStart w:id="16" w:name="_GoBack"/>
      <w:bookmarkEnd w:id="16"/>
      <w:r w:rsidR="00725077" w:rsidRPr="00725077">
        <w:rPr>
          <w:rFonts w:ascii="Times New Roman" w:eastAsia="Times New Roman" w:hAnsi="Times New Roman" w:cs="Times New Roman"/>
          <w:sz w:val="24"/>
          <w:szCs w:val="24"/>
        </w:rPr>
        <w:t xml:space="preserve">) </w:t>
      </w:r>
      <w:proofErr w:type="gramStart"/>
      <w:r w:rsidR="00725077" w:rsidRPr="00725077">
        <w:rPr>
          <w:rFonts w:ascii="Times New Roman" w:eastAsia="Times New Roman" w:hAnsi="Times New Roman" w:cs="Times New Roman"/>
          <w:sz w:val="24"/>
          <w:szCs w:val="24"/>
        </w:rPr>
        <w:t>от</w:t>
      </w:r>
      <w:proofErr w:type="gramEnd"/>
      <w:r w:rsidR="00725077" w:rsidRPr="00725077">
        <w:rPr>
          <w:rFonts w:ascii="Times New Roman" w:eastAsia="Times New Roman" w:hAnsi="Times New Roman" w:cs="Times New Roman"/>
          <w:sz w:val="24"/>
          <w:szCs w:val="24"/>
        </w:rPr>
        <w:t xml:space="preserve"> _____________________ оставить без рассмотрения. </w:t>
      </w:r>
    </w:p>
    <w:p w:rsidR="00725077" w:rsidRPr="00725077" w:rsidRDefault="00725077" w:rsidP="00725077">
      <w:pPr>
        <w:spacing w:after="0" w:line="240" w:lineRule="auto"/>
        <w:ind w:firstLine="540"/>
        <w:jc w:val="both"/>
        <w:rPr>
          <w:rFonts w:ascii="Times New Roman" w:eastAsia="Times New Roman" w:hAnsi="Times New Roman" w:cs="Times New Roman"/>
          <w:sz w:val="24"/>
          <w:szCs w:val="24"/>
        </w:rPr>
      </w:pPr>
      <w:r w:rsidRPr="00725077">
        <w:rPr>
          <w:rFonts w:ascii="Times New Roman" w:eastAsia="Times New Roman" w:hAnsi="Times New Roman" w:cs="Times New Roman"/>
          <w:sz w:val="24"/>
          <w:szCs w:val="24"/>
        </w:rPr>
        <w:t xml:space="preserve">  </w:t>
      </w:r>
    </w:p>
    <w:p w:rsidR="00725077" w:rsidRPr="00725077" w:rsidRDefault="00725077" w:rsidP="00725077">
      <w:pPr>
        <w:spacing w:after="0" w:line="240" w:lineRule="auto"/>
        <w:ind w:firstLine="540"/>
        <w:jc w:val="both"/>
        <w:rPr>
          <w:rFonts w:ascii="Times New Roman" w:eastAsia="Times New Roman" w:hAnsi="Times New Roman" w:cs="Times New Roman"/>
          <w:sz w:val="24"/>
          <w:szCs w:val="24"/>
        </w:rPr>
      </w:pPr>
      <w:r w:rsidRPr="00725077">
        <w:rPr>
          <w:rFonts w:ascii="Times New Roman" w:eastAsia="Times New Roman" w:hAnsi="Times New Roman" w:cs="Times New Roman"/>
          <w:sz w:val="24"/>
          <w:szCs w:val="24"/>
        </w:rPr>
        <w:t xml:space="preserve">___________________ _________________________________________ </w:t>
      </w:r>
    </w:p>
    <w:p w:rsidR="00725077" w:rsidRPr="00725077" w:rsidRDefault="00725077" w:rsidP="00725077">
      <w:pPr>
        <w:spacing w:after="0" w:line="240" w:lineRule="auto"/>
        <w:ind w:firstLine="540"/>
        <w:jc w:val="both"/>
        <w:rPr>
          <w:rFonts w:ascii="Times New Roman" w:eastAsia="Times New Roman" w:hAnsi="Times New Roman" w:cs="Times New Roman"/>
          <w:sz w:val="24"/>
          <w:szCs w:val="24"/>
        </w:rPr>
      </w:pPr>
      <w:r w:rsidRPr="00725077">
        <w:rPr>
          <w:rFonts w:ascii="Times New Roman" w:eastAsia="Times New Roman" w:hAnsi="Times New Roman" w:cs="Times New Roman"/>
          <w:sz w:val="24"/>
          <w:szCs w:val="24"/>
        </w:rPr>
        <w:t xml:space="preserve">(подпись Заявителя) (фамилия, имя, отчество Заявителя) </w:t>
      </w:r>
    </w:p>
    <w:p w:rsidR="00725077" w:rsidRPr="00725077" w:rsidRDefault="00725077" w:rsidP="00725077">
      <w:pPr>
        <w:spacing w:after="0" w:line="240" w:lineRule="auto"/>
        <w:ind w:firstLine="540"/>
        <w:jc w:val="both"/>
        <w:rPr>
          <w:rFonts w:ascii="Times New Roman" w:eastAsia="Times New Roman" w:hAnsi="Times New Roman" w:cs="Times New Roman"/>
          <w:sz w:val="24"/>
          <w:szCs w:val="24"/>
        </w:rPr>
      </w:pPr>
      <w:r w:rsidRPr="00725077">
        <w:rPr>
          <w:rFonts w:ascii="Times New Roman" w:eastAsia="Times New Roman" w:hAnsi="Times New Roman" w:cs="Times New Roman"/>
          <w:sz w:val="24"/>
          <w:szCs w:val="24"/>
        </w:rPr>
        <w:t xml:space="preserve">  </w:t>
      </w:r>
    </w:p>
    <w:p w:rsidR="00725077" w:rsidRPr="00725077" w:rsidRDefault="00725077" w:rsidP="00725077">
      <w:pPr>
        <w:spacing w:after="0" w:line="240" w:lineRule="auto"/>
        <w:ind w:firstLine="540"/>
        <w:jc w:val="both"/>
        <w:rPr>
          <w:rFonts w:ascii="Times New Roman" w:eastAsia="Times New Roman" w:hAnsi="Times New Roman" w:cs="Times New Roman"/>
          <w:sz w:val="24"/>
          <w:szCs w:val="24"/>
        </w:rPr>
      </w:pPr>
      <w:r w:rsidRPr="00725077">
        <w:rPr>
          <w:rFonts w:ascii="Times New Roman" w:eastAsia="Times New Roman" w:hAnsi="Times New Roman" w:cs="Times New Roman"/>
          <w:sz w:val="24"/>
          <w:szCs w:val="24"/>
        </w:rPr>
        <w:t xml:space="preserve">"____" ___________20___. </w:t>
      </w:r>
    </w:p>
    <w:p w:rsidR="00725077" w:rsidRPr="00725077" w:rsidRDefault="00725077" w:rsidP="00725077">
      <w:pPr>
        <w:spacing w:after="0" w:line="240" w:lineRule="auto"/>
        <w:jc w:val="center"/>
        <w:rPr>
          <w:rFonts w:ascii="Times New Roman" w:hAnsi="Times New Roman"/>
          <w:b/>
        </w:rPr>
      </w:pPr>
    </w:p>
    <w:sectPr w:rsidR="00725077" w:rsidRPr="00725077" w:rsidSect="00E47BF3">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0CA" w:rsidRDefault="00E760CA" w:rsidP="00CC6B80">
      <w:pPr>
        <w:spacing w:after="0" w:line="240" w:lineRule="auto"/>
      </w:pPr>
      <w:r>
        <w:separator/>
      </w:r>
    </w:p>
  </w:endnote>
  <w:endnote w:type="continuationSeparator" w:id="1">
    <w:p w:rsidR="00E760CA" w:rsidRDefault="00E760CA" w:rsidP="00CC6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0CA" w:rsidRDefault="00E760CA" w:rsidP="00CC6B80">
      <w:pPr>
        <w:spacing w:after="0" w:line="240" w:lineRule="auto"/>
      </w:pPr>
      <w:r>
        <w:separator/>
      </w:r>
    </w:p>
  </w:footnote>
  <w:footnote w:type="continuationSeparator" w:id="1">
    <w:p w:rsidR="00E760CA" w:rsidRDefault="00E760CA" w:rsidP="00CC6B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B1C56"/>
    <w:multiLevelType w:val="multilevel"/>
    <w:tmpl w:val="AF04BA70"/>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A62394"/>
    <w:multiLevelType w:val="hybridMultilevel"/>
    <w:tmpl w:val="242032EE"/>
    <w:lvl w:ilvl="0" w:tplc="35B83CC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E44FBB"/>
    <w:multiLevelType w:val="hybridMultilevel"/>
    <w:tmpl w:val="B492F8D2"/>
    <w:lvl w:ilvl="0" w:tplc="6A9C586E">
      <w:start w:val="1"/>
      <w:numFmt w:val="bullet"/>
      <w:lvlText w:val="­"/>
      <w:lvlJc w:val="left"/>
      <w:pPr>
        <w:ind w:left="2149" w:hanging="360"/>
      </w:pPr>
      <w:rPr>
        <w:rFonts w:ascii="Courier New" w:hAnsi="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2D2F2F7A"/>
    <w:multiLevelType w:val="hybridMultilevel"/>
    <w:tmpl w:val="B6D47CDC"/>
    <w:lvl w:ilvl="0" w:tplc="6A9C586E">
      <w:start w:val="1"/>
      <w:numFmt w:val="bullet"/>
      <w:lvlText w:val="­"/>
      <w:lvlJc w:val="left"/>
      <w:pPr>
        <w:ind w:left="1317" w:hanging="360"/>
      </w:pPr>
      <w:rPr>
        <w:rFonts w:ascii="Courier New" w:hAnsi="Courier New" w:hint="default"/>
      </w:rPr>
    </w:lvl>
    <w:lvl w:ilvl="1" w:tplc="04190003" w:tentative="1">
      <w:start w:val="1"/>
      <w:numFmt w:val="bullet"/>
      <w:lvlText w:val="o"/>
      <w:lvlJc w:val="left"/>
      <w:pPr>
        <w:ind w:left="2037" w:hanging="360"/>
      </w:pPr>
      <w:rPr>
        <w:rFonts w:ascii="Courier New" w:hAnsi="Courier New" w:cs="Courier New" w:hint="default"/>
      </w:rPr>
    </w:lvl>
    <w:lvl w:ilvl="2" w:tplc="04190005" w:tentative="1">
      <w:start w:val="1"/>
      <w:numFmt w:val="bullet"/>
      <w:lvlText w:val=""/>
      <w:lvlJc w:val="left"/>
      <w:pPr>
        <w:ind w:left="2757" w:hanging="360"/>
      </w:pPr>
      <w:rPr>
        <w:rFonts w:ascii="Wingdings" w:hAnsi="Wingdings" w:hint="default"/>
      </w:rPr>
    </w:lvl>
    <w:lvl w:ilvl="3" w:tplc="04190001" w:tentative="1">
      <w:start w:val="1"/>
      <w:numFmt w:val="bullet"/>
      <w:lvlText w:val=""/>
      <w:lvlJc w:val="left"/>
      <w:pPr>
        <w:ind w:left="3477" w:hanging="360"/>
      </w:pPr>
      <w:rPr>
        <w:rFonts w:ascii="Symbol" w:hAnsi="Symbol" w:hint="default"/>
      </w:rPr>
    </w:lvl>
    <w:lvl w:ilvl="4" w:tplc="04190003" w:tentative="1">
      <w:start w:val="1"/>
      <w:numFmt w:val="bullet"/>
      <w:lvlText w:val="o"/>
      <w:lvlJc w:val="left"/>
      <w:pPr>
        <w:ind w:left="4197" w:hanging="360"/>
      </w:pPr>
      <w:rPr>
        <w:rFonts w:ascii="Courier New" w:hAnsi="Courier New" w:cs="Courier New" w:hint="default"/>
      </w:rPr>
    </w:lvl>
    <w:lvl w:ilvl="5" w:tplc="04190005" w:tentative="1">
      <w:start w:val="1"/>
      <w:numFmt w:val="bullet"/>
      <w:lvlText w:val=""/>
      <w:lvlJc w:val="left"/>
      <w:pPr>
        <w:ind w:left="4917" w:hanging="360"/>
      </w:pPr>
      <w:rPr>
        <w:rFonts w:ascii="Wingdings" w:hAnsi="Wingdings" w:hint="default"/>
      </w:rPr>
    </w:lvl>
    <w:lvl w:ilvl="6" w:tplc="04190001" w:tentative="1">
      <w:start w:val="1"/>
      <w:numFmt w:val="bullet"/>
      <w:lvlText w:val=""/>
      <w:lvlJc w:val="left"/>
      <w:pPr>
        <w:ind w:left="5637" w:hanging="360"/>
      </w:pPr>
      <w:rPr>
        <w:rFonts w:ascii="Symbol" w:hAnsi="Symbol" w:hint="default"/>
      </w:rPr>
    </w:lvl>
    <w:lvl w:ilvl="7" w:tplc="04190003" w:tentative="1">
      <w:start w:val="1"/>
      <w:numFmt w:val="bullet"/>
      <w:lvlText w:val="o"/>
      <w:lvlJc w:val="left"/>
      <w:pPr>
        <w:ind w:left="6357" w:hanging="360"/>
      </w:pPr>
      <w:rPr>
        <w:rFonts w:ascii="Courier New" w:hAnsi="Courier New" w:cs="Courier New" w:hint="default"/>
      </w:rPr>
    </w:lvl>
    <w:lvl w:ilvl="8" w:tplc="04190005" w:tentative="1">
      <w:start w:val="1"/>
      <w:numFmt w:val="bullet"/>
      <w:lvlText w:val=""/>
      <w:lvlJc w:val="left"/>
      <w:pPr>
        <w:ind w:left="7077" w:hanging="360"/>
      </w:pPr>
      <w:rPr>
        <w:rFonts w:ascii="Wingdings" w:hAnsi="Wingdings" w:hint="default"/>
      </w:rPr>
    </w:lvl>
  </w:abstractNum>
  <w:abstractNum w:abstractNumId="5">
    <w:nsid w:val="32552FF7"/>
    <w:multiLevelType w:val="multilevel"/>
    <w:tmpl w:val="8BD0187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253AEE"/>
    <w:multiLevelType w:val="multilevel"/>
    <w:tmpl w:val="ED7685B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4B5AE6"/>
    <w:multiLevelType w:val="multilevel"/>
    <w:tmpl w:val="82346F46"/>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8">
    <w:nsid w:val="6AC314F3"/>
    <w:multiLevelType w:val="multilevel"/>
    <w:tmpl w:val="C324AE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8"/>
  </w:num>
  <w:num w:numId="7">
    <w:abstractNumId w:val="5"/>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F751E"/>
    <w:rsid w:val="000009D6"/>
    <w:rsid w:val="000100D4"/>
    <w:rsid w:val="00014879"/>
    <w:rsid w:val="000156D4"/>
    <w:rsid w:val="00016960"/>
    <w:rsid w:val="00017946"/>
    <w:rsid w:val="000201BF"/>
    <w:rsid w:val="00022BC1"/>
    <w:rsid w:val="00023544"/>
    <w:rsid w:val="000274ED"/>
    <w:rsid w:val="000309CF"/>
    <w:rsid w:val="00040600"/>
    <w:rsid w:val="00041F23"/>
    <w:rsid w:val="00043C77"/>
    <w:rsid w:val="00046C69"/>
    <w:rsid w:val="000569C3"/>
    <w:rsid w:val="0008245A"/>
    <w:rsid w:val="00094183"/>
    <w:rsid w:val="000C5065"/>
    <w:rsid w:val="000C7CB6"/>
    <w:rsid w:val="000D1A49"/>
    <w:rsid w:val="000D5999"/>
    <w:rsid w:val="000D7CE0"/>
    <w:rsid w:val="000F712E"/>
    <w:rsid w:val="001069FE"/>
    <w:rsid w:val="00110ECF"/>
    <w:rsid w:val="00114D28"/>
    <w:rsid w:val="00115D6F"/>
    <w:rsid w:val="00125A61"/>
    <w:rsid w:val="00126AFA"/>
    <w:rsid w:val="00137409"/>
    <w:rsid w:val="0014173E"/>
    <w:rsid w:val="00141844"/>
    <w:rsid w:val="0014266E"/>
    <w:rsid w:val="0014522A"/>
    <w:rsid w:val="001556D0"/>
    <w:rsid w:val="00165495"/>
    <w:rsid w:val="00180926"/>
    <w:rsid w:val="001901E2"/>
    <w:rsid w:val="001951CC"/>
    <w:rsid w:val="00196FF2"/>
    <w:rsid w:val="001A1B1E"/>
    <w:rsid w:val="001A627B"/>
    <w:rsid w:val="001A6B4A"/>
    <w:rsid w:val="001B29F6"/>
    <w:rsid w:val="001B376B"/>
    <w:rsid w:val="001C119D"/>
    <w:rsid w:val="001E1440"/>
    <w:rsid w:val="001E1A67"/>
    <w:rsid w:val="001E4324"/>
    <w:rsid w:val="001E6736"/>
    <w:rsid w:val="001E7CB8"/>
    <w:rsid w:val="001F40F0"/>
    <w:rsid w:val="001F41D4"/>
    <w:rsid w:val="00203601"/>
    <w:rsid w:val="00204888"/>
    <w:rsid w:val="00205434"/>
    <w:rsid w:val="00207B0F"/>
    <w:rsid w:val="00212409"/>
    <w:rsid w:val="002207BB"/>
    <w:rsid w:val="002213D4"/>
    <w:rsid w:val="00233992"/>
    <w:rsid w:val="0025325B"/>
    <w:rsid w:val="00273341"/>
    <w:rsid w:val="002754E4"/>
    <w:rsid w:val="00275F08"/>
    <w:rsid w:val="00277506"/>
    <w:rsid w:val="002957D2"/>
    <w:rsid w:val="002A0F94"/>
    <w:rsid w:val="002A68EC"/>
    <w:rsid w:val="002B4A3E"/>
    <w:rsid w:val="002C2207"/>
    <w:rsid w:val="002D0617"/>
    <w:rsid w:val="002D6102"/>
    <w:rsid w:val="002D6D0B"/>
    <w:rsid w:val="002E12B5"/>
    <w:rsid w:val="002F751E"/>
    <w:rsid w:val="00306A57"/>
    <w:rsid w:val="003248A9"/>
    <w:rsid w:val="00324A25"/>
    <w:rsid w:val="003254D9"/>
    <w:rsid w:val="0033212D"/>
    <w:rsid w:val="00367EEF"/>
    <w:rsid w:val="003829F9"/>
    <w:rsid w:val="00386234"/>
    <w:rsid w:val="003943EA"/>
    <w:rsid w:val="00394493"/>
    <w:rsid w:val="00394D96"/>
    <w:rsid w:val="003A5030"/>
    <w:rsid w:val="003B1871"/>
    <w:rsid w:val="003B4AC6"/>
    <w:rsid w:val="003C014C"/>
    <w:rsid w:val="003C55AF"/>
    <w:rsid w:val="003E087E"/>
    <w:rsid w:val="003E488A"/>
    <w:rsid w:val="003E4D5D"/>
    <w:rsid w:val="003E5F64"/>
    <w:rsid w:val="003F7266"/>
    <w:rsid w:val="00404106"/>
    <w:rsid w:val="00406F4D"/>
    <w:rsid w:val="00423A00"/>
    <w:rsid w:val="00437AA5"/>
    <w:rsid w:val="0044263B"/>
    <w:rsid w:val="00443BFC"/>
    <w:rsid w:val="00450FB8"/>
    <w:rsid w:val="00451572"/>
    <w:rsid w:val="00456932"/>
    <w:rsid w:val="00471BA0"/>
    <w:rsid w:val="0048142F"/>
    <w:rsid w:val="00484435"/>
    <w:rsid w:val="0049466D"/>
    <w:rsid w:val="00497DD8"/>
    <w:rsid w:val="004A79C7"/>
    <w:rsid w:val="004D3A8A"/>
    <w:rsid w:val="004E06BC"/>
    <w:rsid w:val="004F5719"/>
    <w:rsid w:val="004F5BDA"/>
    <w:rsid w:val="0051658B"/>
    <w:rsid w:val="0052197F"/>
    <w:rsid w:val="0052527D"/>
    <w:rsid w:val="0052642A"/>
    <w:rsid w:val="00527AAE"/>
    <w:rsid w:val="0053422C"/>
    <w:rsid w:val="00536989"/>
    <w:rsid w:val="00537621"/>
    <w:rsid w:val="00545D53"/>
    <w:rsid w:val="005541CA"/>
    <w:rsid w:val="0055475B"/>
    <w:rsid w:val="00554D42"/>
    <w:rsid w:val="00555D06"/>
    <w:rsid w:val="005563B8"/>
    <w:rsid w:val="00560B32"/>
    <w:rsid w:val="00564298"/>
    <w:rsid w:val="00571338"/>
    <w:rsid w:val="005872D5"/>
    <w:rsid w:val="00593674"/>
    <w:rsid w:val="005A4B09"/>
    <w:rsid w:val="005A754E"/>
    <w:rsid w:val="005B10E5"/>
    <w:rsid w:val="005B179A"/>
    <w:rsid w:val="005C181B"/>
    <w:rsid w:val="005C1FB2"/>
    <w:rsid w:val="005C23D7"/>
    <w:rsid w:val="005C3CB0"/>
    <w:rsid w:val="005D2775"/>
    <w:rsid w:val="005D2D68"/>
    <w:rsid w:val="005D495F"/>
    <w:rsid w:val="005D5269"/>
    <w:rsid w:val="005D6AED"/>
    <w:rsid w:val="005F7A0B"/>
    <w:rsid w:val="00622DFD"/>
    <w:rsid w:val="00632930"/>
    <w:rsid w:val="00637BDD"/>
    <w:rsid w:val="006561E7"/>
    <w:rsid w:val="00657610"/>
    <w:rsid w:val="00657F9D"/>
    <w:rsid w:val="00670606"/>
    <w:rsid w:val="006774F0"/>
    <w:rsid w:val="006870FF"/>
    <w:rsid w:val="00697C73"/>
    <w:rsid w:val="006A224B"/>
    <w:rsid w:val="006A42AF"/>
    <w:rsid w:val="006A5A71"/>
    <w:rsid w:val="006B17BC"/>
    <w:rsid w:val="006B2E27"/>
    <w:rsid w:val="006B3D25"/>
    <w:rsid w:val="006B4E72"/>
    <w:rsid w:val="006B6880"/>
    <w:rsid w:val="006D2128"/>
    <w:rsid w:val="006D3410"/>
    <w:rsid w:val="006D70EB"/>
    <w:rsid w:val="006E1A7E"/>
    <w:rsid w:val="006E6AC7"/>
    <w:rsid w:val="006E7111"/>
    <w:rsid w:val="006E78D7"/>
    <w:rsid w:val="00710706"/>
    <w:rsid w:val="00720CFF"/>
    <w:rsid w:val="00725077"/>
    <w:rsid w:val="00732629"/>
    <w:rsid w:val="007328F9"/>
    <w:rsid w:val="00737477"/>
    <w:rsid w:val="007500D1"/>
    <w:rsid w:val="00754E02"/>
    <w:rsid w:val="00790A80"/>
    <w:rsid w:val="0079612D"/>
    <w:rsid w:val="007A325D"/>
    <w:rsid w:val="007A6274"/>
    <w:rsid w:val="007A7344"/>
    <w:rsid w:val="007B1832"/>
    <w:rsid w:val="007B1BE2"/>
    <w:rsid w:val="007D15F4"/>
    <w:rsid w:val="007D26B3"/>
    <w:rsid w:val="007D31CC"/>
    <w:rsid w:val="007E1BEA"/>
    <w:rsid w:val="007F1300"/>
    <w:rsid w:val="0080229C"/>
    <w:rsid w:val="00810BE2"/>
    <w:rsid w:val="0081497E"/>
    <w:rsid w:val="00816F3E"/>
    <w:rsid w:val="00824B5C"/>
    <w:rsid w:val="0085252C"/>
    <w:rsid w:val="00855105"/>
    <w:rsid w:val="0086147E"/>
    <w:rsid w:val="0087003B"/>
    <w:rsid w:val="00874360"/>
    <w:rsid w:val="0088037B"/>
    <w:rsid w:val="0088038F"/>
    <w:rsid w:val="00885524"/>
    <w:rsid w:val="00887935"/>
    <w:rsid w:val="00897277"/>
    <w:rsid w:val="008A4566"/>
    <w:rsid w:val="008C1672"/>
    <w:rsid w:val="008C3A75"/>
    <w:rsid w:val="008C5CA8"/>
    <w:rsid w:val="008D1534"/>
    <w:rsid w:val="008D3D0A"/>
    <w:rsid w:val="008E1296"/>
    <w:rsid w:val="008E13E3"/>
    <w:rsid w:val="008F5290"/>
    <w:rsid w:val="009061A4"/>
    <w:rsid w:val="00912508"/>
    <w:rsid w:val="00915FD6"/>
    <w:rsid w:val="009177F2"/>
    <w:rsid w:val="00942DBE"/>
    <w:rsid w:val="009433ED"/>
    <w:rsid w:val="00944F96"/>
    <w:rsid w:val="00960512"/>
    <w:rsid w:val="009721A3"/>
    <w:rsid w:val="00975E00"/>
    <w:rsid w:val="00982451"/>
    <w:rsid w:val="0098623A"/>
    <w:rsid w:val="009A3244"/>
    <w:rsid w:val="009A368A"/>
    <w:rsid w:val="009B0084"/>
    <w:rsid w:val="009B230B"/>
    <w:rsid w:val="009B755D"/>
    <w:rsid w:val="009C1826"/>
    <w:rsid w:val="009C5320"/>
    <w:rsid w:val="009C6695"/>
    <w:rsid w:val="009D0AA8"/>
    <w:rsid w:val="009E6177"/>
    <w:rsid w:val="009F0C72"/>
    <w:rsid w:val="00A00D10"/>
    <w:rsid w:val="00A0521D"/>
    <w:rsid w:val="00A173E7"/>
    <w:rsid w:val="00A23712"/>
    <w:rsid w:val="00A278BE"/>
    <w:rsid w:val="00A351A4"/>
    <w:rsid w:val="00A434B0"/>
    <w:rsid w:val="00A661C4"/>
    <w:rsid w:val="00A810C4"/>
    <w:rsid w:val="00A81935"/>
    <w:rsid w:val="00A941F4"/>
    <w:rsid w:val="00A95F32"/>
    <w:rsid w:val="00AB5926"/>
    <w:rsid w:val="00AD2857"/>
    <w:rsid w:val="00AD643F"/>
    <w:rsid w:val="00AE4AD1"/>
    <w:rsid w:val="00AF080F"/>
    <w:rsid w:val="00B02B94"/>
    <w:rsid w:val="00B04959"/>
    <w:rsid w:val="00B277E7"/>
    <w:rsid w:val="00B34FA9"/>
    <w:rsid w:val="00B409CA"/>
    <w:rsid w:val="00B50613"/>
    <w:rsid w:val="00B51043"/>
    <w:rsid w:val="00B51216"/>
    <w:rsid w:val="00B51D3F"/>
    <w:rsid w:val="00B54C94"/>
    <w:rsid w:val="00B56FA1"/>
    <w:rsid w:val="00B650B1"/>
    <w:rsid w:val="00B75723"/>
    <w:rsid w:val="00B90EDF"/>
    <w:rsid w:val="00B92764"/>
    <w:rsid w:val="00BA32AE"/>
    <w:rsid w:val="00BB1D06"/>
    <w:rsid w:val="00BB32B3"/>
    <w:rsid w:val="00BB56CB"/>
    <w:rsid w:val="00BC3834"/>
    <w:rsid w:val="00BC4113"/>
    <w:rsid w:val="00BF002D"/>
    <w:rsid w:val="00BF0A01"/>
    <w:rsid w:val="00BF1CA9"/>
    <w:rsid w:val="00BF3C59"/>
    <w:rsid w:val="00C0745C"/>
    <w:rsid w:val="00C21B4F"/>
    <w:rsid w:val="00C24515"/>
    <w:rsid w:val="00C2687F"/>
    <w:rsid w:val="00C30545"/>
    <w:rsid w:val="00C31976"/>
    <w:rsid w:val="00C3419D"/>
    <w:rsid w:val="00C5091B"/>
    <w:rsid w:val="00C537DD"/>
    <w:rsid w:val="00C6362F"/>
    <w:rsid w:val="00C85F08"/>
    <w:rsid w:val="00C97FAA"/>
    <w:rsid w:val="00CA2AB0"/>
    <w:rsid w:val="00CA40E1"/>
    <w:rsid w:val="00CC6B80"/>
    <w:rsid w:val="00CD2475"/>
    <w:rsid w:val="00CD4758"/>
    <w:rsid w:val="00CE0308"/>
    <w:rsid w:val="00CE158C"/>
    <w:rsid w:val="00CE15E0"/>
    <w:rsid w:val="00CF4451"/>
    <w:rsid w:val="00CF6DF6"/>
    <w:rsid w:val="00D040AB"/>
    <w:rsid w:val="00D07248"/>
    <w:rsid w:val="00D123D9"/>
    <w:rsid w:val="00D1715F"/>
    <w:rsid w:val="00D276D1"/>
    <w:rsid w:val="00D36BCE"/>
    <w:rsid w:val="00D50A75"/>
    <w:rsid w:val="00D634B2"/>
    <w:rsid w:val="00D7273C"/>
    <w:rsid w:val="00D90F6C"/>
    <w:rsid w:val="00D91FEF"/>
    <w:rsid w:val="00D937D3"/>
    <w:rsid w:val="00D93FCB"/>
    <w:rsid w:val="00DC1C12"/>
    <w:rsid w:val="00DC254B"/>
    <w:rsid w:val="00DC26FB"/>
    <w:rsid w:val="00DC37E0"/>
    <w:rsid w:val="00DC4D04"/>
    <w:rsid w:val="00DE36A8"/>
    <w:rsid w:val="00DE4D00"/>
    <w:rsid w:val="00DF0FCD"/>
    <w:rsid w:val="00DF24C0"/>
    <w:rsid w:val="00DF3CD9"/>
    <w:rsid w:val="00DF5F34"/>
    <w:rsid w:val="00E054D6"/>
    <w:rsid w:val="00E143BB"/>
    <w:rsid w:val="00E20E85"/>
    <w:rsid w:val="00E3229B"/>
    <w:rsid w:val="00E434F1"/>
    <w:rsid w:val="00E47BF3"/>
    <w:rsid w:val="00E535EE"/>
    <w:rsid w:val="00E545DA"/>
    <w:rsid w:val="00E6287F"/>
    <w:rsid w:val="00E67703"/>
    <w:rsid w:val="00E727C3"/>
    <w:rsid w:val="00E760CA"/>
    <w:rsid w:val="00E7729A"/>
    <w:rsid w:val="00E83A1A"/>
    <w:rsid w:val="00E9190D"/>
    <w:rsid w:val="00E96025"/>
    <w:rsid w:val="00EB1432"/>
    <w:rsid w:val="00EB3780"/>
    <w:rsid w:val="00EB3AD3"/>
    <w:rsid w:val="00EB5A4F"/>
    <w:rsid w:val="00EC5FA3"/>
    <w:rsid w:val="00ED46B7"/>
    <w:rsid w:val="00ED5A92"/>
    <w:rsid w:val="00EE121B"/>
    <w:rsid w:val="00EE18CD"/>
    <w:rsid w:val="00EF04AC"/>
    <w:rsid w:val="00EF4F14"/>
    <w:rsid w:val="00F013DE"/>
    <w:rsid w:val="00F26455"/>
    <w:rsid w:val="00F26AEA"/>
    <w:rsid w:val="00F30016"/>
    <w:rsid w:val="00F315D9"/>
    <w:rsid w:val="00F37000"/>
    <w:rsid w:val="00F37DF2"/>
    <w:rsid w:val="00F607BB"/>
    <w:rsid w:val="00F6307B"/>
    <w:rsid w:val="00F65DED"/>
    <w:rsid w:val="00F6654B"/>
    <w:rsid w:val="00F74F96"/>
    <w:rsid w:val="00F949C3"/>
    <w:rsid w:val="00FA475F"/>
    <w:rsid w:val="00FC1982"/>
    <w:rsid w:val="00FC20BF"/>
    <w:rsid w:val="00FC75C1"/>
    <w:rsid w:val="00FD5D60"/>
    <w:rsid w:val="00FD7BC6"/>
    <w:rsid w:val="00FE0296"/>
    <w:rsid w:val="00FF3C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077"/>
  </w:style>
  <w:style w:type="paragraph" w:styleId="1">
    <w:name w:val="heading 1"/>
    <w:next w:val="a"/>
    <w:link w:val="10"/>
    <w:uiPriority w:val="9"/>
    <w:qFormat/>
    <w:rsid w:val="002F751E"/>
    <w:pPr>
      <w:keepNext/>
      <w:keepLines/>
      <w:spacing w:after="0" w:line="256" w:lineRule="auto"/>
      <w:ind w:left="10" w:right="65" w:hanging="10"/>
      <w:jc w:val="center"/>
      <w:outlineLvl w:val="0"/>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51E"/>
    <w:rPr>
      <w:rFonts w:ascii="Times New Roman" w:eastAsia="Times New Roman" w:hAnsi="Times New Roman" w:cs="Times New Roman"/>
      <w:b/>
      <w:color w:val="000000"/>
    </w:rPr>
  </w:style>
  <w:style w:type="character" w:styleId="a3">
    <w:name w:val="Hyperlink"/>
    <w:basedOn w:val="a0"/>
    <w:uiPriority w:val="99"/>
    <w:semiHidden/>
    <w:unhideWhenUsed/>
    <w:rsid w:val="002F751E"/>
    <w:rPr>
      <w:rFonts w:ascii="Times New Roman" w:hAnsi="Times New Roman" w:cs="Times New Roman" w:hint="default"/>
      <w:color w:val="0563C1"/>
      <w:u w:val="single"/>
    </w:rPr>
  </w:style>
  <w:style w:type="paragraph" w:customStyle="1" w:styleId="ConsPlusNormal">
    <w:name w:val="ConsPlusNormal"/>
    <w:link w:val="ConsPlusNormal0"/>
    <w:rsid w:val="002F75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itle">
    <w:name w:val="ConsPlusTitle"/>
    <w:link w:val="ConsPlusTitle0"/>
    <w:rsid w:val="002F751E"/>
    <w:pPr>
      <w:widowControl w:val="0"/>
      <w:autoSpaceDE w:val="0"/>
      <w:autoSpaceDN w:val="0"/>
      <w:adjustRightInd w:val="0"/>
      <w:spacing w:after="0" w:line="240" w:lineRule="auto"/>
    </w:pPr>
    <w:rPr>
      <w:rFonts w:ascii="Arial" w:eastAsia="Times New Roman" w:hAnsi="Arial" w:cs="Arial"/>
      <w:b/>
      <w:bCs/>
      <w:sz w:val="24"/>
      <w:szCs w:val="24"/>
    </w:rPr>
  </w:style>
  <w:style w:type="paragraph" w:styleId="a4">
    <w:name w:val="Balloon Text"/>
    <w:basedOn w:val="a"/>
    <w:link w:val="a5"/>
    <w:uiPriority w:val="99"/>
    <w:semiHidden/>
    <w:unhideWhenUsed/>
    <w:rsid w:val="002F75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751E"/>
    <w:rPr>
      <w:rFonts w:ascii="Tahoma" w:hAnsi="Tahoma" w:cs="Tahoma"/>
      <w:sz w:val="16"/>
      <w:szCs w:val="16"/>
    </w:rPr>
  </w:style>
  <w:style w:type="paragraph" w:styleId="a6">
    <w:name w:val="Body Text"/>
    <w:basedOn w:val="a"/>
    <w:link w:val="a7"/>
    <w:uiPriority w:val="99"/>
    <w:semiHidden/>
    <w:unhideWhenUsed/>
    <w:rsid w:val="00887935"/>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887935"/>
    <w:rPr>
      <w:rFonts w:ascii="Times New Roman" w:eastAsia="Times New Roman" w:hAnsi="Times New Roman" w:cs="Times New Roman"/>
      <w:sz w:val="24"/>
      <w:szCs w:val="24"/>
    </w:rPr>
  </w:style>
  <w:style w:type="character" w:customStyle="1" w:styleId="ConsPlusNormal0">
    <w:name w:val="ConsPlusNormal Знак"/>
    <w:basedOn w:val="a0"/>
    <w:link w:val="ConsPlusNormal"/>
    <w:locked/>
    <w:rsid w:val="00887935"/>
    <w:rPr>
      <w:rFonts w:ascii="Times New Roman" w:eastAsia="Times New Roman" w:hAnsi="Times New Roman" w:cs="Times New Roman"/>
      <w:sz w:val="24"/>
      <w:szCs w:val="24"/>
    </w:rPr>
  </w:style>
  <w:style w:type="character" w:customStyle="1" w:styleId="ConsPlusTitle0">
    <w:name w:val="ConsPlusTitle Знак"/>
    <w:link w:val="ConsPlusTitle"/>
    <w:locked/>
    <w:rsid w:val="00887935"/>
    <w:rPr>
      <w:rFonts w:ascii="Arial" w:eastAsia="Times New Roman" w:hAnsi="Arial" w:cs="Arial"/>
      <w:b/>
      <w:bCs/>
      <w:sz w:val="24"/>
      <w:szCs w:val="24"/>
    </w:rPr>
  </w:style>
  <w:style w:type="paragraph" w:styleId="a8">
    <w:name w:val="header"/>
    <w:basedOn w:val="a"/>
    <w:link w:val="a9"/>
    <w:uiPriority w:val="99"/>
    <w:unhideWhenUsed/>
    <w:rsid w:val="00E535E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35EE"/>
  </w:style>
  <w:style w:type="character" w:customStyle="1" w:styleId="8">
    <w:name w:val="Основной текст (8)_"/>
    <w:basedOn w:val="a0"/>
    <w:link w:val="80"/>
    <w:rsid w:val="009D0AA8"/>
    <w:rPr>
      <w:rFonts w:ascii="Times New Roman" w:eastAsia="Times New Roman" w:hAnsi="Times New Roman"/>
      <w:sz w:val="27"/>
      <w:szCs w:val="27"/>
      <w:shd w:val="clear" w:color="auto" w:fill="FFFFFF"/>
    </w:rPr>
  </w:style>
  <w:style w:type="paragraph" w:customStyle="1" w:styleId="80">
    <w:name w:val="Основной текст (8)"/>
    <w:basedOn w:val="a"/>
    <w:link w:val="8"/>
    <w:rsid w:val="009D0AA8"/>
    <w:pPr>
      <w:shd w:val="clear" w:color="auto" w:fill="FFFFFF"/>
      <w:spacing w:after="120" w:line="326" w:lineRule="exact"/>
      <w:jc w:val="center"/>
    </w:pPr>
    <w:rPr>
      <w:rFonts w:ascii="Times New Roman" w:eastAsia="Times New Roman" w:hAnsi="Times New Roman"/>
      <w:sz w:val="27"/>
      <w:szCs w:val="27"/>
    </w:rPr>
  </w:style>
  <w:style w:type="paragraph" w:styleId="aa">
    <w:name w:val="footer"/>
    <w:basedOn w:val="a"/>
    <w:link w:val="ab"/>
    <w:uiPriority w:val="99"/>
    <w:unhideWhenUsed/>
    <w:rsid w:val="00CC6B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C6B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077"/>
  </w:style>
  <w:style w:type="paragraph" w:styleId="1">
    <w:name w:val="heading 1"/>
    <w:next w:val="a"/>
    <w:link w:val="10"/>
    <w:uiPriority w:val="9"/>
    <w:qFormat/>
    <w:rsid w:val="002F751E"/>
    <w:pPr>
      <w:keepNext/>
      <w:keepLines/>
      <w:spacing w:after="0" w:line="256" w:lineRule="auto"/>
      <w:ind w:left="10" w:right="65" w:hanging="10"/>
      <w:jc w:val="center"/>
      <w:outlineLvl w:val="0"/>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51E"/>
    <w:rPr>
      <w:rFonts w:ascii="Times New Roman" w:eastAsia="Times New Roman" w:hAnsi="Times New Roman" w:cs="Times New Roman"/>
      <w:b/>
      <w:color w:val="000000"/>
    </w:rPr>
  </w:style>
  <w:style w:type="character" w:styleId="a3">
    <w:name w:val="Hyperlink"/>
    <w:basedOn w:val="a0"/>
    <w:uiPriority w:val="99"/>
    <w:semiHidden/>
    <w:unhideWhenUsed/>
    <w:rsid w:val="002F751E"/>
    <w:rPr>
      <w:rFonts w:ascii="Times New Roman" w:hAnsi="Times New Roman" w:cs="Times New Roman" w:hint="default"/>
      <w:color w:val="0563C1"/>
      <w:u w:val="single"/>
    </w:rPr>
  </w:style>
  <w:style w:type="paragraph" w:customStyle="1" w:styleId="ConsPlusNormal">
    <w:name w:val="ConsPlusNormal"/>
    <w:link w:val="ConsPlusNormal0"/>
    <w:rsid w:val="002F75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itle">
    <w:name w:val="ConsPlusTitle"/>
    <w:link w:val="ConsPlusTitle0"/>
    <w:rsid w:val="002F751E"/>
    <w:pPr>
      <w:widowControl w:val="0"/>
      <w:autoSpaceDE w:val="0"/>
      <w:autoSpaceDN w:val="0"/>
      <w:adjustRightInd w:val="0"/>
      <w:spacing w:after="0" w:line="240" w:lineRule="auto"/>
    </w:pPr>
    <w:rPr>
      <w:rFonts w:ascii="Arial" w:eastAsia="Times New Roman" w:hAnsi="Arial" w:cs="Arial"/>
      <w:b/>
      <w:bCs/>
      <w:sz w:val="24"/>
      <w:szCs w:val="24"/>
    </w:rPr>
  </w:style>
  <w:style w:type="paragraph" w:styleId="a4">
    <w:name w:val="Balloon Text"/>
    <w:basedOn w:val="a"/>
    <w:link w:val="a5"/>
    <w:uiPriority w:val="99"/>
    <w:semiHidden/>
    <w:unhideWhenUsed/>
    <w:rsid w:val="002F75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751E"/>
    <w:rPr>
      <w:rFonts w:ascii="Tahoma" w:hAnsi="Tahoma" w:cs="Tahoma"/>
      <w:sz w:val="16"/>
      <w:szCs w:val="16"/>
    </w:rPr>
  </w:style>
  <w:style w:type="paragraph" w:styleId="a6">
    <w:name w:val="Body Text"/>
    <w:basedOn w:val="a"/>
    <w:link w:val="a7"/>
    <w:uiPriority w:val="99"/>
    <w:semiHidden/>
    <w:unhideWhenUsed/>
    <w:rsid w:val="00887935"/>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887935"/>
    <w:rPr>
      <w:rFonts w:ascii="Times New Roman" w:eastAsia="Times New Roman" w:hAnsi="Times New Roman" w:cs="Times New Roman"/>
      <w:sz w:val="24"/>
      <w:szCs w:val="24"/>
    </w:rPr>
  </w:style>
  <w:style w:type="character" w:customStyle="1" w:styleId="ConsPlusNormal0">
    <w:name w:val="ConsPlusNormal Знак"/>
    <w:basedOn w:val="a0"/>
    <w:link w:val="ConsPlusNormal"/>
    <w:locked/>
    <w:rsid w:val="00887935"/>
    <w:rPr>
      <w:rFonts w:ascii="Times New Roman" w:eastAsia="Times New Roman" w:hAnsi="Times New Roman" w:cs="Times New Roman"/>
      <w:sz w:val="24"/>
      <w:szCs w:val="24"/>
    </w:rPr>
  </w:style>
  <w:style w:type="character" w:customStyle="1" w:styleId="ConsPlusTitle0">
    <w:name w:val="ConsPlusTitle Знак"/>
    <w:link w:val="ConsPlusTitle"/>
    <w:locked/>
    <w:rsid w:val="00887935"/>
    <w:rPr>
      <w:rFonts w:ascii="Arial" w:eastAsia="Times New Roman" w:hAnsi="Arial" w:cs="Arial"/>
      <w:b/>
      <w:bCs/>
      <w:sz w:val="24"/>
      <w:szCs w:val="24"/>
    </w:rPr>
  </w:style>
  <w:style w:type="paragraph" w:styleId="a8">
    <w:name w:val="header"/>
    <w:basedOn w:val="a"/>
    <w:link w:val="a9"/>
    <w:uiPriority w:val="99"/>
    <w:unhideWhenUsed/>
    <w:rsid w:val="00E535E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35EE"/>
  </w:style>
  <w:style w:type="character" w:customStyle="1" w:styleId="8">
    <w:name w:val="Основной текст (8)_"/>
    <w:basedOn w:val="a0"/>
    <w:link w:val="80"/>
    <w:rsid w:val="009D0AA8"/>
    <w:rPr>
      <w:rFonts w:ascii="Times New Roman" w:eastAsia="Times New Roman" w:hAnsi="Times New Roman"/>
      <w:sz w:val="27"/>
      <w:szCs w:val="27"/>
      <w:shd w:val="clear" w:color="auto" w:fill="FFFFFF"/>
    </w:rPr>
  </w:style>
  <w:style w:type="paragraph" w:customStyle="1" w:styleId="80">
    <w:name w:val="Основной текст (8)"/>
    <w:basedOn w:val="a"/>
    <w:link w:val="8"/>
    <w:rsid w:val="009D0AA8"/>
    <w:pPr>
      <w:shd w:val="clear" w:color="auto" w:fill="FFFFFF"/>
      <w:spacing w:after="120" w:line="326" w:lineRule="exact"/>
      <w:jc w:val="center"/>
    </w:pPr>
    <w:rPr>
      <w:rFonts w:ascii="Times New Roman" w:eastAsia="Times New Roman" w:hAnsi="Times New Roman"/>
      <w:sz w:val="27"/>
      <w:szCs w:val="27"/>
    </w:rPr>
  </w:style>
  <w:style w:type="paragraph" w:styleId="aa">
    <w:name w:val="footer"/>
    <w:basedOn w:val="a"/>
    <w:link w:val="ab"/>
    <w:uiPriority w:val="99"/>
    <w:unhideWhenUsed/>
    <w:rsid w:val="00CC6B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C6B80"/>
  </w:style>
</w:styles>
</file>

<file path=word/webSettings.xml><?xml version="1.0" encoding="utf-8"?>
<w:webSettings xmlns:r="http://schemas.openxmlformats.org/officeDocument/2006/relationships" xmlns:w="http://schemas.openxmlformats.org/wordprocessingml/2006/main">
  <w:divs>
    <w:div w:id="461508996">
      <w:bodyDiv w:val="1"/>
      <w:marLeft w:val="0"/>
      <w:marRight w:val="0"/>
      <w:marTop w:val="0"/>
      <w:marBottom w:val="0"/>
      <w:divBdr>
        <w:top w:val="none" w:sz="0" w:space="0" w:color="auto"/>
        <w:left w:val="none" w:sz="0" w:space="0" w:color="auto"/>
        <w:bottom w:val="none" w:sz="0" w:space="0" w:color="auto"/>
        <w:right w:val="none" w:sz="0" w:space="0" w:color="auto"/>
      </w:divBdr>
    </w:div>
    <w:div w:id="1322000595">
      <w:bodyDiv w:val="1"/>
      <w:marLeft w:val="0"/>
      <w:marRight w:val="0"/>
      <w:marTop w:val="0"/>
      <w:marBottom w:val="0"/>
      <w:divBdr>
        <w:top w:val="none" w:sz="0" w:space="0" w:color="auto"/>
        <w:left w:val="none" w:sz="0" w:space="0" w:color="auto"/>
        <w:bottom w:val="none" w:sz="0" w:space="0" w:color="auto"/>
        <w:right w:val="none" w:sz="0" w:space="0" w:color="auto"/>
      </w:divBdr>
    </w:div>
    <w:div w:id="1644429999">
      <w:bodyDiv w:val="1"/>
      <w:marLeft w:val="0"/>
      <w:marRight w:val="0"/>
      <w:marTop w:val="0"/>
      <w:marBottom w:val="0"/>
      <w:divBdr>
        <w:top w:val="none" w:sz="0" w:space="0" w:color="auto"/>
        <w:left w:val="none" w:sz="0" w:space="0" w:color="auto"/>
        <w:bottom w:val="none" w:sz="0" w:space="0" w:color="auto"/>
        <w:right w:val="none" w:sz="0" w:space="0" w:color="auto"/>
      </w:divBdr>
    </w:div>
    <w:div w:id="1798644770">
      <w:bodyDiv w:val="1"/>
      <w:marLeft w:val="0"/>
      <w:marRight w:val="0"/>
      <w:marTop w:val="0"/>
      <w:marBottom w:val="0"/>
      <w:divBdr>
        <w:top w:val="none" w:sz="0" w:space="0" w:color="auto"/>
        <w:left w:val="none" w:sz="0" w:space="0" w:color="auto"/>
        <w:bottom w:val="none" w:sz="0" w:space="0" w:color="auto"/>
        <w:right w:val="none" w:sz="0" w:space="0" w:color="auto"/>
      </w:divBdr>
      <w:divsChild>
        <w:div w:id="109982627">
          <w:marLeft w:val="0"/>
          <w:marRight w:val="0"/>
          <w:marTop w:val="0"/>
          <w:marBottom w:val="0"/>
          <w:divBdr>
            <w:top w:val="none" w:sz="0" w:space="0" w:color="auto"/>
            <w:left w:val="none" w:sz="0" w:space="0" w:color="auto"/>
            <w:bottom w:val="none" w:sz="0" w:space="0" w:color="auto"/>
            <w:right w:val="none" w:sz="0" w:space="0" w:color="auto"/>
          </w:divBdr>
        </w:div>
        <w:div w:id="204024008">
          <w:marLeft w:val="0"/>
          <w:marRight w:val="0"/>
          <w:marTop w:val="0"/>
          <w:marBottom w:val="0"/>
          <w:divBdr>
            <w:top w:val="none" w:sz="0" w:space="0" w:color="auto"/>
            <w:left w:val="none" w:sz="0" w:space="0" w:color="auto"/>
            <w:bottom w:val="none" w:sz="0" w:space="0" w:color="auto"/>
            <w:right w:val="none" w:sz="0" w:space="0" w:color="auto"/>
          </w:divBdr>
        </w:div>
        <w:div w:id="31539020">
          <w:marLeft w:val="0"/>
          <w:marRight w:val="0"/>
          <w:marTop w:val="0"/>
          <w:marBottom w:val="0"/>
          <w:divBdr>
            <w:top w:val="none" w:sz="0" w:space="0" w:color="auto"/>
            <w:left w:val="none" w:sz="0" w:space="0" w:color="auto"/>
            <w:bottom w:val="none" w:sz="0" w:space="0" w:color="auto"/>
            <w:right w:val="none" w:sz="0" w:space="0" w:color="auto"/>
          </w:divBdr>
        </w:div>
        <w:div w:id="1684239987">
          <w:marLeft w:val="0"/>
          <w:marRight w:val="0"/>
          <w:marTop w:val="0"/>
          <w:marBottom w:val="0"/>
          <w:divBdr>
            <w:top w:val="none" w:sz="0" w:space="0" w:color="auto"/>
            <w:left w:val="none" w:sz="0" w:space="0" w:color="auto"/>
            <w:bottom w:val="none" w:sz="0" w:space="0" w:color="auto"/>
            <w:right w:val="none" w:sz="0" w:space="0" w:color="auto"/>
          </w:divBdr>
        </w:div>
        <w:div w:id="1117290165">
          <w:marLeft w:val="0"/>
          <w:marRight w:val="0"/>
          <w:marTop w:val="0"/>
          <w:marBottom w:val="0"/>
          <w:divBdr>
            <w:top w:val="none" w:sz="0" w:space="0" w:color="auto"/>
            <w:left w:val="none" w:sz="0" w:space="0" w:color="auto"/>
            <w:bottom w:val="none" w:sz="0" w:space="0" w:color="auto"/>
            <w:right w:val="none" w:sz="0" w:space="0" w:color="auto"/>
          </w:divBdr>
        </w:div>
        <w:div w:id="114032720">
          <w:marLeft w:val="0"/>
          <w:marRight w:val="0"/>
          <w:marTop w:val="0"/>
          <w:marBottom w:val="0"/>
          <w:divBdr>
            <w:top w:val="none" w:sz="0" w:space="0" w:color="auto"/>
            <w:left w:val="none" w:sz="0" w:space="0" w:color="auto"/>
            <w:bottom w:val="none" w:sz="0" w:space="0" w:color="auto"/>
            <w:right w:val="none" w:sz="0" w:space="0" w:color="auto"/>
          </w:divBdr>
        </w:div>
        <w:div w:id="333842293">
          <w:marLeft w:val="0"/>
          <w:marRight w:val="0"/>
          <w:marTop w:val="0"/>
          <w:marBottom w:val="0"/>
          <w:divBdr>
            <w:top w:val="none" w:sz="0" w:space="0" w:color="auto"/>
            <w:left w:val="none" w:sz="0" w:space="0" w:color="auto"/>
            <w:bottom w:val="none" w:sz="0" w:space="0" w:color="auto"/>
            <w:right w:val="none" w:sz="0" w:space="0" w:color="auto"/>
          </w:divBdr>
        </w:div>
        <w:div w:id="435904277">
          <w:marLeft w:val="0"/>
          <w:marRight w:val="0"/>
          <w:marTop w:val="0"/>
          <w:marBottom w:val="0"/>
          <w:divBdr>
            <w:top w:val="none" w:sz="0" w:space="0" w:color="auto"/>
            <w:left w:val="none" w:sz="0" w:space="0" w:color="auto"/>
            <w:bottom w:val="none" w:sz="0" w:space="0" w:color="auto"/>
            <w:right w:val="none" w:sz="0" w:space="0" w:color="auto"/>
          </w:divBdr>
        </w:div>
        <w:div w:id="996110238">
          <w:marLeft w:val="0"/>
          <w:marRight w:val="0"/>
          <w:marTop w:val="0"/>
          <w:marBottom w:val="0"/>
          <w:divBdr>
            <w:top w:val="none" w:sz="0" w:space="0" w:color="auto"/>
            <w:left w:val="none" w:sz="0" w:space="0" w:color="auto"/>
            <w:bottom w:val="none" w:sz="0" w:space="0" w:color="auto"/>
            <w:right w:val="none" w:sz="0" w:space="0" w:color="auto"/>
          </w:divBdr>
        </w:div>
        <w:div w:id="533931556">
          <w:marLeft w:val="0"/>
          <w:marRight w:val="0"/>
          <w:marTop w:val="0"/>
          <w:marBottom w:val="0"/>
          <w:divBdr>
            <w:top w:val="none" w:sz="0" w:space="0" w:color="auto"/>
            <w:left w:val="none" w:sz="0" w:space="0" w:color="auto"/>
            <w:bottom w:val="none" w:sz="0" w:space="0" w:color="auto"/>
            <w:right w:val="none" w:sz="0" w:space="0" w:color="auto"/>
          </w:divBdr>
        </w:div>
        <w:div w:id="1075249812">
          <w:marLeft w:val="0"/>
          <w:marRight w:val="0"/>
          <w:marTop w:val="0"/>
          <w:marBottom w:val="0"/>
          <w:divBdr>
            <w:top w:val="none" w:sz="0" w:space="0" w:color="auto"/>
            <w:left w:val="none" w:sz="0" w:space="0" w:color="auto"/>
            <w:bottom w:val="none" w:sz="0" w:space="0" w:color="auto"/>
            <w:right w:val="none" w:sz="0" w:space="0" w:color="auto"/>
          </w:divBdr>
        </w:div>
        <w:div w:id="1919749763">
          <w:marLeft w:val="0"/>
          <w:marRight w:val="0"/>
          <w:marTop w:val="0"/>
          <w:marBottom w:val="0"/>
          <w:divBdr>
            <w:top w:val="none" w:sz="0" w:space="0" w:color="auto"/>
            <w:left w:val="none" w:sz="0" w:space="0" w:color="auto"/>
            <w:bottom w:val="none" w:sz="0" w:space="0" w:color="auto"/>
            <w:right w:val="none" w:sz="0" w:space="0" w:color="auto"/>
          </w:divBdr>
        </w:div>
        <w:div w:id="1020200192">
          <w:marLeft w:val="0"/>
          <w:marRight w:val="0"/>
          <w:marTop w:val="0"/>
          <w:marBottom w:val="0"/>
          <w:divBdr>
            <w:top w:val="none" w:sz="0" w:space="0" w:color="auto"/>
            <w:left w:val="none" w:sz="0" w:space="0" w:color="auto"/>
            <w:bottom w:val="none" w:sz="0" w:space="0" w:color="auto"/>
            <w:right w:val="none" w:sz="0" w:space="0" w:color="auto"/>
          </w:divBdr>
        </w:div>
        <w:div w:id="1386248960">
          <w:marLeft w:val="0"/>
          <w:marRight w:val="0"/>
          <w:marTop w:val="0"/>
          <w:marBottom w:val="0"/>
          <w:divBdr>
            <w:top w:val="none" w:sz="0" w:space="0" w:color="auto"/>
            <w:left w:val="none" w:sz="0" w:space="0" w:color="auto"/>
            <w:bottom w:val="none" w:sz="0" w:space="0" w:color="auto"/>
            <w:right w:val="none" w:sz="0" w:space="0" w:color="auto"/>
          </w:divBdr>
        </w:div>
      </w:divsChild>
    </w:div>
    <w:div w:id="205391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212F9CC3CE3B0D9E773EAF453376E8C9B352430A2F20C82E4E299943CFEE577ECBJ5H" TargetMode="External"/><Relationship Id="rId5" Type="http://schemas.openxmlformats.org/officeDocument/2006/relationships/webSettings" Target="webSettings.xml"/><Relationship Id="rId10" Type="http://schemas.openxmlformats.org/officeDocument/2006/relationships/hyperlink" Target="consultantplus://offline/ref=89212F9CC3CE3B0D9E7720A2535F2AE7CFB0054A0D262C9E761C2FCE1C9FE8023EF5AFBF8E803D7BC2JEH" TargetMode="External"/><Relationship Id="rId4" Type="http://schemas.openxmlformats.org/officeDocument/2006/relationships/settings" Target="settings.xml"/><Relationship Id="rId9" Type="http://schemas.openxmlformats.org/officeDocument/2006/relationships/hyperlink" Target="consultantplus://offline/ref=89212F9CC3CE3B0D9E7720A2535F2AE7CFB10D4C0C272C9E761C2FCE1CC9JFH"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A8398-D25A-466E-A7B5-0BF4869C0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66</Pages>
  <Words>21605</Words>
  <Characters>123154</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gorbulinskayatb</dc:creator>
  <cp:lastModifiedBy>maslovavs</cp:lastModifiedBy>
  <cp:revision>3</cp:revision>
  <cp:lastPrinted>2022-06-30T12:52:00Z</cp:lastPrinted>
  <dcterms:created xsi:type="dcterms:W3CDTF">2022-06-30T13:06:00Z</dcterms:created>
  <dcterms:modified xsi:type="dcterms:W3CDTF">2022-07-04T12:24:00Z</dcterms:modified>
</cp:coreProperties>
</file>